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0F" w:rsidRPr="00900067" w:rsidRDefault="007F0567" w:rsidP="00900067">
      <w:pPr>
        <w:pStyle w:val="Heading2"/>
        <w:spacing w:before="0"/>
        <w:jc w:val="center"/>
        <w:rPr>
          <w:rFonts w:ascii="Times New Roman" w:hAnsi="Times New Roman"/>
          <w:b w:val="0"/>
          <w:color w:val="1D1B11"/>
          <w:sz w:val="24"/>
          <w:szCs w:val="24"/>
          <w:lang w:val="id-ID"/>
        </w:rPr>
      </w:pPr>
      <w:r w:rsidRPr="007F0567">
        <w:rPr>
          <w:rFonts w:ascii="Times New Roman" w:hAnsi="Times New Roman"/>
          <w:i w:val="0"/>
          <w:noProof/>
          <w:sz w:val="24"/>
          <w:szCs w:val="24"/>
        </w:rPr>
        <w:pict>
          <v:rect id="_x0000_s1026" style="position:absolute;left:0;text-align:left;margin-left:458.7pt;margin-top:-41pt;width:40.5pt;height:32.25pt;z-index:251656192" strokecolor="white"/>
        </w:pict>
      </w:r>
      <w:r w:rsidR="004B1F0F" w:rsidRPr="00806A08">
        <w:rPr>
          <w:rFonts w:ascii="Times New Roman" w:hAnsi="Times New Roman"/>
          <w:i w:val="0"/>
          <w:sz w:val="24"/>
          <w:szCs w:val="24"/>
        </w:rPr>
        <w:t>PENGARUH PENGGUNAAN JU</w:t>
      </w:r>
      <w:r w:rsidR="00014669" w:rsidRPr="00806A08">
        <w:rPr>
          <w:rFonts w:ascii="Times New Roman" w:hAnsi="Times New Roman"/>
          <w:i w:val="0"/>
          <w:sz w:val="24"/>
          <w:szCs w:val="24"/>
        </w:rPr>
        <w:t xml:space="preserve">RNAL </w:t>
      </w:r>
      <w:r w:rsidR="00AB0B92">
        <w:rPr>
          <w:rFonts w:ascii="Times New Roman" w:hAnsi="Times New Roman"/>
          <w:i w:val="0"/>
          <w:sz w:val="24"/>
          <w:szCs w:val="24"/>
          <w:lang w:val="id-ID"/>
        </w:rPr>
        <w:t xml:space="preserve">BELAJAR </w:t>
      </w:r>
      <w:r w:rsidR="00900067">
        <w:rPr>
          <w:rFonts w:ascii="Times New Roman" w:hAnsi="Times New Roman"/>
          <w:i w:val="0"/>
          <w:sz w:val="24"/>
          <w:szCs w:val="24"/>
          <w:lang w:val="id-ID"/>
        </w:rPr>
        <w:t>TERHADAP MOTIVASI DAN HASIL BELAJAR BIOLOGI SISWA KELAS XI SMA NEGERI 8 MAKASSAR PADA MATERI SISTEM PEREDARAN DARAH MANUSIA</w:t>
      </w:r>
    </w:p>
    <w:p w:rsidR="004B1F0F" w:rsidRPr="00D849F4" w:rsidRDefault="004B1F0F" w:rsidP="004B1F0F">
      <w:pPr>
        <w:spacing w:after="0" w:line="240" w:lineRule="auto"/>
        <w:jc w:val="center"/>
        <w:rPr>
          <w:rFonts w:ascii="Times New Roman" w:hAnsi="Times New Roman"/>
          <w:b/>
          <w:color w:val="1D1B11"/>
          <w:sz w:val="24"/>
          <w:szCs w:val="24"/>
        </w:rPr>
      </w:pPr>
    </w:p>
    <w:p w:rsidR="004B1F0F" w:rsidRPr="00900067" w:rsidRDefault="00900067" w:rsidP="004B1F0F">
      <w:pPr>
        <w:spacing w:after="0" w:line="240" w:lineRule="auto"/>
        <w:jc w:val="center"/>
        <w:rPr>
          <w:rFonts w:ascii="Times New Roman" w:hAnsi="Times New Roman"/>
          <w:b/>
          <w:lang w:val="id-ID"/>
        </w:rPr>
      </w:pPr>
      <w:r>
        <w:rPr>
          <w:rFonts w:ascii="Times New Roman" w:hAnsi="Times New Roman"/>
          <w:b/>
          <w:szCs w:val="18"/>
          <w:lang w:val="id-ID"/>
        </w:rPr>
        <w:t>Nurhidayah</w:t>
      </w:r>
      <w:r w:rsidR="004B1F0F" w:rsidRPr="00DF1476">
        <w:rPr>
          <w:rFonts w:ascii="Times New Roman" w:hAnsi="Times New Roman"/>
          <w:b/>
          <w:vertAlign w:val="superscript"/>
        </w:rPr>
        <w:t>1</w:t>
      </w:r>
      <w:r w:rsidR="004B1F0F" w:rsidRPr="00DF1476">
        <w:rPr>
          <w:rFonts w:ascii="Times New Roman" w:hAnsi="Times New Roman"/>
          <w:b/>
        </w:rPr>
        <w:t xml:space="preserve">; </w:t>
      </w:r>
      <w:r>
        <w:rPr>
          <w:rFonts w:ascii="Times New Roman" w:hAnsi="Times New Roman"/>
          <w:b/>
          <w:color w:val="1D1B11"/>
          <w:lang w:val="id-ID"/>
        </w:rPr>
        <w:t>Oslan Jumadi</w:t>
      </w:r>
      <w:r w:rsidR="004B1F0F" w:rsidRPr="00DF1476">
        <w:rPr>
          <w:rFonts w:ascii="Times New Roman" w:hAnsi="Times New Roman"/>
          <w:b/>
          <w:vertAlign w:val="superscript"/>
        </w:rPr>
        <w:t xml:space="preserve"> 2</w:t>
      </w:r>
      <w:r w:rsidR="004B1F0F">
        <w:rPr>
          <w:rFonts w:ascii="Times New Roman" w:hAnsi="Times New Roman"/>
          <w:b/>
        </w:rPr>
        <w:t xml:space="preserve"> </w:t>
      </w:r>
      <w:r>
        <w:rPr>
          <w:rFonts w:ascii="Times New Roman" w:hAnsi="Times New Roman"/>
          <w:b/>
          <w:lang w:val="id-ID"/>
        </w:rPr>
        <w:t>Andi Asmawati Azis</w:t>
      </w:r>
      <w:r w:rsidR="00D86186" w:rsidRPr="00D86186">
        <w:rPr>
          <w:rFonts w:ascii="Times New Roman" w:hAnsi="Times New Roman"/>
          <w:b/>
          <w:vertAlign w:val="superscript"/>
          <w:lang w:val="id-ID"/>
        </w:rPr>
        <w:t>2</w:t>
      </w:r>
    </w:p>
    <w:p w:rsidR="004B1F0F" w:rsidRPr="00C15054" w:rsidRDefault="004B1F0F" w:rsidP="004B1F0F">
      <w:pPr>
        <w:spacing w:after="0" w:line="240" w:lineRule="auto"/>
        <w:jc w:val="center"/>
        <w:rPr>
          <w:rFonts w:ascii="Times New Roman" w:hAnsi="Times New Roman"/>
          <w:szCs w:val="18"/>
        </w:rPr>
      </w:pPr>
      <w:r w:rsidRPr="00DF1476">
        <w:rPr>
          <w:rFonts w:ascii="Times New Roman" w:hAnsi="Times New Roman"/>
          <w:vertAlign w:val="superscript"/>
          <w:lang w:val="fi-FI"/>
        </w:rPr>
        <w:t>1</w:t>
      </w:r>
      <w:r w:rsidRPr="00DF1476">
        <w:rPr>
          <w:rFonts w:ascii="Times New Roman" w:hAnsi="Times New Roman"/>
          <w:lang w:val="fi-FI"/>
        </w:rPr>
        <w:t xml:space="preserve">Mahasiswa Pogram Studi </w:t>
      </w:r>
      <w:r>
        <w:rPr>
          <w:rFonts w:ascii="Times New Roman" w:hAnsi="Times New Roman"/>
          <w:szCs w:val="18"/>
          <w:lang w:val="fi-FI"/>
        </w:rPr>
        <w:t>Pendidikan Biologi,</w:t>
      </w:r>
      <w:r w:rsidRPr="00C15054">
        <w:rPr>
          <w:rFonts w:ascii="Times New Roman" w:hAnsi="Times New Roman"/>
          <w:szCs w:val="18"/>
          <w:lang w:val="fi-FI"/>
        </w:rPr>
        <w:t xml:space="preserve"> Fakultas MIPA, Universitas Negeri Makassar</w:t>
      </w:r>
    </w:p>
    <w:p w:rsidR="004B1F0F" w:rsidRPr="004B1F0F" w:rsidRDefault="004B1F0F" w:rsidP="004B1F0F">
      <w:pPr>
        <w:spacing w:after="0" w:line="240" w:lineRule="auto"/>
        <w:jc w:val="center"/>
        <w:rPr>
          <w:u w:val="single"/>
        </w:rPr>
      </w:pPr>
      <w:r w:rsidRPr="00C15054">
        <w:rPr>
          <w:rFonts w:ascii="Times New Roman" w:hAnsi="Times New Roman"/>
          <w:i/>
          <w:szCs w:val="18"/>
        </w:rPr>
        <w:t>e-mail</w:t>
      </w:r>
      <w:r w:rsidRPr="00C15054">
        <w:rPr>
          <w:rFonts w:ascii="Times New Roman" w:hAnsi="Times New Roman"/>
          <w:szCs w:val="18"/>
        </w:rPr>
        <w:t xml:space="preserve">: </w:t>
      </w:r>
      <w:r w:rsidR="00771D07">
        <w:rPr>
          <w:rFonts w:ascii="Times New Roman" w:hAnsi="Times New Roman"/>
          <w:b/>
          <w:i/>
          <w:color w:val="3333FF"/>
          <w:u w:val="single"/>
          <w:lang w:val="id-ID"/>
        </w:rPr>
        <w:t>nurhidayahyunus18</w:t>
      </w:r>
      <w:r w:rsidRPr="004B1F0F">
        <w:rPr>
          <w:rFonts w:ascii="Times New Roman" w:hAnsi="Times New Roman"/>
          <w:b/>
          <w:i/>
          <w:color w:val="3333FF"/>
          <w:u w:val="single"/>
        </w:rPr>
        <w:t>@gmail.com</w:t>
      </w:r>
    </w:p>
    <w:p w:rsidR="004B1F0F" w:rsidRDefault="004B1F0F" w:rsidP="004B1F0F">
      <w:pPr>
        <w:spacing w:after="0" w:line="240" w:lineRule="auto"/>
        <w:jc w:val="center"/>
        <w:rPr>
          <w:rFonts w:ascii="Times New Roman" w:hAnsi="Times New Roman"/>
          <w:szCs w:val="18"/>
          <w:lang w:val="fi-FI"/>
        </w:rPr>
      </w:pPr>
      <w:r w:rsidRPr="00D72C17">
        <w:rPr>
          <w:rFonts w:ascii="Times New Roman" w:hAnsi="Times New Roman"/>
          <w:szCs w:val="18"/>
          <w:vertAlign w:val="superscript"/>
        </w:rPr>
        <w:t>2</w:t>
      </w:r>
      <w:r>
        <w:rPr>
          <w:rFonts w:ascii="Times New Roman" w:hAnsi="Times New Roman"/>
          <w:szCs w:val="18"/>
        </w:rPr>
        <w:t xml:space="preserve">Dosen </w:t>
      </w:r>
      <w:r w:rsidRPr="00D72C17">
        <w:rPr>
          <w:rFonts w:ascii="Times New Roman" w:hAnsi="Times New Roman"/>
          <w:szCs w:val="18"/>
          <w:lang w:val="fi-FI"/>
        </w:rPr>
        <w:t>Jurusan</w:t>
      </w:r>
      <w:r w:rsidRPr="00C15054">
        <w:rPr>
          <w:rFonts w:ascii="Times New Roman" w:hAnsi="Times New Roman"/>
          <w:szCs w:val="18"/>
          <w:lang w:val="fi-FI"/>
        </w:rPr>
        <w:t xml:space="preserve"> Biologi, Fakultas MIPA, Universitas Negeri Makassar</w:t>
      </w:r>
    </w:p>
    <w:p w:rsidR="00014669" w:rsidRDefault="00014669" w:rsidP="004B1F0F">
      <w:pPr>
        <w:spacing w:after="0" w:line="240" w:lineRule="auto"/>
        <w:jc w:val="center"/>
        <w:rPr>
          <w:rFonts w:ascii="Times New Roman" w:hAnsi="Times New Roman"/>
          <w:szCs w:val="18"/>
          <w:lang w:val="fi-FI"/>
        </w:rPr>
      </w:pPr>
    </w:p>
    <w:p w:rsidR="00F14D31" w:rsidRDefault="00F14D31" w:rsidP="00F14D31">
      <w:pPr>
        <w:jc w:val="both"/>
        <w:rPr>
          <w:rFonts w:asciiTheme="majorBidi" w:hAnsiTheme="majorBidi" w:cstheme="majorBidi"/>
          <w:sz w:val="24"/>
          <w:szCs w:val="24"/>
        </w:rPr>
      </w:pPr>
      <w:r w:rsidRPr="00D86186">
        <w:rPr>
          <w:rFonts w:asciiTheme="majorBidi" w:hAnsiTheme="majorBidi" w:cstheme="majorBidi"/>
          <w:b/>
          <w:sz w:val="24"/>
          <w:szCs w:val="24"/>
        </w:rPr>
        <w:t>Nurhidayah, 2017</w:t>
      </w:r>
      <w:r>
        <w:rPr>
          <w:rFonts w:asciiTheme="majorBidi" w:hAnsiTheme="majorBidi" w:cstheme="majorBidi"/>
          <w:sz w:val="24"/>
          <w:szCs w:val="24"/>
        </w:rPr>
        <w:t>. The influence of  learning journal employing to Motivation and learning outcomes of biology of the eleventh grade at SM</w:t>
      </w:r>
      <w:r>
        <w:rPr>
          <w:rFonts w:asciiTheme="majorBidi" w:hAnsiTheme="majorBidi" w:cstheme="majorBidi"/>
          <w:sz w:val="24"/>
          <w:szCs w:val="24"/>
          <w:lang w:val="id-ID"/>
        </w:rPr>
        <w:t>A 8</w:t>
      </w:r>
      <w:r>
        <w:rPr>
          <w:rFonts w:asciiTheme="majorBidi" w:hAnsiTheme="majorBidi" w:cstheme="majorBidi"/>
          <w:sz w:val="24"/>
          <w:szCs w:val="24"/>
        </w:rPr>
        <w:t xml:space="preserve"> Makassar in material of human’s blood circulation system. Minithesis. Biology Department. Faculty of Mathematical and Sciences. State University of Makassar. (Guided by Oslan Jumadi and Andi Asmawati Azis).</w:t>
      </w:r>
    </w:p>
    <w:p w:rsidR="00771A88" w:rsidRDefault="00F14D31" w:rsidP="00771A88">
      <w:pPr>
        <w:pStyle w:val="HTMLPreformatted"/>
        <w:jc w:val="both"/>
        <w:rPr>
          <w:rFonts w:asciiTheme="majorBidi" w:eastAsiaTheme="minorEastAsia" w:hAnsiTheme="majorBidi" w:cstheme="majorBidi"/>
          <w:sz w:val="24"/>
          <w:szCs w:val="24"/>
        </w:rPr>
      </w:pPr>
      <w:r w:rsidRPr="00F14D31">
        <w:rPr>
          <w:rFonts w:asciiTheme="majorBidi" w:hAnsiTheme="majorBidi" w:cstheme="majorBidi"/>
          <w:b/>
          <w:sz w:val="24"/>
          <w:szCs w:val="24"/>
        </w:rPr>
        <w:t>Abstract</w:t>
      </w:r>
      <w:r>
        <w:rPr>
          <w:rFonts w:asciiTheme="majorBidi" w:hAnsiTheme="majorBidi" w:cstheme="majorBidi"/>
          <w:sz w:val="24"/>
          <w:szCs w:val="24"/>
        </w:rPr>
        <w:t xml:space="preserve">: </w:t>
      </w:r>
      <w:r w:rsidR="00771A88">
        <w:rPr>
          <w:rFonts w:asciiTheme="majorBidi" w:hAnsiTheme="majorBidi" w:cstheme="majorBidi"/>
          <w:sz w:val="24"/>
          <w:szCs w:val="24"/>
        </w:rPr>
        <w:t xml:space="preserve">This research aims to know the influence of learning journal to motivate and learn outcomes of biology at the eleventh grade at SMA 8 Makassar in material of human’s blood circulation system. This is a quasi experiment research. The populations of this research are all students of the eleventh grade at SMA 8 Makassar academic year 2016/2017. The election of research sample is conducted randomly, therefore it is obtained XI IPA 2 as experiment group that utilizes learning journal and XI IPA 1 as control group that does not utilize learning journal. This research is executed as long as 4 meetings to material and twice meetings to evaluate. The procedure of collecting data based on motivation in learning with giving the questioner and the learning outcomes is conducted with giving learning outcomes test in multiple-choice form and essay form, consist of pre-test and post-test. Data is collecting and is descriptively statistics and the hypothesis in inferensial with using Kovarian analysis with the standard significance 0.05. Students’ learning motivation which is taught with learning journal got mean </w:t>
      </w:r>
      <w:r w:rsidR="00771A88">
        <w:rPr>
          <w:rFonts w:ascii="Times New Roman" w:hAnsi="Times New Roman" w:cs="Times New Roman"/>
          <w:sz w:val="24"/>
          <w:szCs w:val="24"/>
        </w:rPr>
        <w:t>4,15</w:t>
      </w:r>
      <w:r w:rsidR="00771A88" w:rsidRPr="001A77DE">
        <w:rPr>
          <w:rFonts w:ascii="Times New Roman" w:hAnsi="Times New Roman" w:cs="Times New Roman"/>
          <w:sz w:val="24"/>
          <w:szCs w:val="24"/>
        </w:rPr>
        <w:t xml:space="preserve"> </w:t>
      </w:r>
      <w:r w:rsidR="00771A88">
        <w:rPr>
          <w:rFonts w:ascii="Times New Roman" w:hAnsi="Times New Roman" w:cs="Times New Roman"/>
          <w:sz w:val="24"/>
          <w:szCs w:val="24"/>
        </w:rPr>
        <w:t>aspect is</w:t>
      </w:r>
      <w:r w:rsidR="00771A88" w:rsidRPr="001A77DE">
        <w:rPr>
          <w:rFonts w:ascii="Times New Roman" w:hAnsi="Times New Roman" w:cs="Times New Roman"/>
          <w:sz w:val="24"/>
          <w:szCs w:val="24"/>
        </w:rPr>
        <w:t xml:space="preserve"> in good category</w:t>
      </w:r>
      <w:r w:rsidR="00771A88">
        <w:rPr>
          <w:rFonts w:asciiTheme="majorBidi" w:hAnsiTheme="majorBidi" w:cstheme="majorBidi"/>
          <w:sz w:val="24"/>
          <w:szCs w:val="24"/>
          <w:lang w:eastAsia="en-US"/>
        </w:rPr>
        <w:t xml:space="preserve">. Student’s </w:t>
      </w:r>
      <w:r w:rsidR="00771A88">
        <w:rPr>
          <w:rFonts w:asciiTheme="majorBidi" w:hAnsiTheme="majorBidi" w:cstheme="majorBidi"/>
          <w:sz w:val="24"/>
          <w:szCs w:val="24"/>
        </w:rPr>
        <w:t xml:space="preserve">learning motivation which is taught without learning journal got mean 3,54 </w:t>
      </w:r>
      <w:r w:rsidR="00771A88" w:rsidRPr="00453756">
        <w:rPr>
          <w:rFonts w:ascii="Times New Roman" w:hAnsi="Times New Roman" w:cs="Times New Roman"/>
          <w:sz w:val="24"/>
          <w:szCs w:val="24"/>
        </w:rPr>
        <w:t>aspect</w:t>
      </w:r>
      <w:r w:rsidR="00771A88" w:rsidRPr="00453756">
        <w:rPr>
          <w:rFonts w:ascii="Times New Roman" w:hAnsi="Times New Roman" w:cs="Times New Roman"/>
          <w:i/>
          <w:sz w:val="24"/>
          <w:szCs w:val="24"/>
        </w:rPr>
        <w:t xml:space="preserve"> </w:t>
      </w:r>
      <w:r w:rsidR="00771A88" w:rsidRPr="00453756">
        <w:rPr>
          <w:rFonts w:ascii="Times New Roman" w:hAnsi="Times New Roman" w:cs="Times New Roman"/>
          <w:sz w:val="24"/>
          <w:szCs w:val="24"/>
        </w:rPr>
        <w:t>is in good category</w:t>
      </w:r>
      <w:r w:rsidR="00771A88">
        <w:rPr>
          <w:rFonts w:ascii="Times New Roman" w:hAnsi="Times New Roman" w:cs="Times New Roman"/>
          <w:sz w:val="24"/>
          <w:szCs w:val="24"/>
        </w:rPr>
        <w:t>.</w:t>
      </w:r>
      <w:r w:rsidR="00771A88" w:rsidRPr="00453756">
        <w:rPr>
          <w:rFonts w:ascii="Times New Roman" w:hAnsi="Times New Roman" w:cs="Times New Roman"/>
          <w:sz w:val="24"/>
          <w:szCs w:val="24"/>
        </w:rPr>
        <w:t xml:space="preserve"> </w:t>
      </w:r>
      <w:r w:rsidR="00771A88">
        <w:rPr>
          <w:rFonts w:asciiTheme="majorBidi" w:hAnsiTheme="majorBidi" w:cstheme="majorBidi"/>
          <w:sz w:val="24"/>
          <w:szCs w:val="24"/>
        </w:rPr>
        <w:t>Statistics result is got significance 0,001&lt;</w:t>
      </w:r>
      <w:r w:rsidR="00ED425A" w:rsidRPr="007F0567">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5.9pt" equationxml="&lt;">
            <v:imagedata r:id="rId7" o:title="" chromakey="white"/>
          </v:shape>
        </w:pict>
      </w:r>
      <w:r w:rsidR="00771A88">
        <w:rPr>
          <w:rFonts w:asciiTheme="majorBidi" w:eastAsiaTheme="minorEastAsia" w:hAnsiTheme="majorBidi" w:cstheme="majorBidi"/>
          <w:sz w:val="24"/>
          <w:szCs w:val="24"/>
        </w:rPr>
        <w:t xml:space="preserve"> = 0.05. To conclude, there is an influence of learning journal employing to motivation learning outcomes of biology of the eleventh grade at SMP 8 Makassar in material of huma’s blood circulation system.  </w:t>
      </w:r>
    </w:p>
    <w:p w:rsidR="00771A88" w:rsidRPr="00453756" w:rsidRDefault="00771A88" w:rsidP="00771A88">
      <w:pPr>
        <w:pStyle w:val="HTMLPreformatted"/>
        <w:jc w:val="both"/>
        <w:rPr>
          <w:rFonts w:ascii="Times New Roman" w:hAnsi="Times New Roman" w:cs="Times New Roman"/>
          <w:sz w:val="24"/>
          <w:szCs w:val="24"/>
        </w:rPr>
      </w:pPr>
      <w:r>
        <w:rPr>
          <w:rFonts w:asciiTheme="majorBidi" w:hAnsiTheme="majorBidi" w:cstheme="majorBidi"/>
          <w:sz w:val="24"/>
          <w:szCs w:val="24"/>
        </w:rPr>
        <w:t xml:space="preserve">         </w:t>
      </w:r>
    </w:p>
    <w:p w:rsidR="00982D00" w:rsidRPr="00771A88" w:rsidRDefault="00771A88" w:rsidP="00771A88">
      <w:pPr>
        <w:spacing w:line="240" w:lineRule="auto"/>
        <w:jc w:val="both"/>
        <w:rPr>
          <w:rFonts w:ascii="Times New Roman" w:hAnsi="Times New Roman"/>
          <w:lang w:val="id-ID"/>
        </w:rPr>
      </w:pPr>
      <w:r w:rsidRPr="00496C68">
        <w:rPr>
          <w:rFonts w:ascii="Times New Roman" w:hAnsi="Times New Roman"/>
          <w:b/>
          <w:color w:val="1D1B11" w:themeColor="background2" w:themeShade="1A"/>
          <w:sz w:val="24"/>
          <w:szCs w:val="24"/>
        </w:rPr>
        <w:t>Keywords :</w:t>
      </w:r>
      <w:r>
        <w:rPr>
          <w:rFonts w:ascii="Times New Roman" w:hAnsi="Times New Roman"/>
          <w:b/>
          <w:color w:val="1D1B11"/>
          <w:sz w:val="24"/>
          <w:szCs w:val="24"/>
          <w:lang w:val="id-ID"/>
        </w:rPr>
        <w:t>Motivation</w:t>
      </w:r>
      <w:r>
        <w:rPr>
          <w:rFonts w:ascii="Times New Roman" w:hAnsi="Times New Roman"/>
          <w:b/>
          <w:color w:val="1D1B11"/>
          <w:sz w:val="24"/>
          <w:szCs w:val="24"/>
        </w:rPr>
        <w:t xml:space="preserve">, Learning Outcomes, </w:t>
      </w:r>
      <w:r>
        <w:rPr>
          <w:rFonts w:ascii="Times New Roman" w:hAnsi="Times New Roman"/>
          <w:b/>
          <w:color w:val="1D1B11"/>
          <w:sz w:val="24"/>
          <w:szCs w:val="24"/>
          <w:lang w:val="id-ID"/>
        </w:rPr>
        <w:t>Learning</w:t>
      </w:r>
      <w:r>
        <w:rPr>
          <w:rFonts w:ascii="Times New Roman" w:hAnsi="Times New Roman"/>
          <w:b/>
          <w:color w:val="1D1B11"/>
          <w:sz w:val="24"/>
          <w:szCs w:val="24"/>
        </w:rPr>
        <w:t xml:space="preserve"> Journal</w:t>
      </w:r>
    </w:p>
    <w:p w:rsidR="00982D00" w:rsidRDefault="00982D00" w:rsidP="00982D00">
      <w:pPr>
        <w:spacing w:after="0" w:line="240" w:lineRule="auto"/>
        <w:ind w:right="-9"/>
        <w:jc w:val="both"/>
        <w:rPr>
          <w:rFonts w:ascii="Times New Roman" w:hAnsi="Times New Roman"/>
          <w:b/>
          <w:color w:val="1D1B11"/>
          <w:sz w:val="24"/>
          <w:szCs w:val="24"/>
        </w:rPr>
      </w:pPr>
    </w:p>
    <w:p w:rsidR="00982D00" w:rsidRPr="00C31088" w:rsidRDefault="00982D00" w:rsidP="00982D00">
      <w:pPr>
        <w:spacing w:after="0" w:line="240" w:lineRule="auto"/>
        <w:ind w:right="-9"/>
        <w:jc w:val="both"/>
        <w:rPr>
          <w:rFonts w:ascii="Times New Roman" w:hAnsi="Times New Roman"/>
          <w:bCs/>
          <w:color w:val="1D1B11"/>
          <w:sz w:val="24"/>
          <w:szCs w:val="24"/>
        </w:rPr>
      </w:pPr>
      <w:r>
        <w:rPr>
          <w:rFonts w:ascii="Times New Roman" w:hAnsi="Times New Roman"/>
          <w:b/>
          <w:color w:val="1D1B11"/>
          <w:sz w:val="24"/>
          <w:szCs w:val="24"/>
          <w:lang w:val="id-ID"/>
        </w:rPr>
        <w:t>Nurhidayah</w:t>
      </w:r>
      <w:r w:rsidRPr="00C31088">
        <w:rPr>
          <w:rFonts w:ascii="Times New Roman" w:hAnsi="Times New Roman"/>
          <w:b/>
          <w:color w:val="1D1B11"/>
          <w:sz w:val="24"/>
          <w:szCs w:val="24"/>
        </w:rPr>
        <w:t xml:space="preserve">, </w:t>
      </w:r>
      <w:r w:rsidRPr="00C31088">
        <w:rPr>
          <w:rFonts w:ascii="Times New Roman" w:hAnsi="Times New Roman"/>
          <w:b/>
          <w:sz w:val="24"/>
          <w:szCs w:val="24"/>
        </w:rPr>
        <w:t>201</w:t>
      </w:r>
      <w:r>
        <w:rPr>
          <w:rFonts w:ascii="Times New Roman" w:hAnsi="Times New Roman"/>
          <w:b/>
          <w:sz w:val="24"/>
          <w:szCs w:val="24"/>
        </w:rPr>
        <w:t>7</w:t>
      </w:r>
      <w:r w:rsidRPr="00C31088">
        <w:rPr>
          <w:rFonts w:ascii="Times New Roman" w:hAnsi="Times New Roman"/>
          <w:sz w:val="24"/>
          <w:szCs w:val="24"/>
        </w:rPr>
        <w:t xml:space="preserve">. Pengaruh </w:t>
      </w:r>
      <w:r>
        <w:rPr>
          <w:rFonts w:ascii="Times New Roman" w:hAnsi="Times New Roman"/>
          <w:sz w:val="24"/>
          <w:szCs w:val="24"/>
          <w:lang w:val="id-ID"/>
        </w:rPr>
        <w:t>Penggunaan</w:t>
      </w:r>
      <w:r>
        <w:rPr>
          <w:rFonts w:ascii="Times New Roman" w:hAnsi="Times New Roman"/>
          <w:sz w:val="24"/>
          <w:szCs w:val="24"/>
        </w:rPr>
        <w:t xml:space="preserve"> Jurnal </w:t>
      </w:r>
      <w:r>
        <w:rPr>
          <w:rFonts w:ascii="Times New Roman" w:hAnsi="Times New Roman"/>
          <w:sz w:val="24"/>
          <w:szCs w:val="24"/>
          <w:lang w:val="id-ID"/>
        </w:rPr>
        <w:t>Belajar</w:t>
      </w:r>
      <w:r>
        <w:rPr>
          <w:rFonts w:ascii="Times New Roman" w:hAnsi="Times New Roman"/>
          <w:sz w:val="24"/>
          <w:szCs w:val="24"/>
        </w:rPr>
        <w:t xml:space="preserve"> terhadap </w:t>
      </w:r>
      <w:r w:rsidR="00D724B2">
        <w:rPr>
          <w:rFonts w:ascii="Times New Roman" w:hAnsi="Times New Roman"/>
          <w:sz w:val="24"/>
          <w:szCs w:val="24"/>
          <w:lang w:val="id-ID"/>
        </w:rPr>
        <w:t>Motivasi D</w:t>
      </w:r>
      <w:r>
        <w:rPr>
          <w:rFonts w:ascii="Times New Roman" w:hAnsi="Times New Roman"/>
          <w:sz w:val="24"/>
          <w:szCs w:val="24"/>
          <w:lang w:val="id-ID"/>
        </w:rPr>
        <w:t>an Hasil Belajar Biologi Siswa Kelas XI SMA Negeri 8 Makassar pada Materi Sistem Peredaran darah Manusia</w:t>
      </w:r>
      <w:r w:rsidRPr="00C31088">
        <w:rPr>
          <w:rFonts w:ascii="Times New Roman" w:hAnsi="Times New Roman"/>
          <w:sz w:val="24"/>
          <w:szCs w:val="24"/>
        </w:rPr>
        <w:t>.</w:t>
      </w:r>
      <w:r w:rsidRPr="00C31088">
        <w:rPr>
          <w:rFonts w:ascii="Times New Roman" w:hAnsi="Times New Roman"/>
          <w:bCs/>
          <w:sz w:val="24"/>
          <w:szCs w:val="24"/>
        </w:rPr>
        <w:t>Skripsi. Ju</w:t>
      </w:r>
      <w:r w:rsidRPr="00C31088">
        <w:rPr>
          <w:rFonts w:ascii="Times New Roman" w:hAnsi="Times New Roman"/>
          <w:bCs/>
          <w:color w:val="1D1B11"/>
          <w:sz w:val="24"/>
          <w:szCs w:val="24"/>
        </w:rPr>
        <w:t xml:space="preserve">rusan Biologi. Fakultas Matematika dan Ilmu Pengetahuan Alam. Universitas Negeri Makassar (dibimbing oleh </w:t>
      </w:r>
      <w:r>
        <w:rPr>
          <w:rFonts w:ascii="Times New Roman" w:hAnsi="Times New Roman"/>
          <w:bCs/>
          <w:color w:val="1D1B11"/>
          <w:sz w:val="24"/>
          <w:szCs w:val="24"/>
        </w:rPr>
        <w:t xml:space="preserve">Oslan Jumadi dan </w:t>
      </w:r>
      <w:r w:rsidRPr="00C31088">
        <w:rPr>
          <w:rFonts w:ascii="Times New Roman" w:hAnsi="Times New Roman"/>
          <w:color w:val="1D1B11"/>
          <w:sz w:val="24"/>
          <w:szCs w:val="24"/>
        </w:rPr>
        <w:t>Andi Asmawati Azis</w:t>
      </w:r>
      <w:r w:rsidRPr="00C31088">
        <w:rPr>
          <w:rFonts w:ascii="Times New Roman" w:hAnsi="Times New Roman"/>
          <w:bCs/>
          <w:color w:val="1D1B11"/>
          <w:sz w:val="24"/>
          <w:szCs w:val="24"/>
        </w:rPr>
        <w:t>).</w:t>
      </w:r>
    </w:p>
    <w:p w:rsidR="00982D00" w:rsidRPr="00C31088" w:rsidRDefault="00982D00" w:rsidP="00982D00">
      <w:pPr>
        <w:spacing w:after="0"/>
        <w:ind w:right="-9"/>
        <w:jc w:val="both"/>
        <w:rPr>
          <w:rFonts w:ascii="Times New Roman" w:hAnsi="Times New Roman"/>
          <w:bCs/>
          <w:color w:val="1D1B11"/>
          <w:sz w:val="24"/>
          <w:szCs w:val="24"/>
        </w:rPr>
      </w:pPr>
    </w:p>
    <w:p w:rsidR="00982D00" w:rsidRPr="003434DD" w:rsidRDefault="00F14D31" w:rsidP="00982D00">
      <w:pPr>
        <w:spacing w:after="0" w:line="240" w:lineRule="auto"/>
        <w:ind w:right="-9"/>
        <w:jc w:val="both"/>
        <w:rPr>
          <w:rFonts w:ascii="Times New Roman" w:hAnsi="Times New Roman"/>
          <w:color w:val="000000"/>
          <w:sz w:val="24"/>
          <w:szCs w:val="24"/>
          <w:lang w:val="id-ID"/>
        </w:rPr>
      </w:pPr>
      <w:r w:rsidRPr="00F14D31">
        <w:rPr>
          <w:rFonts w:ascii="Times New Roman" w:hAnsi="Times New Roman"/>
          <w:b/>
          <w:color w:val="1D1B11"/>
          <w:sz w:val="24"/>
          <w:szCs w:val="24"/>
          <w:lang w:val="id-ID"/>
        </w:rPr>
        <w:t>Abstrak</w:t>
      </w:r>
      <w:r>
        <w:rPr>
          <w:rFonts w:ascii="Times New Roman" w:hAnsi="Times New Roman"/>
          <w:color w:val="1D1B11"/>
          <w:sz w:val="24"/>
          <w:szCs w:val="24"/>
          <w:lang w:val="id-ID"/>
        </w:rPr>
        <w:t xml:space="preserve">: </w:t>
      </w:r>
      <w:r w:rsidR="00771A88" w:rsidRPr="00C31088">
        <w:rPr>
          <w:rFonts w:ascii="Times New Roman" w:hAnsi="Times New Roman"/>
          <w:color w:val="1D1B11"/>
          <w:sz w:val="24"/>
          <w:szCs w:val="24"/>
        </w:rPr>
        <w:t xml:space="preserve">Penelitian ini </w:t>
      </w:r>
      <w:r w:rsidR="00771A88" w:rsidRPr="00C31088">
        <w:rPr>
          <w:rFonts w:ascii="Times New Roman" w:hAnsi="Times New Roman"/>
          <w:color w:val="1D1B11"/>
          <w:sz w:val="24"/>
          <w:szCs w:val="24"/>
          <w:lang w:val="nb-NO"/>
        </w:rPr>
        <w:t xml:space="preserve">bertujuan untuk mengetahui pengaruh </w:t>
      </w:r>
      <w:r w:rsidR="00771A88">
        <w:rPr>
          <w:rFonts w:ascii="Times New Roman" w:hAnsi="Times New Roman"/>
          <w:color w:val="1D1B11"/>
          <w:sz w:val="24"/>
          <w:szCs w:val="24"/>
          <w:lang w:val="id-ID"/>
        </w:rPr>
        <w:t>penggunaan</w:t>
      </w:r>
      <w:r w:rsidR="00771A88" w:rsidRPr="00C31088">
        <w:rPr>
          <w:rFonts w:ascii="Times New Roman" w:hAnsi="Times New Roman"/>
          <w:color w:val="1D1B11"/>
          <w:sz w:val="24"/>
          <w:szCs w:val="24"/>
          <w:lang w:val="nb-NO"/>
        </w:rPr>
        <w:t xml:space="preserve"> jurnal </w:t>
      </w:r>
      <w:r w:rsidR="00771A88">
        <w:rPr>
          <w:rFonts w:ascii="Times New Roman" w:hAnsi="Times New Roman"/>
          <w:color w:val="1D1B11"/>
          <w:sz w:val="24"/>
          <w:szCs w:val="24"/>
          <w:lang w:val="id-ID"/>
        </w:rPr>
        <w:t>belajar</w:t>
      </w:r>
      <w:r w:rsidR="00771A88" w:rsidRPr="00C31088">
        <w:rPr>
          <w:rFonts w:ascii="Times New Roman" w:hAnsi="Times New Roman"/>
          <w:color w:val="1D1B11"/>
          <w:sz w:val="24"/>
          <w:szCs w:val="24"/>
          <w:lang w:val="nb-NO"/>
        </w:rPr>
        <w:t xml:space="preserve"> terhadap </w:t>
      </w:r>
      <w:r w:rsidR="00771A88">
        <w:rPr>
          <w:rFonts w:ascii="Times New Roman" w:hAnsi="Times New Roman"/>
          <w:color w:val="1D1B11"/>
          <w:sz w:val="24"/>
          <w:szCs w:val="24"/>
          <w:lang w:val="id-ID"/>
        </w:rPr>
        <w:t>motivasi</w:t>
      </w:r>
      <w:r w:rsidR="00771A88" w:rsidRPr="00C31088">
        <w:rPr>
          <w:rFonts w:ascii="Times New Roman" w:hAnsi="Times New Roman"/>
          <w:color w:val="1D1B11"/>
          <w:sz w:val="24"/>
          <w:szCs w:val="24"/>
          <w:lang w:val="nb-NO"/>
        </w:rPr>
        <w:t xml:space="preserve"> dan hasil belajar </w:t>
      </w:r>
      <w:r w:rsidR="00771A88">
        <w:rPr>
          <w:rFonts w:ascii="Times New Roman" w:hAnsi="Times New Roman"/>
          <w:color w:val="1D1B11"/>
          <w:sz w:val="24"/>
          <w:szCs w:val="24"/>
          <w:lang w:val="id-ID"/>
        </w:rPr>
        <w:t xml:space="preserve">biologi </w:t>
      </w:r>
      <w:r w:rsidR="00771A88" w:rsidRPr="00C31088">
        <w:rPr>
          <w:rFonts w:ascii="Times New Roman" w:hAnsi="Times New Roman"/>
          <w:sz w:val="24"/>
          <w:szCs w:val="24"/>
          <w:lang w:val="id-ID"/>
        </w:rPr>
        <w:t>siswa</w:t>
      </w:r>
      <w:r w:rsidR="00771A88">
        <w:rPr>
          <w:rFonts w:ascii="Times New Roman" w:hAnsi="Times New Roman"/>
          <w:sz w:val="24"/>
          <w:szCs w:val="24"/>
          <w:lang w:val="id-ID"/>
        </w:rPr>
        <w:t xml:space="preserve"> </w:t>
      </w:r>
      <w:r w:rsidR="00771A88" w:rsidRPr="00C31088">
        <w:rPr>
          <w:rFonts w:ascii="Times New Roman" w:hAnsi="Times New Roman"/>
          <w:color w:val="1D1B11"/>
          <w:sz w:val="24"/>
          <w:szCs w:val="24"/>
        </w:rPr>
        <w:t xml:space="preserve">kelas XI </w:t>
      </w:r>
      <w:r w:rsidR="00771A88">
        <w:rPr>
          <w:rFonts w:ascii="Times New Roman" w:hAnsi="Times New Roman"/>
          <w:color w:val="1D1B11"/>
          <w:sz w:val="24"/>
          <w:szCs w:val="24"/>
          <w:lang w:val="id-ID"/>
        </w:rPr>
        <w:t xml:space="preserve">IPA </w:t>
      </w:r>
      <w:r w:rsidR="00771A88" w:rsidRPr="00C31088">
        <w:rPr>
          <w:rFonts w:ascii="Times New Roman" w:hAnsi="Times New Roman"/>
          <w:color w:val="1D1B11"/>
          <w:sz w:val="24"/>
          <w:szCs w:val="24"/>
        </w:rPr>
        <w:t xml:space="preserve">SMA Negeri </w:t>
      </w:r>
      <w:r w:rsidR="00771A88">
        <w:rPr>
          <w:rFonts w:ascii="Times New Roman" w:hAnsi="Times New Roman"/>
          <w:color w:val="1D1B11"/>
          <w:sz w:val="24"/>
          <w:szCs w:val="24"/>
          <w:lang w:val="id-ID"/>
        </w:rPr>
        <w:t>8 Makassar</w:t>
      </w:r>
      <w:r w:rsidR="00771A88">
        <w:rPr>
          <w:rFonts w:ascii="Times New Roman" w:hAnsi="Times New Roman"/>
          <w:color w:val="1D1B11"/>
          <w:sz w:val="24"/>
          <w:szCs w:val="24"/>
        </w:rPr>
        <w:t xml:space="preserve"> </w:t>
      </w:r>
      <w:r w:rsidR="00771A88">
        <w:rPr>
          <w:rFonts w:ascii="Times New Roman" w:hAnsi="Times New Roman"/>
          <w:sz w:val="24"/>
          <w:szCs w:val="24"/>
        </w:rPr>
        <w:t xml:space="preserve">pada materi </w:t>
      </w:r>
      <w:r w:rsidR="00771A88" w:rsidRPr="00C31088">
        <w:rPr>
          <w:rFonts w:ascii="Times New Roman" w:hAnsi="Times New Roman"/>
          <w:sz w:val="24"/>
          <w:szCs w:val="24"/>
        </w:rPr>
        <w:t xml:space="preserve">sistem </w:t>
      </w:r>
      <w:r w:rsidR="00771A88">
        <w:rPr>
          <w:rFonts w:ascii="Times New Roman" w:hAnsi="Times New Roman"/>
          <w:sz w:val="24"/>
          <w:szCs w:val="24"/>
          <w:lang w:val="id-ID"/>
        </w:rPr>
        <w:t>peredaran darah manusia</w:t>
      </w:r>
      <w:r w:rsidR="00771A88" w:rsidRPr="00C31088">
        <w:rPr>
          <w:rFonts w:ascii="Times New Roman" w:hAnsi="Times New Roman"/>
          <w:color w:val="1D1B11"/>
          <w:sz w:val="24"/>
          <w:szCs w:val="24"/>
        </w:rPr>
        <w:t xml:space="preserve">. Penelitian ini merupakan penelitian eksperimen semu </w:t>
      </w:r>
      <w:r w:rsidR="00771A88" w:rsidRPr="00C31088">
        <w:rPr>
          <w:rFonts w:ascii="Times New Roman" w:hAnsi="Times New Roman"/>
          <w:color w:val="1D1B11"/>
          <w:sz w:val="24"/>
          <w:szCs w:val="24"/>
          <w:lang w:val="nb-NO"/>
        </w:rPr>
        <w:t>(</w:t>
      </w:r>
      <w:r w:rsidR="00771A88" w:rsidRPr="00C31088">
        <w:rPr>
          <w:rFonts w:ascii="Times New Roman" w:hAnsi="Times New Roman"/>
          <w:i/>
          <w:color w:val="1D1B11"/>
          <w:sz w:val="24"/>
          <w:szCs w:val="24"/>
          <w:lang w:val="nb-NO"/>
        </w:rPr>
        <w:t>quasy experiment).</w:t>
      </w:r>
      <w:r w:rsidR="00771A88" w:rsidRPr="00C31088">
        <w:rPr>
          <w:rFonts w:ascii="Times New Roman" w:hAnsi="Times New Roman"/>
          <w:color w:val="1D1B11"/>
          <w:sz w:val="24"/>
          <w:szCs w:val="24"/>
        </w:rPr>
        <w:t xml:space="preserve"> Populasi penelitian adalah seluruh siswa kelas XI </w:t>
      </w:r>
      <w:r w:rsidR="00771A88">
        <w:rPr>
          <w:rFonts w:ascii="Times New Roman" w:hAnsi="Times New Roman"/>
          <w:color w:val="1D1B11"/>
          <w:sz w:val="24"/>
          <w:szCs w:val="24"/>
          <w:lang w:val="id-ID"/>
        </w:rPr>
        <w:t xml:space="preserve">IPA </w:t>
      </w:r>
      <w:r w:rsidR="00771A88" w:rsidRPr="00C31088">
        <w:rPr>
          <w:rFonts w:ascii="Times New Roman" w:hAnsi="Times New Roman"/>
          <w:color w:val="1D1B11"/>
          <w:sz w:val="24"/>
          <w:szCs w:val="24"/>
        </w:rPr>
        <w:t xml:space="preserve">di SMA Negeri </w:t>
      </w:r>
      <w:r w:rsidR="00771A88">
        <w:rPr>
          <w:rFonts w:ascii="Times New Roman" w:hAnsi="Times New Roman"/>
          <w:color w:val="1D1B11"/>
          <w:sz w:val="24"/>
          <w:szCs w:val="24"/>
          <w:lang w:val="id-ID"/>
        </w:rPr>
        <w:t>8 Makassar</w:t>
      </w:r>
      <w:r w:rsidR="00771A88" w:rsidRPr="00C31088">
        <w:rPr>
          <w:rFonts w:ascii="Times New Roman" w:hAnsi="Times New Roman"/>
          <w:color w:val="1D1B11"/>
          <w:sz w:val="24"/>
          <w:szCs w:val="24"/>
        </w:rPr>
        <w:t xml:space="preserve"> tahun ajaran 2</w:t>
      </w:r>
      <w:r w:rsidR="00771A88" w:rsidRPr="00C31088">
        <w:rPr>
          <w:rFonts w:ascii="Times New Roman" w:hAnsi="Times New Roman"/>
          <w:color w:val="1D1B11"/>
          <w:sz w:val="24"/>
          <w:szCs w:val="24"/>
          <w:lang w:val="id-ID"/>
        </w:rPr>
        <w:t>01</w:t>
      </w:r>
      <w:r w:rsidR="00771A88">
        <w:rPr>
          <w:rFonts w:ascii="Times New Roman" w:hAnsi="Times New Roman"/>
          <w:color w:val="1D1B11"/>
          <w:sz w:val="24"/>
          <w:szCs w:val="24"/>
        </w:rPr>
        <w:t>6/2017</w:t>
      </w:r>
      <w:r w:rsidR="00771A88" w:rsidRPr="00C31088">
        <w:rPr>
          <w:rFonts w:ascii="Times New Roman" w:hAnsi="Times New Roman"/>
          <w:color w:val="1D1B11"/>
          <w:sz w:val="24"/>
          <w:szCs w:val="24"/>
          <w:lang w:val="id-ID"/>
        </w:rPr>
        <w:t xml:space="preserve">. </w:t>
      </w:r>
      <w:r w:rsidR="00771A88" w:rsidRPr="00C31088">
        <w:rPr>
          <w:rFonts w:ascii="Times New Roman" w:hAnsi="Times New Roman"/>
          <w:color w:val="1D1B11"/>
          <w:sz w:val="24"/>
          <w:szCs w:val="24"/>
        </w:rPr>
        <w:t>Pemilihan sampel</w:t>
      </w:r>
      <w:r w:rsidR="00771A88">
        <w:rPr>
          <w:rFonts w:ascii="Times New Roman" w:hAnsi="Times New Roman"/>
          <w:color w:val="1D1B11"/>
          <w:sz w:val="24"/>
          <w:szCs w:val="24"/>
          <w:lang w:val="id-ID"/>
        </w:rPr>
        <w:t xml:space="preserve"> </w:t>
      </w:r>
      <w:r w:rsidR="00771A88" w:rsidRPr="00C31088">
        <w:rPr>
          <w:rFonts w:ascii="Times New Roman" w:hAnsi="Times New Roman"/>
          <w:color w:val="1D1B11"/>
          <w:sz w:val="24"/>
          <w:szCs w:val="24"/>
        </w:rPr>
        <w:t>penelitian ini dilakukan</w:t>
      </w:r>
      <w:r w:rsidR="00771A88" w:rsidRPr="00C31088">
        <w:rPr>
          <w:rFonts w:ascii="Times New Roman" w:hAnsi="Times New Roman"/>
          <w:color w:val="1D1B11"/>
          <w:sz w:val="24"/>
          <w:szCs w:val="24"/>
          <w:lang w:val="id-ID"/>
        </w:rPr>
        <w:t xml:space="preserve"> secara </w:t>
      </w:r>
      <w:r w:rsidR="00771A88">
        <w:rPr>
          <w:rFonts w:ascii="Times New Roman" w:hAnsi="Times New Roman"/>
          <w:i/>
          <w:color w:val="1D1B11"/>
          <w:sz w:val="24"/>
          <w:szCs w:val="24"/>
          <w:lang w:val="id-ID"/>
        </w:rPr>
        <w:t>random</w:t>
      </w:r>
      <w:r w:rsidR="00771A88" w:rsidRPr="00C31088">
        <w:rPr>
          <w:rFonts w:ascii="Times New Roman" w:hAnsi="Times New Roman"/>
          <w:color w:val="1D1B11"/>
          <w:sz w:val="24"/>
          <w:szCs w:val="24"/>
        </w:rPr>
        <w:t xml:space="preserve">, sehingga diperoleh kelas XI </w:t>
      </w:r>
      <w:r w:rsidR="00771A88">
        <w:rPr>
          <w:rFonts w:ascii="Times New Roman" w:hAnsi="Times New Roman"/>
          <w:color w:val="1D1B11"/>
          <w:sz w:val="24"/>
          <w:szCs w:val="24"/>
          <w:lang w:val="id-ID"/>
        </w:rPr>
        <w:t>IPA 2</w:t>
      </w:r>
      <w:r w:rsidR="00771A88" w:rsidRPr="00C31088">
        <w:rPr>
          <w:rFonts w:ascii="Times New Roman" w:hAnsi="Times New Roman"/>
          <w:color w:val="1D1B11"/>
          <w:sz w:val="24"/>
          <w:szCs w:val="24"/>
          <w:lang w:val="id-ID"/>
        </w:rPr>
        <w:t xml:space="preserve"> sebagai kelompok </w:t>
      </w:r>
      <w:r w:rsidR="00771A88">
        <w:rPr>
          <w:rFonts w:ascii="Times New Roman" w:hAnsi="Times New Roman"/>
          <w:color w:val="1D1B11"/>
          <w:sz w:val="24"/>
          <w:szCs w:val="24"/>
        </w:rPr>
        <w:t xml:space="preserve">eksperimen </w:t>
      </w:r>
      <w:r w:rsidR="00771A88" w:rsidRPr="00C31088">
        <w:rPr>
          <w:rFonts w:ascii="Times New Roman" w:hAnsi="Times New Roman"/>
          <w:color w:val="1D1B11"/>
          <w:sz w:val="24"/>
          <w:szCs w:val="24"/>
        </w:rPr>
        <w:t xml:space="preserve">yang menggunakan jurnal </w:t>
      </w:r>
      <w:r w:rsidR="00771A88">
        <w:rPr>
          <w:rFonts w:ascii="Times New Roman" w:hAnsi="Times New Roman"/>
          <w:color w:val="1D1B11"/>
          <w:sz w:val="24"/>
          <w:szCs w:val="24"/>
          <w:lang w:val="id-ID"/>
        </w:rPr>
        <w:t xml:space="preserve">belajar </w:t>
      </w:r>
      <w:r w:rsidR="00771A88" w:rsidRPr="00C31088">
        <w:rPr>
          <w:rFonts w:ascii="Times New Roman" w:hAnsi="Times New Roman"/>
          <w:color w:val="1D1B11"/>
          <w:sz w:val="24"/>
          <w:szCs w:val="24"/>
        </w:rPr>
        <w:t xml:space="preserve">dan kelas XI </w:t>
      </w:r>
      <w:r w:rsidR="00771A88">
        <w:rPr>
          <w:rFonts w:ascii="Times New Roman" w:hAnsi="Times New Roman"/>
          <w:color w:val="1D1B11"/>
          <w:sz w:val="24"/>
          <w:szCs w:val="24"/>
          <w:lang w:val="id-ID"/>
        </w:rPr>
        <w:t xml:space="preserve">IPA 1 </w:t>
      </w:r>
      <w:r w:rsidR="00771A88" w:rsidRPr="00C31088">
        <w:rPr>
          <w:rFonts w:ascii="Times New Roman" w:hAnsi="Times New Roman"/>
          <w:color w:val="1D1B11"/>
          <w:sz w:val="24"/>
          <w:szCs w:val="24"/>
        </w:rPr>
        <w:t>sebagai kel</w:t>
      </w:r>
      <w:r w:rsidR="00771A88" w:rsidRPr="00C31088">
        <w:rPr>
          <w:rFonts w:ascii="Times New Roman" w:hAnsi="Times New Roman"/>
          <w:color w:val="1D1B11"/>
          <w:sz w:val="24"/>
          <w:szCs w:val="24"/>
          <w:lang w:val="id-ID"/>
        </w:rPr>
        <w:t>ompok</w:t>
      </w:r>
      <w:r w:rsidR="00771A88" w:rsidRPr="00C31088">
        <w:rPr>
          <w:rFonts w:ascii="Times New Roman" w:hAnsi="Times New Roman"/>
          <w:color w:val="1D1B11"/>
          <w:sz w:val="24"/>
          <w:szCs w:val="24"/>
        </w:rPr>
        <w:t xml:space="preserve"> kontrol yang tidak menggunakan jurnal </w:t>
      </w:r>
      <w:r w:rsidR="00771A88">
        <w:rPr>
          <w:rFonts w:ascii="Times New Roman" w:hAnsi="Times New Roman"/>
          <w:color w:val="1D1B11"/>
          <w:sz w:val="24"/>
          <w:szCs w:val="24"/>
          <w:lang w:val="id-ID"/>
        </w:rPr>
        <w:t>belajar</w:t>
      </w:r>
      <w:r w:rsidR="00771A88" w:rsidRPr="00C31088">
        <w:rPr>
          <w:rFonts w:ascii="Times New Roman" w:hAnsi="Times New Roman"/>
          <w:color w:val="1D1B11"/>
          <w:sz w:val="24"/>
          <w:szCs w:val="24"/>
        </w:rPr>
        <w:t xml:space="preserve">. </w:t>
      </w:r>
      <w:r w:rsidR="00771A88" w:rsidRPr="00C31088">
        <w:rPr>
          <w:rFonts w:ascii="Times New Roman" w:hAnsi="Times New Roman"/>
          <w:color w:val="1D1B11"/>
          <w:sz w:val="24"/>
          <w:szCs w:val="24"/>
        </w:rPr>
        <w:lastRenderedPageBreak/>
        <w:t>Penelitian ini dilaksanakan selama 4 kali pertemuan untuk materi dan 2 kali pertemuan untuk evaluasi.</w:t>
      </w:r>
      <w:r w:rsidR="00771A88" w:rsidRPr="00C31088">
        <w:rPr>
          <w:rFonts w:ascii="Times New Roman" w:hAnsi="Times New Roman"/>
          <w:color w:val="1D1B11"/>
          <w:sz w:val="24"/>
          <w:szCs w:val="24"/>
          <w:lang w:val="nb-NO"/>
        </w:rPr>
        <w:t xml:space="preserve">Teknik pengumpulan data dilihat dari </w:t>
      </w:r>
      <w:r w:rsidR="00771A88">
        <w:rPr>
          <w:rFonts w:ascii="Times New Roman" w:hAnsi="Times New Roman"/>
          <w:color w:val="1D1B11"/>
          <w:sz w:val="24"/>
          <w:szCs w:val="24"/>
          <w:lang w:val="id-ID"/>
        </w:rPr>
        <w:t>motivasi belajar</w:t>
      </w:r>
      <w:r w:rsidR="00771A88" w:rsidRPr="00C31088">
        <w:rPr>
          <w:rFonts w:ascii="Times New Roman" w:hAnsi="Times New Roman"/>
          <w:color w:val="1D1B11"/>
          <w:sz w:val="24"/>
          <w:szCs w:val="24"/>
          <w:lang w:val="nb-NO"/>
        </w:rPr>
        <w:t xml:space="preserve"> </w:t>
      </w:r>
      <w:r w:rsidR="00771A88">
        <w:rPr>
          <w:rFonts w:ascii="Times New Roman" w:hAnsi="Times New Roman"/>
          <w:color w:val="1D1B11"/>
          <w:sz w:val="24"/>
          <w:szCs w:val="24"/>
          <w:lang w:val="id-ID"/>
        </w:rPr>
        <w:t xml:space="preserve">yang terdiri dari 4 aspek yaitu </w:t>
      </w:r>
      <w:r w:rsidR="00771A88" w:rsidRPr="005C4741">
        <w:rPr>
          <w:rFonts w:ascii="Times New Roman" w:hAnsi="Times New Roman"/>
          <w:i/>
          <w:color w:val="1D1B11"/>
          <w:sz w:val="24"/>
          <w:szCs w:val="24"/>
          <w:lang w:val="id-ID"/>
        </w:rPr>
        <w:t>Attention</w:t>
      </w:r>
      <w:r w:rsidR="00771A88">
        <w:rPr>
          <w:rFonts w:ascii="Times New Roman" w:hAnsi="Times New Roman"/>
          <w:color w:val="1D1B11"/>
          <w:sz w:val="24"/>
          <w:szCs w:val="24"/>
          <w:lang w:val="id-ID"/>
        </w:rPr>
        <w:t xml:space="preserve"> (perhatian), </w:t>
      </w:r>
      <w:r w:rsidR="00771A88" w:rsidRPr="005C4741">
        <w:rPr>
          <w:rFonts w:ascii="Times New Roman" w:hAnsi="Times New Roman"/>
          <w:i/>
          <w:color w:val="1D1B11"/>
          <w:sz w:val="24"/>
          <w:szCs w:val="24"/>
          <w:lang w:val="id-ID"/>
        </w:rPr>
        <w:t>Relevance</w:t>
      </w:r>
      <w:r w:rsidR="00771A88">
        <w:rPr>
          <w:rFonts w:ascii="Times New Roman" w:hAnsi="Times New Roman"/>
          <w:color w:val="1D1B11"/>
          <w:sz w:val="24"/>
          <w:szCs w:val="24"/>
          <w:lang w:val="id-ID"/>
        </w:rPr>
        <w:t xml:space="preserve"> (hubungan), </w:t>
      </w:r>
      <w:r w:rsidR="00771A88" w:rsidRPr="005C4741">
        <w:rPr>
          <w:rFonts w:ascii="Times New Roman" w:hAnsi="Times New Roman"/>
          <w:i/>
          <w:color w:val="1D1B11"/>
          <w:sz w:val="24"/>
          <w:szCs w:val="24"/>
          <w:lang w:val="id-ID"/>
        </w:rPr>
        <w:t>Confidence</w:t>
      </w:r>
      <w:r w:rsidR="00771A88">
        <w:rPr>
          <w:rFonts w:ascii="Times New Roman" w:hAnsi="Times New Roman"/>
          <w:color w:val="1D1B11"/>
          <w:sz w:val="24"/>
          <w:szCs w:val="24"/>
          <w:lang w:val="id-ID"/>
        </w:rPr>
        <w:t xml:space="preserve"> (percaya diri), dan </w:t>
      </w:r>
      <w:r w:rsidR="00771A88" w:rsidRPr="005C4741">
        <w:rPr>
          <w:rFonts w:ascii="Times New Roman" w:hAnsi="Times New Roman"/>
          <w:i/>
          <w:color w:val="1D1B11"/>
          <w:sz w:val="24"/>
          <w:szCs w:val="24"/>
          <w:lang w:val="id-ID"/>
        </w:rPr>
        <w:t>Satisfaction</w:t>
      </w:r>
      <w:r w:rsidR="00771A88">
        <w:rPr>
          <w:rFonts w:ascii="Times New Roman" w:hAnsi="Times New Roman"/>
          <w:color w:val="1D1B11"/>
          <w:sz w:val="24"/>
          <w:szCs w:val="24"/>
          <w:lang w:val="id-ID"/>
        </w:rPr>
        <w:t xml:space="preserve"> (kepuasan) </w:t>
      </w:r>
      <w:r w:rsidR="00771A88" w:rsidRPr="00C31088">
        <w:rPr>
          <w:rFonts w:ascii="Times New Roman" w:hAnsi="Times New Roman"/>
          <w:color w:val="1D1B11"/>
          <w:sz w:val="24"/>
          <w:szCs w:val="24"/>
          <w:lang w:val="nb-NO"/>
        </w:rPr>
        <w:t xml:space="preserve">dengan memberikan angket dan hasil belajar dilakukan dengan memberikan tes hasil belajar </w:t>
      </w:r>
      <w:r w:rsidR="00771A88" w:rsidRPr="005C4741">
        <w:rPr>
          <w:rFonts w:ascii="Times New Roman" w:hAnsi="Times New Roman"/>
          <w:color w:val="1D1B11"/>
          <w:sz w:val="24"/>
          <w:szCs w:val="24"/>
          <w:lang w:val="nb-NO"/>
        </w:rPr>
        <w:t>dalam bentuk pilihan ganda</w:t>
      </w:r>
      <w:r w:rsidR="00771A88" w:rsidRPr="005C4741">
        <w:rPr>
          <w:rFonts w:ascii="Times New Roman" w:hAnsi="Times New Roman"/>
          <w:color w:val="1D1B11"/>
          <w:sz w:val="24"/>
          <w:szCs w:val="24"/>
          <w:lang w:val="id-ID"/>
        </w:rPr>
        <w:t xml:space="preserve"> dan uraian</w:t>
      </w:r>
      <w:r w:rsidR="00771A88" w:rsidRPr="005C4741">
        <w:rPr>
          <w:rFonts w:ascii="Times New Roman" w:hAnsi="Times New Roman"/>
          <w:color w:val="1D1B11"/>
          <w:sz w:val="24"/>
          <w:szCs w:val="24"/>
        </w:rPr>
        <w:t xml:space="preserve">, </w:t>
      </w:r>
      <w:r w:rsidR="00771A88" w:rsidRPr="005C4741">
        <w:rPr>
          <w:rFonts w:ascii="Times New Roman" w:hAnsi="Times New Roman"/>
          <w:color w:val="1D1B11"/>
          <w:sz w:val="24"/>
          <w:szCs w:val="24"/>
          <w:lang w:val="id-ID"/>
        </w:rPr>
        <w:t xml:space="preserve">meliputi </w:t>
      </w:r>
      <w:r w:rsidR="00771A88" w:rsidRPr="005C4741">
        <w:rPr>
          <w:rFonts w:ascii="Times New Roman" w:hAnsi="Times New Roman"/>
          <w:i/>
          <w:color w:val="1D1B11"/>
          <w:sz w:val="24"/>
          <w:szCs w:val="24"/>
        </w:rPr>
        <w:t>p</w:t>
      </w:r>
      <w:r w:rsidR="00771A88" w:rsidRPr="005C4741">
        <w:rPr>
          <w:rFonts w:ascii="Times New Roman" w:hAnsi="Times New Roman"/>
          <w:i/>
          <w:color w:val="1D1B11"/>
          <w:sz w:val="24"/>
          <w:szCs w:val="24"/>
          <w:lang w:val="id-ID"/>
        </w:rPr>
        <w:t>retes</w:t>
      </w:r>
      <w:r w:rsidR="00771A88" w:rsidRPr="005C4741">
        <w:rPr>
          <w:rFonts w:ascii="Times New Roman" w:hAnsi="Times New Roman"/>
          <w:i/>
          <w:color w:val="1D1B11"/>
          <w:sz w:val="24"/>
          <w:szCs w:val="24"/>
        </w:rPr>
        <w:t>t</w:t>
      </w:r>
      <w:r w:rsidR="00771A88" w:rsidRPr="005C4741">
        <w:rPr>
          <w:rFonts w:ascii="Times New Roman" w:hAnsi="Times New Roman"/>
          <w:i/>
          <w:color w:val="1D1B11"/>
          <w:sz w:val="24"/>
          <w:szCs w:val="24"/>
          <w:lang w:val="id-ID"/>
        </w:rPr>
        <w:t xml:space="preserve"> </w:t>
      </w:r>
      <w:r w:rsidR="00771A88" w:rsidRPr="005C4741">
        <w:rPr>
          <w:rFonts w:ascii="Times New Roman" w:hAnsi="Times New Roman"/>
          <w:color w:val="1D1B11"/>
          <w:sz w:val="24"/>
          <w:szCs w:val="24"/>
          <w:lang w:val="id-ID"/>
        </w:rPr>
        <w:t xml:space="preserve">(tes hasil belajar awal siswa) dan </w:t>
      </w:r>
      <w:r w:rsidR="00771A88" w:rsidRPr="005C4741">
        <w:rPr>
          <w:rFonts w:ascii="Times New Roman" w:hAnsi="Times New Roman"/>
          <w:i/>
          <w:color w:val="1D1B11"/>
          <w:sz w:val="24"/>
          <w:szCs w:val="24"/>
          <w:lang w:val="id-ID"/>
        </w:rPr>
        <w:t>post</w:t>
      </w:r>
      <w:r w:rsidR="00771A88" w:rsidRPr="005C4741">
        <w:rPr>
          <w:rFonts w:ascii="Times New Roman" w:hAnsi="Times New Roman"/>
          <w:i/>
          <w:color w:val="1D1B11"/>
          <w:sz w:val="24"/>
          <w:szCs w:val="24"/>
        </w:rPr>
        <w:t>t</w:t>
      </w:r>
      <w:r w:rsidR="00771A88" w:rsidRPr="005C4741">
        <w:rPr>
          <w:rFonts w:ascii="Times New Roman" w:hAnsi="Times New Roman"/>
          <w:i/>
          <w:color w:val="1D1B11"/>
          <w:sz w:val="24"/>
          <w:szCs w:val="24"/>
          <w:lang w:val="id-ID"/>
        </w:rPr>
        <w:t>est</w:t>
      </w:r>
      <w:r w:rsidR="00771A88" w:rsidRPr="005C4741">
        <w:rPr>
          <w:rFonts w:ascii="Times New Roman" w:hAnsi="Times New Roman"/>
          <w:color w:val="1D1B11"/>
          <w:sz w:val="24"/>
          <w:szCs w:val="24"/>
          <w:lang w:val="id-ID"/>
        </w:rPr>
        <w:t xml:space="preserve"> (tes hasil belajar akhir siswa). </w:t>
      </w:r>
      <w:r w:rsidR="00771A88" w:rsidRPr="005C4741">
        <w:rPr>
          <w:rFonts w:ascii="Times New Roman" w:hAnsi="Times New Roman"/>
          <w:color w:val="1D1B11" w:themeColor="background2" w:themeShade="1A"/>
          <w:sz w:val="24"/>
          <w:szCs w:val="24"/>
          <w:lang w:val="id-ID"/>
        </w:rPr>
        <w:t xml:space="preserve">Data yang terkumpul dianalisis secara deskriptif dan uji hipotesis secara inferensial dengan menggunakan </w:t>
      </w:r>
      <w:r w:rsidR="00771A88" w:rsidRPr="005C4741">
        <w:rPr>
          <w:rFonts w:ascii="Times New Roman" w:hAnsi="Times New Roman"/>
          <w:color w:val="1D1B11" w:themeColor="background2" w:themeShade="1A"/>
          <w:sz w:val="24"/>
          <w:szCs w:val="24"/>
        </w:rPr>
        <w:t>analisis Kovarian</w:t>
      </w:r>
      <w:r w:rsidR="00771A88" w:rsidRPr="005C4741">
        <w:rPr>
          <w:rFonts w:ascii="Times New Roman" w:hAnsi="Times New Roman"/>
          <w:color w:val="1D1B11" w:themeColor="background2" w:themeShade="1A"/>
          <w:sz w:val="24"/>
          <w:szCs w:val="24"/>
          <w:lang w:val="id-ID"/>
        </w:rPr>
        <w:t xml:space="preserve"> dengan taraf signifikan</w:t>
      </w:r>
      <w:r w:rsidR="00771A88" w:rsidRPr="005C4741">
        <w:rPr>
          <w:rFonts w:ascii="Times New Roman" w:hAnsi="Times New Roman"/>
          <w:color w:val="1D1B11" w:themeColor="background2" w:themeShade="1A"/>
          <w:sz w:val="24"/>
          <w:szCs w:val="24"/>
        </w:rPr>
        <w:t>si</w:t>
      </w:r>
      <w:r w:rsidR="00771A88" w:rsidRPr="005C4741">
        <w:rPr>
          <w:rFonts w:ascii="Times New Roman" w:hAnsi="Times New Roman"/>
          <w:color w:val="1D1B11" w:themeColor="background2" w:themeShade="1A"/>
          <w:sz w:val="24"/>
          <w:szCs w:val="24"/>
          <w:lang w:val="id-ID"/>
        </w:rPr>
        <w:t xml:space="preserve"> </w:t>
      </w:r>
      <w:r w:rsidR="00771A88" w:rsidRPr="005C4741">
        <w:rPr>
          <w:rFonts w:ascii="Times New Roman" w:hAnsi="Times New Roman"/>
          <w:color w:val="1D1B11" w:themeColor="background2" w:themeShade="1A"/>
          <w:sz w:val="24"/>
          <w:szCs w:val="24"/>
          <w:lang w:val="sv-SE"/>
        </w:rPr>
        <w:t>0,05</w:t>
      </w:r>
      <w:r w:rsidR="00771A88" w:rsidRPr="005C4741">
        <w:rPr>
          <w:rFonts w:ascii="Times New Roman" w:hAnsi="Times New Roman"/>
          <w:color w:val="1D1B11" w:themeColor="background2" w:themeShade="1A"/>
          <w:sz w:val="24"/>
          <w:szCs w:val="24"/>
          <w:lang w:val="id-ID"/>
        </w:rPr>
        <w:t>.</w:t>
      </w:r>
      <w:r w:rsidR="00771A88">
        <w:rPr>
          <w:rFonts w:ascii="Times New Roman" w:hAnsi="Times New Roman"/>
          <w:color w:val="1D1B11" w:themeColor="background2" w:themeShade="1A"/>
          <w:sz w:val="24"/>
          <w:szCs w:val="24"/>
          <w:lang w:val="id-ID"/>
        </w:rPr>
        <w:t xml:space="preserve"> </w:t>
      </w:r>
      <w:r w:rsidR="00771A88">
        <w:rPr>
          <w:rFonts w:ascii="Times New Roman" w:hAnsi="Times New Roman"/>
          <w:color w:val="000000"/>
          <w:sz w:val="24"/>
          <w:szCs w:val="24"/>
        </w:rPr>
        <w:t>M</w:t>
      </w:r>
      <w:r w:rsidR="00771A88" w:rsidRPr="00A43BBF">
        <w:rPr>
          <w:rFonts w:ascii="Times New Roman" w:hAnsi="Times New Roman"/>
          <w:color w:val="000000"/>
          <w:sz w:val="24"/>
          <w:szCs w:val="24"/>
        </w:rPr>
        <w:t xml:space="preserve">otivasi </w:t>
      </w:r>
      <w:r w:rsidR="00771A88">
        <w:rPr>
          <w:rFonts w:ascii="Times New Roman" w:hAnsi="Times New Roman"/>
          <w:color w:val="000000"/>
          <w:sz w:val="24"/>
          <w:szCs w:val="24"/>
        </w:rPr>
        <w:t>belajar</w:t>
      </w:r>
      <w:r w:rsidR="00771A88">
        <w:rPr>
          <w:rFonts w:ascii="Times New Roman" w:hAnsi="Times New Roman"/>
          <w:color w:val="000000"/>
          <w:sz w:val="24"/>
          <w:szCs w:val="24"/>
          <w:lang w:val="id-ID"/>
        </w:rPr>
        <w:t xml:space="preserve"> </w:t>
      </w:r>
      <w:r w:rsidR="00771A88" w:rsidRPr="00232C45">
        <w:rPr>
          <w:rFonts w:ascii="Times New Roman" w:hAnsi="Times New Roman"/>
          <w:sz w:val="24"/>
          <w:szCs w:val="24"/>
          <w:lang w:val="sv-SE"/>
        </w:rPr>
        <w:t>biologi</w:t>
      </w:r>
      <w:r w:rsidR="00771A88">
        <w:rPr>
          <w:rFonts w:ascii="Times New Roman" w:hAnsi="Times New Roman"/>
          <w:color w:val="000000"/>
          <w:sz w:val="24"/>
          <w:szCs w:val="24"/>
        </w:rPr>
        <w:t xml:space="preserve"> </w:t>
      </w:r>
      <w:r w:rsidR="00771A88" w:rsidRPr="00A43BBF">
        <w:rPr>
          <w:rFonts w:ascii="Times New Roman" w:hAnsi="Times New Roman"/>
          <w:color w:val="000000"/>
          <w:sz w:val="24"/>
          <w:szCs w:val="24"/>
        </w:rPr>
        <w:t>siswa</w:t>
      </w:r>
      <w:r w:rsidR="00771A88">
        <w:rPr>
          <w:rFonts w:ascii="Times New Roman" w:hAnsi="Times New Roman"/>
          <w:color w:val="000000"/>
          <w:sz w:val="24"/>
          <w:szCs w:val="24"/>
          <w:lang w:val="id-ID"/>
        </w:rPr>
        <w:t xml:space="preserve"> kelas XI IPA SMA Negeri 8 Makassar yang diajar dengan menggunakan jurnal belajar</w:t>
      </w:r>
      <w:r w:rsidR="00771A88" w:rsidRPr="00A43BBF">
        <w:rPr>
          <w:rFonts w:ascii="Times New Roman" w:hAnsi="Times New Roman"/>
          <w:color w:val="000000"/>
          <w:sz w:val="24"/>
          <w:szCs w:val="24"/>
        </w:rPr>
        <w:t xml:space="preserve"> </w:t>
      </w:r>
      <w:r w:rsidR="00771A88">
        <w:rPr>
          <w:rFonts w:ascii="Times New Roman" w:hAnsi="Times New Roman"/>
          <w:color w:val="000000"/>
          <w:sz w:val="24"/>
          <w:szCs w:val="24"/>
          <w:lang w:val="id-ID"/>
        </w:rPr>
        <w:t>berada pada kategori baik dengan skor rata-rata 4,15</w:t>
      </w:r>
      <w:r w:rsidR="00771A88" w:rsidRPr="005C4741">
        <w:rPr>
          <w:rFonts w:ascii="Times New Roman" w:hAnsi="Times New Roman"/>
          <w:sz w:val="24"/>
          <w:szCs w:val="24"/>
          <w:lang w:val="id-ID"/>
        </w:rPr>
        <w:t xml:space="preserve">. </w:t>
      </w:r>
      <w:r w:rsidR="00771A88" w:rsidRPr="00A43BBF">
        <w:rPr>
          <w:rFonts w:ascii="Times New Roman" w:hAnsi="Times New Roman"/>
          <w:color w:val="000000"/>
          <w:sz w:val="24"/>
          <w:szCs w:val="24"/>
        </w:rPr>
        <w:t xml:space="preserve">Motivasi </w:t>
      </w:r>
      <w:r w:rsidR="00771A88">
        <w:rPr>
          <w:rFonts w:ascii="Times New Roman" w:hAnsi="Times New Roman"/>
          <w:color w:val="000000"/>
          <w:sz w:val="24"/>
          <w:szCs w:val="24"/>
        </w:rPr>
        <w:t>belajar</w:t>
      </w:r>
      <w:r w:rsidR="00771A88">
        <w:rPr>
          <w:rFonts w:ascii="Times New Roman" w:hAnsi="Times New Roman"/>
          <w:color w:val="000000"/>
          <w:sz w:val="24"/>
          <w:szCs w:val="24"/>
          <w:lang w:val="id-ID"/>
        </w:rPr>
        <w:t xml:space="preserve"> </w:t>
      </w:r>
      <w:r w:rsidR="00771A88" w:rsidRPr="00232C45">
        <w:rPr>
          <w:rFonts w:ascii="Times New Roman" w:hAnsi="Times New Roman"/>
          <w:sz w:val="24"/>
          <w:szCs w:val="24"/>
          <w:lang w:val="sv-SE"/>
        </w:rPr>
        <w:t>biologi</w:t>
      </w:r>
      <w:r w:rsidR="00771A88">
        <w:rPr>
          <w:rFonts w:ascii="Times New Roman" w:hAnsi="Times New Roman"/>
          <w:color w:val="000000"/>
          <w:sz w:val="24"/>
          <w:szCs w:val="24"/>
        </w:rPr>
        <w:t xml:space="preserve"> </w:t>
      </w:r>
      <w:r w:rsidR="00771A88" w:rsidRPr="00A43BBF">
        <w:rPr>
          <w:rFonts w:ascii="Times New Roman" w:hAnsi="Times New Roman"/>
          <w:color w:val="000000"/>
          <w:sz w:val="24"/>
          <w:szCs w:val="24"/>
        </w:rPr>
        <w:t>siswa</w:t>
      </w:r>
      <w:r w:rsidR="00771A88">
        <w:rPr>
          <w:rFonts w:ascii="Times New Roman" w:hAnsi="Times New Roman"/>
          <w:color w:val="000000"/>
          <w:sz w:val="24"/>
          <w:szCs w:val="24"/>
          <w:lang w:val="id-ID"/>
        </w:rPr>
        <w:t xml:space="preserve"> kelas XI IPA SMA Negeri 8 Makassar yang diajar tanpa menggunakan jurnal belajar</w:t>
      </w:r>
      <w:r w:rsidR="00771A88" w:rsidRPr="00A43BBF">
        <w:rPr>
          <w:rFonts w:ascii="Times New Roman" w:hAnsi="Times New Roman"/>
          <w:color w:val="000000"/>
          <w:sz w:val="24"/>
          <w:szCs w:val="24"/>
        </w:rPr>
        <w:t xml:space="preserve"> </w:t>
      </w:r>
      <w:r w:rsidR="00771A88">
        <w:rPr>
          <w:rFonts w:ascii="Times New Roman" w:hAnsi="Times New Roman"/>
          <w:color w:val="000000"/>
          <w:sz w:val="24"/>
          <w:szCs w:val="24"/>
          <w:lang w:val="id-ID"/>
        </w:rPr>
        <w:t>berada pada kategori baik dengan skor rata-rata 3,54. H</w:t>
      </w:r>
      <w:r w:rsidR="00771A88" w:rsidRPr="00C31088">
        <w:rPr>
          <w:rFonts w:ascii="Times New Roman" w:hAnsi="Times New Roman"/>
          <w:color w:val="000000"/>
          <w:sz w:val="24"/>
          <w:szCs w:val="24"/>
        </w:rPr>
        <w:t>asil statistik diperoleh nilai signifikansi 0,00</w:t>
      </w:r>
      <w:r w:rsidR="00771A88">
        <w:rPr>
          <w:rFonts w:ascii="Times New Roman" w:hAnsi="Times New Roman"/>
          <w:color w:val="000000"/>
          <w:sz w:val="24"/>
          <w:szCs w:val="24"/>
          <w:lang w:val="id-ID"/>
        </w:rPr>
        <w:t>1</w:t>
      </w:r>
      <w:r w:rsidR="00771A88" w:rsidRPr="00C31088">
        <w:rPr>
          <w:rFonts w:ascii="Times New Roman" w:hAnsi="Times New Roman"/>
          <w:color w:val="000000"/>
          <w:sz w:val="24"/>
          <w:szCs w:val="24"/>
          <w:lang w:val="sv-SE"/>
        </w:rPr>
        <w:t>&lt;</w:t>
      </w:r>
      <w:r w:rsidR="00771A88" w:rsidRPr="00C31088">
        <w:rPr>
          <w:rFonts w:ascii="Times New Roman" w:hAnsi="Times New Roman"/>
          <w:color w:val="000000"/>
          <w:sz w:val="24"/>
          <w:szCs w:val="24"/>
        </w:rPr>
        <w:t xml:space="preserve">α </w:t>
      </w:r>
      <w:r w:rsidR="00771A88" w:rsidRPr="00C31088">
        <w:rPr>
          <w:rFonts w:ascii="Times New Roman" w:hAnsi="Times New Roman"/>
          <w:color w:val="000000"/>
          <w:sz w:val="24"/>
          <w:szCs w:val="24"/>
          <w:lang w:val="sv-SE"/>
        </w:rPr>
        <w:t>= 0,05</w:t>
      </w:r>
      <w:r w:rsidR="00771A88" w:rsidRPr="00C31088">
        <w:rPr>
          <w:rFonts w:ascii="Times New Roman" w:hAnsi="Times New Roman"/>
          <w:color w:val="000000"/>
          <w:sz w:val="24"/>
          <w:szCs w:val="24"/>
        </w:rPr>
        <w:t xml:space="preserve">, </w:t>
      </w:r>
      <w:r w:rsidR="00771A88" w:rsidRPr="00C31088">
        <w:rPr>
          <w:rFonts w:ascii="Times New Roman" w:hAnsi="Times New Roman"/>
          <w:color w:val="000000"/>
          <w:sz w:val="24"/>
          <w:szCs w:val="24"/>
          <w:lang w:val="pt-BR"/>
        </w:rPr>
        <w:t xml:space="preserve">maka dapat disimpulkan </w:t>
      </w:r>
      <w:r w:rsidR="00771A88">
        <w:rPr>
          <w:rFonts w:ascii="Times New Roman" w:hAnsi="Times New Roman"/>
          <w:color w:val="000000"/>
          <w:sz w:val="24"/>
          <w:szCs w:val="24"/>
          <w:lang w:val="id-ID"/>
        </w:rPr>
        <w:t xml:space="preserve">bahwa </w:t>
      </w:r>
      <w:r w:rsidR="00771A88">
        <w:rPr>
          <w:rFonts w:ascii="Times New Roman" w:hAnsi="Times New Roman"/>
          <w:color w:val="000000"/>
          <w:sz w:val="24"/>
          <w:szCs w:val="24"/>
          <w:lang w:val="pt-BR"/>
        </w:rPr>
        <w:t xml:space="preserve">jurnal </w:t>
      </w:r>
      <w:r w:rsidR="00771A88">
        <w:rPr>
          <w:rFonts w:ascii="Times New Roman" w:hAnsi="Times New Roman"/>
          <w:color w:val="000000"/>
          <w:sz w:val="24"/>
          <w:szCs w:val="24"/>
          <w:lang w:val="id-ID"/>
        </w:rPr>
        <w:t>belajar</w:t>
      </w:r>
      <w:r w:rsidR="00771A88">
        <w:rPr>
          <w:rFonts w:ascii="Times New Roman" w:hAnsi="Times New Roman"/>
          <w:color w:val="000000"/>
          <w:sz w:val="24"/>
          <w:szCs w:val="24"/>
          <w:lang w:val="pt-BR"/>
        </w:rPr>
        <w:t xml:space="preserve"> </w:t>
      </w:r>
      <w:r w:rsidR="00771A88">
        <w:rPr>
          <w:rFonts w:ascii="Times New Roman" w:hAnsi="Times New Roman"/>
          <w:color w:val="000000"/>
          <w:sz w:val="24"/>
          <w:szCs w:val="24"/>
          <w:lang w:val="id-ID"/>
        </w:rPr>
        <w:t xml:space="preserve">berpengaruh </w:t>
      </w:r>
      <w:r w:rsidR="00771A88">
        <w:rPr>
          <w:rFonts w:ascii="Times New Roman" w:hAnsi="Times New Roman"/>
          <w:color w:val="000000"/>
          <w:sz w:val="24"/>
          <w:szCs w:val="24"/>
          <w:lang w:val="pt-BR"/>
        </w:rPr>
        <w:t xml:space="preserve">terhadap </w:t>
      </w:r>
      <w:r w:rsidR="00771A88">
        <w:rPr>
          <w:rFonts w:ascii="Times New Roman" w:hAnsi="Times New Roman"/>
          <w:color w:val="000000"/>
          <w:sz w:val="24"/>
          <w:szCs w:val="24"/>
          <w:lang w:val="id-ID"/>
        </w:rPr>
        <w:t>motivasi</w:t>
      </w:r>
      <w:r w:rsidR="00771A88">
        <w:rPr>
          <w:rFonts w:ascii="Times New Roman" w:hAnsi="Times New Roman"/>
          <w:color w:val="000000"/>
          <w:sz w:val="24"/>
          <w:szCs w:val="24"/>
          <w:lang w:val="pt-BR"/>
        </w:rPr>
        <w:t xml:space="preserve"> dan hasil belajar </w:t>
      </w:r>
      <w:r w:rsidR="00771A88">
        <w:rPr>
          <w:rFonts w:ascii="Times New Roman" w:hAnsi="Times New Roman"/>
          <w:color w:val="000000"/>
          <w:sz w:val="24"/>
          <w:szCs w:val="24"/>
          <w:lang w:val="id-ID"/>
        </w:rPr>
        <w:t xml:space="preserve">biologi </w:t>
      </w:r>
      <w:r w:rsidR="00771A88">
        <w:rPr>
          <w:rFonts w:ascii="Times New Roman" w:hAnsi="Times New Roman"/>
          <w:color w:val="000000"/>
          <w:sz w:val="24"/>
          <w:szCs w:val="24"/>
          <w:lang w:val="pt-BR"/>
        </w:rPr>
        <w:t xml:space="preserve">siswa kelas XI </w:t>
      </w:r>
      <w:r w:rsidR="00771A88">
        <w:rPr>
          <w:rFonts w:ascii="Times New Roman" w:hAnsi="Times New Roman"/>
          <w:color w:val="000000"/>
          <w:sz w:val="24"/>
          <w:szCs w:val="24"/>
          <w:lang w:val="id-ID"/>
        </w:rPr>
        <w:t xml:space="preserve">IPA </w:t>
      </w:r>
      <w:r w:rsidR="00771A88">
        <w:rPr>
          <w:rFonts w:ascii="Times New Roman" w:hAnsi="Times New Roman"/>
          <w:color w:val="000000"/>
          <w:sz w:val="24"/>
          <w:szCs w:val="24"/>
          <w:lang w:val="pt-BR"/>
        </w:rPr>
        <w:t xml:space="preserve">SMA Negeri </w:t>
      </w:r>
      <w:r w:rsidR="00771A88">
        <w:rPr>
          <w:rFonts w:ascii="Times New Roman" w:hAnsi="Times New Roman"/>
          <w:color w:val="000000"/>
          <w:sz w:val="24"/>
          <w:szCs w:val="24"/>
          <w:lang w:val="id-ID"/>
        </w:rPr>
        <w:t>8 Makassar</w:t>
      </w:r>
      <w:r w:rsidR="00771A88">
        <w:rPr>
          <w:rFonts w:ascii="Times New Roman" w:hAnsi="Times New Roman"/>
          <w:color w:val="000000"/>
          <w:sz w:val="24"/>
          <w:szCs w:val="24"/>
          <w:lang w:val="pt-BR"/>
        </w:rPr>
        <w:t xml:space="preserve"> pada materi sistem </w:t>
      </w:r>
      <w:r w:rsidR="00771A88">
        <w:rPr>
          <w:rFonts w:ascii="Times New Roman" w:hAnsi="Times New Roman"/>
          <w:color w:val="000000"/>
          <w:sz w:val="24"/>
          <w:szCs w:val="24"/>
          <w:lang w:val="id-ID"/>
        </w:rPr>
        <w:t>peredaran darah manusia.</w:t>
      </w:r>
    </w:p>
    <w:p w:rsidR="00982D00" w:rsidRPr="00C31088" w:rsidRDefault="00982D00" w:rsidP="00982D00">
      <w:pPr>
        <w:spacing w:after="0" w:line="240" w:lineRule="auto"/>
        <w:ind w:right="-9"/>
        <w:jc w:val="both"/>
        <w:rPr>
          <w:rFonts w:ascii="Times New Roman" w:hAnsi="Times New Roman"/>
          <w:color w:val="1D1B11"/>
          <w:sz w:val="24"/>
          <w:szCs w:val="24"/>
        </w:rPr>
      </w:pPr>
    </w:p>
    <w:p w:rsidR="003434DD" w:rsidRDefault="00982D00" w:rsidP="00982D00">
      <w:pPr>
        <w:pStyle w:val="ListParagraph"/>
        <w:tabs>
          <w:tab w:val="left" w:pos="360"/>
        </w:tabs>
        <w:spacing w:after="200" w:line="240" w:lineRule="auto"/>
        <w:ind w:left="0"/>
        <w:jc w:val="both"/>
        <w:rPr>
          <w:b/>
          <w:color w:val="1D1B11"/>
          <w:szCs w:val="24"/>
          <w:lang w:val="id-ID"/>
        </w:rPr>
      </w:pPr>
      <w:r w:rsidRPr="00C31088">
        <w:rPr>
          <w:b/>
          <w:color w:val="1D1B11"/>
          <w:szCs w:val="24"/>
        </w:rPr>
        <w:t xml:space="preserve">Kata kunci:  </w:t>
      </w:r>
      <w:r w:rsidR="003434DD" w:rsidRPr="003434DD">
        <w:rPr>
          <w:b/>
          <w:color w:val="1D1B11"/>
          <w:szCs w:val="24"/>
          <w:lang w:val="id-ID"/>
        </w:rPr>
        <w:t>Motivasi</w:t>
      </w:r>
      <w:r w:rsidRPr="003434DD">
        <w:rPr>
          <w:b/>
          <w:color w:val="1D1B11"/>
          <w:szCs w:val="24"/>
        </w:rPr>
        <w:t xml:space="preserve">, Hasil Belajar, Jurnal </w:t>
      </w:r>
      <w:r w:rsidR="003434DD" w:rsidRPr="003434DD">
        <w:rPr>
          <w:b/>
          <w:color w:val="1D1B11"/>
          <w:szCs w:val="24"/>
          <w:lang w:val="id-ID"/>
        </w:rPr>
        <w:t>Belajar</w:t>
      </w:r>
    </w:p>
    <w:p w:rsidR="003434DD" w:rsidRDefault="003434DD">
      <w:pPr>
        <w:spacing w:after="0" w:line="240" w:lineRule="auto"/>
        <w:rPr>
          <w:rFonts w:ascii="Times New Roman" w:eastAsia="Calibri" w:hAnsi="Times New Roman"/>
          <w:b/>
          <w:color w:val="1D1B11"/>
          <w:sz w:val="24"/>
          <w:szCs w:val="24"/>
          <w:lang w:val="id-ID"/>
        </w:rPr>
      </w:pPr>
      <w:r>
        <w:rPr>
          <w:b/>
          <w:color w:val="1D1B11"/>
          <w:szCs w:val="24"/>
          <w:lang w:val="id-ID"/>
        </w:rPr>
        <w:br w:type="page"/>
      </w:r>
    </w:p>
    <w:p w:rsidR="00526379" w:rsidRDefault="00526379" w:rsidP="003434DD">
      <w:pPr>
        <w:pStyle w:val="ListParagraph"/>
        <w:numPr>
          <w:ilvl w:val="0"/>
          <w:numId w:val="19"/>
        </w:numPr>
        <w:tabs>
          <w:tab w:val="left" w:pos="360"/>
        </w:tabs>
        <w:spacing w:after="200" w:line="240" w:lineRule="auto"/>
        <w:ind w:left="426"/>
        <w:jc w:val="both"/>
        <w:rPr>
          <w:b/>
          <w:color w:val="1D1B11"/>
          <w:szCs w:val="24"/>
          <w:lang w:val="id-ID"/>
        </w:rPr>
        <w:sectPr w:rsidR="00526379" w:rsidSect="00B15FBF">
          <w:pgSz w:w="12240" w:h="15840"/>
          <w:pgMar w:top="1440" w:right="1440" w:bottom="1440" w:left="1440" w:header="720" w:footer="720" w:gutter="0"/>
          <w:pgNumType w:start="1"/>
          <w:cols w:space="720"/>
          <w:docGrid w:linePitch="360"/>
        </w:sectPr>
      </w:pPr>
    </w:p>
    <w:p w:rsidR="008B12C4" w:rsidRDefault="003434DD" w:rsidP="003434DD">
      <w:pPr>
        <w:pStyle w:val="ListParagraph"/>
        <w:numPr>
          <w:ilvl w:val="0"/>
          <w:numId w:val="19"/>
        </w:numPr>
        <w:tabs>
          <w:tab w:val="left" w:pos="360"/>
        </w:tabs>
        <w:spacing w:line="240" w:lineRule="auto"/>
        <w:ind w:left="426"/>
        <w:jc w:val="both"/>
        <w:rPr>
          <w:b/>
          <w:color w:val="1D1B11"/>
          <w:szCs w:val="24"/>
          <w:lang w:val="id-ID"/>
        </w:rPr>
      </w:pPr>
      <w:r>
        <w:rPr>
          <w:b/>
          <w:color w:val="1D1B11"/>
          <w:szCs w:val="24"/>
          <w:lang w:val="id-ID"/>
        </w:rPr>
        <w:lastRenderedPageBreak/>
        <w:t>PENDAHULUAN</w:t>
      </w:r>
    </w:p>
    <w:p w:rsidR="003434DD" w:rsidRPr="003434DD" w:rsidRDefault="003434DD" w:rsidP="003434DD">
      <w:pPr>
        <w:pStyle w:val="Default"/>
        <w:ind w:firstLine="567"/>
        <w:jc w:val="both"/>
        <w:rPr>
          <w:lang w:val="id-ID"/>
        </w:rPr>
      </w:pPr>
      <w:r w:rsidRPr="003434DD">
        <w:rPr>
          <w:lang w:val="id-ID"/>
        </w:rPr>
        <w:t xml:space="preserve"> </w:t>
      </w:r>
      <w:r w:rsidR="00476BB9">
        <w:t xml:space="preserve">Pendidikan yang baik dapat dilihat dari </w:t>
      </w:r>
      <w:r w:rsidR="00476BB9">
        <w:rPr>
          <w:lang w:val="id-ID"/>
        </w:rPr>
        <w:t xml:space="preserve">kualitas </w:t>
      </w:r>
      <w:r w:rsidR="00476BB9">
        <w:t>pembelajaran yang baik.</w:t>
      </w:r>
      <w:r w:rsidR="00476BB9">
        <w:rPr>
          <w:lang w:val="id-ID"/>
        </w:rPr>
        <w:t xml:space="preserve"> Menurut Triana (2012), p</w:t>
      </w:r>
      <w:r w:rsidR="00476BB9" w:rsidRPr="0009137E">
        <w:t xml:space="preserve">embelajaran seharusnya menjadi aktivitas bermakna yakni pembebasan untuk mengaktualisasi seluruh potensi siswa. </w:t>
      </w:r>
      <w:r w:rsidR="00E7093B" w:rsidRPr="0009137E">
        <w:t>Terjadinya proses pembelajaran atau interaksi belajar mengajar diakibatkan adanya keterpaduan proses belajar siswa dengan proses mengajar guru melalui pengaturan dan perencanaan yang seksama</w:t>
      </w:r>
      <w:r w:rsidR="00E7093B">
        <w:rPr>
          <w:lang w:val="id-ID"/>
        </w:rPr>
        <w:t xml:space="preserve">. Sebagaimana yang diungkapkan </w:t>
      </w:r>
      <w:r w:rsidR="00E7093B" w:rsidRPr="00D97134">
        <w:t>Nuryani</w:t>
      </w:r>
      <w:r w:rsidR="00E7093B">
        <w:rPr>
          <w:lang w:val="id-ID"/>
        </w:rPr>
        <w:t xml:space="preserve"> (</w:t>
      </w:r>
      <w:r w:rsidR="00E7093B" w:rsidRPr="00D97134">
        <w:t>2005)</w:t>
      </w:r>
      <w:r w:rsidR="00E7093B">
        <w:rPr>
          <w:lang w:val="id-ID"/>
        </w:rPr>
        <w:t xml:space="preserve">  bahwa p</w:t>
      </w:r>
      <w:r w:rsidR="00E7093B" w:rsidRPr="00D97134">
        <w:t xml:space="preserve">roses belajar mengajar adalah kesatuan dua proses antara siswa yang belajar dan guru yang </w:t>
      </w:r>
      <w:r w:rsidR="00E7093B">
        <w:t>membelajarkan</w:t>
      </w:r>
      <w:r w:rsidR="00E7093B">
        <w:rPr>
          <w:lang w:val="id-ID"/>
        </w:rPr>
        <w:t xml:space="preserve">. Namun, </w:t>
      </w:r>
      <w:r w:rsidR="00E7093B">
        <w:t>kegiatan pembelajaran selama ini hanya ber</w:t>
      </w:r>
      <w:r w:rsidR="00E7093B">
        <w:rPr>
          <w:lang w:val="id-ID"/>
        </w:rPr>
        <w:t>upa</w:t>
      </w:r>
      <w:r w:rsidR="00E7093B">
        <w:t xml:space="preserve"> komunikasi satu arah</w:t>
      </w:r>
      <w:r w:rsidR="00E7093B">
        <w:rPr>
          <w:lang w:val="id-ID"/>
        </w:rPr>
        <w:t xml:space="preserve"> yaitu</w:t>
      </w:r>
      <w:r w:rsidR="00E7093B">
        <w:t xml:space="preserve"> penyampaian pesan atau gagasan berlangsung hanya dari guru ke siswa tanpa adanya umpan balik dari siswa</w:t>
      </w:r>
      <w:r w:rsidR="00E7093B">
        <w:rPr>
          <w:lang w:val="id-ID"/>
        </w:rPr>
        <w:t>,  p</w:t>
      </w:r>
      <w:r w:rsidR="00E7093B">
        <w:t>adahal umpan balik dalam pembelajaran sangat penting</w:t>
      </w:r>
      <w:r w:rsidR="00E7093B">
        <w:rPr>
          <w:lang w:val="id-ID"/>
        </w:rPr>
        <w:t>.</w:t>
      </w:r>
    </w:p>
    <w:p w:rsidR="003434DD" w:rsidRPr="003434DD" w:rsidRDefault="00E7093B" w:rsidP="00E7093B">
      <w:pPr>
        <w:pStyle w:val="Default"/>
        <w:ind w:firstLine="567"/>
        <w:jc w:val="both"/>
        <w:rPr>
          <w:lang w:val="id-ID"/>
        </w:rPr>
      </w:pPr>
      <w:r>
        <w:t xml:space="preserve">Kegiatan pembelajaran di dalam kelas yang dilakukan oleh guru terdiri dari kegiatan pendahuluan, isi, dan penutup. </w:t>
      </w:r>
      <w:r>
        <w:rPr>
          <w:lang w:val="id-ID"/>
        </w:rPr>
        <w:t xml:space="preserve">Di akhir pembelajaran kegiatan siswa hanya berupa menyimpulkan materi yang diajarkan tanpa adanya kegiatan refleksi dan </w:t>
      </w:r>
      <w:r w:rsidRPr="009E069F">
        <w:t xml:space="preserve">kesempatan bagi siswa untuk </w:t>
      </w:r>
      <w:r>
        <w:rPr>
          <w:lang w:val="id-ID"/>
        </w:rPr>
        <w:t xml:space="preserve">mengungkapkan </w:t>
      </w:r>
      <w:r w:rsidRPr="009E069F">
        <w:t xml:space="preserve"> permasalahan yang dihadapi selama pembelajaran sehingga guru kurang mengetahui </w:t>
      </w:r>
      <w:r>
        <w:rPr>
          <w:lang w:val="id-ID"/>
        </w:rPr>
        <w:t>apakah siswa</w:t>
      </w:r>
      <w:r w:rsidRPr="009E069F">
        <w:t xml:space="preserve"> memiliki masalah terkait pembelajaran yang telah dilewatinya.</w:t>
      </w:r>
      <w:r>
        <w:rPr>
          <w:lang w:val="id-ID"/>
        </w:rPr>
        <w:t xml:space="preserve"> </w:t>
      </w:r>
      <w:r w:rsidRPr="009E2CA3">
        <w:t>Kegiatan refleksi setelah pembelajaran, dapat menjadi sarana bagi siswa untuk menyampaikan permasalahan yang dihadapi dan sebagai umpan balik siswa terhadap pembelajaran yang telah mereka lalui.</w:t>
      </w:r>
    </w:p>
    <w:p w:rsidR="00E7093B" w:rsidRPr="00E7093B" w:rsidRDefault="00E7093B" w:rsidP="00E7093B">
      <w:pPr>
        <w:autoSpaceDE w:val="0"/>
        <w:autoSpaceDN w:val="0"/>
        <w:adjustRightInd w:val="0"/>
        <w:spacing w:line="240" w:lineRule="auto"/>
        <w:ind w:firstLine="567"/>
        <w:jc w:val="both"/>
        <w:rPr>
          <w:rFonts w:ascii="Times New Roman" w:hAnsi="Times New Roman"/>
          <w:sz w:val="24"/>
          <w:szCs w:val="24"/>
          <w:lang w:val="id-ID"/>
        </w:rPr>
      </w:pPr>
      <w:r w:rsidRPr="00E7093B">
        <w:rPr>
          <w:rFonts w:ascii="Times New Roman" w:hAnsi="Times New Roman"/>
          <w:sz w:val="24"/>
          <w:szCs w:val="24"/>
        </w:rPr>
        <w:t xml:space="preserve">Kemampuan siswa dalam merefleksikan proses belajarnya merupakan salah satu bentuk kemampuan metakognitif yang perlu untuk dikembangkan. Metakognitif adalah kesadaran berpikir tentang apa yang diketahui dan apa yang tidak diketahui. Menurut Weinert dan Kluwe (dalam </w:t>
      </w:r>
      <w:r w:rsidRPr="00E7093B">
        <w:rPr>
          <w:rFonts w:ascii="Times New Roman" w:hAnsi="Times New Roman"/>
          <w:sz w:val="24"/>
          <w:szCs w:val="24"/>
          <w:lang w:val="id-ID"/>
        </w:rPr>
        <w:t xml:space="preserve">Hasanah, </w:t>
      </w:r>
      <w:r w:rsidRPr="00E7093B">
        <w:rPr>
          <w:rFonts w:ascii="Times New Roman" w:hAnsi="Times New Roman"/>
          <w:sz w:val="24"/>
          <w:szCs w:val="24"/>
        </w:rPr>
        <w:t>20</w:t>
      </w:r>
      <w:r w:rsidRPr="00E7093B">
        <w:rPr>
          <w:rFonts w:ascii="Times New Roman" w:hAnsi="Times New Roman"/>
          <w:sz w:val="24"/>
          <w:szCs w:val="24"/>
          <w:lang w:val="id-ID"/>
        </w:rPr>
        <w:t>14</w:t>
      </w:r>
      <w:r w:rsidRPr="00E7093B">
        <w:rPr>
          <w:rFonts w:ascii="Times New Roman" w:hAnsi="Times New Roman"/>
          <w:sz w:val="24"/>
          <w:szCs w:val="24"/>
        </w:rPr>
        <w:t xml:space="preserve">), metakognitif adalah </w:t>
      </w:r>
      <w:r w:rsidRPr="00E7093B">
        <w:rPr>
          <w:rFonts w:ascii="Times New Roman" w:hAnsi="Times New Roman"/>
          <w:i/>
          <w:sz w:val="24"/>
          <w:szCs w:val="24"/>
        </w:rPr>
        <w:t>secon-order</w:t>
      </w:r>
      <w:r w:rsidRPr="00E7093B">
        <w:rPr>
          <w:rFonts w:ascii="Times New Roman" w:hAnsi="Times New Roman"/>
          <w:i/>
          <w:sz w:val="24"/>
          <w:szCs w:val="24"/>
          <w:lang w:val="id-ID"/>
        </w:rPr>
        <w:t xml:space="preserve"> </w:t>
      </w:r>
      <w:r w:rsidRPr="00E7093B">
        <w:rPr>
          <w:rFonts w:ascii="Times New Roman" w:hAnsi="Times New Roman"/>
          <w:i/>
          <w:sz w:val="24"/>
          <w:szCs w:val="24"/>
        </w:rPr>
        <w:t>cognition</w:t>
      </w:r>
      <w:r w:rsidRPr="00E7093B">
        <w:rPr>
          <w:rFonts w:ascii="Times New Roman" w:hAnsi="Times New Roman"/>
          <w:sz w:val="24"/>
          <w:szCs w:val="24"/>
        </w:rPr>
        <w:t xml:space="preserve"> yang memiliki arti berpikir tentang berpikir, pengetahuan </w:t>
      </w:r>
      <w:r w:rsidRPr="00E7093B">
        <w:rPr>
          <w:rFonts w:ascii="Times New Roman" w:hAnsi="Times New Roman"/>
          <w:sz w:val="24"/>
          <w:szCs w:val="24"/>
        </w:rPr>
        <w:lastRenderedPageBreak/>
        <w:t>tentang pengetahuan, atau refleksi tentang tindakan</w:t>
      </w:r>
      <w:r w:rsidRPr="00E7093B">
        <w:rPr>
          <w:rFonts w:ascii="Times New Roman" w:hAnsi="Times New Roman"/>
          <w:sz w:val="24"/>
          <w:szCs w:val="24"/>
          <w:lang w:val="id-ID"/>
        </w:rPr>
        <w:t>-</w:t>
      </w:r>
      <w:r w:rsidRPr="00E7093B">
        <w:rPr>
          <w:rFonts w:ascii="Times New Roman" w:hAnsi="Times New Roman"/>
          <w:sz w:val="24"/>
          <w:szCs w:val="24"/>
        </w:rPr>
        <w:t>tindakan.</w:t>
      </w:r>
    </w:p>
    <w:p w:rsidR="003434DD" w:rsidRPr="00E7093B" w:rsidRDefault="00E7093B" w:rsidP="00E7093B">
      <w:pPr>
        <w:autoSpaceDE w:val="0"/>
        <w:autoSpaceDN w:val="0"/>
        <w:adjustRightInd w:val="0"/>
        <w:spacing w:after="0" w:line="240" w:lineRule="auto"/>
        <w:ind w:left="66" w:firstLine="501"/>
        <w:jc w:val="both"/>
        <w:rPr>
          <w:rFonts w:ascii="Times New Roman" w:hAnsi="Times New Roman"/>
          <w:sz w:val="24"/>
          <w:szCs w:val="24"/>
          <w:lang w:val="id-ID"/>
        </w:rPr>
      </w:pPr>
      <w:r w:rsidRPr="00E7093B">
        <w:rPr>
          <w:rFonts w:ascii="Times New Roman" w:hAnsi="Times New Roman"/>
          <w:sz w:val="24"/>
          <w:szCs w:val="24"/>
        </w:rPr>
        <w:t>Mengenal dan memahami diri adalah mengetahui dan memahami kelebihan dan kelemahan, baik yang ada pada diri sendiri maupun dari luar yang berpengaruh terhadap diri sendiri yang bisa mempengaruhi ketercapaian tujuan belajar (Herlina, nd). Bila siswa sudah memahami dirinya, maka siswa akan mengupayakan usaha untuk mencapai tujuan belajar sesuai dengan kondisi diri yang telah dipahaminya baik menyangkut kelebihan maupun kekurangannya</w:t>
      </w:r>
      <w:r w:rsidRPr="00E7093B">
        <w:rPr>
          <w:rFonts w:ascii="Times New Roman" w:hAnsi="Times New Roman"/>
          <w:sz w:val="24"/>
          <w:szCs w:val="24"/>
          <w:lang w:val="id-ID"/>
        </w:rPr>
        <w:t xml:space="preserve">. Salah satu strategi yang dapat digunakan untuk merefleksikan proses pembelajaran yakni dengan penggunaan jurnal belajar. </w:t>
      </w:r>
      <w:r w:rsidR="003434DD" w:rsidRPr="00E7093B">
        <w:rPr>
          <w:rFonts w:ascii="Times New Roman" w:hAnsi="Times New Roman"/>
          <w:sz w:val="24"/>
          <w:szCs w:val="24"/>
          <w:lang w:val="id-ID"/>
        </w:rPr>
        <w:t xml:space="preserve"> </w:t>
      </w:r>
      <w:r w:rsidR="003434DD" w:rsidRPr="00E7093B">
        <w:rPr>
          <w:rFonts w:ascii="Times New Roman" w:hAnsi="Times New Roman"/>
          <w:sz w:val="24"/>
          <w:szCs w:val="24"/>
        </w:rPr>
        <w:t xml:space="preserve"> </w:t>
      </w:r>
    </w:p>
    <w:p w:rsidR="003434DD" w:rsidRDefault="003434DD" w:rsidP="003434DD">
      <w:pPr>
        <w:autoSpaceDE w:val="0"/>
        <w:autoSpaceDN w:val="0"/>
        <w:adjustRightInd w:val="0"/>
        <w:spacing w:after="0" w:line="240" w:lineRule="auto"/>
        <w:ind w:firstLine="567"/>
        <w:jc w:val="both"/>
        <w:rPr>
          <w:lang w:val="id-ID"/>
        </w:rPr>
      </w:pPr>
      <w:r w:rsidRPr="003434DD">
        <w:rPr>
          <w:rFonts w:ascii="Times New Roman" w:hAnsi="Times New Roman"/>
          <w:sz w:val="24"/>
          <w:szCs w:val="24"/>
        </w:rPr>
        <w:t>Jurnal belajar adalah wadah yang memuat hasil refleksi dalam bidang pembelajaran yang diperuntukan bagi siswa maupun guru. Guru dapat membacanya sebagai bahan masukan untuk melihat kemampuan siswa dalam bidang yang dipelajarinya. Siswa mengisinya dapat berupa hasil refleksi atau hasil pengamatan yang berkaitan dengan pembelajaran kelas (Kurniawan, 2014).</w:t>
      </w:r>
      <w:r w:rsidRPr="003434DD">
        <w:rPr>
          <w:rFonts w:ascii="Times New Roman" w:hAnsi="Times New Roman"/>
          <w:sz w:val="24"/>
          <w:szCs w:val="24"/>
          <w:lang w:val="id-ID"/>
        </w:rPr>
        <w:t xml:space="preserve"> </w:t>
      </w:r>
      <w:r w:rsidRPr="003434DD">
        <w:rPr>
          <w:rFonts w:ascii="Times New Roman" w:hAnsi="Times New Roman"/>
          <w:sz w:val="24"/>
          <w:szCs w:val="24"/>
        </w:rPr>
        <w:t xml:space="preserve">Menulis jurnal belajar dapat membuat siswa belajar mengevaluasi proses belajar yang telah mereka lalui. Jurnal belajar dapat membantu siswa mengidentifikasi </w:t>
      </w:r>
      <w:r w:rsidRPr="003434DD">
        <w:rPr>
          <w:rFonts w:ascii="Times New Roman" w:hAnsi="Times New Roman"/>
          <w:sz w:val="24"/>
          <w:szCs w:val="24"/>
          <w:lang w:val="id-ID"/>
        </w:rPr>
        <w:t>materi</w:t>
      </w:r>
      <w:r w:rsidRPr="003434DD">
        <w:rPr>
          <w:rFonts w:ascii="Times New Roman" w:hAnsi="Times New Roman"/>
          <w:sz w:val="24"/>
          <w:szCs w:val="24"/>
        </w:rPr>
        <w:t xml:space="preserve"> apa yang telah mereka ketahui dan </w:t>
      </w:r>
      <w:r w:rsidRPr="003434DD">
        <w:rPr>
          <w:rFonts w:ascii="Times New Roman" w:hAnsi="Times New Roman"/>
          <w:sz w:val="24"/>
          <w:szCs w:val="24"/>
          <w:lang w:val="id-ID"/>
        </w:rPr>
        <w:t>materi</w:t>
      </w:r>
      <w:r>
        <w:rPr>
          <w:rFonts w:ascii="Times New Roman" w:hAnsi="Times New Roman"/>
          <w:sz w:val="24"/>
          <w:szCs w:val="24"/>
          <w:lang w:val="id-ID"/>
        </w:rPr>
        <w:t xml:space="preserve"> </w:t>
      </w:r>
      <w:r w:rsidRPr="003434DD">
        <w:rPr>
          <w:rFonts w:ascii="Times New Roman" w:hAnsi="Times New Roman"/>
          <w:sz w:val="24"/>
          <w:szCs w:val="24"/>
        </w:rPr>
        <w:t>yang belum mereka ketahui selama proses pembelajaran. Siswa akan berfikir sendiri apa penyebab mereka tidak dapat memahami materi dan solusi apa yang dapat mereka lakukan sehingga masalah tersebut dapat teratasi.</w:t>
      </w:r>
      <w:r w:rsidRPr="003434DD">
        <w:rPr>
          <w:lang w:val="id-ID"/>
        </w:rPr>
        <w:t xml:space="preserve"> </w:t>
      </w:r>
    </w:p>
    <w:p w:rsidR="003434DD" w:rsidRPr="003434DD" w:rsidRDefault="003434DD" w:rsidP="003434DD">
      <w:pPr>
        <w:autoSpaceDE w:val="0"/>
        <w:autoSpaceDN w:val="0"/>
        <w:adjustRightInd w:val="0"/>
        <w:spacing w:after="0" w:line="240" w:lineRule="auto"/>
        <w:ind w:firstLine="567"/>
        <w:jc w:val="both"/>
        <w:rPr>
          <w:rFonts w:ascii="Times New Roman" w:hAnsi="Times New Roman"/>
          <w:sz w:val="24"/>
          <w:szCs w:val="24"/>
          <w:lang w:val="id-ID"/>
        </w:rPr>
      </w:pPr>
      <w:r w:rsidRPr="003434DD">
        <w:rPr>
          <w:rFonts w:ascii="Times New Roman" w:hAnsi="Times New Roman"/>
          <w:sz w:val="24"/>
          <w:szCs w:val="24"/>
          <w:lang w:val="id-ID"/>
        </w:rPr>
        <w:t>P</w:t>
      </w:r>
      <w:r w:rsidRPr="003434DD">
        <w:rPr>
          <w:rFonts w:ascii="Times New Roman" w:hAnsi="Times New Roman"/>
          <w:sz w:val="24"/>
          <w:szCs w:val="24"/>
        </w:rPr>
        <w:t>enelitian</w:t>
      </w:r>
      <w:r w:rsidRPr="003434DD">
        <w:rPr>
          <w:rFonts w:ascii="Times New Roman" w:hAnsi="Times New Roman"/>
          <w:sz w:val="24"/>
          <w:szCs w:val="24"/>
          <w:lang w:val="id-ID"/>
        </w:rPr>
        <w:t xml:space="preserve"> </w:t>
      </w:r>
      <w:r w:rsidRPr="003434DD">
        <w:rPr>
          <w:rFonts w:ascii="Times New Roman" w:hAnsi="Times New Roman"/>
          <w:sz w:val="24"/>
          <w:szCs w:val="24"/>
        </w:rPr>
        <w:t xml:space="preserve">yang </w:t>
      </w:r>
      <w:r w:rsidRPr="003434DD">
        <w:rPr>
          <w:rFonts w:ascii="Times New Roman" w:hAnsi="Times New Roman"/>
          <w:sz w:val="24"/>
          <w:szCs w:val="24"/>
          <w:lang w:val="id-ID"/>
        </w:rPr>
        <w:t xml:space="preserve">telah </w:t>
      </w:r>
      <w:r w:rsidRPr="003434DD">
        <w:rPr>
          <w:rFonts w:ascii="Times New Roman" w:hAnsi="Times New Roman"/>
          <w:sz w:val="24"/>
          <w:szCs w:val="24"/>
        </w:rPr>
        <w:t xml:space="preserve">dilakukan oleh </w:t>
      </w:r>
      <w:r w:rsidRPr="003434DD">
        <w:rPr>
          <w:rFonts w:ascii="Times New Roman" w:hAnsi="Times New Roman"/>
          <w:sz w:val="24"/>
          <w:szCs w:val="24"/>
          <w:lang w:val="id-ID"/>
        </w:rPr>
        <w:t>Fitria</w:t>
      </w:r>
      <w:r w:rsidRPr="003434DD">
        <w:rPr>
          <w:rFonts w:ascii="Times New Roman" w:hAnsi="Times New Roman"/>
          <w:sz w:val="24"/>
          <w:szCs w:val="24"/>
        </w:rPr>
        <w:t xml:space="preserve"> (2015) mengenai penerapan jurnal </w:t>
      </w:r>
      <w:r w:rsidRPr="003434DD">
        <w:rPr>
          <w:rFonts w:ascii="Times New Roman" w:hAnsi="Times New Roman"/>
          <w:sz w:val="24"/>
          <w:szCs w:val="24"/>
          <w:lang w:val="id-ID"/>
        </w:rPr>
        <w:t xml:space="preserve">belajar dalam pembelajaran </w:t>
      </w:r>
      <w:r w:rsidRPr="003434DD">
        <w:rPr>
          <w:rFonts w:ascii="Times New Roman" w:hAnsi="Times New Roman"/>
          <w:sz w:val="24"/>
          <w:szCs w:val="24"/>
        </w:rPr>
        <w:t xml:space="preserve">terbukti </w:t>
      </w:r>
      <w:r w:rsidRPr="003434DD">
        <w:rPr>
          <w:rFonts w:ascii="Times New Roman" w:hAnsi="Times New Roman"/>
          <w:sz w:val="24"/>
          <w:szCs w:val="24"/>
          <w:lang w:val="id-ID"/>
        </w:rPr>
        <w:t>efektif dalam meningkatkan hasil belajar siswa baik kognitif maupun afektif.</w:t>
      </w:r>
      <w:r w:rsidRPr="003434DD">
        <w:rPr>
          <w:rFonts w:ascii="Times New Roman" w:hAnsi="Times New Roman"/>
          <w:sz w:val="24"/>
          <w:szCs w:val="24"/>
        </w:rPr>
        <w:t xml:space="preserve"> Penelitian </w:t>
      </w:r>
      <w:r w:rsidRPr="003434DD">
        <w:rPr>
          <w:rFonts w:ascii="Times New Roman" w:hAnsi="Times New Roman"/>
          <w:sz w:val="24"/>
          <w:szCs w:val="24"/>
          <w:lang w:val="id-ID"/>
        </w:rPr>
        <w:t xml:space="preserve">lain </w:t>
      </w:r>
      <w:r w:rsidRPr="003434DD">
        <w:rPr>
          <w:rFonts w:ascii="Times New Roman" w:hAnsi="Times New Roman"/>
          <w:sz w:val="24"/>
          <w:szCs w:val="24"/>
        </w:rPr>
        <w:t xml:space="preserve">yang dilakukan oleh </w:t>
      </w:r>
      <w:r w:rsidRPr="003434DD">
        <w:rPr>
          <w:rFonts w:ascii="Times New Roman" w:hAnsi="Times New Roman"/>
          <w:sz w:val="24"/>
          <w:szCs w:val="24"/>
          <w:lang w:val="id-ID"/>
        </w:rPr>
        <w:t>Jayadi</w:t>
      </w:r>
      <w:r w:rsidRPr="003434DD">
        <w:rPr>
          <w:rFonts w:ascii="Times New Roman" w:hAnsi="Times New Roman"/>
          <w:sz w:val="24"/>
          <w:szCs w:val="24"/>
        </w:rPr>
        <w:t xml:space="preserve"> (2008) tentang penggunaan jurnal reflektif pada pembelajaran biologi terbukti dapat meningkatkan kualitas pembelajaran, hal tersebut dapat dilihat dari peningkatan motivasi belajar dan partisipasi </w:t>
      </w:r>
      <w:r w:rsidRPr="003434DD">
        <w:rPr>
          <w:rFonts w:ascii="Times New Roman" w:hAnsi="Times New Roman"/>
          <w:sz w:val="24"/>
          <w:szCs w:val="24"/>
        </w:rPr>
        <w:lastRenderedPageBreak/>
        <w:t>siswa yang berdampak pada peningkatan penguasaan konsep.</w:t>
      </w:r>
    </w:p>
    <w:p w:rsidR="008C4ECC" w:rsidRDefault="003434DD" w:rsidP="008C4ECC">
      <w:pPr>
        <w:autoSpaceDE w:val="0"/>
        <w:autoSpaceDN w:val="0"/>
        <w:adjustRightInd w:val="0"/>
        <w:spacing w:after="0" w:line="240" w:lineRule="auto"/>
        <w:ind w:firstLine="567"/>
        <w:jc w:val="both"/>
        <w:rPr>
          <w:rFonts w:ascii="Times New Roman" w:hAnsi="Times New Roman"/>
          <w:sz w:val="24"/>
          <w:szCs w:val="24"/>
          <w:lang w:val="id-ID"/>
        </w:rPr>
      </w:pPr>
      <w:r w:rsidRPr="003434DD">
        <w:rPr>
          <w:rFonts w:ascii="Times New Roman" w:hAnsi="Times New Roman"/>
          <w:sz w:val="24"/>
          <w:szCs w:val="24"/>
          <w:lang w:val="id-ID"/>
        </w:rPr>
        <w:t>J</w:t>
      </w:r>
      <w:r w:rsidRPr="003434DD">
        <w:rPr>
          <w:rFonts w:ascii="Times New Roman" w:hAnsi="Times New Roman"/>
          <w:sz w:val="24"/>
          <w:szCs w:val="24"/>
        </w:rPr>
        <w:t xml:space="preserve">urnal </w:t>
      </w:r>
      <w:r w:rsidRPr="003434DD">
        <w:rPr>
          <w:rFonts w:ascii="Times New Roman" w:hAnsi="Times New Roman"/>
          <w:sz w:val="24"/>
          <w:szCs w:val="24"/>
          <w:lang w:val="id-ID"/>
        </w:rPr>
        <w:t>belajar</w:t>
      </w:r>
      <w:r w:rsidRPr="003434DD">
        <w:rPr>
          <w:rFonts w:ascii="Times New Roman" w:hAnsi="Times New Roman"/>
          <w:sz w:val="24"/>
          <w:szCs w:val="24"/>
        </w:rPr>
        <w:t xml:space="preserve"> </w:t>
      </w:r>
      <w:r w:rsidRPr="003434DD">
        <w:rPr>
          <w:rFonts w:ascii="Times New Roman" w:hAnsi="Times New Roman"/>
          <w:sz w:val="24"/>
          <w:szCs w:val="24"/>
          <w:lang w:val="id-ID"/>
        </w:rPr>
        <w:t xml:space="preserve">yang ditulis siswa </w:t>
      </w:r>
      <w:r w:rsidRPr="003434DD">
        <w:rPr>
          <w:rFonts w:ascii="Times New Roman" w:hAnsi="Times New Roman"/>
          <w:sz w:val="24"/>
          <w:szCs w:val="24"/>
        </w:rPr>
        <w:t xml:space="preserve">sangat diperlukan dalam pembelajaran sebagai </w:t>
      </w:r>
      <w:r w:rsidRPr="003434DD">
        <w:rPr>
          <w:rFonts w:ascii="Times New Roman" w:hAnsi="Times New Roman"/>
          <w:sz w:val="24"/>
          <w:szCs w:val="24"/>
          <w:lang w:val="id-ID"/>
        </w:rPr>
        <w:t xml:space="preserve">wadah refleksi siswa dan melatih kemampuan metakognitifnya. </w:t>
      </w:r>
      <w:r w:rsidRPr="003434DD">
        <w:rPr>
          <w:rFonts w:ascii="Times New Roman" w:hAnsi="Times New Roman"/>
          <w:sz w:val="24"/>
          <w:szCs w:val="24"/>
        </w:rPr>
        <w:t xml:space="preserve">Akan tetapi, pada kenyataanya belum banyak guru yang menerapkan jurnal </w:t>
      </w:r>
      <w:r w:rsidRPr="003434DD">
        <w:rPr>
          <w:rFonts w:ascii="Times New Roman" w:hAnsi="Times New Roman"/>
          <w:sz w:val="24"/>
          <w:szCs w:val="24"/>
          <w:lang w:val="id-ID"/>
        </w:rPr>
        <w:t>belajar</w:t>
      </w:r>
      <w:r w:rsidRPr="003434DD">
        <w:rPr>
          <w:rFonts w:ascii="Times New Roman" w:hAnsi="Times New Roman"/>
          <w:sz w:val="24"/>
          <w:szCs w:val="24"/>
        </w:rPr>
        <w:t xml:space="preserve"> dalam pembelajaran.</w:t>
      </w:r>
      <w:r w:rsidRPr="003434DD">
        <w:rPr>
          <w:rFonts w:ascii="Times New Roman" w:hAnsi="Times New Roman"/>
          <w:b/>
          <w:sz w:val="24"/>
          <w:szCs w:val="24"/>
          <w:lang w:val="id-ID"/>
        </w:rPr>
        <w:t xml:space="preserve"> </w:t>
      </w:r>
      <w:r w:rsidRPr="003434DD">
        <w:rPr>
          <w:rFonts w:ascii="Times New Roman" w:hAnsi="Times New Roman"/>
          <w:sz w:val="24"/>
          <w:szCs w:val="24"/>
        </w:rPr>
        <w:t>Sehubungan dengan latar belakang yang telah penulis uraikan diatas, penulis tertarik untuk mendalami masalah ini melalui suatu penelitian yang berjudul “</w:t>
      </w:r>
      <w:r w:rsidRPr="003434DD">
        <w:rPr>
          <w:rFonts w:ascii="Times New Roman" w:hAnsi="Times New Roman"/>
          <w:iCs/>
          <w:sz w:val="24"/>
          <w:szCs w:val="24"/>
        </w:rPr>
        <w:t xml:space="preserve">Pengaruh Penggunaan Jurnal Belajar terhadap Motivasi dan Hasil Belajar Biologi Siswa Kelas XI </w:t>
      </w:r>
      <w:r w:rsidRPr="003434DD">
        <w:rPr>
          <w:rFonts w:ascii="Times New Roman" w:hAnsi="Times New Roman"/>
          <w:iCs/>
          <w:sz w:val="24"/>
          <w:szCs w:val="24"/>
          <w:lang w:val="id-ID"/>
        </w:rPr>
        <w:t xml:space="preserve">IPA </w:t>
      </w:r>
      <w:r w:rsidRPr="003434DD">
        <w:rPr>
          <w:rFonts w:ascii="Times New Roman" w:hAnsi="Times New Roman"/>
          <w:iCs/>
          <w:sz w:val="24"/>
          <w:szCs w:val="24"/>
        </w:rPr>
        <w:t>SMA</w:t>
      </w:r>
      <w:r w:rsidRPr="003434DD">
        <w:rPr>
          <w:rFonts w:ascii="Times New Roman" w:hAnsi="Times New Roman"/>
          <w:iCs/>
          <w:sz w:val="24"/>
          <w:szCs w:val="24"/>
          <w:lang w:val="id-ID"/>
        </w:rPr>
        <w:t xml:space="preserve"> </w:t>
      </w:r>
      <w:r w:rsidRPr="003434DD">
        <w:rPr>
          <w:rFonts w:ascii="Times New Roman" w:hAnsi="Times New Roman"/>
          <w:iCs/>
          <w:sz w:val="24"/>
          <w:szCs w:val="24"/>
        </w:rPr>
        <w:t>N</w:t>
      </w:r>
      <w:r w:rsidRPr="003434DD">
        <w:rPr>
          <w:rFonts w:ascii="Times New Roman" w:hAnsi="Times New Roman"/>
          <w:iCs/>
          <w:sz w:val="24"/>
          <w:szCs w:val="24"/>
          <w:lang w:val="id-ID"/>
        </w:rPr>
        <w:t>egeri</w:t>
      </w:r>
      <w:r w:rsidRPr="003434DD">
        <w:rPr>
          <w:rFonts w:ascii="Times New Roman" w:hAnsi="Times New Roman"/>
          <w:iCs/>
          <w:sz w:val="24"/>
          <w:szCs w:val="24"/>
        </w:rPr>
        <w:t xml:space="preserve"> 8 Makassar pada Materi Sistem </w:t>
      </w:r>
      <w:r w:rsidRPr="003434DD">
        <w:rPr>
          <w:rFonts w:ascii="Times New Roman" w:hAnsi="Times New Roman"/>
          <w:iCs/>
          <w:sz w:val="24"/>
          <w:szCs w:val="24"/>
          <w:lang w:val="id-ID"/>
        </w:rPr>
        <w:t>Peredaran darah Manusia</w:t>
      </w:r>
      <w:r w:rsidRPr="003434DD">
        <w:rPr>
          <w:rFonts w:ascii="Times New Roman" w:hAnsi="Times New Roman"/>
          <w:sz w:val="24"/>
          <w:szCs w:val="24"/>
        </w:rPr>
        <w:t>”.</w:t>
      </w:r>
    </w:p>
    <w:p w:rsidR="008C4ECC" w:rsidRDefault="008C4ECC" w:rsidP="008C4ECC">
      <w:pPr>
        <w:autoSpaceDE w:val="0"/>
        <w:autoSpaceDN w:val="0"/>
        <w:adjustRightInd w:val="0"/>
        <w:spacing w:after="0" w:line="240" w:lineRule="auto"/>
        <w:ind w:firstLine="567"/>
        <w:jc w:val="both"/>
        <w:rPr>
          <w:rFonts w:ascii="Times New Roman" w:hAnsi="Times New Roman"/>
          <w:sz w:val="24"/>
          <w:szCs w:val="24"/>
          <w:lang w:val="id-ID"/>
        </w:rPr>
      </w:pPr>
      <w:r w:rsidRPr="008C4ECC">
        <w:rPr>
          <w:rFonts w:ascii="Times New Roman" w:hAnsi="Times New Roman"/>
          <w:color w:val="1D1B11"/>
          <w:sz w:val="24"/>
          <w:szCs w:val="24"/>
        </w:rPr>
        <w:t>Berdasarkan uraian dari latar belakang diatas, maka rumusan masalah yang akan dikaji dalam penelitian ini adalah:</w:t>
      </w:r>
      <w:r w:rsidRPr="008C4ECC">
        <w:rPr>
          <w:rFonts w:ascii="Times New Roman" w:hAnsi="Times New Roman"/>
          <w:color w:val="1D1B11"/>
          <w:sz w:val="24"/>
          <w:szCs w:val="24"/>
          <w:lang w:val="id-ID"/>
        </w:rPr>
        <w:t xml:space="preserve"> (1) </w:t>
      </w:r>
      <w:r w:rsidRPr="008C4ECC">
        <w:rPr>
          <w:rFonts w:ascii="Times New Roman" w:hAnsi="Times New Roman"/>
          <w:sz w:val="24"/>
          <w:szCs w:val="24"/>
        </w:rPr>
        <w:t xml:space="preserve">Bagaimana motivasi belajar </w:t>
      </w:r>
      <w:r w:rsidRPr="008C4ECC">
        <w:rPr>
          <w:rFonts w:ascii="Times New Roman" w:hAnsi="Times New Roman"/>
          <w:sz w:val="24"/>
          <w:szCs w:val="24"/>
          <w:lang w:val="id-ID"/>
        </w:rPr>
        <w:t xml:space="preserve">biologi </w:t>
      </w:r>
      <w:r w:rsidRPr="008C4ECC">
        <w:rPr>
          <w:rFonts w:ascii="Times New Roman" w:hAnsi="Times New Roman"/>
          <w:sz w:val="24"/>
          <w:szCs w:val="24"/>
        </w:rPr>
        <w:t xml:space="preserve">siswa kelas XI </w:t>
      </w:r>
      <w:r w:rsidRPr="008C4ECC">
        <w:rPr>
          <w:rFonts w:ascii="Times New Roman" w:hAnsi="Times New Roman"/>
          <w:sz w:val="24"/>
          <w:szCs w:val="24"/>
          <w:lang w:val="id-ID"/>
        </w:rPr>
        <w:t xml:space="preserve">IPA </w:t>
      </w:r>
      <w:r w:rsidRPr="008C4ECC">
        <w:rPr>
          <w:rFonts w:ascii="Times New Roman" w:hAnsi="Times New Roman"/>
          <w:sz w:val="24"/>
          <w:szCs w:val="24"/>
        </w:rPr>
        <w:t>SMA</w:t>
      </w:r>
      <w:r w:rsidRPr="008C4ECC">
        <w:rPr>
          <w:rFonts w:ascii="Times New Roman" w:hAnsi="Times New Roman"/>
          <w:sz w:val="24"/>
          <w:szCs w:val="24"/>
          <w:lang w:val="id-ID"/>
        </w:rPr>
        <w:t xml:space="preserve"> Negeri 8 Makassar yang diajar dengan  menggunakan jurnal belajar</w:t>
      </w:r>
      <w:r w:rsidRPr="008C4ECC">
        <w:rPr>
          <w:rFonts w:ascii="Times New Roman" w:hAnsi="Times New Roman"/>
          <w:sz w:val="24"/>
          <w:szCs w:val="24"/>
        </w:rPr>
        <w:t>?</w:t>
      </w:r>
      <w:r w:rsidRPr="008C4ECC">
        <w:rPr>
          <w:rFonts w:ascii="Times New Roman" w:hAnsi="Times New Roman"/>
          <w:sz w:val="24"/>
          <w:szCs w:val="24"/>
          <w:lang w:val="id-ID"/>
        </w:rPr>
        <w:t xml:space="preserve"> (2) </w:t>
      </w:r>
      <w:r w:rsidRPr="008C4ECC">
        <w:rPr>
          <w:rFonts w:ascii="Times New Roman" w:hAnsi="Times New Roman"/>
          <w:sz w:val="24"/>
          <w:szCs w:val="24"/>
        </w:rPr>
        <w:t>Bagaimana pengaruh pen</w:t>
      </w:r>
      <w:r w:rsidRPr="008C4ECC">
        <w:rPr>
          <w:rFonts w:ascii="Times New Roman" w:hAnsi="Times New Roman"/>
          <w:sz w:val="24"/>
          <w:szCs w:val="24"/>
          <w:lang w:val="id-ID"/>
        </w:rPr>
        <w:t>ggunaan</w:t>
      </w:r>
      <w:r w:rsidRPr="008C4ECC">
        <w:rPr>
          <w:rFonts w:ascii="Times New Roman" w:hAnsi="Times New Roman"/>
          <w:sz w:val="24"/>
          <w:szCs w:val="24"/>
        </w:rPr>
        <w:t xml:space="preserve"> jurnal belajar terhadap hasil belajar </w:t>
      </w:r>
      <w:r w:rsidRPr="008C4ECC">
        <w:rPr>
          <w:rFonts w:ascii="Times New Roman" w:hAnsi="Times New Roman"/>
          <w:sz w:val="24"/>
          <w:szCs w:val="24"/>
          <w:lang w:val="id-ID"/>
        </w:rPr>
        <w:t xml:space="preserve">biologi </w:t>
      </w:r>
      <w:r w:rsidRPr="008C4ECC">
        <w:rPr>
          <w:rFonts w:ascii="Times New Roman" w:hAnsi="Times New Roman"/>
          <w:sz w:val="24"/>
          <w:szCs w:val="24"/>
        </w:rPr>
        <w:t xml:space="preserve">siswa kelas XI </w:t>
      </w:r>
      <w:r w:rsidRPr="008C4ECC">
        <w:rPr>
          <w:rFonts w:ascii="Times New Roman" w:hAnsi="Times New Roman"/>
          <w:sz w:val="24"/>
          <w:szCs w:val="24"/>
          <w:lang w:val="id-ID"/>
        </w:rPr>
        <w:t xml:space="preserve">IPA </w:t>
      </w:r>
      <w:r w:rsidRPr="008C4ECC">
        <w:rPr>
          <w:rFonts w:ascii="Times New Roman" w:hAnsi="Times New Roman"/>
          <w:sz w:val="24"/>
          <w:szCs w:val="24"/>
        </w:rPr>
        <w:t>SMA</w:t>
      </w:r>
      <w:r w:rsidRPr="008C4ECC">
        <w:rPr>
          <w:rFonts w:ascii="Times New Roman" w:hAnsi="Times New Roman"/>
          <w:sz w:val="24"/>
          <w:szCs w:val="24"/>
          <w:lang w:val="id-ID"/>
        </w:rPr>
        <w:t xml:space="preserve"> Negeri 8 Makassar?</w:t>
      </w:r>
    </w:p>
    <w:p w:rsidR="00E91A48" w:rsidRPr="008C4ECC" w:rsidRDefault="00E91A48" w:rsidP="008C4ECC">
      <w:pPr>
        <w:autoSpaceDE w:val="0"/>
        <w:autoSpaceDN w:val="0"/>
        <w:adjustRightInd w:val="0"/>
        <w:spacing w:after="0" w:line="240" w:lineRule="auto"/>
        <w:ind w:firstLine="567"/>
        <w:jc w:val="both"/>
        <w:rPr>
          <w:rFonts w:ascii="Times New Roman" w:hAnsi="Times New Roman"/>
          <w:sz w:val="24"/>
          <w:szCs w:val="24"/>
          <w:lang w:val="id-ID"/>
        </w:rPr>
      </w:pPr>
    </w:p>
    <w:p w:rsidR="008C4ECC" w:rsidRPr="008C4ECC" w:rsidRDefault="008C4ECC" w:rsidP="008C4ECC">
      <w:pPr>
        <w:pStyle w:val="ListParagraph"/>
        <w:numPr>
          <w:ilvl w:val="0"/>
          <w:numId w:val="19"/>
        </w:numPr>
        <w:tabs>
          <w:tab w:val="left" w:pos="270"/>
          <w:tab w:val="left" w:pos="450"/>
        </w:tabs>
        <w:spacing w:before="120" w:line="240" w:lineRule="auto"/>
        <w:ind w:left="426"/>
        <w:jc w:val="both"/>
        <w:rPr>
          <w:b/>
          <w:iCs/>
          <w:color w:val="1D1B11"/>
        </w:rPr>
      </w:pPr>
      <w:r w:rsidRPr="008C4ECC">
        <w:rPr>
          <w:b/>
          <w:iCs/>
          <w:color w:val="1D1B11"/>
        </w:rPr>
        <w:t>METODE PENELITIAN</w:t>
      </w:r>
    </w:p>
    <w:p w:rsidR="008C4ECC" w:rsidRPr="007372B6" w:rsidRDefault="008C4ECC" w:rsidP="007372B6">
      <w:pPr>
        <w:pStyle w:val="ListParagraph"/>
        <w:spacing w:line="240" w:lineRule="auto"/>
        <w:ind w:left="0" w:firstLine="360"/>
        <w:jc w:val="both"/>
        <w:rPr>
          <w:color w:val="1D1B11"/>
          <w:szCs w:val="24"/>
          <w:lang w:val="id-ID"/>
        </w:rPr>
      </w:pPr>
      <w:r w:rsidRPr="008C4ECC">
        <w:rPr>
          <w:color w:val="1D1B11"/>
          <w:szCs w:val="24"/>
        </w:rPr>
        <w:t xml:space="preserve">Jenis penelitian ini adalah penelitian eksperimen semu </w:t>
      </w:r>
      <w:r w:rsidRPr="008C4ECC">
        <w:rPr>
          <w:i/>
          <w:color w:val="1D1B11"/>
          <w:szCs w:val="24"/>
        </w:rPr>
        <w:t xml:space="preserve">(quasy eksperimental research) </w:t>
      </w:r>
      <w:r w:rsidRPr="00496C68">
        <w:rPr>
          <w:bCs/>
          <w:color w:val="1D1B11" w:themeColor="background2" w:themeShade="1A"/>
          <w:szCs w:val="24"/>
        </w:rPr>
        <w:t>yang dilaksanakan pada semester ganjil tahun ajaran 2016/2017</w:t>
      </w:r>
      <w:r w:rsidRPr="008C4ECC">
        <w:rPr>
          <w:bCs/>
          <w:color w:val="1D1B11"/>
          <w:szCs w:val="24"/>
        </w:rPr>
        <w:t xml:space="preserve">, tepatnya pada bulan </w:t>
      </w:r>
      <w:r>
        <w:rPr>
          <w:bCs/>
          <w:color w:val="1D1B11"/>
          <w:szCs w:val="24"/>
          <w:lang w:val="id-ID"/>
        </w:rPr>
        <w:t>Oktober</w:t>
      </w:r>
      <w:r w:rsidRPr="008C4ECC">
        <w:rPr>
          <w:bCs/>
          <w:color w:val="1D1B11"/>
          <w:szCs w:val="24"/>
        </w:rPr>
        <w:t xml:space="preserve"> s/d bulan </w:t>
      </w:r>
      <w:r>
        <w:rPr>
          <w:bCs/>
          <w:color w:val="1D1B11"/>
          <w:szCs w:val="24"/>
          <w:lang w:val="id-ID"/>
        </w:rPr>
        <w:t>November</w:t>
      </w:r>
      <w:r w:rsidRPr="008C4ECC">
        <w:rPr>
          <w:bCs/>
          <w:color w:val="1D1B11"/>
          <w:szCs w:val="24"/>
        </w:rPr>
        <w:t xml:space="preserve"> 2016 dan berlokasi di SMA Negeri </w:t>
      </w:r>
      <w:r>
        <w:rPr>
          <w:bCs/>
          <w:color w:val="1D1B11"/>
          <w:szCs w:val="24"/>
          <w:lang w:val="id-ID"/>
        </w:rPr>
        <w:t>8 Makassar</w:t>
      </w:r>
      <w:r w:rsidRPr="008C4ECC">
        <w:rPr>
          <w:bCs/>
          <w:color w:val="1D1B11"/>
          <w:szCs w:val="24"/>
        </w:rPr>
        <w:t xml:space="preserve">. Populasi pada penelitian ini adalah seluruh siswa kelas XI </w:t>
      </w:r>
      <w:r>
        <w:rPr>
          <w:bCs/>
          <w:color w:val="1D1B11"/>
          <w:szCs w:val="24"/>
          <w:lang w:val="id-ID"/>
        </w:rPr>
        <w:t xml:space="preserve">IPA </w:t>
      </w:r>
      <w:r w:rsidRPr="008C4ECC">
        <w:rPr>
          <w:bCs/>
          <w:color w:val="1D1B11"/>
          <w:szCs w:val="24"/>
        </w:rPr>
        <w:t xml:space="preserve">SMA Negeri </w:t>
      </w:r>
      <w:r>
        <w:rPr>
          <w:bCs/>
          <w:color w:val="1D1B11"/>
          <w:szCs w:val="24"/>
          <w:lang w:val="id-ID"/>
        </w:rPr>
        <w:t>8 Makassar</w:t>
      </w:r>
      <w:r w:rsidRPr="008C4ECC">
        <w:rPr>
          <w:bCs/>
          <w:color w:val="1D1B11"/>
          <w:szCs w:val="24"/>
        </w:rPr>
        <w:t>. Sampel penelitian ini adalah kelas XI IPA</w:t>
      </w:r>
      <w:r>
        <w:rPr>
          <w:bCs/>
          <w:color w:val="1D1B11"/>
          <w:szCs w:val="24"/>
        </w:rPr>
        <w:t xml:space="preserve"> </w:t>
      </w:r>
      <w:r>
        <w:rPr>
          <w:bCs/>
          <w:color w:val="1D1B11"/>
          <w:szCs w:val="24"/>
          <w:lang w:val="id-ID"/>
        </w:rPr>
        <w:t>2</w:t>
      </w:r>
      <w:r w:rsidRPr="008C4ECC">
        <w:rPr>
          <w:bCs/>
          <w:color w:val="1D1B11"/>
          <w:szCs w:val="24"/>
        </w:rPr>
        <w:t xml:space="preserve">  sebagai kelas yang diajar dengan menggunakan </w:t>
      </w:r>
      <w:r>
        <w:rPr>
          <w:bCs/>
          <w:color w:val="1D1B11"/>
          <w:szCs w:val="24"/>
        </w:rPr>
        <w:t xml:space="preserve">jurnal belajar dan kelas XI IPA </w:t>
      </w:r>
      <w:r>
        <w:rPr>
          <w:bCs/>
          <w:color w:val="1D1B11"/>
          <w:szCs w:val="24"/>
          <w:lang w:val="id-ID"/>
        </w:rPr>
        <w:t>1</w:t>
      </w:r>
      <w:r w:rsidRPr="008C4ECC">
        <w:rPr>
          <w:bCs/>
          <w:color w:val="1D1B11"/>
          <w:szCs w:val="24"/>
        </w:rPr>
        <w:t xml:space="preserve"> sebagai kelas yang diajar tanpa menggunakan jurnal belajar, masing-masing kelas terdiri dari </w:t>
      </w:r>
      <w:r>
        <w:rPr>
          <w:bCs/>
          <w:color w:val="1D1B11"/>
          <w:szCs w:val="24"/>
        </w:rPr>
        <w:t>3</w:t>
      </w:r>
      <w:r>
        <w:rPr>
          <w:bCs/>
          <w:color w:val="1D1B11"/>
          <w:szCs w:val="24"/>
          <w:lang w:val="id-ID"/>
        </w:rPr>
        <w:t xml:space="preserve">3 </w:t>
      </w:r>
      <w:r w:rsidRPr="008C4ECC">
        <w:rPr>
          <w:bCs/>
          <w:color w:val="1D1B11"/>
          <w:szCs w:val="24"/>
        </w:rPr>
        <w:t xml:space="preserve">orang. </w:t>
      </w:r>
      <w:r w:rsidRPr="008C4ECC">
        <w:rPr>
          <w:color w:val="1D1B11"/>
          <w:szCs w:val="24"/>
        </w:rPr>
        <w:t xml:space="preserve">Alokasi waktu untuk menjelaskan materi sebanyak 4 kali pertemuan (8 x 45 menit) dan 2 kali pertemuan (4x45 menit) untuk melaksanakan evaluasi </w:t>
      </w:r>
      <w:r>
        <w:rPr>
          <w:i/>
          <w:color w:val="1D1B11"/>
          <w:szCs w:val="24"/>
        </w:rPr>
        <w:t>(</w:t>
      </w:r>
      <w:r>
        <w:rPr>
          <w:i/>
          <w:color w:val="1D1B11"/>
          <w:szCs w:val="24"/>
          <w:lang w:val="id-ID"/>
        </w:rPr>
        <w:t>p</w:t>
      </w:r>
      <w:r w:rsidRPr="008C4ECC">
        <w:rPr>
          <w:i/>
          <w:color w:val="1D1B11"/>
          <w:szCs w:val="24"/>
        </w:rPr>
        <w:t xml:space="preserve">retest) </w:t>
      </w:r>
      <w:r w:rsidRPr="008C4ECC">
        <w:rPr>
          <w:color w:val="1D1B11"/>
          <w:szCs w:val="24"/>
        </w:rPr>
        <w:t>dan</w:t>
      </w:r>
      <w:r w:rsidRPr="008C4ECC">
        <w:rPr>
          <w:i/>
          <w:color w:val="1D1B11"/>
          <w:szCs w:val="24"/>
        </w:rPr>
        <w:t xml:space="preserve"> (posttest).</w:t>
      </w:r>
      <w:r w:rsidRPr="008C4ECC">
        <w:rPr>
          <w:color w:val="1D1B11"/>
          <w:szCs w:val="24"/>
        </w:rPr>
        <w:t xml:space="preserve"> Materi yang diajarkan adalah sistem </w:t>
      </w:r>
      <w:r>
        <w:rPr>
          <w:color w:val="1D1B11"/>
          <w:szCs w:val="24"/>
          <w:lang w:val="id-ID"/>
        </w:rPr>
        <w:t>peredaran darah manusia.</w:t>
      </w:r>
    </w:p>
    <w:p w:rsidR="00A26D56" w:rsidRPr="00476BB9" w:rsidRDefault="008C4ECC" w:rsidP="008C4ECC">
      <w:pPr>
        <w:autoSpaceDE w:val="0"/>
        <w:autoSpaceDN w:val="0"/>
        <w:adjustRightInd w:val="0"/>
        <w:spacing w:line="240" w:lineRule="auto"/>
        <w:ind w:firstLine="567"/>
        <w:jc w:val="both"/>
        <w:rPr>
          <w:rFonts w:ascii="Times New Roman" w:hAnsi="Times New Roman"/>
          <w:color w:val="1D1B11"/>
          <w:sz w:val="24"/>
          <w:szCs w:val="24"/>
          <w:lang w:val="id-ID"/>
        </w:rPr>
      </w:pPr>
      <w:r w:rsidRPr="008C4ECC">
        <w:rPr>
          <w:rFonts w:ascii="Times New Roman" w:hAnsi="Times New Roman"/>
          <w:color w:val="1D1B11"/>
          <w:sz w:val="24"/>
          <w:szCs w:val="24"/>
        </w:rPr>
        <w:lastRenderedPageBreak/>
        <w:t xml:space="preserve">Instrumen yang digunakan dalam penelitian ini adalah angket untuk mengukur </w:t>
      </w:r>
      <w:r w:rsidR="00A26D56">
        <w:rPr>
          <w:rFonts w:ascii="Times New Roman" w:hAnsi="Times New Roman"/>
          <w:color w:val="1D1B11"/>
          <w:sz w:val="24"/>
          <w:szCs w:val="24"/>
          <w:lang w:val="id-ID"/>
        </w:rPr>
        <w:t xml:space="preserve">motivasi belajar siswa </w:t>
      </w:r>
      <w:r w:rsidRPr="008C4ECC">
        <w:rPr>
          <w:rFonts w:ascii="Times New Roman" w:hAnsi="Times New Roman"/>
          <w:color w:val="1D1B11"/>
          <w:sz w:val="24"/>
          <w:szCs w:val="24"/>
        </w:rPr>
        <w:t>yang terdiri atas 2</w:t>
      </w:r>
      <w:r w:rsidR="00A26D56">
        <w:rPr>
          <w:rFonts w:ascii="Times New Roman" w:hAnsi="Times New Roman"/>
          <w:color w:val="1D1B11"/>
          <w:sz w:val="24"/>
          <w:szCs w:val="24"/>
          <w:lang w:val="id-ID"/>
        </w:rPr>
        <w:t>0</w:t>
      </w:r>
      <w:r w:rsidRPr="008C4ECC">
        <w:rPr>
          <w:rFonts w:ascii="Times New Roman" w:hAnsi="Times New Roman"/>
          <w:color w:val="1D1B11"/>
          <w:sz w:val="24"/>
          <w:szCs w:val="24"/>
        </w:rPr>
        <w:t xml:space="preserve"> penyataan, dan tes hasil belajar sebanyak </w:t>
      </w:r>
      <w:r w:rsidR="00A26D56">
        <w:rPr>
          <w:rFonts w:ascii="Times New Roman" w:hAnsi="Times New Roman"/>
          <w:color w:val="1D1B11"/>
          <w:sz w:val="24"/>
          <w:szCs w:val="24"/>
          <w:lang w:val="id-ID"/>
        </w:rPr>
        <w:t>25</w:t>
      </w:r>
      <w:r w:rsidRPr="008C4ECC">
        <w:rPr>
          <w:rFonts w:ascii="Times New Roman" w:hAnsi="Times New Roman"/>
          <w:color w:val="1D1B11"/>
          <w:sz w:val="24"/>
          <w:szCs w:val="24"/>
        </w:rPr>
        <w:t xml:space="preserve"> nomor </w:t>
      </w:r>
      <w:r w:rsidR="007372B6">
        <w:rPr>
          <w:rFonts w:ascii="Times New Roman" w:hAnsi="Times New Roman"/>
          <w:color w:val="1D1B11"/>
          <w:sz w:val="24"/>
          <w:szCs w:val="24"/>
          <w:lang w:val="id-ID"/>
        </w:rPr>
        <w:t xml:space="preserve">soal </w:t>
      </w:r>
      <w:r w:rsidR="00A26D56">
        <w:rPr>
          <w:rFonts w:ascii="Times New Roman" w:hAnsi="Times New Roman"/>
          <w:color w:val="1D1B11"/>
          <w:sz w:val="24"/>
          <w:szCs w:val="24"/>
          <w:lang w:val="id-ID"/>
        </w:rPr>
        <w:t xml:space="preserve">pilihan ganda dan 5 nomor </w:t>
      </w:r>
      <w:r w:rsidR="007372B6">
        <w:rPr>
          <w:rFonts w:ascii="Times New Roman" w:hAnsi="Times New Roman"/>
          <w:color w:val="1D1B11"/>
          <w:sz w:val="24"/>
          <w:szCs w:val="24"/>
          <w:lang w:val="id-ID"/>
        </w:rPr>
        <w:t xml:space="preserve">soal </w:t>
      </w:r>
      <w:r w:rsidR="00A26D56">
        <w:rPr>
          <w:rFonts w:ascii="Times New Roman" w:hAnsi="Times New Roman"/>
          <w:color w:val="1D1B11"/>
          <w:sz w:val="24"/>
          <w:szCs w:val="24"/>
          <w:lang w:val="id-ID"/>
        </w:rPr>
        <w:t xml:space="preserve">uraian </w:t>
      </w:r>
      <w:r w:rsidRPr="008C4ECC">
        <w:rPr>
          <w:rFonts w:ascii="Times New Roman" w:hAnsi="Times New Roman"/>
          <w:color w:val="1D1B11"/>
          <w:sz w:val="24"/>
          <w:szCs w:val="24"/>
        </w:rPr>
        <w:t>yang sudah divalidasi oleh validator ahli.</w:t>
      </w:r>
      <w:r w:rsidRPr="008C4ECC">
        <w:rPr>
          <w:rFonts w:ascii="Times New Roman" w:hAnsi="Times New Roman"/>
          <w:color w:val="1D1B11"/>
          <w:sz w:val="24"/>
          <w:szCs w:val="24"/>
          <w:lang w:val="sv-SE"/>
        </w:rPr>
        <w:t xml:space="preserve"> Perhitungan skor </w:t>
      </w:r>
      <w:r w:rsidR="00A26D56">
        <w:rPr>
          <w:rFonts w:ascii="Times New Roman" w:hAnsi="Times New Roman"/>
          <w:color w:val="1D1B11"/>
          <w:sz w:val="24"/>
          <w:szCs w:val="24"/>
          <w:lang w:val="id-ID"/>
        </w:rPr>
        <w:t xml:space="preserve">motivasi dihitung </w:t>
      </w:r>
      <w:r w:rsidRPr="008C4ECC">
        <w:rPr>
          <w:rFonts w:ascii="Times New Roman" w:hAnsi="Times New Roman"/>
          <w:color w:val="1D1B11"/>
          <w:sz w:val="24"/>
          <w:szCs w:val="24"/>
          <w:lang w:val="sv-SE"/>
        </w:rPr>
        <w:t xml:space="preserve">menggunakan </w:t>
      </w:r>
      <w:r w:rsidR="00A26D56">
        <w:rPr>
          <w:rFonts w:ascii="Times New Roman" w:hAnsi="Times New Roman"/>
          <w:color w:val="1D1B11"/>
          <w:sz w:val="24"/>
          <w:szCs w:val="24"/>
          <w:lang w:val="id-ID"/>
        </w:rPr>
        <w:t xml:space="preserve">perhitungan </w:t>
      </w:r>
      <w:r w:rsidR="00A26D56">
        <w:rPr>
          <w:rFonts w:ascii="Times New Roman" w:hAnsi="Times New Roman"/>
          <w:color w:val="1D1B11"/>
          <w:sz w:val="24"/>
          <w:szCs w:val="24"/>
          <w:lang w:val="sv-SE"/>
        </w:rPr>
        <w:t>skala Likert</w:t>
      </w:r>
      <w:r w:rsidRPr="008C4ECC">
        <w:rPr>
          <w:rFonts w:ascii="Times New Roman" w:hAnsi="Times New Roman"/>
          <w:color w:val="1D1B11"/>
          <w:sz w:val="24"/>
          <w:szCs w:val="24"/>
          <w:lang w:val="sv-SE"/>
        </w:rPr>
        <w:t xml:space="preserve">. </w:t>
      </w:r>
      <w:r w:rsidR="00A26D56">
        <w:rPr>
          <w:rFonts w:ascii="Times New Roman" w:hAnsi="Times New Roman"/>
          <w:color w:val="1D1B11"/>
          <w:sz w:val="24"/>
          <w:szCs w:val="24"/>
          <w:lang w:val="id-ID"/>
        </w:rPr>
        <w:t xml:space="preserve">Skor yang diperoleh kemudian dihitung skor rata-ratanya </w:t>
      </w:r>
      <w:r w:rsidR="00476BB9">
        <w:rPr>
          <w:rFonts w:ascii="Times New Roman" w:hAnsi="Times New Roman"/>
          <w:color w:val="1D1B11"/>
          <w:sz w:val="24"/>
          <w:szCs w:val="24"/>
          <w:lang w:val="id-ID"/>
        </w:rPr>
        <w:t xml:space="preserve">pada tiap aspek </w:t>
      </w:r>
      <w:r w:rsidR="00A26D56">
        <w:rPr>
          <w:rFonts w:ascii="Times New Roman" w:hAnsi="Times New Roman"/>
          <w:color w:val="1D1B11"/>
          <w:sz w:val="24"/>
          <w:szCs w:val="24"/>
          <w:lang w:val="id-ID"/>
        </w:rPr>
        <w:t xml:space="preserve">menggunakan rumus </w:t>
      </w:r>
      <w:r w:rsidR="00476BB9" w:rsidRPr="00476BB9">
        <w:rPr>
          <w:rFonts w:ascii="Times New Roman" w:eastAsia="Calibri" w:hAnsi="Times New Roman"/>
          <w:sz w:val="24"/>
          <w:szCs w:val="24"/>
          <w:lang w:val="id-ID"/>
        </w:rPr>
        <w:t>Keller (dalam Wirawan, dkk 2012)</w:t>
      </w:r>
      <w:r w:rsidR="00A26D56" w:rsidRPr="00476BB9">
        <w:rPr>
          <w:rFonts w:ascii="Times New Roman" w:hAnsi="Times New Roman"/>
          <w:color w:val="1D1B11"/>
          <w:sz w:val="24"/>
          <w:szCs w:val="24"/>
          <w:lang w:val="id-ID"/>
        </w:rPr>
        <w:t>:</w:t>
      </w:r>
    </w:p>
    <w:p w:rsidR="00A26D56" w:rsidRPr="00476BB9" w:rsidRDefault="007F0567" w:rsidP="00476BB9">
      <w:pPr>
        <w:tabs>
          <w:tab w:val="left" w:pos="0"/>
          <w:tab w:val="left" w:pos="142"/>
        </w:tabs>
        <w:spacing w:after="240" w:line="360" w:lineRule="auto"/>
        <w:ind w:right="-257"/>
        <w:contextualSpacing/>
        <w:rPr>
          <w:rFonts w:eastAsia="Calibri"/>
          <w:sz w:val="28"/>
          <w:szCs w:val="28"/>
          <w:lang w:val="id-ID"/>
        </w:rPr>
      </w:pPr>
      <w:r w:rsidRPr="007F0567">
        <w:rPr>
          <w:rFonts w:eastAsia="Calibri"/>
          <w:noProof/>
          <w:lang w:val="id-ID" w:eastAsia="id-ID"/>
        </w:rPr>
        <w:pict>
          <v:shapetype id="_x0000_t32" coordsize="21600,21600" o:spt="32" o:oned="t" path="m,l21600,21600e" filled="f">
            <v:path arrowok="t" fillok="f" o:connecttype="none"/>
            <o:lock v:ext="edit" shapetype="t"/>
          </v:shapetype>
          <v:shape id="_x0000_s1042" type="#_x0000_t32" style="position:absolute;margin-left:1.35pt;margin-top:5.5pt;width:9pt;height:0;z-index:251663360" o:connectortype="straight"/>
        </w:pict>
      </w:r>
      <w:r w:rsidR="00476BB9" w:rsidRPr="004D57DF">
        <w:rPr>
          <w:rFonts w:eastAsia="Calibri"/>
          <w:lang w:val="id-ID"/>
        </w:rPr>
        <w:t>(</w:t>
      </w:r>
      <w:r w:rsidR="00476BB9">
        <w:rPr>
          <w:rFonts w:eastAsia="Calibri"/>
          <w:i/>
          <w:iCs/>
          <w:lang w:val="id-ID"/>
        </w:rPr>
        <w:t>M</w:t>
      </w:r>
      <w:r w:rsidR="00476BB9" w:rsidRPr="004D57DF">
        <w:rPr>
          <w:rFonts w:eastAsia="Calibri"/>
          <w:i/>
          <w:iCs/>
          <w:lang w:val="id-ID"/>
        </w:rPr>
        <w:t xml:space="preserve"> </w:t>
      </w:r>
      <w:r w:rsidR="00476BB9" w:rsidRPr="004D57DF">
        <w:rPr>
          <w:rFonts w:eastAsia="Calibri"/>
          <w:lang w:val="id-ID"/>
        </w:rPr>
        <w:t>)</w:t>
      </w:r>
      <w:r w:rsidR="00476BB9">
        <w:rPr>
          <w:rFonts w:eastAsia="Calibri"/>
          <w:lang w:val="id-ID"/>
        </w:rPr>
        <w:t xml:space="preserve">= </w:t>
      </w:r>
      <m:oMath>
        <m:f>
          <m:fPr>
            <m:ctrlPr>
              <w:rPr>
                <w:rFonts w:ascii="Cambria Math" w:eastAsia="Calibri" w:hAnsi="Cambria Math"/>
                <w:i/>
                <w:sz w:val="28"/>
                <w:szCs w:val="28"/>
                <w:lang w:val="id-ID"/>
              </w:rPr>
            </m:ctrlPr>
          </m:fPr>
          <m:num>
            <m:r>
              <w:rPr>
                <w:rFonts w:ascii="Cambria Math" w:eastAsia="Calibri" w:hAnsi="Cambria Math"/>
                <w:sz w:val="28"/>
                <w:szCs w:val="28"/>
                <w:lang w:val="id-ID"/>
              </w:rPr>
              <m:t>jumlah skor motivasi belajar</m:t>
            </m:r>
          </m:num>
          <m:den>
            <m:r>
              <w:rPr>
                <w:rFonts w:ascii="Cambria Math" w:eastAsia="Calibri" w:hAnsi="Cambria Math"/>
                <w:sz w:val="28"/>
                <w:szCs w:val="28"/>
                <w:lang w:val="id-ID"/>
              </w:rPr>
              <m:t>bayaknya siswa x banyaknya item</m:t>
            </m:r>
          </m:den>
        </m:f>
        <m:r>
          <w:rPr>
            <w:rFonts w:ascii="Cambria Math" w:eastAsia="Calibri" w:hAnsi="Cambria Math"/>
            <w:sz w:val="28"/>
            <w:szCs w:val="28"/>
            <w:lang w:val="id-ID"/>
          </w:rPr>
          <m:t>100%</m:t>
        </m:r>
      </m:oMath>
    </w:p>
    <w:p w:rsidR="00A26D56" w:rsidRPr="00A26D56" w:rsidRDefault="00A26D56" w:rsidP="00A26D56">
      <w:pPr>
        <w:spacing w:line="240" w:lineRule="auto"/>
        <w:ind w:firstLine="567"/>
        <w:jc w:val="both"/>
        <w:rPr>
          <w:rFonts w:ascii="Times New Roman" w:hAnsi="Times New Roman"/>
          <w:color w:val="000000"/>
          <w:spacing w:val="-6"/>
          <w:sz w:val="24"/>
          <w:szCs w:val="24"/>
          <w:lang w:val="id-ID"/>
        </w:rPr>
      </w:pPr>
      <w:r w:rsidRPr="00A26D56">
        <w:rPr>
          <w:rFonts w:ascii="Times New Roman" w:hAnsi="Times New Roman"/>
          <w:color w:val="000000"/>
          <w:sz w:val="24"/>
          <w:szCs w:val="24"/>
        </w:rPr>
        <w:t xml:space="preserve">Jumlah skor </w:t>
      </w:r>
      <w:r w:rsidR="007372B6">
        <w:rPr>
          <w:rFonts w:ascii="Times New Roman" w:hAnsi="Times New Roman"/>
          <w:color w:val="000000"/>
          <w:sz w:val="24"/>
          <w:szCs w:val="24"/>
          <w:lang w:val="id-ID"/>
        </w:rPr>
        <w:t xml:space="preserve">tes hasil belajar </w:t>
      </w:r>
      <w:r w:rsidRPr="00A26D56">
        <w:rPr>
          <w:rFonts w:ascii="Times New Roman" w:hAnsi="Times New Roman"/>
          <w:color w:val="000000"/>
          <w:sz w:val="24"/>
          <w:szCs w:val="24"/>
        </w:rPr>
        <w:t xml:space="preserve">yang diperoleh akan dianalisis untuk memperoleh nilai hasil belajar dengan cara </w:t>
      </w:r>
      <w:r w:rsidRPr="00A26D56">
        <w:rPr>
          <w:rFonts w:ascii="Times New Roman" w:hAnsi="Times New Roman"/>
          <w:color w:val="000000"/>
          <w:sz w:val="24"/>
          <w:szCs w:val="24"/>
          <w:lang w:val="id-ID"/>
        </w:rPr>
        <w:t>meng</w:t>
      </w:r>
      <w:r w:rsidRPr="00A26D56">
        <w:rPr>
          <w:rFonts w:ascii="Times New Roman" w:hAnsi="Times New Roman"/>
          <w:color w:val="000000"/>
          <w:spacing w:val="-6"/>
          <w:sz w:val="24"/>
          <w:szCs w:val="24"/>
          <w:lang w:val="id-ID"/>
        </w:rPr>
        <w:t>k</w:t>
      </w:r>
      <w:r w:rsidRPr="00A26D56">
        <w:rPr>
          <w:rFonts w:ascii="Times New Roman" w:hAnsi="Times New Roman"/>
          <w:color w:val="000000"/>
          <w:spacing w:val="-6"/>
          <w:sz w:val="24"/>
          <w:szCs w:val="24"/>
          <w:lang w:val="sv-SE"/>
        </w:rPr>
        <w:t xml:space="preserve">onversi </w:t>
      </w:r>
      <w:r w:rsidRPr="00A26D56">
        <w:rPr>
          <w:rFonts w:ascii="Times New Roman" w:hAnsi="Times New Roman"/>
          <w:color w:val="000000"/>
          <w:spacing w:val="-6"/>
          <w:sz w:val="24"/>
          <w:szCs w:val="24"/>
          <w:lang w:val="id-ID"/>
        </w:rPr>
        <w:t>s</w:t>
      </w:r>
      <w:r w:rsidRPr="00A26D56">
        <w:rPr>
          <w:rFonts w:ascii="Times New Roman" w:hAnsi="Times New Roman"/>
          <w:color w:val="000000"/>
          <w:spacing w:val="-6"/>
          <w:sz w:val="24"/>
          <w:szCs w:val="24"/>
          <w:lang w:val="sv-SE"/>
        </w:rPr>
        <w:t xml:space="preserve">kor ke </w:t>
      </w:r>
      <w:r w:rsidRPr="00A26D56">
        <w:rPr>
          <w:rFonts w:ascii="Times New Roman" w:hAnsi="Times New Roman"/>
          <w:color w:val="000000"/>
          <w:spacing w:val="-6"/>
          <w:sz w:val="24"/>
          <w:szCs w:val="24"/>
          <w:lang w:val="id-ID"/>
        </w:rPr>
        <w:t>s</w:t>
      </w:r>
      <w:r w:rsidRPr="00A26D56">
        <w:rPr>
          <w:rFonts w:ascii="Times New Roman" w:hAnsi="Times New Roman"/>
          <w:color w:val="000000"/>
          <w:spacing w:val="-6"/>
          <w:sz w:val="24"/>
          <w:szCs w:val="24"/>
          <w:lang w:val="sv-SE"/>
        </w:rPr>
        <w:t xml:space="preserve">kala </w:t>
      </w:r>
      <w:r w:rsidRPr="00A26D56">
        <w:rPr>
          <w:rFonts w:ascii="Times New Roman" w:hAnsi="Times New Roman"/>
          <w:color w:val="000000"/>
          <w:spacing w:val="-6"/>
          <w:sz w:val="24"/>
          <w:szCs w:val="24"/>
          <w:lang w:val="id-ID"/>
        </w:rPr>
        <w:t>100</w:t>
      </w:r>
      <w:r w:rsidR="007372B6">
        <w:rPr>
          <w:rFonts w:ascii="Times New Roman" w:hAnsi="Times New Roman"/>
          <w:color w:val="000000"/>
          <w:spacing w:val="-6"/>
          <w:sz w:val="24"/>
          <w:szCs w:val="24"/>
          <w:lang w:val="id-ID"/>
        </w:rPr>
        <w:t xml:space="preserve"> </w:t>
      </w:r>
      <w:r w:rsidR="007372B6" w:rsidRPr="00A26D56">
        <w:rPr>
          <w:rFonts w:ascii="Times New Roman" w:hAnsi="Times New Roman"/>
          <w:color w:val="000000"/>
          <w:spacing w:val="-6"/>
          <w:sz w:val="24"/>
          <w:szCs w:val="24"/>
          <w:lang w:val="id-ID"/>
        </w:rPr>
        <w:t>(Supardi, 2015)</w:t>
      </w:r>
      <w:r w:rsidRPr="00A26D56">
        <w:rPr>
          <w:rFonts w:ascii="Times New Roman" w:hAnsi="Times New Roman"/>
          <w:color w:val="000000"/>
          <w:spacing w:val="-6"/>
          <w:sz w:val="24"/>
          <w:szCs w:val="24"/>
          <w:lang w:val="id-ID"/>
        </w:rPr>
        <w:t>:</w:t>
      </w:r>
    </w:p>
    <w:p w:rsidR="007372B6" w:rsidRDefault="00A26D56" w:rsidP="007372B6">
      <w:pPr>
        <w:spacing w:line="240" w:lineRule="auto"/>
        <w:rPr>
          <w:rFonts w:ascii="Times New Roman" w:hAnsi="Times New Roman"/>
          <w:color w:val="000000"/>
          <w:spacing w:val="-6"/>
          <w:sz w:val="24"/>
          <w:szCs w:val="24"/>
          <w:lang w:val="id-ID"/>
        </w:rPr>
      </w:pPr>
      <w:r w:rsidRPr="00A26D56">
        <w:rPr>
          <w:rFonts w:ascii="Times New Roman" w:hAnsi="Times New Roman"/>
          <w:color w:val="000000"/>
          <w:spacing w:val="-6"/>
          <w:sz w:val="24"/>
          <w:szCs w:val="24"/>
          <w:lang w:val="id-ID"/>
        </w:rPr>
        <w:t xml:space="preserve">Nilai =  </w:t>
      </w:r>
      <m:oMath>
        <m:f>
          <m:fPr>
            <m:ctrlPr>
              <w:rPr>
                <w:rFonts w:ascii="Cambria Math" w:hAnsi="Times New Roman"/>
                <w:color w:val="000000"/>
                <w:spacing w:val="-6"/>
                <w:sz w:val="24"/>
                <w:szCs w:val="24"/>
                <w:lang w:val="id-ID"/>
              </w:rPr>
            </m:ctrlPr>
          </m:fPr>
          <m:num>
            <m:r>
              <m:rPr>
                <m:sty m:val="p"/>
              </m:rPr>
              <w:rPr>
                <w:rFonts w:ascii="Cambria Math" w:hAnsi="Times New Roman"/>
                <w:color w:val="000000"/>
                <w:spacing w:val="-6"/>
                <w:sz w:val="24"/>
                <w:szCs w:val="24"/>
                <w:lang w:val="id-ID"/>
              </w:rPr>
              <m:t>Jumlah skor</m:t>
            </m:r>
          </m:num>
          <m:den>
            <m:r>
              <m:rPr>
                <m:sty m:val="p"/>
              </m:rPr>
              <w:rPr>
                <w:rFonts w:ascii="Cambria Math" w:hAnsi="Times New Roman"/>
                <w:color w:val="000000"/>
                <w:spacing w:val="-6"/>
                <w:sz w:val="24"/>
                <w:szCs w:val="24"/>
                <w:lang w:val="id-ID"/>
              </w:rPr>
              <m:t>Skor maksimal</m:t>
            </m:r>
          </m:den>
        </m:f>
      </m:oMath>
      <w:r w:rsidRPr="00A26D56">
        <w:rPr>
          <w:rFonts w:ascii="Times New Roman" w:hAnsi="Times New Roman"/>
          <w:color w:val="000000"/>
          <w:spacing w:val="-6"/>
          <w:sz w:val="24"/>
          <w:szCs w:val="24"/>
          <w:lang w:val="id-ID"/>
        </w:rPr>
        <w:t xml:space="preserve"> x 100 = Skor akhir</w:t>
      </w:r>
    </w:p>
    <w:p w:rsidR="007372B6" w:rsidRPr="00476BB9" w:rsidRDefault="00476BB9" w:rsidP="00476BB9">
      <w:pPr>
        <w:spacing w:after="0" w:line="240" w:lineRule="auto"/>
        <w:ind w:firstLine="567"/>
        <w:jc w:val="both"/>
        <w:rPr>
          <w:rFonts w:ascii="Times New Roman" w:hAnsi="Times New Roman"/>
          <w:sz w:val="24"/>
          <w:szCs w:val="24"/>
        </w:rPr>
      </w:pPr>
      <w:r w:rsidRPr="00476BB9">
        <w:rPr>
          <w:rFonts w:ascii="Times New Roman" w:eastAsia="Calibri" w:hAnsi="Times New Roman"/>
          <w:sz w:val="24"/>
          <w:szCs w:val="24"/>
          <w:lang w:val="id-ID"/>
        </w:rPr>
        <w:t>Skor rata-rata yang diperoleh kemudian dikualifikasikan untuk mengetahui</w:t>
      </w:r>
      <w:r w:rsidRPr="00476BB9">
        <w:rPr>
          <w:rFonts w:ascii="Times New Roman" w:hAnsi="Times New Roman"/>
          <w:sz w:val="24"/>
          <w:szCs w:val="24"/>
          <w:lang w:val="id-ID"/>
        </w:rPr>
        <w:t xml:space="preserve"> </w:t>
      </w:r>
      <w:r w:rsidRPr="00476BB9">
        <w:rPr>
          <w:rFonts w:ascii="Times New Roman" w:eastAsia="Calibri" w:hAnsi="Times New Roman"/>
          <w:sz w:val="24"/>
          <w:szCs w:val="24"/>
          <w:lang w:val="id-ID"/>
        </w:rPr>
        <w:t xml:space="preserve">seberapa besar motivasi </w:t>
      </w:r>
      <w:r w:rsidRPr="00476BB9">
        <w:rPr>
          <w:rFonts w:ascii="Times New Roman" w:hAnsi="Times New Roman"/>
          <w:sz w:val="24"/>
          <w:szCs w:val="24"/>
          <w:lang w:val="id-ID"/>
        </w:rPr>
        <w:t xml:space="preserve">belajar </w:t>
      </w:r>
      <w:r w:rsidRPr="00476BB9">
        <w:rPr>
          <w:rFonts w:ascii="Times New Roman" w:eastAsia="Calibri" w:hAnsi="Times New Roman"/>
          <w:sz w:val="24"/>
          <w:szCs w:val="24"/>
          <w:lang w:val="id-ID"/>
        </w:rPr>
        <w:t xml:space="preserve">siswa </w:t>
      </w:r>
      <w:r w:rsidRPr="00476BB9">
        <w:rPr>
          <w:rFonts w:ascii="Times New Roman" w:hAnsi="Times New Roman"/>
          <w:sz w:val="24"/>
          <w:szCs w:val="24"/>
          <w:lang w:val="id-ID"/>
        </w:rPr>
        <w:t xml:space="preserve">yang diajar dengan menggunakan jurnal belajar dan tidak menggunakan jurnal belajar pada setiap aspek berdasarkan pengkategorian </w:t>
      </w:r>
      <w:r w:rsidRPr="00476BB9">
        <w:rPr>
          <w:rFonts w:ascii="Times New Roman" w:eastAsia="Calibri" w:hAnsi="Times New Roman"/>
          <w:sz w:val="24"/>
          <w:szCs w:val="24"/>
          <w:lang w:val="id-ID"/>
        </w:rPr>
        <w:t>Keller (dalam Wirawan, dkk 2012) seperti berikut</w:t>
      </w:r>
      <w:r w:rsidR="007372B6" w:rsidRPr="00476BB9">
        <w:rPr>
          <w:rFonts w:ascii="Times New Roman" w:hAnsi="Times New Roman"/>
          <w:sz w:val="24"/>
          <w:szCs w:val="24"/>
        </w:rPr>
        <w:t>:</w:t>
      </w:r>
    </w:p>
    <w:p w:rsidR="007372B6" w:rsidRPr="007372B6" w:rsidRDefault="007372B6" w:rsidP="00D86186">
      <w:pPr>
        <w:spacing w:after="0" w:line="240" w:lineRule="auto"/>
        <w:contextualSpacing/>
        <w:rPr>
          <w:rFonts w:ascii="Times New Roman" w:eastAsia="Calibri" w:hAnsi="Times New Roman"/>
          <w:b/>
          <w:color w:val="000000"/>
          <w:sz w:val="24"/>
          <w:szCs w:val="24"/>
        </w:rPr>
      </w:pPr>
      <w:r w:rsidRPr="007372B6">
        <w:rPr>
          <w:rFonts w:ascii="Times New Roman" w:eastAsia="Calibri" w:hAnsi="Times New Roman"/>
          <w:b/>
          <w:color w:val="000000"/>
          <w:sz w:val="24"/>
          <w:szCs w:val="24"/>
          <w:lang w:val="id-ID"/>
        </w:rPr>
        <w:t xml:space="preserve">Tabel </w:t>
      </w:r>
      <w:r w:rsidR="00526379">
        <w:rPr>
          <w:rFonts w:ascii="Times New Roman" w:eastAsia="Calibri" w:hAnsi="Times New Roman"/>
          <w:b/>
          <w:color w:val="000000"/>
          <w:sz w:val="24"/>
          <w:szCs w:val="24"/>
          <w:lang w:val="id-ID"/>
        </w:rPr>
        <w:t xml:space="preserve">1. </w:t>
      </w:r>
      <w:r w:rsidRPr="007372B6">
        <w:rPr>
          <w:rFonts w:ascii="Times New Roman" w:eastAsia="Calibri" w:hAnsi="Times New Roman"/>
          <w:b/>
          <w:color w:val="000000"/>
          <w:sz w:val="24"/>
          <w:szCs w:val="24"/>
          <w:lang w:val="id-ID"/>
        </w:rPr>
        <w:t xml:space="preserve"> </w:t>
      </w:r>
      <w:r w:rsidRPr="007372B6">
        <w:rPr>
          <w:rFonts w:ascii="Times New Roman" w:eastAsia="Calibri" w:hAnsi="Times New Roman"/>
          <w:b/>
          <w:color w:val="000000"/>
          <w:sz w:val="24"/>
          <w:szCs w:val="24"/>
        </w:rPr>
        <w:t>Rentang kategori motivasi belajar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985"/>
        <w:gridCol w:w="2176"/>
      </w:tblGrid>
      <w:tr w:rsidR="00476BB9" w:rsidRPr="00483C41" w:rsidTr="00476BB9">
        <w:trPr>
          <w:trHeight w:val="311"/>
          <w:jc w:val="center"/>
        </w:trPr>
        <w:tc>
          <w:tcPr>
            <w:tcW w:w="510" w:type="dxa"/>
            <w:vAlign w:val="center"/>
            <w:hideMark/>
          </w:tcPr>
          <w:p w:rsidR="00476BB9" w:rsidRPr="00476BB9" w:rsidRDefault="00476BB9" w:rsidP="00476BB9">
            <w:pPr>
              <w:pStyle w:val="ListParagraph"/>
              <w:spacing w:line="240" w:lineRule="auto"/>
              <w:ind w:left="0"/>
              <w:jc w:val="center"/>
              <w:rPr>
                <w:b/>
                <w:szCs w:val="24"/>
              </w:rPr>
            </w:pPr>
            <w:r w:rsidRPr="00476BB9">
              <w:rPr>
                <w:b/>
                <w:szCs w:val="24"/>
              </w:rPr>
              <w:t>No</w:t>
            </w:r>
          </w:p>
        </w:tc>
        <w:tc>
          <w:tcPr>
            <w:tcW w:w="2340" w:type="dxa"/>
            <w:vAlign w:val="center"/>
            <w:hideMark/>
          </w:tcPr>
          <w:p w:rsidR="00476BB9" w:rsidRPr="00476BB9" w:rsidRDefault="00476BB9" w:rsidP="00476BB9">
            <w:pPr>
              <w:pStyle w:val="ListParagraph"/>
              <w:spacing w:line="240" w:lineRule="auto"/>
              <w:ind w:left="0"/>
              <w:jc w:val="center"/>
              <w:rPr>
                <w:b/>
                <w:szCs w:val="24"/>
                <w:lang w:val="id-ID"/>
              </w:rPr>
            </w:pPr>
            <w:r w:rsidRPr="00476BB9">
              <w:rPr>
                <w:b/>
                <w:szCs w:val="24"/>
                <w:lang w:val="id-ID"/>
              </w:rPr>
              <w:t>Persentasi</w:t>
            </w:r>
          </w:p>
        </w:tc>
        <w:tc>
          <w:tcPr>
            <w:tcW w:w="2700" w:type="dxa"/>
            <w:vAlign w:val="center"/>
            <w:hideMark/>
          </w:tcPr>
          <w:p w:rsidR="00476BB9" w:rsidRPr="00476BB9" w:rsidRDefault="00476BB9" w:rsidP="00476BB9">
            <w:pPr>
              <w:pStyle w:val="ListParagraph"/>
              <w:spacing w:line="240" w:lineRule="auto"/>
              <w:ind w:left="0"/>
              <w:jc w:val="center"/>
              <w:rPr>
                <w:b/>
                <w:szCs w:val="24"/>
              </w:rPr>
            </w:pPr>
            <w:r w:rsidRPr="00476BB9">
              <w:rPr>
                <w:b/>
                <w:szCs w:val="24"/>
              </w:rPr>
              <w:t>Kategori</w:t>
            </w:r>
          </w:p>
        </w:tc>
      </w:tr>
      <w:tr w:rsidR="00476BB9" w:rsidRPr="00483C41" w:rsidTr="00476BB9">
        <w:trPr>
          <w:trHeight w:val="77"/>
          <w:jc w:val="center"/>
        </w:trPr>
        <w:tc>
          <w:tcPr>
            <w:tcW w:w="510" w:type="dxa"/>
            <w:vAlign w:val="center"/>
            <w:hideMark/>
          </w:tcPr>
          <w:p w:rsidR="00476BB9" w:rsidRPr="00476BB9" w:rsidRDefault="00476BB9" w:rsidP="00476BB9">
            <w:pPr>
              <w:pStyle w:val="ListParagraph"/>
              <w:spacing w:line="240" w:lineRule="auto"/>
              <w:ind w:left="0"/>
              <w:jc w:val="center"/>
              <w:rPr>
                <w:szCs w:val="24"/>
              </w:rPr>
            </w:pPr>
            <w:r w:rsidRPr="00476BB9">
              <w:rPr>
                <w:szCs w:val="24"/>
              </w:rPr>
              <w:t>1</w:t>
            </w:r>
          </w:p>
        </w:tc>
        <w:tc>
          <w:tcPr>
            <w:tcW w:w="234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4,50 - 5,00</w:t>
            </w:r>
          </w:p>
        </w:tc>
        <w:tc>
          <w:tcPr>
            <w:tcW w:w="270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Sangat baik</w:t>
            </w:r>
          </w:p>
        </w:tc>
      </w:tr>
      <w:tr w:rsidR="00476BB9" w:rsidRPr="00483C41" w:rsidTr="00476BB9">
        <w:trPr>
          <w:trHeight w:val="135"/>
          <w:jc w:val="center"/>
        </w:trPr>
        <w:tc>
          <w:tcPr>
            <w:tcW w:w="510" w:type="dxa"/>
            <w:vAlign w:val="center"/>
            <w:hideMark/>
          </w:tcPr>
          <w:p w:rsidR="00476BB9" w:rsidRPr="00476BB9" w:rsidRDefault="00476BB9" w:rsidP="00476BB9">
            <w:pPr>
              <w:pStyle w:val="ListParagraph"/>
              <w:spacing w:line="240" w:lineRule="auto"/>
              <w:ind w:left="0"/>
              <w:jc w:val="center"/>
              <w:rPr>
                <w:szCs w:val="24"/>
              </w:rPr>
            </w:pPr>
            <w:r w:rsidRPr="00476BB9">
              <w:rPr>
                <w:szCs w:val="24"/>
              </w:rPr>
              <w:t>2</w:t>
            </w:r>
          </w:p>
        </w:tc>
        <w:tc>
          <w:tcPr>
            <w:tcW w:w="2340" w:type="dxa"/>
            <w:vAlign w:val="center"/>
            <w:hideMark/>
          </w:tcPr>
          <w:p w:rsidR="00476BB9" w:rsidRPr="00476BB9" w:rsidRDefault="00476BB9" w:rsidP="00476BB9">
            <w:pPr>
              <w:spacing w:line="240" w:lineRule="auto"/>
              <w:jc w:val="center"/>
              <w:rPr>
                <w:rFonts w:ascii="Times New Roman" w:hAnsi="Times New Roman"/>
                <w:sz w:val="24"/>
                <w:szCs w:val="24"/>
                <w:lang w:val="id-ID"/>
              </w:rPr>
            </w:pPr>
            <w:r w:rsidRPr="00476BB9">
              <w:rPr>
                <w:rFonts w:ascii="Times New Roman" w:eastAsia="Calibri" w:hAnsi="Times New Roman"/>
                <w:sz w:val="24"/>
                <w:szCs w:val="24"/>
                <w:lang w:val="id-ID"/>
              </w:rPr>
              <w:t>3,50 - 4,50</w:t>
            </w:r>
          </w:p>
        </w:tc>
        <w:tc>
          <w:tcPr>
            <w:tcW w:w="270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Baik</w:t>
            </w:r>
          </w:p>
        </w:tc>
      </w:tr>
      <w:tr w:rsidR="00476BB9" w:rsidRPr="00483C41" w:rsidTr="00476BB9">
        <w:trPr>
          <w:jc w:val="center"/>
        </w:trPr>
        <w:tc>
          <w:tcPr>
            <w:tcW w:w="51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3</w:t>
            </w:r>
          </w:p>
        </w:tc>
        <w:tc>
          <w:tcPr>
            <w:tcW w:w="234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2,50 - 3,50</w:t>
            </w:r>
          </w:p>
        </w:tc>
        <w:tc>
          <w:tcPr>
            <w:tcW w:w="270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Cukup baik</w:t>
            </w:r>
          </w:p>
        </w:tc>
      </w:tr>
      <w:tr w:rsidR="00476BB9" w:rsidRPr="00483C41" w:rsidTr="00476BB9">
        <w:trPr>
          <w:trHeight w:val="281"/>
          <w:jc w:val="center"/>
        </w:trPr>
        <w:tc>
          <w:tcPr>
            <w:tcW w:w="510" w:type="dxa"/>
            <w:vAlign w:val="center"/>
            <w:hideMark/>
          </w:tcPr>
          <w:p w:rsidR="00476BB9" w:rsidRPr="00476BB9" w:rsidRDefault="00476BB9" w:rsidP="00476BB9">
            <w:pPr>
              <w:pStyle w:val="ListParagraph"/>
              <w:spacing w:line="240" w:lineRule="auto"/>
              <w:ind w:left="0"/>
              <w:jc w:val="center"/>
              <w:rPr>
                <w:szCs w:val="24"/>
              </w:rPr>
            </w:pPr>
            <w:r w:rsidRPr="00476BB9">
              <w:rPr>
                <w:szCs w:val="24"/>
              </w:rPr>
              <w:t>4</w:t>
            </w:r>
          </w:p>
        </w:tc>
        <w:tc>
          <w:tcPr>
            <w:tcW w:w="2340" w:type="dxa"/>
            <w:vAlign w:val="center"/>
            <w:hideMark/>
          </w:tcPr>
          <w:p w:rsidR="00476BB9" w:rsidRPr="00476BB9" w:rsidRDefault="00476BB9" w:rsidP="00476BB9">
            <w:pPr>
              <w:pStyle w:val="ListParagraph"/>
              <w:spacing w:line="240" w:lineRule="auto"/>
              <w:ind w:left="0"/>
              <w:jc w:val="center"/>
              <w:rPr>
                <w:szCs w:val="24"/>
              </w:rPr>
            </w:pPr>
            <w:r w:rsidRPr="00476BB9">
              <w:rPr>
                <w:szCs w:val="24"/>
                <w:lang w:val="id-ID"/>
              </w:rPr>
              <w:t>1,50 - 2,50</w:t>
            </w:r>
          </w:p>
        </w:tc>
        <w:tc>
          <w:tcPr>
            <w:tcW w:w="270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Kurang baik</w:t>
            </w:r>
          </w:p>
        </w:tc>
      </w:tr>
      <w:tr w:rsidR="00476BB9" w:rsidRPr="00483C41" w:rsidTr="00476BB9">
        <w:trPr>
          <w:jc w:val="center"/>
        </w:trPr>
        <w:tc>
          <w:tcPr>
            <w:tcW w:w="51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5</w:t>
            </w:r>
          </w:p>
        </w:tc>
        <w:tc>
          <w:tcPr>
            <w:tcW w:w="234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1,00 - 1,50</w:t>
            </w:r>
          </w:p>
        </w:tc>
        <w:tc>
          <w:tcPr>
            <w:tcW w:w="2700" w:type="dxa"/>
            <w:vAlign w:val="center"/>
            <w:hideMark/>
          </w:tcPr>
          <w:p w:rsidR="00476BB9" w:rsidRPr="00476BB9" w:rsidRDefault="00476BB9" w:rsidP="00476BB9">
            <w:pPr>
              <w:pStyle w:val="ListParagraph"/>
              <w:spacing w:line="240" w:lineRule="auto"/>
              <w:ind w:left="0"/>
              <w:jc w:val="center"/>
              <w:rPr>
                <w:szCs w:val="24"/>
                <w:lang w:val="id-ID"/>
              </w:rPr>
            </w:pPr>
            <w:r w:rsidRPr="00476BB9">
              <w:rPr>
                <w:szCs w:val="24"/>
                <w:lang w:val="id-ID"/>
              </w:rPr>
              <w:t>Tidak baik</w:t>
            </w:r>
          </w:p>
        </w:tc>
      </w:tr>
      <w:tr w:rsidR="00476BB9" w:rsidRPr="00483C41" w:rsidTr="00476BB9">
        <w:trPr>
          <w:jc w:val="center"/>
        </w:trPr>
        <w:tc>
          <w:tcPr>
            <w:tcW w:w="510" w:type="dxa"/>
            <w:vAlign w:val="center"/>
            <w:hideMark/>
          </w:tcPr>
          <w:p w:rsidR="00476BB9" w:rsidRPr="009E1775" w:rsidRDefault="00476BB9" w:rsidP="00476BB9">
            <w:pPr>
              <w:pStyle w:val="ListParagraph"/>
              <w:spacing w:line="240" w:lineRule="auto"/>
              <w:ind w:left="0"/>
              <w:jc w:val="center"/>
              <w:rPr>
                <w:szCs w:val="24"/>
              </w:rPr>
            </w:pPr>
          </w:p>
        </w:tc>
        <w:tc>
          <w:tcPr>
            <w:tcW w:w="2340" w:type="dxa"/>
            <w:vAlign w:val="center"/>
            <w:hideMark/>
          </w:tcPr>
          <w:p w:rsidR="00476BB9" w:rsidRPr="009E1775" w:rsidRDefault="00476BB9" w:rsidP="00476BB9">
            <w:pPr>
              <w:pStyle w:val="ListParagraph"/>
              <w:spacing w:line="240" w:lineRule="auto"/>
              <w:ind w:left="0"/>
              <w:jc w:val="center"/>
              <w:rPr>
                <w:szCs w:val="24"/>
                <w:lang w:val="id-ID"/>
              </w:rPr>
            </w:pPr>
          </w:p>
        </w:tc>
        <w:tc>
          <w:tcPr>
            <w:tcW w:w="2700" w:type="dxa"/>
            <w:vAlign w:val="center"/>
            <w:hideMark/>
          </w:tcPr>
          <w:p w:rsidR="00476BB9" w:rsidRPr="009E1775" w:rsidRDefault="00476BB9" w:rsidP="00476BB9">
            <w:pPr>
              <w:pStyle w:val="ListParagraph"/>
              <w:spacing w:line="240" w:lineRule="auto"/>
              <w:ind w:left="0"/>
              <w:jc w:val="center"/>
              <w:rPr>
                <w:szCs w:val="24"/>
                <w:lang w:val="id-ID"/>
              </w:rPr>
            </w:pPr>
          </w:p>
        </w:tc>
      </w:tr>
    </w:tbl>
    <w:p w:rsidR="00476BB9" w:rsidRDefault="00476BB9" w:rsidP="00476BB9">
      <w:pPr>
        <w:pStyle w:val="Subtitle"/>
        <w:ind w:firstLine="567"/>
        <w:jc w:val="both"/>
        <w:rPr>
          <w:rFonts w:ascii="Times New Roman" w:hAnsi="Times New Roman"/>
          <w:b w:val="0"/>
          <w:color w:val="1D1B11" w:themeColor="background2" w:themeShade="1A"/>
          <w:sz w:val="24"/>
          <w:szCs w:val="24"/>
          <w:lang w:val="id-ID"/>
        </w:rPr>
      </w:pPr>
    </w:p>
    <w:p w:rsidR="00476BB9" w:rsidRDefault="007372B6" w:rsidP="00476BB9">
      <w:pPr>
        <w:pStyle w:val="Subtitle"/>
        <w:ind w:firstLine="567"/>
        <w:jc w:val="both"/>
        <w:rPr>
          <w:rFonts w:ascii="Times New Roman" w:hAnsi="Times New Roman"/>
          <w:b w:val="0"/>
          <w:sz w:val="24"/>
          <w:szCs w:val="24"/>
          <w:lang w:val="id-ID"/>
        </w:rPr>
      </w:pPr>
      <w:r>
        <w:rPr>
          <w:rFonts w:ascii="Times New Roman" w:hAnsi="Times New Roman"/>
          <w:b w:val="0"/>
          <w:color w:val="1D1B11" w:themeColor="background2" w:themeShade="1A"/>
          <w:sz w:val="24"/>
          <w:szCs w:val="24"/>
          <w:lang w:val="id-ID"/>
        </w:rPr>
        <w:t>Nilai h</w:t>
      </w:r>
      <w:r w:rsidRPr="00496C68">
        <w:rPr>
          <w:rFonts w:ascii="Times New Roman" w:hAnsi="Times New Roman"/>
          <w:b w:val="0"/>
          <w:color w:val="1D1B11" w:themeColor="background2" w:themeShade="1A"/>
          <w:sz w:val="24"/>
          <w:szCs w:val="24"/>
          <w:lang w:val="id-ID"/>
        </w:rPr>
        <w:t xml:space="preserve">asil belajar </w:t>
      </w:r>
      <w:r w:rsidRPr="00496C68">
        <w:rPr>
          <w:rFonts w:ascii="Times New Roman" w:hAnsi="Times New Roman"/>
          <w:b w:val="0"/>
          <w:color w:val="1D1B11" w:themeColor="background2" w:themeShade="1A"/>
          <w:sz w:val="24"/>
          <w:szCs w:val="24"/>
        </w:rPr>
        <w:t xml:space="preserve">yang telah diperoleh akan dianalisis secara deskriptif dan inferensial </w:t>
      </w:r>
      <w:r w:rsidRPr="00496C68">
        <w:rPr>
          <w:rFonts w:ascii="Times New Roman" w:hAnsi="Times New Roman"/>
          <w:b w:val="0"/>
          <w:color w:val="1D1B11" w:themeColor="background2" w:themeShade="1A"/>
          <w:sz w:val="24"/>
          <w:szCs w:val="24"/>
          <w:lang w:val="sv-SE"/>
        </w:rPr>
        <w:t xml:space="preserve">dengan menggunakan sistem </w:t>
      </w:r>
      <w:r w:rsidRPr="00496C68">
        <w:rPr>
          <w:rFonts w:ascii="Times New Roman" w:hAnsi="Times New Roman"/>
          <w:b w:val="0"/>
          <w:i/>
          <w:iCs/>
          <w:color w:val="1D1B11" w:themeColor="background2" w:themeShade="1A"/>
          <w:sz w:val="24"/>
          <w:szCs w:val="24"/>
          <w:lang w:val="sv-SE"/>
        </w:rPr>
        <w:t xml:space="preserve">Statistical Package for Social Sciense </w:t>
      </w:r>
      <w:r w:rsidRPr="00496C68">
        <w:rPr>
          <w:rFonts w:ascii="Times New Roman" w:hAnsi="Times New Roman"/>
          <w:b w:val="0"/>
          <w:color w:val="1D1B11" w:themeColor="background2" w:themeShade="1A"/>
          <w:sz w:val="24"/>
          <w:szCs w:val="24"/>
          <w:lang w:val="sv-SE"/>
        </w:rPr>
        <w:t>(</w:t>
      </w:r>
      <w:r w:rsidRPr="00496C68">
        <w:rPr>
          <w:rFonts w:ascii="Times New Roman" w:hAnsi="Times New Roman"/>
          <w:b w:val="0"/>
          <w:i/>
          <w:color w:val="1D1B11" w:themeColor="background2" w:themeShade="1A"/>
          <w:sz w:val="24"/>
          <w:szCs w:val="24"/>
          <w:lang w:val="sv-SE"/>
        </w:rPr>
        <w:t>SPSS</w:t>
      </w:r>
      <w:r>
        <w:rPr>
          <w:rFonts w:ascii="Times New Roman" w:hAnsi="Times New Roman"/>
          <w:b w:val="0"/>
          <w:color w:val="1D1B11" w:themeColor="background2" w:themeShade="1A"/>
          <w:sz w:val="24"/>
          <w:szCs w:val="24"/>
          <w:lang w:val="sv-SE"/>
        </w:rPr>
        <w:t xml:space="preserve">) versi </w:t>
      </w:r>
      <w:r>
        <w:rPr>
          <w:rFonts w:ascii="Times New Roman" w:hAnsi="Times New Roman"/>
          <w:b w:val="0"/>
          <w:color w:val="1D1B11" w:themeColor="background2" w:themeShade="1A"/>
          <w:sz w:val="24"/>
          <w:szCs w:val="24"/>
          <w:lang w:val="id-ID"/>
        </w:rPr>
        <w:t>16</w:t>
      </w:r>
      <w:r w:rsidRPr="00496C68">
        <w:rPr>
          <w:rFonts w:ascii="Times New Roman" w:hAnsi="Times New Roman"/>
          <w:b w:val="0"/>
          <w:color w:val="1D1B11" w:themeColor="background2" w:themeShade="1A"/>
          <w:sz w:val="24"/>
          <w:szCs w:val="24"/>
          <w:lang w:val="sv-SE"/>
        </w:rPr>
        <w:t>.0.</w:t>
      </w:r>
      <w:r>
        <w:rPr>
          <w:rFonts w:ascii="Times New Roman" w:hAnsi="Times New Roman"/>
          <w:b w:val="0"/>
          <w:color w:val="1D1B11" w:themeColor="background2" w:themeShade="1A"/>
          <w:sz w:val="24"/>
          <w:szCs w:val="24"/>
          <w:lang w:val="id-ID"/>
        </w:rPr>
        <w:t xml:space="preserve"> </w:t>
      </w:r>
      <w:r w:rsidRPr="007372B6">
        <w:rPr>
          <w:rFonts w:ascii="Times New Roman" w:hAnsi="Times New Roman"/>
          <w:b w:val="0"/>
          <w:sz w:val="24"/>
          <w:szCs w:val="24"/>
          <w:lang w:val="sv-SE"/>
        </w:rPr>
        <w:t xml:space="preserve">Analisis statistik deskriptif bertujuan untuk mendeskripsikan hasil belajar biologi yang diperoleh </w:t>
      </w:r>
      <w:r>
        <w:rPr>
          <w:rFonts w:ascii="Times New Roman" w:hAnsi="Times New Roman"/>
          <w:b w:val="0"/>
          <w:sz w:val="24"/>
          <w:szCs w:val="24"/>
          <w:lang w:val="id-ID"/>
        </w:rPr>
        <w:t>siswa baik</w:t>
      </w:r>
      <w:r w:rsidRPr="007372B6">
        <w:rPr>
          <w:rFonts w:ascii="Times New Roman" w:hAnsi="Times New Roman"/>
          <w:b w:val="0"/>
          <w:sz w:val="24"/>
          <w:szCs w:val="24"/>
          <w:lang w:val="sv-SE"/>
        </w:rPr>
        <w:t xml:space="preserve"> pada kelas </w:t>
      </w:r>
      <w:r w:rsidRPr="007372B6">
        <w:rPr>
          <w:rFonts w:ascii="Times New Roman" w:hAnsi="Times New Roman"/>
          <w:b w:val="0"/>
          <w:color w:val="000000"/>
          <w:sz w:val="24"/>
          <w:szCs w:val="24"/>
          <w:lang w:val="fi-FI"/>
        </w:rPr>
        <w:t>eksperimen maupun pada kelas kontrol</w:t>
      </w:r>
      <w:r w:rsidRPr="007372B6">
        <w:rPr>
          <w:rFonts w:ascii="Times New Roman" w:hAnsi="Times New Roman"/>
          <w:b w:val="0"/>
          <w:sz w:val="24"/>
          <w:szCs w:val="24"/>
          <w:lang w:val="sv-SE"/>
        </w:rPr>
        <w:t xml:space="preserve">. Adapun </w:t>
      </w:r>
      <w:r w:rsidR="00640EC2">
        <w:rPr>
          <w:rFonts w:ascii="Times New Roman" w:hAnsi="Times New Roman"/>
          <w:b w:val="0"/>
          <w:sz w:val="24"/>
          <w:szCs w:val="24"/>
          <w:lang w:val="id-ID"/>
        </w:rPr>
        <w:t xml:space="preserve">pengkategorian </w:t>
      </w:r>
      <w:r w:rsidRPr="007372B6">
        <w:rPr>
          <w:rFonts w:ascii="Times New Roman" w:hAnsi="Times New Roman"/>
          <w:b w:val="0"/>
          <w:sz w:val="24"/>
          <w:szCs w:val="24"/>
          <w:lang w:val="sv-SE"/>
        </w:rPr>
        <w:t xml:space="preserve">hasil belajar biologi </w:t>
      </w:r>
      <w:r w:rsidR="00640EC2" w:rsidRPr="00640EC2">
        <w:rPr>
          <w:rFonts w:ascii="Times New Roman" w:hAnsi="Times New Roman"/>
          <w:b w:val="0"/>
          <w:sz w:val="24"/>
          <w:szCs w:val="24"/>
        </w:rPr>
        <w:lastRenderedPageBreak/>
        <w:t xml:space="preserve">berdasarkan pedoman pengkategorian </w:t>
      </w:r>
      <w:r w:rsidR="00640EC2" w:rsidRPr="00640EC2">
        <w:rPr>
          <w:rFonts w:ascii="Times New Roman" w:hAnsi="Times New Roman"/>
          <w:b w:val="0"/>
          <w:sz w:val="24"/>
          <w:szCs w:val="24"/>
          <w:lang w:val="sv-SE"/>
        </w:rPr>
        <w:t>dari</w:t>
      </w:r>
      <w:r w:rsidR="00640EC2" w:rsidRPr="00640EC2">
        <w:rPr>
          <w:rFonts w:ascii="Times New Roman" w:hAnsi="Times New Roman"/>
          <w:b w:val="0"/>
          <w:color w:val="000000"/>
          <w:sz w:val="24"/>
          <w:szCs w:val="24"/>
          <w:lang w:val="sv-SE"/>
        </w:rPr>
        <w:t xml:space="preserve"> </w:t>
      </w:r>
      <w:r w:rsidR="00640EC2" w:rsidRPr="00640EC2">
        <w:rPr>
          <w:rFonts w:ascii="Times New Roman" w:hAnsi="Times New Roman"/>
          <w:b w:val="0"/>
          <w:color w:val="000000"/>
          <w:sz w:val="24"/>
          <w:szCs w:val="24"/>
          <w:lang w:val="id-ID"/>
        </w:rPr>
        <w:t>Arikunto (2009)</w:t>
      </w:r>
      <w:r w:rsidR="00640EC2">
        <w:rPr>
          <w:rFonts w:ascii="Times New Roman" w:hAnsi="Times New Roman"/>
          <w:b w:val="0"/>
          <w:sz w:val="24"/>
          <w:szCs w:val="24"/>
          <w:lang w:val="id-ID"/>
        </w:rPr>
        <w:t xml:space="preserve"> </w:t>
      </w:r>
      <w:r w:rsidRPr="007372B6">
        <w:rPr>
          <w:rFonts w:ascii="Times New Roman" w:hAnsi="Times New Roman"/>
          <w:b w:val="0"/>
          <w:sz w:val="24"/>
          <w:szCs w:val="24"/>
          <w:lang w:val="sv-SE"/>
        </w:rPr>
        <w:t xml:space="preserve">sebagai </w:t>
      </w:r>
      <w:r w:rsidR="00640EC2">
        <w:rPr>
          <w:rFonts w:ascii="Times New Roman" w:hAnsi="Times New Roman"/>
          <w:b w:val="0"/>
          <w:sz w:val="24"/>
          <w:szCs w:val="24"/>
          <w:lang w:val="id-ID"/>
        </w:rPr>
        <w:t>berikut:</w:t>
      </w:r>
    </w:p>
    <w:p w:rsidR="00476BB9" w:rsidRPr="00476BB9" w:rsidRDefault="00476BB9" w:rsidP="00476BB9">
      <w:pPr>
        <w:pStyle w:val="Subtitle"/>
        <w:ind w:firstLine="567"/>
        <w:jc w:val="both"/>
        <w:rPr>
          <w:rFonts w:ascii="Times New Roman" w:hAnsi="Times New Roman"/>
          <w:b w:val="0"/>
          <w:sz w:val="24"/>
          <w:szCs w:val="24"/>
          <w:lang w:val="id-ID"/>
        </w:rPr>
      </w:pPr>
    </w:p>
    <w:p w:rsidR="00640EC2" w:rsidRPr="00476BB9" w:rsidRDefault="00640EC2" w:rsidP="00476BB9">
      <w:pPr>
        <w:spacing w:after="0" w:line="240" w:lineRule="auto"/>
        <w:jc w:val="both"/>
        <w:rPr>
          <w:rFonts w:ascii="Times New Roman" w:hAnsi="Times New Roman"/>
          <w:b/>
          <w:sz w:val="24"/>
          <w:szCs w:val="24"/>
          <w:lang w:val="id-ID"/>
        </w:rPr>
      </w:pPr>
      <w:r w:rsidRPr="00640EC2">
        <w:rPr>
          <w:rFonts w:ascii="Times New Roman" w:hAnsi="Times New Roman"/>
          <w:b/>
          <w:sz w:val="24"/>
          <w:szCs w:val="24"/>
        </w:rPr>
        <w:t xml:space="preserve">Tabel </w:t>
      </w:r>
      <w:r w:rsidR="00526379">
        <w:rPr>
          <w:rFonts w:ascii="Times New Roman" w:hAnsi="Times New Roman"/>
          <w:b/>
          <w:sz w:val="24"/>
          <w:szCs w:val="24"/>
          <w:lang w:val="id-ID"/>
        </w:rPr>
        <w:t xml:space="preserve">2. </w:t>
      </w:r>
      <w:r w:rsidR="00476BB9">
        <w:rPr>
          <w:rFonts w:ascii="Times New Roman" w:hAnsi="Times New Roman"/>
          <w:b/>
          <w:sz w:val="24"/>
          <w:szCs w:val="24"/>
        </w:rPr>
        <w:t xml:space="preserve"> Pengkategorian tingkat</w:t>
      </w:r>
      <w:r w:rsidR="00476BB9">
        <w:rPr>
          <w:rFonts w:ascii="Times New Roman" w:hAnsi="Times New Roman"/>
          <w:b/>
          <w:sz w:val="24"/>
          <w:szCs w:val="24"/>
          <w:lang w:val="id-ID"/>
        </w:rPr>
        <w:t xml:space="preserve"> </w:t>
      </w:r>
      <w:r w:rsidRPr="00640EC2">
        <w:rPr>
          <w:rFonts w:ascii="Times New Roman" w:hAnsi="Times New Roman"/>
          <w:b/>
          <w:sz w:val="24"/>
          <w:szCs w:val="24"/>
        </w:rPr>
        <w:t>penguasaan hasil belajar biologi</w:t>
      </w:r>
    </w:p>
    <w:tbl>
      <w:tblPr>
        <w:tblW w:w="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120"/>
      </w:tblGrid>
      <w:tr w:rsidR="00640EC2" w:rsidRPr="008F5EF1" w:rsidTr="00640EC2">
        <w:trPr>
          <w:trHeight w:val="344"/>
          <w:jc w:val="center"/>
        </w:trPr>
        <w:tc>
          <w:tcPr>
            <w:tcW w:w="2323" w:type="dxa"/>
            <w:vAlign w:val="center"/>
          </w:tcPr>
          <w:p w:rsidR="00640EC2" w:rsidRPr="008F5EF1" w:rsidRDefault="00640EC2" w:rsidP="00640EC2">
            <w:pPr>
              <w:spacing w:after="0" w:line="240" w:lineRule="auto"/>
              <w:jc w:val="center"/>
              <w:rPr>
                <w:rFonts w:ascii="Times New Roman" w:hAnsi="Times New Roman"/>
                <w:b/>
              </w:rPr>
            </w:pPr>
            <w:r w:rsidRPr="008F5EF1">
              <w:rPr>
                <w:rFonts w:ascii="Times New Roman" w:hAnsi="Times New Roman"/>
                <w:b/>
              </w:rPr>
              <w:t>Interval penilaian</w:t>
            </w:r>
          </w:p>
        </w:tc>
        <w:tc>
          <w:tcPr>
            <w:tcW w:w="2120" w:type="dxa"/>
            <w:vAlign w:val="center"/>
          </w:tcPr>
          <w:p w:rsidR="00640EC2" w:rsidRPr="008F5EF1" w:rsidRDefault="00640EC2" w:rsidP="00640EC2">
            <w:pPr>
              <w:spacing w:after="0" w:line="240" w:lineRule="auto"/>
              <w:jc w:val="center"/>
              <w:rPr>
                <w:rFonts w:ascii="Times New Roman" w:hAnsi="Times New Roman"/>
                <w:b/>
              </w:rPr>
            </w:pPr>
            <w:r w:rsidRPr="008F5EF1">
              <w:rPr>
                <w:rFonts w:ascii="Times New Roman" w:hAnsi="Times New Roman"/>
                <w:b/>
              </w:rPr>
              <w:t>Kategori</w:t>
            </w:r>
          </w:p>
        </w:tc>
      </w:tr>
      <w:tr w:rsidR="00640EC2" w:rsidRPr="008F5EF1" w:rsidTr="00640EC2">
        <w:trPr>
          <w:trHeight w:val="344"/>
          <w:jc w:val="center"/>
        </w:trPr>
        <w:tc>
          <w:tcPr>
            <w:tcW w:w="2323"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80 – 100</w:t>
            </w:r>
          </w:p>
        </w:tc>
        <w:tc>
          <w:tcPr>
            <w:tcW w:w="2120"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Sangat baik</w:t>
            </w:r>
          </w:p>
        </w:tc>
      </w:tr>
      <w:tr w:rsidR="00640EC2" w:rsidRPr="008F5EF1" w:rsidTr="00640EC2">
        <w:trPr>
          <w:trHeight w:val="344"/>
          <w:jc w:val="center"/>
        </w:trPr>
        <w:tc>
          <w:tcPr>
            <w:tcW w:w="2323"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66 – 79</w:t>
            </w:r>
          </w:p>
        </w:tc>
        <w:tc>
          <w:tcPr>
            <w:tcW w:w="2120"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Baik</w:t>
            </w:r>
          </w:p>
        </w:tc>
      </w:tr>
      <w:tr w:rsidR="00640EC2" w:rsidRPr="008F5EF1" w:rsidTr="00640EC2">
        <w:trPr>
          <w:trHeight w:val="344"/>
          <w:jc w:val="center"/>
        </w:trPr>
        <w:tc>
          <w:tcPr>
            <w:tcW w:w="2323"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56 – 65</w:t>
            </w:r>
          </w:p>
        </w:tc>
        <w:tc>
          <w:tcPr>
            <w:tcW w:w="2120"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Cukup</w:t>
            </w:r>
          </w:p>
        </w:tc>
      </w:tr>
      <w:tr w:rsidR="00640EC2" w:rsidRPr="008F5EF1" w:rsidTr="00640EC2">
        <w:trPr>
          <w:trHeight w:val="344"/>
          <w:jc w:val="center"/>
        </w:trPr>
        <w:tc>
          <w:tcPr>
            <w:tcW w:w="2323"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40 – 55</w:t>
            </w:r>
          </w:p>
        </w:tc>
        <w:tc>
          <w:tcPr>
            <w:tcW w:w="2120"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Kurang</w:t>
            </w:r>
          </w:p>
        </w:tc>
      </w:tr>
      <w:tr w:rsidR="00640EC2" w:rsidRPr="008F5EF1" w:rsidTr="00640EC2">
        <w:trPr>
          <w:trHeight w:val="344"/>
          <w:jc w:val="center"/>
        </w:trPr>
        <w:tc>
          <w:tcPr>
            <w:tcW w:w="2323"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0 – 39</w:t>
            </w:r>
          </w:p>
        </w:tc>
        <w:tc>
          <w:tcPr>
            <w:tcW w:w="2120" w:type="dxa"/>
            <w:vAlign w:val="center"/>
          </w:tcPr>
          <w:p w:rsidR="00640EC2" w:rsidRPr="00476BB9" w:rsidRDefault="00640EC2" w:rsidP="00640EC2">
            <w:pPr>
              <w:spacing w:after="0" w:line="240" w:lineRule="auto"/>
              <w:jc w:val="center"/>
              <w:rPr>
                <w:rFonts w:ascii="Times New Roman" w:hAnsi="Times New Roman"/>
                <w:sz w:val="24"/>
                <w:szCs w:val="24"/>
              </w:rPr>
            </w:pPr>
            <w:r w:rsidRPr="00476BB9">
              <w:rPr>
                <w:rFonts w:ascii="Times New Roman" w:hAnsi="Times New Roman"/>
                <w:sz w:val="24"/>
                <w:szCs w:val="24"/>
              </w:rPr>
              <w:t xml:space="preserve">Gagal </w:t>
            </w:r>
          </w:p>
        </w:tc>
      </w:tr>
    </w:tbl>
    <w:p w:rsidR="00476BB9" w:rsidRDefault="00476BB9" w:rsidP="00476BB9">
      <w:pPr>
        <w:spacing w:after="0" w:line="240" w:lineRule="auto"/>
        <w:ind w:right="-9" w:firstLine="567"/>
        <w:jc w:val="both"/>
        <w:rPr>
          <w:rFonts w:ascii="Times New Roman" w:hAnsi="Times New Roman"/>
          <w:bCs/>
          <w:color w:val="1D1B11" w:themeColor="background2" w:themeShade="1A"/>
          <w:sz w:val="24"/>
          <w:szCs w:val="24"/>
          <w:lang w:val="id-ID"/>
        </w:rPr>
      </w:pPr>
      <w:r w:rsidRPr="00496C68">
        <w:rPr>
          <w:rFonts w:ascii="Times New Roman" w:hAnsi="Times New Roman"/>
          <w:bCs/>
          <w:color w:val="1D1B11" w:themeColor="background2" w:themeShade="1A"/>
          <w:sz w:val="24"/>
          <w:szCs w:val="24"/>
        </w:rPr>
        <w:t xml:space="preserve">Teknik analisis statistik inferensial digunakan untuk menguji hipotesis penelitian dengan menggunakan Analisis </w:t>
      </w:r>
      <w:r>
        <w:rPr>
          <w:rFonts w:ascii="Times New Roman" w:hAnsi="Times New Roman"/>
          <w:bCs/>
          <w:color w:val="1D1B11" w:themeColor="background2" w:themeShade="1A"/>
          <w:sz w:val="24"/>
          <w:szCs w:val="24"/>
        </w:rPr>
        <w:t>Kovarian</w:t>
      </w:r>
      <w:r>
        <w:rPr>
          <w:rFonts w:ascii="Times New Roman" w:hAnsi="Times New Roman"/>
          <w:bCs/>
          <w:color w:val="1D1B11" w:themeColor="background2" w:themeShade="1A"/>
          <w:sz w:val="24"/>
          <w:szCs w:val="24"/>
          <w:lang w:val="id-ID"/>
        </w:rPr>
        <w:t xml:space="preserve"> </w:t>
      </w:r>
      <w:r>
        <w:rPr>
          <w:rFonts w:ascii="Times New Roman" w:hAnsi="Times New Roman"/>
          <w:bCs/>
          <w:color w:val="1D1B11" w:themeColor="background2" w:themeShade="1A"/>
          <w:sz w:val="24"/>
          <w:szCs w:val="24"/>
        </w:rPr>
        <w:t>(ANAKOVA)</w:t>
      </w:r>
      <w:r>
        <w:rPr>
          <w:rFonts w:ascii="Times New Roman" w:hAnsi="Times New Roman"/>
          <w:bCs/>
          <w:color w:val="1D1B11" w:themeColor="background2" w:themeShade="1A"/>
          <w:sz w:val="24"/>
          <w:szCs w:val="24"/>
          <w:lang w:val="id-ID"/>
        </w:rPr>
        <w:t xml:space="preserve"> </w:t>
      </w:r>
      <w:r w:rsidRPr="00496C68">
        <w:rPr>
          <w:rFonts w:ascii="Times New Roman" w:hAnsi="Times New Roman"/>
          <w:bCs/>
          <w:color w:val="1D1B11" w:themeColor="background2" w:themeShade="1A"/>
          <w:sz w:val="24"/>
          <w:szCs w:val="24"/>
        </w:rPr>
        <w:t xml:space="preserve">sampel melalui sistem SPSS </w:t>
      </w:r>
      <w:r w:rsidRPr="00496C68">
        <w:rPr>
          <w:rFonts w:ascii="Times New Roman" w:hAnsi="Times New Roman"/>
          <w:bCs/>
          <w:color w:val="1D1B11" w:themeColor="background2" w:themeShade="1A"/>
          <w:sz w:val="24"/>
          <w:szCs w:val="24"/>
        </w:rPr>
        <w:lastRenderedPageBreak/>
        <w:t>dengan taraf  α = 0,05. Kriteria pengujian adalah jika Sig. (2-tailed) &gt; α = 0,05, maka H0 di</w:t>
      </w:r>
      <w:r>
        <w:rPr>
          <w:rFonts w:ascii="Times New Roman" w:hAnsi="Times New Roman"/>
          <w:bCs/>
          <w:color w:val="1D1B11" w:themeColor="background2" w:themeShade="1A"/>
          <w:sz w:val="24"/>
          <w:szCs w:val="24"/>
        </w:rPr>
        <w:t xml:space="preserve">terima dan H1  ditolak, berarti </w:t>
      </w:r>
      <w:r>
        <w:rPr>
          <w:rFonts w:ascii="Times New Roman" w:hAnsi="Times New Roman"/>
          <w:bCs/>
          <w:color w:val="1D1B11" w:themeColor="background2" w:themeShade="1A"/>
          <w:sz w:val="24"/>
          <w:szCs w:val="24"/>
          <w:lang w:val="id-ID"/>
        </w:rPr>
        <w:t>penggunaan</w:t>
      </w:r>
      <w:r>
        <w:rPr>
          <w:rFonts w:ascii="Times New Roman" w:hAnsi="Times New Roman"/>
          <w:bCs/>
          <w:color w:val="1D1B11" w:themeColor="background2" w:themeShade="1A"/>
          <w:sz w:val="24"/>
          <w:szCs w:val="24"/>
        </w:rPr>
        <w:t xml:space="preserve"> jurnal </w:t>
      </w:r>
      <w:r>
        <w:rPr>
          <w:rFonts w:ascii="Times New Roman" w:hAnsi="Times New Roman"/>
          <w:bCs/>
          <w:color w:val="1D1B11" w:themeColor="background2" w:themeShade="1A"/>
          <w:sz w:val="24"/>
          <w:szCs w:val="24"/>
          <w:lang w:val="id-ID"/>
        </w:rPr>
        <w:t xml:space="preserve">belajar </w:t>
      </w:r>
      <w:r w:rsidRPr="00496C68">
        <w:rPr>
          <w:rFonts w:ascii="Times New Roman" w:hAnsi="Times New Roman"/>
          <w:bCs/>
          <w:color w:val="1D1B11" w:themeColor="background2" w:themeShade="1A"/>
          <w:sz w:val="24"/>
          <w:szCs w:val="24"/>
        </w:rPr>
        <w:t xml:space="preserve">tidak </w:t>
      </w:r>
      <w:r>
        <w:rPr>
          <w:rFonts w:ascii="Times New Roman" w:hAnsi="Times New Roman"/>
          <w:bCs/>
          <w:color w:val="1D1B11" w:themeColor="background2" w:themeShade="1A"/>
          <w:sz w:val="24"/>
          <w:szCs w:val="24"/>
        </w:rPr>
        <w:t>ber</w:t>
      </w:r>
      <w:r w:rsidRPr="00496C68">
        <w:rPr>
          <w:rFonts w:ascii="Times New Roman" w:hAnsi="Times New Roman"/>
          <w:bCs/>
          <w:color w:val="1D1B11" w:themeColor="background2" w:themeShade="1A"/>
          <w:sz w:val="24"/>
          <w:szCs w:val="24"/>
        </w:rPr>
        <w:t xml:space="preserve">pengaruh terhadap hasil belajar siswa, sebaliknya jika Sig. (2-tailed) &lt; α = 0,05 maka H0 ditolak dan H1 diterima, berarti </w:t>
      </w:r>
      <w:r>
        <w:rPr>
          <w:rFonts w:ascii="Times New Roman" w:hAnsi="Times New Roman"/>
          <w:bCs/>
          <w:color w:val="1D1B11" w:themeColor="background2" w:themeShade="1A"/>
          <w:sz w:val="24"/>
          <w:szCs w:val="24"/>
          <w:lang w:val="id-ID"/>
        </w:rPr>
        <w:t>penggunaan</w:t>
      </w:r>
      <w:r>
        <w:rPr>
          <w:rFonts w:ascii="Times New Roman" w:hAnsi="Times New Roman"/>
          <w:bCs/>
          <w:color w:val="1D1B11" w:themeColor="background2" w:themeShade="1A"/>
          <w:sz w:val="24"/>
          <w:szCs w:val="24"/>
        </w:rPr>
        <w:t xml:space="preserve"> jurnal </w:t>
      </w:r>
      <w:r>
        <w:rPr>
          <w:rFonts w:ascii="Times New Roman" w:hAnsi="Times New Roman"/>
          <w:bCs/>
          <w:color w:val="1D1B11" w:themeColor="background2" w:themeShade="1A"/>
          <w:sz w:val="24"/>
          <w:szCs w:val="24"/>
          <w:lang w:val="id-ID"/>
        </w:rPr>
        <w:t xml:space="preserve">belajar </w:t>
      </w:r>
      <w:r>
        <w:rPr>
          <w:rFonts w:ascii="Times New Roman" w:hAnsi="Times New Roman"/>
          <w:bCs/>
          <w:color w:val="1D1B11" w:themeColor="background2" w:themeShade="1A"/>
          <w:sz w:val="24"/>
          <w:szCs w:val="24"/>
        </w:rPr>
        <w:t>ber</w:t>
      </w:r>
      <w:r w:rsidRPr="00496C68">
        <w:rPr>
          <w:rFonts w:ascii="Times New Roman" w:hAnsi="Times New Roman"/>
          <w:bCs/>
          <w:color w:val="1D1B11" w:themeColor="background2" w:themeShade="1A"/>
          <w:sz w:val="24"/>
          <w:szCs w:val="24"/>
        </w:rPr>
        <w:t>pengaruh terhadap hasil belajar siswa</w:t>
      </w:r>
      <w:r>
        <w:rPr>
          <w:rFonts w:ascii="Times New Roman" w:hAnsi="Times New Roman"/>
          <w:bCs/>
          <w:color w:val="1D1B11" w:themeColor="background2" w:themeShade="1A"/>
          <w:sz w:val="24"/>
          <w:szCs w:val="24"/>
          <w:lang w:val="id-ID"/>
        </w:rPr>
        <w:t>.</w:t>
      </w:r>
    </w:p>
    <w:p w:rsidR="00476BB9" w:rsidRDefault="00476BB9" w:rsidP="00476BB9">
      <w:pPr>
        <w:spacing w:after="0" w:line="240" w:lineRule="auto"/>
        <w:ind w:right="-9" w:firstLine="567"/>
        <w:jc w:val="both"/>
        <w:rPr>
          <w:rFonts w:ascii="Times New Roman" w:hAnsi="Times New Roman"/>
          <w:bCs/>
          <w:color w:val="1D1B11" w:themeColor="background2" w:themeShade="1A"/>
          <w:sz w:val="24"/>
          <w:szCs w:val="24"/>
          <w:lang w:val="id-ID"/>
        </w:rPr>
      </w:pPr>
    </w:p>
    <w:p w:rsidR="00476BB9" w:rsidRPr="006836E4" w:rsidRDefault="00476BB9" w:rsidP="00476BB9">
      <w:pPr>
        <w:pStyle w:val="ListParagraph"/>
        <w:numPr>
          <w:ilvl w:val="0"/>
          <w:numId w:val="3"/>
        </w:numPr>
        <w:autoSpaceDE w:val="0"/>
        <w:autoSpaceDN w:val="0"/>
        <w:adjustRightInd w:val="0"/>
        <w:spacing w:line="240" w:lineRule="auto"/>
        <w:jc w:val="both"/>
        <w:rPr>
          <w:b/>
          <w:color w:val="1D1B11"/>
          <w:sz w:val="22"/>
        </w:rPr>
      </w:pPr>
      <w:r w:rsidRPr="006836E4">
        <w:rPr>
          <w:b/>
          <w:color w:val="1D1B11"/>
          <w:sz w:val="22"/>
        </w:rPr>
        <w:t>HASIL DAN PEMBAHASAN</w:t>
      </w:r>
    </w:p>
    <w:p w:rsidR="00476BB9" w:rsidRPr="006836E4" w:rsidRDefault="00476BB9" w:rsidP="00476BB9">
      <w:pPr>
        <w:pStyle w:val="ListParagraph"/>
        <w:numPr>
          <w:ilvl w:val="0"/>
          <w:numId w:val="4"/>
        </w:numPr>
        <w:spacing w:line="240" w:lineRule="auto"/>
        <w:jc w:val="both"/>
        <w:rPr>
          <w:b/>
          <w:color w:val="1D1B11"/>
          <w:sz w:val="22"/>
        </w:rPr>
      </w:pPr>
      <w:r w:rsidRPr="006836E4">
        <w:rPr>
          <w:b/>
          <w:color w:val="1D1B11"/>
          <w:sz w:val="22"/>
        </w:rPr>
        <w:t>Hasil Penelitian</w:t>
      </w:r>
    </w:p>
    <w:p w:rsidR="00476BB9" w:rsidRPr="006836E4" w:rsidRDefault="00476BB9" w:rsidP="00476BB9">
      <w:pPr>
        <w:pStyle w:val="ListParagraph"/>
        <w:numPr>
          <w:ilvl w:val="0"/>
          <w:numId w:val="5"/>
        </w:numPr>
        <w:spacing w:line="240" w:lineRule="auto"/>
        <w:ind w:left="360"/>
        <w:jc w:val="both"/>
        <w:rPr>
          <w:b/>
          <w:bCs/>
          <w:color w:val="1D1B11"/>
          <w:sz w:val="22"/>
        </w:rPr>
      </w:pPr>
      <w:r w:rsidRPr="006836E4">
        <w:rPr>
          <w:b/>
          <w:bCs/>
          <w:color w:val="1D1B11"/>
          <w:sz w:val="22"/>
        </w:rPr>
        <w:t>Analisis Statistik Deskriptif</w:t>
      </w:r>
    </w:p>
    <w:p w:rsidR="00476BB9" w:rsidRPr="00AB30F0" w:rsidRDefault="00476BB9" w:rsidP="00476BB9">
      <w:pPr>
        <w:pStyle w:val="ListParagraph"/>
        <w:numPr>
          <w:ilvl w:val="0"/>
          <w:numId w:val="7"/>
        </w:numPr>
        <w:spacing w:line="240" w:lineRule="auto"/>
        <w:ind w:left="284" w:hanging="283"/>
        <w:jc w:val="both"/>
        <w:rPr>
          <w:bCs/>
          <w:color w:val="000000"/>
          <w:sz w:val="22"/>
        </w:rPr>
      </w:pPr>
      <w:r>
        <w:rPr>
          <w:bCs/>
          <w:color w:val="000000"/>
          <w:lang w:val="id-ID"/>
        </w:rPr>
        <w:t>Motivasi belajar</w:t>
      </w:r>
    </w:p>
    <w:p w:rsidR="00476BB9" w:rsidRPr="00476BB9" w:rsidRDefault="00476BB9" w:rsidP="00476BB9">
      <w:pPr>
        <w:spacing w:after="0" w:line="240" w:lineRule="auto"/>
        <w:ind w:right="-9" w:firstLine="567"/>
        <w:jc w:val="both"/>
        <w:rPr>
          <w:rFonts w:ascii="Times New Roman" w:hAnsi="Times New Roman"/>
          <w:bCs/>
          <w:color w:val="1D1B11" w:themeColor="background2" w:themeShade="1A"/>
          <w:sz w:val="24"/>
          <w:szCs w:val="24"/>
          <w:lang w:val="id-ID"/>
        </w:rPr>
        <w:sectPr w:rsidR="00476BB9" w:rsidRPr="00476BB9" w:rsidSect="00476BB9">
          <w:type w:val="continuous"/>
          <w:pgSz w:w="12240" w:h="15840"/>
          <w:pgMar w:top="1440" w:right="1440" w:bottom="1440" w:left="1440" w:header="720" w:footer="720" w:gutter="0"/>
          <w:pgNumType w:start="1"/>
          <w:cols w:num="2" w:space="234"/>
          <w:docGrid w:linePitch="360"/>
        </w:sectPr>
      </w:pPr>
      <w:r w:rsidRPr="00476BB9">
        <w:rPr>
          <w:rFonts w:ascii="Times New Roman" w:hAnsi="Times New Roman"/>
          <w:color w:val="000000"/>
          <w:sz w:val="24"/>
          <w:szCs w:val="24"/>
          <w:lang w:val="id-ID"/>
        </w:rPr>
        <w:t xml:space="preserve">Analisis statistik deskriptif motivasi belajar biologi siswa kelas XI SMA Negeri 8 Makassar dapat </w:t>
      </w:r>
      <w:r w:rsidRPr="00476BB9">
        <w:rPr>
          <w:rFonts w:ascii="Times New Roman" w:hAnsi="Times New Roman"/>
          <w:color w:val="000000"/>
          <w:sz w:val="24"/>
          <w:szCs w:val="24"/>
        </w:rPr>
        <w:t xml:space="preserve">dilihat pada </w:t>
      </w:r>
      <w:r w:rsidRPr="00476BB9">
        <w:rPr>
          <w:rFonts w:ascii="Times New Roman" w:hAnsi="Times New Roman"/>
          <w:color w:val="000000"/>
          <w:sz w:val="24"/>
          <w:szCs w:val="24"/>
          <w:lang w:val="id-ID"/>
        </w:rPr>
        <w:t>T</w:t>
      </w:r>
      <w:r w:rsidRPr="00476BB9">
        <w:rPr>
          <w:rFonts w:ascii="Times New Roman" w:hAnsi="Times New Roman"/>
          <w:color w:val="000000"/>
          <w:sz w:val="24"/>
          <w:szCs w:val="24"/>
        </w:rPr>
        <w:t xml:space="preserve">abel </w:t>
      </w:r>
      <w:r>
        <w:rPr>
          <w:rFonts w:ascii="Times New Roman" w:hAnsi="Times New Roman"/>
          <w:color w:val="000000"/>
          <w:sz w:val="24"/>
          <w:szCs w:val="24"/>
          <w:lang w:val="id-ID"/>
        </w:rPr>
        <w:t>3</w:t>
      </w:r>
      <w:r w:rsidRPr="00476BB9">
        <w:rPr>
          <w:rFonts w:ascii="Times New Roman" w:hAnsi="Times New Roman"/>
          <w:color w:val="000000"/>
          <w:sz w:val="24"/>
          <w:szCs w:val="24"/>
        </w:rPr>
        <w:t xml:space="preserve"> berikut</w:t>
      </w:r>
      <w:r>
        <w:rPr>
          <w:rFonts w:ascii="Times New Roman" w:hAnsi="Times New Roman"/>
          <w:color w:val="000000"/>
          <w:sz w:val="24"/>
          <w:szCs w:val="24"/>
          <w:lang w:val="id-ID"/>
        </w:rPr>
        <w:t>.</w:t>
      </w:r>
    </w:p>
    <w:p w:rsidR="00476BB9" w:rsidRDefault="00476BB9" w:rsidP="00476BB9">
      <w:pPr>
        <w:spacing w:after="0" w:line="240" w:lineRule="auto"/>
        <w:ind w:left="993" w:hanging="993"/>
        <w:jc w:val="both"/>
        <w:rPr>
          <w:rFonts w:ascii="Times New Roman" w:hAnsi="Times New Roman"/>
          <w:b/>
          <w:color w:val="000000"/>
          <w:sz w:val="24"/>
          <w:szCs w:val="24"/>
          <w:lang w:val="id-ID"/>
        </w:rPr>
      </w:pPr>
    </w:p>
    <w:p w:rsidR="008F5EF1" w:rsidRPr="00ED425A" w:rsidRDefault="00476BB9" w:rsidP="00ED425A">
      <w:pPr>
        <w:spacing w:after="0" w:line="240" w:lineRule="auto"/>
        <w:ind w:left="993" w:hanging="993"/>
        <w:jc w:val="both"/>
        <w:rPr>
          <w:rFonts w:ascii="Times New Roman" w:hAnsi="Times New Roman"/>
          <w:b/>
          <w:color w:val="000000"/>
          <w:sz w:val="24"/>
          <w:szCs w:val="24"/>
          <w:lang w:val="id-ID"/>
        </w:rPr>
      </w:pPr>
      <w:r>
        <w:rPr>
          <w:rFonts w:ascii="Times New Roman" w:hAnsi="Times New Roman"/>
          <w:b/>
          <w:color w:val="000000"/>
          <w:sz w:val="24"/>
          <w:szCs w:val="24"/>
        </w:rPr>
        <w:t xml:space="preserve">Tabel </w:t>
      </w:r>
      <w:r>
        <w:rPr>
          <w:rFonts w:ascii="Times New Roman" w:hAnsi="Times New Roman"/>
          <w:b/>
          <w:color w:val="000000"/>
          <w:sz w:val="24"/>
          <w:szCs w:val="24"/>
          <w:lang w:val="id-ID"/>
        </w:rPr>
        <w:t>3</w:t>
      </w:r>
      <w:r w:rsidR="008F5EF1">
        <w:rPr>
          <w:rFonts w:ascii="Times New Roman" w:hAnsi="Times New Roman"/>
          <w:b/>
          <w:color w:val="000000"/>
          <w:sz w:val="24"/>
          <w:szCs w:val="24"/>
        </w:rPr>
        <w:t>.</w:t>
      </w:r>
      <w:r w:rsidR="00AB30F0" w:rsidRPr="00AB30F0">
        <w:rPr>
          <w:rFonts w:ascii="Times New Roman" w:hAnsi="Times New Roman"/>
          <w:b/>
          <w:color w:val="000000"/>
          <w:sz w:val="24"/>
          <w:szCs w:val="24"/>
        </w:rPr>
        <w:t xml:space="preserve"> </w:t>
      </w:r>
      <w:r w:rsidR="00FE2FA5" w:rsidRPr="00FE2FA5">
        <w:rPr>
          <w:rFonts w:ascii="Times New Roman" w:hAnsi="Times New Roman"/>
          <w:b/>
          <w:sz w:val="24"/>
          <w:szCs w:val="24"/>
          <w:lang w:val="id-ID"/>
        </w:rPr>
        <w:t>Hasil Perhitungan Rata-rata Motivasi Belajar Biologi Siswa K</w:t>
      </w:r>
      <w:r w:rsidR="00FE2FA5" w:rsidRPr="00FE2FA5">
        <w:rPr>
          <w:rFonts w:ascii="Times New Roman" w:hAnsi="Times New Roman"/>
          <w:b/>
          <w:sz w:val="24"/>
          <w:szCs w:val="24"/>
        </w:rPr>
        <w:t>elas</w:t>
      </w:r>
      <w:r w:rsidR="00FE2FA5" w:rsidRPr="00FE2FA5">
        <w:rPr>
          <w:rFonts w:ascii="Times New Roman" w:hAnsi="Times New Roman"/>
          <w:b/>
          <w:sz w:val="24"/>
          <w:szCs w:val="24"/>
          <w:lang w:val="id-ID"/>
        </w:rPr>
        <w:t xml:space="preserve"> </w:t>
      </w:r>
      <w:r w:rsidR="00FE2FA5" w:rsidRPr="00FE2FA5">
        <w:rPr>
          <w:rFonts w:ascii="Times New Roman" w:hAnsi="Times New Roman"/>
          <w:b/>
          <w:color w:val="000000"/>
          <w:sz w:val="24"/>
          <w:szCs w:val="24"/>
          <w:lang w:val="id-ID"/>
        </w:rPr>
        <w:t xml:space="preserve">XI IPA1 dan XI IPA 2 </w:t>
      </w:r>
      <w:r w:rsidR="00FE2FA5" w:rsidRPr="00FE2FA5">
        <w:rPr>
          <w:rFonts w:ascii="Times New Roman" w:hAnsi="Times New Roman"/>
          <w:b/>
          <w:sz w:val="24"/>
          <w:szCs w:val="24"/>
          <w:lang w:val="id-ID"/>
        </w:rPr>
        <w:t>SMA Negeri 8 Makassar</w:t>
      </w:r>
      <w:r w:rsidR="00FE2FA5" w:rsidRPr="00FE2FA5">
        <w:rPr>
          <w:rFonts w:ascii="Times New Roman" w:hAnsi="Times New Roman"/>
          <w:b/>
          <w:i/>
          <w:color w:val="000000"/>
          <w:sz w:val="24"/>
          <w:szCs w:val="24"/>
          <w:lang w:val="id-ID"/>
        </w:rPr>
        <w:t xml:space="preserve"> </w:t>
      </w:r>
      <w:r w:rsidR="00FE2FA5" w:rsidRPr="00FE2FA5">
        <w:rPr>
          <w:rFonts w:ascii="Times New Roman" w:hAnsi="Times New Roman"/>
          <w:b/>
          <w:color w:val="000000"/>
          <w:sz w:val="24"/>
          <w:szCs w:val="24"/>
          <w:lang w:val="id-ID"/>
        </w:rPr>
        <w:t>pada M</w:t>
      </w:r>
      <w:r w:rsidR="00FE2FA5" w:rsidRPr="00FE2FA5">
        <w:rPr>
          <w:rFonts w:ascii="Times New Roman" w:hAnsi="Times New Roman"/>
          <w:b/>
          <w:sz w:val="24"/>
          <w:szCs w:val="24"/>
          <w:lang w:val="id-ID"/>
        </w:rPr>
        <w:t>ateri Sistem Peredaran Darah Manusia.</w:t>
      </w:r>
    </w:p>
    <w:tbl>
      <w:tblPr>
        <w:tblStyle w:val="TableGrid"/>
        <w:tblW w:w="0" w:type="auto"/>
        <w:jc w:val="center"/>
        <w:tblInd w:w="-600" w:type="dxa"/>
        <w:tblLook w:val="04A0"/>
      </w:tblPr>
      <w:tblGrid>
        <w:gridCol w:w="2268"/>
        <w:gridCol w:w="1984"/>
        <w:gridCol w:w="2127"/>
        <w:gridCol w:w="1489"/>
      </w:tblGrid>
      <w:tr w:rsidR="00FE2FA5" w:rsidRPr="008A0081" w:rsidTr="00643429">
        <w:trPr>
          <w:jc w:val="center"/>
        </w:trPr>
        <w:tc>
          <w:tcPr>
            <w:tcW w:w="2268" w:type="dxa"/>
            <w:vAlign w:val="center"/>
          </w:tcPr>
          <w:p w:rsidR="00FE2FA5" w:rsidRPr="00FE2FA5" w:rsidRDefault="00FE2FA5" w:rsidP="00FE2FA5">
            <w:pPr>
              <w:tabs>
                <w:tab w:val="left" w:pos="284"/>
              </w:tabs>
              <w:spacing w:after="0" w:line="240" w:lineRule="auto"/>
              <w:jc w:val="center"/>
              <w:rPr>
                <w:rFonts w:ascii="Times New Roman" w:hAnsi="Times New Roman"/>
                <w:b/>
                <w:color w:val="000000"/>
                <w:sz w:val="24"/>
                <w:szCs w:val="24"/>
                <w:lang w:val="id-ID"/>
              </w:rPr>
            </w:pPr>
            <w:r w:rsidRPr="00FE2FA5">
              <w:rPr>
                <w:rFonts w:ascii="Times New Roman" w:hAnsi="Times New Roman"/>
                <w:b/>
                <w:color w:val="000000"/>
                <w:sz w:val="24"/>
                <w:szCs w:val="24"/>
                <w:lang w:val="id-ID"/>
              </w:rPr>
              <w:t>Aspek motivasi</w:t>
            </w:r>
          </w:p>
        </w:tc>
        <w:tc>
          <w:tcPr>
            <w:tcW w:w="1984" w:type="dxa"/>
            <w:vAlign w:val="center"/>
          </w:tcPr>
          <w:p w:rsidR="00FE2FA5" w:rsidRPr="00FE2FA5" w:rsidRDefault="00FE2FA5" w:rsidP="00FE2FA5">
            <w:pPr>
              <w:spacing w:after="0" w:line="240" w:lineRule="auto"/>
              <w:jc w:val="center"/>
              <w:rPr>
                <w:rFonts w:ascii="Times New Roman" w:hAnsi="Times New Roman"/>
                <w:b/>
                <w:color w:val="000000"/>
                <w:sz w:val="24"/>
                <w:szCs w:val="24"/>
                <w:lang w:val="id-ID"/>
              </w:rPr>
            </w:pPr>
            <w:r w:rsidRPr="00FE2FA5">
              <w:rPr>
                <w:rFonts w:ascii="Times New Roman" w:hAnsi="Times New Roman"/>
                <w:b/>
                <w:color w:val="000000"/>
                <w:sz w:val="24"/>
                <w:szCs w:val="24"/>
                <w:lang w:val="id-ID"/>
              </w:rPr>
              <w:t>Jumlah total skor</w:t>
            </w:r>
          </w:p>
        </w:tc>
        <w:tc>
          <w:tcPr>
            <w:tcW w:w="2127" w:type="dxa"/>
            <w:vAlign w:val="center"/>
          </w:tcPr>
          <w:p w:rsidR="00FE2FA5" w:rsidRPr="00FE2FA5" w:rsidRDefault="00FE2FA5" w:rsidP="00FE2FA5">
            <w:pPr>
              <w:spacing w:after="0" w:line="240" w:lineRule="auto"/>
              <w:jc w:val="center"/>
              <w:rPr>
                <w:rFonts w:ascii="Times New Roman" w:hAnsi="Times New Roman"/>
                <w:b/>
                <w:color w:val="000000"/>
                <w:sz w:val="24"/>
                <w:szCs w:val="24"/>
                <w:lang w:val="id-ID"/>
              </w:rPr>
            </w:pPr>
            <w:r w:rsidRPr="00FE2FA5">
              <w:rPr>
                <w:rFonts w:ascii="Times New Roman" w:hAnsi="Times New Roman"/>
                <w:b/>
                <w:color w:val="000000"/>
                <w:sz w:val="24"/>
                <w:szCs w:val="24"/>
                <w:lang w:val="id-ID"/>
              </w:rPr>
              <w:t>Motivasi rata-rata</w:t>
            </w:r>
          </w:p>
        </w:tc>
        <w:tc>
          <w:tcPr>
            <w:tcW w:w="1489" w:type="dxa"/>
            <w:vAlign w:val="center"/>
          </w:tcPr>
          <w:p w:rsidR="00FE2FA5" w:rsidRPr="00FE2FA5" w:rsidRDefault="00FE2FA5" w:rsidP="00FE2FA5">
            <w:pPr>
              <w:spacing w:after="0" w:line="240" w:lineRule="auto"/>
              <w:jc w:val="center"/>
              <w:rPr>
                <w:rFonts w:ascii="Times New Roman" w:hAnsi="Times New Roman"/>
                <w:b/>
                <w:color w:val="000000"/>
                <w:sz w:val="24"/>
                <w:szCs w:val="24"/>
                <w:lang w:val="id-ID"/>
              </w:rPr>
            </w:pPr>
            <w:r w:rsidRPr="00FE2FA5">
              <w:rPr>
                <w:rFonts w:ascii="Times New Roman" w:hAnsi="Times New Roman"/>
                <w:b/>
                <w:color w:val="000000"/>
                <w:sz w:val="24"/>
                <w:szCs w:val="24"/>
                <w:lang w:val="id-ID"/>
              </w:rPr>
              <w:t>Kategori</w:t>
            </w:r>
          </w:p>
        </w:tc>
      </w:tr>
      <w:tr w:rsidR="00FE2FA5" w:rsidRPr="00FE2FA5" w:rsidTr="00643429">
        <w:trPr>
          <w:jc w:val="center"/>
        </w:trPr>
        <w:tc>
          <w:tcPr>
            <w:tcW w:w="7868" w:type="dxa"/>
            <w:gridSpan w:val="4"/>
            <w:vAlign w:val="center"/>
          </w:tcPr>
          <w:p w:rsidR="00FE2FA5" w:rsidRPr="00FE2FA5" w:rsidRDefault="00FE2FA5" w:rsidP="00FE2FA5">
            <w:pPr>
              <w:spacing w:after="0" w:line="240" w:lineRule="auto"/>
              <w:jc w:val="center"/>
              <w:rPr>
                <w:rFonts w:ascii="Times New Roman" w:hAnsi="Times New Roman"/>
                <w:b/>
                <w:color w:val="000000"/>
                <w:sz w:val="24"/>
                <w:szCs w:val="24"/>
                <w:lang w:val="id-ID"/>
              </w:rPr>
            </w:pPr>
            <w:r w:rsidRPr="00FE2FA5">
              <w:rPr>
                <w:rFonts w:ascii="Times New Roman" w:hAnsi="Times New Roman"/>
                <w:b/>
                <w:color w:val="000000"/>
                <w:sz w:val="24"/>
                <w:szCs w:val="24"/>
                <w:lang w:val="id-ID"/>
              </w:rPr>
              <w:t>Kelas XI IPA 1 (Kelas Kontrol)</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A </w:t>
            </w:r>
            <w:r w:rsidRPr="00FE2FA5">
              <w:rPr>
                <w:rFonts w:ascii="Times New Roman" w:hAnsi="Times New Roman"/>
                <w:i/>
                <w:color w:val="000000"/>
                <w:sz w:val="24"/>
                <w:szCs w:val="24"/>
                <w:lang w:val="id-ID"/>
              </w:rPr>
              <w:t>(Attention )</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754</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3,26</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Cukup baik</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R </w:t>
            </w:r>
            <w:r w:rsidRPr="00FE2FA5">
              <w:rPr>
                <w:rFonts w:ascii="Times New Roman" w:hAnsi="Times New Roman"/>
                <w:i/>
                <w:color w:val="000000"/>
                <w:sz w:val="24"/>
                <w:szCs w:val="24"/>
                <w:lang w:val="id-ID"/>
              </w:rPr>
              <w:t>(Relevance)</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370</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3,73</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Baik</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C </w:t>
            </w:r>
            <w:r w:rsidRPr="00FE2FA5">
              <w:rPr>
                <w:rFonts w:ascii="Times New Roman" w:hAnsi="Times New Roman"/>
                <w:i/>
                <w:color w:val="000000"/>
                <w:sz w:val="24"/>
                <w:szCs w:val="24"/>
                <w:lang w:val="id-ID"/>
              </w:rPr>
              <w:t>(Confidence)</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720</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3,63</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Baik</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S </w:t>
            </w:r>
            <w:r w:rsidRPr="00FE2FA5">
              <w:rPr>
                <w:rFonts w:ascii="Times New Roman" w:hAnsi="Times New Roman"/>
                <w:i/>
                <w:color w:val="000000"/>
                <w:sz w:val="24"/>
                <w:szCs w:val="24"/>
                <w:lang w:val="id-ID"/>
              </w:rPr>
              <w:t>(Satisfaction)</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471</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3,56</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Baik</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Total</w:t>
            </w:r>
          </w:p>
        </w:tc>
        <w:tc>
          <w:tcPr>
            <w:tcW w:w="1984"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2315</w:t>
            </w:r>
          </w:p>
        </w:tc>
        <w:tc>
          <w:tcPr>
            <w:tcW w:w="2127"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3,54</w:t>
            </w:r>
          </w:p>
        </w:tc>
        <w:tc>
          <w:tcPr>
            <w:tcW w:w="1489"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Baik</w:t>
            </w:r>
          </w:p>
        </w:tc>
      </w:tr>
      <w:tr w:rsidR="00FE2FA5" w:rsidRPr="00FE2FA5" w:rsidTr="00643429">
        <w:trPr>
          <w:jc w:val="center"/>
        </w:trPr>
        <w:tc>
          <w:tcPr>
            <w:tcW w:w="7868" w:type="dxa"/>
            <w:gridSpan w:val="4"/>
            <w:vAlign w:val="center"/>
          </w:tcPr>
          <w:p w:rsidR="00FE2FA5" w:rsidRPr="00FE2FA5" w:rsidRDefault="00FE2FA5" w:rsidP="00FE2FA5">
            <w:pPr>
              <w:spacing w:after="0" w:line="240" w:lineRule="auto"/>
              <w:jc w:val="center"/>
              <w:rPr>
                <w:rFonts w:ascii="Times New Roman" w:hAnsi="Times New Roman"/>
                <w:b/>
                <w:color w:val="000000"/>
                <w:sz w:val="24"/>
                <w:szCs w:val="24"/>
                <w:lang w:val="id-ID"/>
              </w:rPr>
            </w:pPr>
            <w:r w:rsidRPr="00FE2FA5">
              <w:rPr>
                <w:rFonts w:ascii="Times New Roman" w:hAnsi="Times New Roman"/>
                <w:b/>
                <w:color w:val="000000"/>
                <w:sz w:val="24"/>
                <w:szCs w:val="24"/>
                <w:lang w:val="id-ID"/>
              </w:rPr>
              <w:t>Kelas XI IPA 2 (Kelas Eksperimen)</w:t>
            </w:r>
          </w:p>
        </w:tc>
      </w:tr>
      <w:tr w:rsidR="00FE2FA5" w:rsidRPr="00FE2FA5" w:rsidTr="00643429">
        <w:trPr>
          <w:jc w:val="center"/>
        </w:trPr>
        <w:tc>
          <w:tcPr>
            <w:tcW w:w="2268" w:type="dxa"/>
          </w:tcPr>
          <w:p w:rsidR="00FE2FA5" w:rsidRPr="00FE2FA5" w:rsidRDefault="00FE2FA5" w:rsidP="00FE2FA5">
            <w:pPr>
              <w:spacing w:after="0" w:line="240" w:lineRule="auto"/>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A </w:t>
            </w:r>
            <w:r w:rsidRPr="00FE2FA5">
              <w:rPr>
                <w:rFonts w:ascii="Times New Roman" w:hAnsi="Times New Roman"/>
                <w:i/>
                <w:color w:val="000000"/>
                <w:sz w:val="24"/>
                <w:szCs w:val="24"/>
                <w:lang w:val="id-ID"/>
              </w:rPr>
              <w:t>(Attention )</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948</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4,10</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Baik </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R </w:t>
            </w:r>
            <w:r w:rsidRPr="00FE2FA5">
              <w:rPr>
                <w:rFonts w:ascii="Times New Roman" w:hAnsi="Times New Roman"/>
                <w:i/>
                <w:color w:val="000000"/>
                <w:sz w:val="24"/>
                <w:szCs w:val="24"/>
                <w:lang w:val="id-ID"/>
              </w:rPr>
              <w:t>(Relevance)</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340</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4,43</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Baik </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C </w:t>
            </w:r>
            <w:r w:rsidRPr="00FE2FA5">
              <w:rPr>
                <w:rFonts w:ascii="Times New Roman" w:hAnsi="Times New Roman"/>
                <w:i/>
                <w:color w:val="000000"/>
                <w:sz w:val="24"/>
                <w:szCs w:val="24"/>
                <w:lang w:val="id-ID"/>
              </w:rPr>
              <w:t>(Confidence)</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770</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3,88</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Baik</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S </w:t>
            </w:r>
            <w:r w:rsidRPr="00FE2FA5">
              <w:rPr>
                <w:rFonts w:ascii="Times New Roman" w:hAnsi="Times New Roman"/>
                <w:i/>
                <w:color w:val="000000"/>
                <w:sz w:val="24"/>
                <w:szCs w:val="24"/>
                <w:lang w:val="id-ID"/>
              </w:rPr>
              <w:t>(Satisfaction)</w:t>
            </w:r>
          </w:p>
        </w:tc>
        <w:tc>
          <w:tcPr>
            <w:tcW w:w="1984"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555</w:t>
            </w:r>
          </w:p>
        </w:tc>
        <w:tc>
          <w:tcPr>
            <w:tcW w:w="2127"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4,20</w:t>
            </w:r>
          </w:p>
        </w:tc>
        <w:tc>
          <w:tcPr>
            <w:tcW w:w="1489" w:type="dxa"/>
          </w:tcPr>
          <w:p w:rsidR="00FE2FA5" w:rsidRPr="00FE2FA5" w:rsidRDefault="00FE2FA5" w:rsidP="00FE2FA5">
            <w:pPr>
              <w:spacing w:after="0" w:line="240" w:lineRule="auto"/>
              <w:jc w:val="both"/>
              <w:rPr>
                <w:rFonts w:ascii="Times New Roman" w:hAnsi="Times New Roman"/>
                <w:color w:val="000000"/>
                <w:sz w:val="24"/>
                <w:szCs w:val="24"/>
                <w:lang w:val="id-ID"/>
              </w:rPr>
            </w:pPr>
            <w:r w:rsidRPr="00FE2FA5">
              <w:rPr>
                <w:rFonts w:ascii="Times New Roman" w:hAnsi="Times New Roman"/>
                <w:color w:val="000000"/>
                <w:sz w:val="24"/>
                <w:szCs w:val="24"/>
                <w:lang w:val="id-ID"/>
              </w:rPr>
              <w:t xml:space="preserve">Baik </w:t>
            </w:r>
          </w:p>
        </w:tc>
      </w:tr>
      <w:tr w:rsidR="00FE2FA5" w:rsidRPr="00FE2FA5" w:rsidTr="00643429">
        <w:trPr>
          <w:jc w:val="center"/>
        </w:trPr>
        <w:tc>
          <w:tcPr>
            <w:tcW w:w="2268"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Total</w:t>
            </w:r>
          </w:p>
        </w:tc>
        <w:tc>
          <w:tcPr>
            <w:tcW w:w="1984"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2613</w:t>
            </w:r>
          </w:p>
        </w:tc>
        <w:tc>
          <w:tcPr>
            <w:tcW w:w="2127"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4,15</w:t>
            </w:r>
          </w:p>
        </w:tc>
        <w:tc>
          <w:tcPr>
            <w:tcW w:w="1489" w:type="dxa"/>
          </w:tcPr>
          <w:p w:rsidR="00FE2FA5" w:rsidRPr="00FE2FA5" w:rsidRDefault="00FE2FA5" w:rsidP="00FE2FA5">
            <w:pPr>
              <w:spacing w:after="0" w:line="240" w:lineRule="auto"/>
              <w:jc w:val="both"/>
              <w:rPr>
                <w:rFonts w:ascii="Times New Roman" w:hAnsi="Times New Roman"/>
                <w:b/>
                <w:color w:val="000000"/>
                <w:sz w:val="24"/>
                <w:szCs w:val="24"/>
                <w:lang w:val="id-ID"/>
              </w:rPr>
            </w:pPr>
            <w:r w:rsidRPr="00FE2FA5">
              <w:rPr>
                <w:rFonts w:ascii="Times New Roman" w:hAnsi="Times New Roman"/>
                <w:b/>
                <w:color w:val="000000"/>
                <w:sz w:val="24"/>
                <w:szCs w:val="24"/>
                <w:lang w:val="id-ID"/>
              </w:rPr>
              <w:t xml:space="preserve">Baik </w:t>
            </w:r>
          </w:p>
        </w:tc>
      </w:tr>
    </w:tbl>
    <w:p w:rsidR="00FE2FA5" w:rsidRPr="00476BB9" w:rsidRDefault="00FE2FA5" w:rsidP="00FE2FA5">
      <w:pPr>
        <w:spacing w:after="0" w:line="240" w:lineRule="auto"/>
        <w:jc w:val="both"/>
        <w:rPr>
          <w:rFonts w:ascii="Times New Roman" w:hAnsi="Times New Roman"/>
          <w:sz w:val="24"/>
          <w:szCs w:val="24"/>
          <w:lang w:val="id-ID"/>
        </w:rPr>
        <w:sectPr w:rsidR="00FE2FA5" w:rsidRPr="00476BB9" w:rsidSect="00526379">
          <w:type w:val="continuous"/>
          <w:pgSz w:w="12240" w:h="15840"/>
          <w:pgMar w:top="1440" w:right="1440" w:bottom="1440" w:left="1440" w:header="720" w:footer="720" w:gutter="0"/>
          <w:pgNumType w:start="1"/>
          <w:cols w:space="720"/>
          <w:docGrid w:linePitch="360"/>
        </w:sectPr>
      </w:pPr>
    </w:p>
    <w:p w:rsidR="008F5EF1" w:rsidRPr="00476BB9" w:rsidRDefault="008F5EF1" w:rsidP="00476BB9">
      <w:pPr>
        <w:spacing w:line="240" w:lineRule="auto"/>
        <w:jc w:val="both"/>
        <w:rPr>
          <w:color w:val="000000"/>
          <w:szCs w:val="24"/>
          <w:lang w:val="id-ID"/>
        </w:rPr>
        <w:sectPr w:rsidR="008F5EF1" w:rsidRPr="00476BB9" w:rsidSect="00526379">
          <w:type w:val="continuous"/>
          <w:pgSz w:w="12240" w:h="15840"/>
          <w:pgMar w:top="1440" w:right="1440" w:bottom="1440" w:left="1440" w:header="720" w:footer="720" w:gutter="0"/>
          <w:pgNumType w:start="1"/>
          <w:cols w:space="720"/>
          <w:docGrid w:linePitch="360"/>
        </w:sectPr>
      </w:pPr>
    </w:p>
    <w:p w:rsidR="00AB30F0" w:rsidRPr="00D67062" w:rsidRDefault="00D67062" w:rsidP="00D67062">
      <w:pPr>
        <w:pStyle w:val="ListParagraph"/>
        <w:numPr>
          <w:ilvl w:val="0"/>
          <w:numId w:val="7"/>
        </w:numPr>
        <w:spacing w:line="240" w:lineRule="auto"/>
        <w:ind w:left="284" w:hanging="284"/>
        <w:jc w:val="both"/>
        <w:rPr>
          <w:color w:val="000000"/>
          <w:szCs w:val="24"/>
          <w:lang w:val="id-ID"/>
        </w:rPr>
      </w:pPr>
      <w:r w:rsidRPr="00D67062">
        <w:rPr>
          <w:color w:val="000000"/>
          <w:szCs w:val="24"/>
          <w:lang w:val="id-ID"/>
        </w:rPr>
        <w:lastRenderedPageBreak/>
        <w:t>Hasil belajar</w:t>
      </w:r>
    </w:p>
    <w:p w:rsidR="00D67062" w:rsidRPr="00D67062" w:rsidRDefault="00D67062" w:rsidP="00D67062">
      <w:pPr>
        <w:spacing w:after="0" w:line="240" w:lineRule="auto"/>
        <w:ind w:firstLine="567"/>
        <w:jc w:val="both"/>
        <w:rPr>
          <w:rFonts w:ascii="Times New Roman" w:hAnsi="Times New Roman"/>
          <w:color w:val="000000"/>
          <w:sz w:val="24"/>
          <w:szCs w:val="24"/>
          <w:lang w:val="id-ID"/>
        </w:rPr>
      </w:pPr>
      <w:r w:rsidRPr="00D67062">
        <w:rPr>
          <w:rFonts w:ascii="Times New Roman" w:hAnsi="Times New Roman"/>
          <w:color w:val="000000"/>
          <w:sz w:val="24"/>
          <w:szCs w:val="24"/>
        </w:rPr>
        <w:t xml:space="preserve">Data hasil belajar siswa diukur dengan teknik  tes yang diperoleh melalui </w:t>
      </w:r>
      <w:r w:rsidRPr="00D67062">
        <w:rPr>
          <w:rFonts w:ascii="Times New Roman" w:hAnsi="Times New Roman"/>
          <w:color w:val="000000"/>
          <w:sz w:val="24"/>
          <w:szCs w:val="24"/>
          <w:lang w:val="id-ID"/>
        </w:rPr>
        <w:t xml:space="preserve">soal test yang berupa pilihan ganda dan uraian. </w:t>
      </w:r>
      <w:r w:rsidRPr="00D67062">
        <w:rPr>
          <w:rFonts w:ascii="Times New Roman" w:hAnsi="Times New Roman"/>
          <w:color w:val="000000"/>
          <w:sz w:val="24"/>
          <w:szCs w:val="24"/>
        </w:rPr>
        <w:t>Hasil analisis statistik deskriptif</w:t>
      </w:r>
      <w:r w:rsidRPr="00D67062">
        <w:rPr>
          <w:rFonts w:ascii="Times New Roman" w:hAnsi="Times New Roman"/>
          <w:color w:val="000000"/>
          <w:sz w:val="24"/>
          <w:szCs w:val="24"/>
          <w:lang w:val="id-ID"/>
        </w:rPr>
        <w:t xml:space="preserve"> </w:t>
      </w:r>
      <w:r w:rsidRPr="00D67062">
        <w:rPr>
          <w:rFonts w:ascii="Times New Roman" w:hAnsi="Times New Roman"/>
          <w:sz w:val="24"/>
          <w:szCs w:val="24"/>
        </w:rPr>
        <w:t xml:space="preserve">menggambarkan hasil belajar biologi siswa kelas </w:t>
      </w:r>
      <w:r w:rsidRPr="00D67062">
        <w:rPr>
          <w:rFonts w:ascii="Times New Roman" w:hAnsi="Times New Roman"/>
          <w:sz w:val="24"/>
          <w:szCs w:val="24"/>
          <w:lang w:val="id-ID"/>
        </w:rPr>
        <w:t>XI</w:t>
      </w:r>
      <w:r w:rsidRPr="00D67062">
        <w:rPr>
          <w:rFonts w:ascii="Times New Roman" w:hAnsi="Times New Roman"/>
          <w:sz w:val="24"/>
          <w:szCs w:val="24"/>
        </w:rPr>
        <w:t xml:space="preserve"> </w:t>
      </w:r>
      <w:r w:rsidRPr="00D67062">
        <w:rPr>
          <w:rFonts w:ascii="Times New Roman" w:hAnsi="Times New Roman"/>
          <w:sz w:val="24"/>
          <w:szCs w:val="24"/>
          <w:lang w:val="id-ID"/>
        </w:rPr>
        <w:t>IPA SMA</w:t>
      </w:r>
      <w:r w:rsidRPr="00D67062">
        <w:rPr>
          <w:rFonts w:ascii="Times New Roman" w:hAnsi="Times New Roman"/>
          <w:sz w:val="24"/>
          <w:szCs w:val="24"/>
        </w:rPr>
        <w:t xml:space="preserve"> </w:t>
      </w:r>
      <w:r w:rsidRPr="00D67062">
        <w:rPr>
          <w:rFonts w:ascii="Times New Roman" w:hAnsi="Times New Roman"/>
          <w:sz w:val="24"/>
          <w:szCs w:val="24"/>
        </w:rPr>
        <w:lastRenderedPageBreak/>
        <w:t xml:space="preserve">Negeri </w:t>
      </w:r>
      <w:r w:rsidRPr="00D67062">
        <w:rPr>
          <w:rFonts w:ascii="Times New Roman" w:hAnsi="Times New Roman"/>
          <w:sz w:val="24"/>
          <w:szCs w:val="24"/>
          <w:lang w:val="id-ID"/>
        </w:rPr>
        <w:t xml:space="preserve">8 Makassar pada materi sistem peredaran darah manusia </w:t>
      </w:r>
      <w:r w:rsidRPr="00D67062">
        <w:rPr>
          <w:rFonts w:ascii="Times New Roman" w:hAnsi="Times New Roman"/>
          <w:color w:val="000000"/>
          <w:sz w:val="24"/>
          <w:szCs w:val="24"/>
        </w:rPr>
        <w:t xml:space="preserve">dapat dilihat pada </w:t>
      </w:r>
      <w:r w:rsidRPr="00D67062">
        <w:rPr>
          <w:rFonts w:ascii="Times New Roman" w:hAnsi="Times New Roman"/>
          <w:color w:val="000000"/>
          <w:sz w:val="24"/>
          <w:szCs w:val="24"/>
          <w:lang w:val="id-ID"/>
        </w:rPr>
        <w:t>T</w:t>
      </w:r>
      <w:r w:rsidRPr="00D67062">
        <w:rPr>
          <w:rFonts w:ascii="Times New Roman" w:hAnsi="Times New Roman"/>
          <w:color w:val="000000"/>
          <w:sz w:val="24"/>
          <w:szCs w:val="24"/>
        </w:rPr>
        <w:t xml:space="preserve">abel </w:t>
      </w:r>
      <w:r w:rsidR="00FE2FA5">
        <w:rPr>
          <w:rFonts w:ascii="Times New Roman" w:hAnsi="Times New Roman"/>
          <w:color w:val="000000"/>
          <w:sz w:val="24"/>
          <w:szCs w:val="24"/>
          <w:lang w:val="id-ID"/>
        </w:rPr>
        <w:t>4</w:t>
      </w:r>
      <w:r w:rsidR="008F5EF1">
        <w:rPr>
          <w:rFonts w:ascii="Times New Roman" w:hAnsi="Times New Roman"/>
          <w:color w:val="000000"/>
          <w:sz w:val="24"/>
          <w:szCs w:val="24"/>
          <w:lang w:val="id-ID"/>
        </w:rPr>
        <w:t>.</w:t>
      </w:r>
      <w:r w:rsidRPr="00D67062">
        <w:rPr>
          <w:rFonts w:ascii="Times New Roman" w:hAnsi="Times New Roman"/>
          <w:color w:val="000000"/>
          <w:sz w:val="24"/>
          <w:szCs w:val="24"/>
        </w:rPr>
        <w:t xml:space="preserve"> </w:t>
      </w:r>
      <w:r w:rsidR="008F5EF1" w:rsidRPr="00D67062">
        <w:rPr>
          <w:rFonts w:ascii="Times New Roman" w:hAnsi="Times New Roman"/>
          <w:color w:val="000000"/>
          <w:sz w:val="24"/>
          <w:szCs w:val="24"/>
        </w:rPr>
        <w:t>B</w:t>
      </w:r>
      <w:r w:rsidRPr="00D67062">
        <w:rPr>
          <w:rFonts w:ascii="Times New Roman" w:hAnsi="Times New Roman"/>
          <w:color w:val="000000"/>
          <w:sz w:val="24"/>
          <w:szCs w:val="24"/>
        </w:rPr>
        <w:t>erikut</w:t>
      </w:r>
      <w:r w:rsidR="008F5EF1">
        <w:rPr>
          <w:rFonts w:ascii="Times New Roman" w:hAnsi="Times New Roman"/>
          <w:color w:val="000000"/>
          <w:sz w:val="24"/>
          <w:szCs w:val="24"/>
          <w:lang w:val="id-ID"/>
        </w:rPr>
        <w:t xml:space="preserve"> ini</w:t>
      </w:r>
      <w:r w:rsidRPr="00D67062">
        <w:rPr>
          <w:rFonts w:ascii="Times New Roman" w:hAnsi="Times New Roman"/>
          <w:color w:val="000000"/>
          <w:sz w:val="24"/>
          <w:szCs w:val="24"/>
          <w:lang w:val="id-ID"/>
        </w:rPr>
        <w:t>:</w:t>
      </w:r>
    </w:p>
    <w:p w:rsidR="008F5EF1" w:rsidRDefault="008F5EF1" w:rsidP="00D67062">
      <w:pPr>
        <w:spacing w:after="240" w:line="240" w:lineRule="auto"/>
        <w:ind w:left="993" w:hanging="993"/>
        <w:jc w:val="both"/>
        <w:rPr>
          <w:rFonts w:ascii="Times New Roman" w:hAnsi="Times New Roman"/>
          <w:b/>
          <w:color w:val="000000"/>
          <w:sz w:val="24"/>
          <w:szCs w:val="24"/>
          <w:lang w:val="id-ID"/>
        </w:rPr>
      </w:pPr>
    </w:p>
    <w:p w:rsidR="00D86186" w:rsidRDefault="00D86186" w:rsidP="00D67062">
      <w:pPr>
        <w:spacing w:after="240" w:line="240" w:lineRule="auto"/>
        <w:ind w:left="993" w:hanging="993"/>
        <w:jc w:val="both"/>
        <w:rPr>
          <w:rFonts w:ascii="Times New Roman" w:hAnsi="Times New Roman"/>
          <w:b/>
          <w:color w:val="000000"/>
          <w:sz w:val="24"/>
          <w:szCs w:val="24"/>
          <w:lang w:val="id-ID"/>
        </w:rPr>
      </w:pPr>
    </w:p>
    <w:p w:rsidR="00FE2FA5" w:rsidRPr="00D86186" w:rsidRDefault="00FE2FA5" w:rsidP="00D67062">
      <w:pPr>
        <w:spacing w:after="240" w:line="240" w:lineRule="auto"/>
        <w:ind w:left="993" w:hanging="993"/>
        <w:jc w:val="both"/>
        <w:rPr>
          <w:rFonts w:ascii="Times New Roman" w:hAnsi="Times New Roman"/>
          <w:b/>
          <w:color w:val="000000"/>
          <w:sz w:val="24"/>
          <w:szCs w:val="24"/>
          <w:lang w:val="id-ID"/>
        </w:rPr>
        <w:sectPr w:rsidR="00FE2FA5" w:rsidRPr="00D86186" w:rsidSect="00D86186">
          <w:type w:val="continuous"/>
          <w:pgSz w:w="12240" w:h="15840"/>
          <w:pgMar w:top="1440" w:right="1440" w:bottom="1440" w:left="1440" w:header="720" w:footer="720" w:gutter="0"/>
          <w:pgNumType w:start="1"/>
          <w:cols w:num="2" w:space="332"/>
          <w:docGrid w:linePitch="360"/>
        </w:sectPr>
      </w:pPr>
    </w:p>
    <w:p w:rsidR="00ED425A" w:rsidRDefault="00ED425A" w:rsidP="00D86186">
      <w:pPr>
        <w:spacing w:after="0" w:line="240" w:lineRule="auto"/>
        <w:ind w:left="993" w:hanging="993"/>
        <w:jc w:val="both"/>
        <w:rPr>
          <w:rFonts w:ascii="Times New Roman" w:hAnsi="Times New Roman"/>
          <w:b/>
          <w:color w:val="000000"/>
          <w:sz w:val="24"/>
          <w:szCs w:val="24"/>
          <w:lang w:val="id-ID"/>
        </w:rPr>
      </w:pPr>
    </w:p>
    <w:p w:rsidR="00ED425A" w:rsidRDefault="00ED425A" w:rsidP="00D86186">
      <w:pPr>
        <w:spacing w:after="0" w:line="240" w:lineRule="auto"/>
        <w:ind w:left="993" w:hanging="993"/>
        <w:jc w:val="both"/>
        <w:rPr>
          <w:rFonts w:ascii="Times New Roman" w:hAnsi="Times New Roman"/>
          <w:b/>
          <w:color w:val="000000"/>
          <w:sz w:val="24"/>
          <w:szCs w:val="24"/>
          <w:lang w:val="id-ID"/>
        </w:rPr>
      </w:pPr>
    </w:p>
    <w:p w:rsidR="00ED425A" w:rsidRDefault="00ED425A" w:rsidP="00D86186">
      <w:pPr>
        <w:spacing w:after="0" w:line="240" w:lineRule="auto"/>
        <w:ind w:left="993" w:hanging="993"/>
        <w:jc w:val="both"/>
        <w:rPr>
          <w:rFonts w:ascii="Times New Roman" w:hAnsi="Times New Roman"/>
          <w:b/>
          <w:color w:val="000000"/>
          <w:sz w:val="24"/>
          <w:szCs w:val="24"/>
          <w:lang w:val="id-ID"/>
        </w:rPr>
      </w:pPr>
    </w:p>
    <w:p w:rsidR="00D67062" w:rsidRPr="00D67062" w:rsidRDefault="00D67062" w:rsidP="00D86186">
      <w:pPr>
        <w:spacing w:after="0" w:line="240" w:lineRule="auto"/>
        <w:ind w:left="993" w:hanging="993"/>
        <w:jc w:val="both"/>
        <w:rPr>
          <w:rFonts w:ascii="Times New Roman" w:hAnsi="Times New Roman"/>
          <w:color w:val="000000"/>
          <w:sz w:val="24"/>
          <w:szCs w:val="24"/>
          <w:lang w:val="id-ID"/>
        </w:rPr>
      </w:pPr>
      <w:r w:rsidRPr="00D67062">
        <w:rPr>
          <w:rFonts w:ascii="Times New Roman" w:hAnsi="Times New Roman"/>
          <w:b/>
          <w:color w:val="000000"/>
          <w:sz w:val="24"/>
          <w:szCs w:val="24"/>
        </w:rPr>
        <w:lastRenderedPageBreak/>
        <w:t xml:space="preserve">Tabel </w:t>
      </w:r>
      <w:r w:rsidR="00FE2FA5">
        <w:rPr>
          <w:rFonts w:ascii="Times New Roman" w:hAnsi="Times New Roman"/>
          <w:b/>
          <w:color w:val="000000"/>
          <w:sz w:val="24"/>
          <w:szCs w:val="24"/>
          <w:lang w:val="id-ID"/>
        </w:rPr>
        <w:t>4</w:t>
      </w:r>
      <w:r w:rsidR="008F5EF1">
        <w:rPr>
          <w:rFonts w:ascii="Times New Roman" w:hAnsi="Times New Roman"/>
          <w:b/>
          <w:color w:val="000000"/>
          <w:sz w:val="24"/>
          <w:szCs w:val="24"/>
          <w:lang w:val="id-ID"/>
        </w:rPr>
        <w:t>.</w:t>
      </w:r>
      <w:r w:rsidRPr="00D67062">
        <w:rPr>
          <w:rFonts w:ascii="Times New Roman" w:hAnsi="Times New Roman"/>
          <w:b/>
          <w:color w:val="000000"/>
          <w:sz w:val="24"/>
          <w:szCs w:val="24"/>
        </w:rPr>
        <w:tab/>
      </w:r>
      <w:r w:rsidRPr="00D67062">
        <w:rPr>
          <w:rFonts w:ascii="Times New Roman" w:hAnsi="Times New Roman"/>
          <w:b/>
          <w:color w:val="000000"/>
          <w:sz w:val="24"/>
          <w:szCs w:val="24"/>
          <w:lang w:val="id-ID"/>
        </w:rPr>
        <w:t>Analisis statistik deskriptif n</w:t>
      </w:r>
      <w:r w:rsidRPr="00D67062">
        <w:rPr>
          <w:rFonts w:ascii="Times New Roman" w:hAnsi="Times New Roman"/>
          <w:b/>
          <w:color w:val="000000"/>
          <w:sz w:val="24"/>
          <w:szCs w:val="24"/>
        </w:rPr>
        <w:t xml:space="preserve">ilai </w:t>
      </w:r>
      <w:r w:rsidRPr="00D67062">
        <w:rPr>
          <w:rFonts w:ascii="Times New Roman" w:hAnsi="Times New Roman"/>
          <w:b/>
          <w:color w:val="000000"/>
          <w:sz w:val="24"/>
          <w:szCs w:val="24"/>
          <w:lang w:val="id-ID"/>
        </w:rPr>
        <w:t>h</w:t>
      </w:r>
      <w:r w:rsidRPr="00D67062">
        <w:rPr>
          <w:rFonts w:ascii="Times New Roman" w:hAnsi="Times New Roman"/>
          <w:b/>
          <w:color w:val="000000"/>
          <w:sz w:val="24"/>
          <w:szCs w:val="24"/>
        </w:rPr>
        <w:t xml:space="preserve">asil </w:t>
      </w:r>
      <w:r w:rsidRPr="00D67062">
        <w:rPr>
          <w:rFonts w:ascii="Times New Roman" w:hAnsi="Times New Roman"/>
          <w:b/>
          <w:color w:val="000000"/>
          <w:sz w:val="24"/>
          <w:szCs w:val="24"/>
          <w:lang w:val="id-ID"/>
        </w:rPr>
        <w:t>b</w:t>
      </w:r>
      <w:r w:rsidRPr="00D67062">
        <w:rPr>
          <w:rFonts w:ascii="Times New Roman" w:hAnsi="Times New Roman"/>
          <w:b/>
          <w:color w:val="000000"/>
          <w:sz w:val="24"/>
          <w:szCs w:val="24"/>
        </w:rPr>
        <w:t xml:space="preserve">elajar </w:t>
      </w:r>
      <w:r w:rsidRPr="00D67062">
        <w:rPr>
          <w:rFonts w:ascii="Times New Roman" w:hAnsi="Times New Roman"/>
          <w:b/>
          <w:color w:val="000000"/>
          <w:sz w:val="24"/>
          <w:szCs w:val="24"/>
          <w:lang w:val="id-ID"/>
        </w:rPr>
        <w:t>b</w:t>
      </w:r>
      <w:r w:rsidRPr="00D67062">
        <w:rPr>
          <w:rFonts w:ascii="Times New Roman" w:hAnsi="Times New Roman"/>
          <w:b/>
          <w:color w:val="000000"/>
          <w:sz w:val="24"/>
          <w:szCs w:val="24"/>
        </w:rPr>
        <w:t xml:space="preserve">iologi </w:t>
      </w:r>
      <w:r w:rsidRPr="00D67062">
        <w:rPr>
          <w:rFonts w:ascii="Times New Roman" w:hAnsi="Times New Roman"/>
          <w:b/>
          <w:color w:val="000000"/>
          <w:sz w:val="24"/>
          <w:szCs w:val="24"/>
          <w:lang w:val="id-ID"/>
        </w:rPr>
        <w:t>s</w:t>
      </w:r>
      <w:r w:rsidRPr="00D67062">
        <w:rPr>
          <w:rFonts w:ascii="Times New Roman" w:hAnsi="Times New Roman"/>
          <w:b/>
          <w:color w:val="000000"/>
          <w:sz w:val="24"/>
          <w:szCs w:val="24"/>
        </w:rPr>
        <w:t xml:space="preserve">iswa </w:t>
      </w:r>
      <w:r w:rsidRPr="00D67062">
        <w:rPr>
          <w:rFonts w:ascii="Times New Roman" w:hAnsi="Times New Roman"/>
          <w:b/>
          <w:color w:val="000000"/>
          <w:sz w:val="24"/>
          <w:szCs w:val="24"/>
          <w:lang w:val="id-ID"/>
        </w:rPr>
        <w:t>k</w:t>
      </w:r>
      <w:r w:rsidRPr="00D67062">
        <w:rPr>
          <w:rFonts w:ascii="Times New Roman" w:hAnsi="Times New Roman"/>
          <w:b/>
          <w:color w:val="000000"/>
          <w:sz w:val="24"/>
          <w:szCs w:val="24"/>
        </w:rPr>
        <w:t>elas X</w:t>
      </w:r>
      <w:r w:rsidRPr="00D67062">
        <w:rPr>
          <w:rFonts w:ascii="Times New Roman" w:hAnsi="Times New Roman"/>
          <w:b/>
          <w:color w:val="000000"/>
          <w:sz w:val="24"/>
          <w:szCs w:val="24"/>
          <w:lang w:val="id-ID"/>
        </w:rPr>
        <w:t xml:space="preserve">I IPA 1 dan XI IPA 2 SMA </w:t>
      </w:r>
      <w:r w:rsidRPr="00D67062">
        <w:rPr>
          <w:rFonts w:ascii="Times New Roman" w:hAnsi="Times New Roman"/>
          <w:b/>
          <w:color w:val="000000"/>
          <w:sz w:val="24"/>
          <w:szCs w:val="24"/>
        </w:rPr>
        <w:t xml:space="preserve">Negeri </w:t>
      </w:r>
      <w:r w:rsidRPr="00D67062">
        <w:rPr>
          <w:rFonts w:ascii="Times New Roman" w:hAnsi="Times New Roman"/>
          <w:b/>
          <w:color w:val="000000"/>
          <w:sz w:val="24"/>
          <w:szCs w:val="24"/>
          <w:lang w:val="id-ID"/>
        </w:rPr>
        <w:t>8</w:t>
      </w:r>
      <w:r w:rsidRPr="00D67062">
        <w:rPr>
          <w:rFonts w:ascii="Times New Roman" w:hAnsi="Times New Roman"/>
          <w:b/>
          <w:color w:val="000000"/>
          <w:sz w:val="24"/>
          <w:szCs w:val="24"/>
        </w:rPr>
        <w:t xml:space="preserve"> </w:t>
      </w:r>
      <w:r w:rsidRPr="00D67062">
        <w:rPr>
          <w:rFonts w:ascii="Times New Roman" w:hAnsi="Times New Roman"/>
          <w:b/>
          <w:color w:val="000000"/>
          <w:sz w:val="24"/>
          <w:szCs w:val="24"/>
          <w:lang w:val="id-ID"/>
        </w:rPr>
        <w:t>Makassar</w:t>
      </w:r>
    </w:p>
    <w:tbl>
      <w:tblPr>
        <w:tblStyle w:val="TableGrid"/>
        <w:tblW w:w="8699"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20"/>
        <w:gridCol w:w="1276"/>
        <w:gridCol w:w="1701"/>
        <w:gridCol w:w="1134"/>
        <w:gridCol w:w="2268"/>
      </w:tblGrid>
      <w:tr w:rsidR="00D67062" w:rsidRPr="00ED425A" w:rsidTr="00D67062">
        <w:trPr>
          <w:trHeight w:val="291"/>
        </w:trPr>
        <w:tc>
          <w:tcPr>
            <w:tcW w:w="2320" w:type="dxa"/>
            <w:vMerge w:val="restart"/>
            <w:vAlign w:val="center"/>
          </w:tcPr>
          <w:p w:rsidR="00D67062" w:rsidRPr="00ED425A" w:rsidRDefault="00D67062" w:rsidP="00D67062">
            <w:pPr>
              <w:spacing w:line="240" w:lineRule="auto"/>
              <w:contextualSpacing/>
              <w:jc w:val="center"/>
              <w:rPr>
                <w:rFonts w:ascii="Times New Roman" w:hAnsi="Times New Roman"/>
                <w:b/>
                <w:color w:val="000000"/>
                <w:sz w:val="24"/>
                <w:szCs w:val="24"/>
              </w:rPr>
            </w:pPr>
            <w:r w:rsidRPr="00ED425A">
              <w:rPr>
                <w:rFonts w:ascii="Times New Roman" w:hAnsi="Times New Roman"/>
                <w:b/>
                <w:color w:val="000000"/>
                <w:sz w:val="24"/>
                <w:szCs w:val="24"/>
              </w:rPr>
              <w:t>Statistik Deskriptif</w:t>
            </w:r>
          </w:p>
        </w:tc>
        <w:tc>
          <w:tcPr>
            <w:tcW w:w="6379" w:type="dxa"/>
            <w:gridSpan w:val="4"/>
          </w:tcPr>
          <w:p w:rsidR="00D67062" w:rsidRPr="00ED425A" w:rsidRDefault="00D67062" w:rsidP="00D67062">
            <w:pPr>
              <w:spacing w:line="240" w:lineRule="auto"/>
              <w:contextualSpacing/>
              <w:jc w:val="center"/>
              <w:rPr>
                <w:rFonts w:ascii="Times New Roman" w:hAnsi="Times New Roman"/>
                <w:b/>
                <w:color w:val="000000"/>
                <w:sz w:val="24"/>
                <w:szCs w:val="24"/>
              </w:rPr>
            </w:pPr>
            <w:r w:rsidRPr="00ED425A">
              <w:rPr>
                <w:rFonts w:ascii="Times New Roman" w:hAnsi="Times New Roman"/>
                <w:b/>
                <w:color w:val="000000"/>
                <w:sz w:val="24"/>
                <w:szCs w:val="24"/>
              </w:rPr>
              <w:t>Hasil Belajar</w:t>
            </w:r>
          </w:p>
        </w:tc>
      </w:tr>
      <w:tr w:rsidR="00D67062" w:rsidRPr="00ED425A" w:rsidTr="00D67062">
        <w:trPr>
          <w:trHeight w:val="332"/>
        </w:trPr>
        <w:tc>
          <w:tcPr>
            <w:tcW w:w="2320" w:type="dxa"/>
            <w:vMerge/>
          </w:tcPr>
          <w:p w:rsidR="00D67062" w:rsidRPr="00ED425A" w:rsidRDefault="00D67062" w:rsidP="00D67062">
            <w:pPr>
              <w:spacing w:line="240" w:lineRule="auto"/>
              <w:contextualSpacing/>
              <w:jc w:val="center"/>
              <w:rPr>
                <w:rFonts w:ascii="Times New Roman" w:hAnsi="Times New Roman"/>
                <w:b/>
                <w:color w:val="000000"/>
                <w:sz w:val="24"/>
                <w:szCs w:val="24"/>
              </w:rPr>
            </w:pPr>
          </w:p>
        </w:tc>
        <w:tc>
          <w:tcPr>
            <w:tcW w:w="2977" w:type="dxa"/>
            <w:gridSpan w:val="2"/>
            <w:vAlign w:val="center"/>
          </w:tcPr>
          <w:p w:rsidR="00D67062" w:rsidRPr="00ED425A" w:rsidRDefault="00D67062" w:rsidP="00D67062">
            <w:pPr>
              <w:spacing w:line="240" w:lineRule="auto"/>
              <w:contextualSpacing/>
              <w:jc w:val="center"/>
              <w:rPr>
                <w:rFonts w:ascii="Times New Roman" w:hAnsi="Times New Roman"/>
                <w:b/>
                <w:color w:val="000000"/>
                <w:sz w:val="24"/>
                <w:szCs w:val="24"/>
                <w:lang w:val="id-ID"/>
              </w:rPr>
            </w:pPr>
            <w:r w:rsidRPr="00ED425A">
              <w:rPr>
                <w:rFonts w:ascii="Times New Roman" w:hAnsi="Times New Roman"/>
                <w:b/>
                <w:color w:val="000000"/>
                <w:sz w:val="24"/>
                <w:szCs w:val="24"/>
                <w:lang w:val="id-ID"/>
              </w:rPr>
              <w:t>Kelas XI IPA 1 (Kontrol)</w:t>
            </w:r>
          </w:p>
        </w:tc>
        <w:tc>
          <w:tcPr>
            <w:tcW w:w="3402" w:type="dxa"/>
            <w:gridSpan w:val="2"/>
            <w:vAlign w:val="center"/>
          </w:tcPr>
          <w:p w:rsidR="00D67062" w:rsidRPr="00ED425A" w:rsidRDefault="00D67062" w:rsidP="00D67062">
            <w:pPr>
              <w:spacing w:line="240" w:lineRule="auto"/>
              <w:contextualSpacing/>
              <w:jc w:val="center"/>
              <w:rPr>
                <w:rFonts w:ascii="Times New Roman" w:hAnsi="Times New Roman"/>
                <w:b/>
                <w:color w:val="000000"/>
                <w:sz w:val="24"/>
                <w:szCs w:val="24"/>
                <w:lang w:val="id-ID"/>
              </w:rPr>
            </w:pPr>
            <w:r w:rsidRPr="00ED425A">
              <w:rPr>
                <w:rFonts w:ascii="Times New Roman" w:hAnsi="Times New Roman"/>
                <w:b/>
                <w:color w:val="000000"/>
                <w:sz w:val="24"/>
                <w:szCs w:val="24"/>
                <w:lang w:val="id-ID"/>
              </w:rPr>
              <w:t>Kelas XI IPA 2 (Eksperimen)</w:t>
            </w:r>
          </w:p>
        </w:tc>
      </w:tr>
      <w:tr w:rsidR="00D67062" w:rsidRPr="00ED425A" w:rsidTr="00D67062">
        <w:trPr>
          <w:trHeight w:val="260"/>
        </w:trPr>
        <w:tc>
          <w:tcPr>
            <w:tcW w:w="2320" w:type="dxa"/>
            <w:vMerge/>
          </w:tcPr>
          <w:p w:rsidR="00D67062" w:rsidRPr="00ED425A" w:rsidRDefault="00D67062" w:rsidP="00D67062">
            <w:pPr>
              <w:spacing w:line="240" w:lineRule="auto"/>
              <w:contextualSpacing/>
              <w:jc w:val="center"/>
              <w:rPr>
                <w:rFonts w:ascii="Times New Roman" w:hAnsi="Times New Roman"/>
                <w:b/>
                <w:color w:val="000000"/>
                <w:sz w:val="24"/>
                <w:szCs w:val="24"/>
              </w:rPr>
            </w:pPr>
          </w:p>
        </w:tc>
        <w:tc>
          <w:tcPr>
            <w:tcW w:w="1276" w:type="dxa"/>
          </w:tcPr>
          <w:p w:rsidR="00D67062" w:rsidRPr="00ED425A" w:rsidRDefault="00D67062" w:rsidP="00D67062">
            <w:pPr>
              <w:spacing w:line="240" w:lineRule="auto"/>
              <w:contextualSpacing/>
              <w:jc w:val="center"/>
              <w:rPr>
                <w:rFonts w:ascii="Times New Roman" w:hAnsi="Times New Roman"/>
                <w:b/>
                <w:i/>
                <w:color w:val="000000"/>
                <w:sz w:val="24"/>
                <w:szCs w:val="24"/>
              </w:rPr>
            </w:pPr>
            <w:r w:rsidRPr="00ED425A">
              <w:rPr>
                <w:rFonts w:ascii="Times New Roman" w:hAnsi="Times New Roman"/>
                <w:b/>
                <w:i/>
                <w:color w:val="000000"/>
                <w:sz w:val="24"/>
                <w:szCs w:val="24"/>
              </w:rPr>
              <w:t>Pretest</w:t>
            </w:r>
          </w:p>
        </w:tc>
        <w:tc>
          <w:tcPr>
            <w:tcW w:w="1701" w:type="dxa"/>
          </w:tcPr>
          <w:p w:rsidR="00D67062" w:rsidRPr="00ED425A" w:rsidRDefault="00D67062" w:rsidP="00D67062">
            <w:pPr>
              <w:spacing w:line="240" w:lineRule="auto"/>
              <w:contextualSpacing/>
              <w:jc w:val="center"/>
              <w:rPr>
                <w:rFonts w:ascii="Times New Roman" w:hAnsi="Times New Roman"/>
                <w:b/>
                <w:i/>
                <w:color w:val="000000"/>
                <w:sz w:val="24"/>
                <w:szCs w:val="24"/>
              </w:rPr>
            </w:pPr>
            <w:r w:rsidRPr="00ED425A">
              <w:rPr>
                <w:rFonts w:ascii="Times New Roman" w:hAnsi="Times New Roman"/>
                <w:b/>
                <w:i/>
                <w:color w:val="000000"/>
                <w:sz w:val="24"/>
                <w:szCs w:val="24"/>
              </w:rPr>
              <w:t>Posttest</w:t>
            </w:r>
          </w:p>
        </w:tc>
        <w:tc>
          <w:tcPr>
            <w:tcW w:w="1134" w:type="dxa"/>
          </w:tcPr>
          <w:p w:rsidR="00D67062" w:rsidRPr="00ED425A" w:rsidRDefault="00D67062" w:rsidP="00D67062">
            <w:pPr>
              <w:spacing w:line="240" w:lineRule="auto"/>
              <w:contextualSpacing/>
              <w:jc w:val="center"/>
              <w:rPr>
                <w:rFonts w:ascii="Times New Roman" w:hAnsi="Times New Roman"/>
                <w:b/>
                <w:i/>
                <w:color w:val="000000"/>
                <w:sz w:val="24"/>
                <w:szCs w:val="24"/>
              </w:rPr>
            </w:pPr>
            <w:r w:rsidRPr="00ED425A">
              <w:rPr>
                <w:rFonts w:ascii="Times New Roman" w:hAnsi="Times New Roman"/>
                <w:b/>
                <w:i/>
                <w:color w:val="000000"/>
                <w:sz w:val="24"/>
                <w:szCs w:val="24"/>
              </w:rPr>
              <w:t>Pretest</w:t>
            </w:r>
          </w:p>
        </w:tc>
        <w:tc>
          <w:tcPr>
            <w:tcW w:w="2268" w:type="dxa"/>
          </w:tcPr>
          <w:p w:rsidR="00D67062" w:rsidRPr="00ED425A" w:rsidRDefault="00D67062" w:rsidP="00D67062">
            <w:pPr>
              <w:spacing w:line="240" w:lineRule="auto"/>
              <w:contextualSpacing/>
              <w:jc w:val="center"/>
              <w:rPr>
                <w:rFonts w:ascii="Times New Roman" w:hAnsi="Times New Roman"/>
                <w:b/>
                <w:i/>
                <w:color w:val="000000"/>
                <w:sz w:val="24"/>
                <w:szCs w:val="24"/>
              </w:rPr>
            </w:pPr>
            <w:r w:rsidRPr="00ED425A">
              <w:rPr>
                <w:rFonts w:ascii="Times New Roman" w:hAnsi="Times New Roman"/>
                <w:b/>
                <w:i/>
                <w:color w:val="000000"/>
                <w:sz w:val="24"/>
                <w:szCs w:val="24"/>
              </w:rPr>
              <w:t>Posttest</w:t>
            </w:r>
          </w:p>
        </w:tc>
      </w:tr>
      <w:tr w:rsidR="00D67062" w:rsidRPr="00ED425A" w:rsidTr="00D67062">
        <w:trPr>
          <w:trHeight w:val="248"/>
        </w:trPr>
        <w:tc>
          <w:tcPr>
            <w:tcW w:w="2320" w:type="dxa"/>
            <w:vAlign w:val="center"/>
          </w:tcPr>
          <w:p w:rsidR="00D67062" w:rsidRPr="00ED425A" w:rsidRDefault="00D67062" w:rsidP="00D67062">
            <w:pPr>
              <w:spacing w:after="0" w:line="240" w:lineRule="auto"/>
              <w:contextualSpacing/>
              <w:jc w:val="center"/>
              <w:rPr>
                <w:rFonts w:ascii="Times New Roman" w:hAnsi="Times New Roman"/>
                <w:color w:val="000000"/>
                <w:sz w:val="24"/>
                <w:szCs w:val="24"/>
              </w:rPr>
            </w:pPr>
            <w:r w:rsidRPr="00ED425A">
              <w:rPr>
                <w:rFonts w:ascii="Times New Roman" w:hAnsi="Times New Roman"/>
                <w:color w:val="000000"/>
                <w:sz w:val="24"/>
                <w:szCs w:val="24"/>
              </w:rPr>
              <w:t>Nilai Terendah</w:t>
            </w:r>
          </w:p>
        </w:tc>
        <w:tc>
          <w:tcPr>
            <w:tcW w:w="1276"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14</w:t>
            </w:r>
          </w:p>
        </w:tc>
        <w:tc>
          <w:tcPr>
            <w:tcW w:w="1701"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62</w:t>
            </w:r>
          </w:p>
        </w:tc>
        <w:tc>
          <w:tcPr>
            <w:tcW w:w="1134"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14</w:t>
            </w:r>
          </w:p>
        </w:tc>
        <w:tc>
          <w:tcPr>
            <w:tcW w:w="2268"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66</w:t>
            </w:r>
          </w:p>
        </w:tc>
      </w:tr>
      <w:tr w:rsidR="00D67062" w:rsidRPr="00ED425A" w:rsidTr="00D67062">
        <w:trPr>
          <w:trHeight w:val="326"/>
        </w:trPr>
        <w:tc>
          <w:tcPr>
            <w:tcW w:w="2320" w:type="dxa"/>
            <w:vAlign w:val="center"/>
          </w:tcPr>
          <w:p w:rsidR="00D67062" w:rsidRPr="00ED425A" w:rsidRDefault="00D67062" w:rsidP="00D67062">
            <w:pPr>
              <w:spacing w:after="0" w:line="240" w:lineRule="auto"/>
              <w:contextualSpacing/>
              <w:jc w:val="center"/>
              <w:rPr>
                <w:rFonts w:ascii="Times New Roman" w:hAnsi="Times New Roman"/>
                <w:color w:val="000000"/>
                <w:sz w:val="24"/>
                <w:szCs w:val="24"/>
              </w:rPr>
            </w:pPr>
            <w:r w:rsidRPr="00ED425A">
              <w:rPr>
                <w:rFonts w:ascii="Times New Roman" w:hAnsi="Times New Roman"/>
                <w:color w:val="000000"/>
                <w:sz w:val="24"/>
                <w:szCs w:val="24"/>
              </w:rPr>
              <w:t>Nilai Tertinggi</w:t>
            </w:r>
          </w:p>
        </w:tc>
        <w:tc>
          <w:tcPr>
            <w:tcW w:w="1276"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30</w:t>
            </w:r>
          </w:p>
        </w:tc>
        <w:tc>
          <w:tcPr>
            <w:tcW w:w="1701"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96</w:t>
            </w:r>
          </w:p>
        </w:tc>
        <w:tc>
          <w:tcPr>
            <w:tcW w:w="1134"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32</w:t>
            </w:r>
          </w:p>
        </w:tc>
        <w:tc>
          <w:tcPr>
            <w:tcW w:w="2268"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94</w:t>
            </w:r>
          </w:p>
        </w:tc>
      </w:tr>
      <w:tr w:rsidR="00D67062" w:rsidRPr="00ED425A" w:rsidTr="00D67062">
        <w:trPr>
          <w:trHeight w:val="189"/>
        </w:trPr>
        <w:tc>
          <w:tcPr>
            <w:tcW w:w="2320" w:type="dxa"/>
            <w:vAlign w:val="center"/>
          </w:tcPr>
          <w:p w:rsidR="00D67062" w:rsidRPr="00ED425A" w:rsidRDefault="00D67062" w:rsidP="00D67062">
            <w:pPr>
              <w:spacing w:after="0" w:line="240" w:lineRule="auto"/>
              <w:contextualSpacing/>
              <w:jc w:val="center"/>
              <w:rPr>
                <w:rFonts w:ascii="Times New Roman" w:hAnsi="Times New Roman"/>
                <w:color w:val="000000"/>
                <w:sz w:val="24"/>
                <w:szCs w:val="24"/>
              </w:rPr>
            </w:pPr>
            <w:r w:rsidRPr="00ED425A">
              <w:rPr>
                <w:rFonts w:ascii="Times New Roman" w:hAnsi="Times New Roman"/>
                <w:color w:val="000000"/>
                <w:sz w:val="24"/>
                <w:szCs w:val="24"/>
              </w:rPr>
              <w:t>Rata-Rata</w:t>
            </w:r>
          </w:p>
        </w:tc>
        <w:tc>
          <w:tcPr>
            <w:tcW w:w="1276"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21.45</w:t>
            </w:r>
          </w:p>
        </w:tc>
        <w:tc>
          <w:tcPr>
            <w:tcW w:w="1701"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79.51</w:t>
            </w:r>
          </w:p>
        </w:tc>
        <w:tc>
          <w:tcPr>
            <w:tcW w:w="1134"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22.06</w:t>
            </w:r>
          </w:p>
        </w:tc>
        <w:tc>
          <w:tcPr>
            <w:tcW w:w="2268"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84.72</w:t>
            </w:r>
          </w:p>
        </w:tc>
      </w:tr>
      <w:tr w:rsidR="00D67062" w:rsidRPr="00ED425A" w:rsidTr="00D67062">
        <w:trPr>
          <w:trHeight w:val="192"/>
        </w:trPr>
        <w:tc>
          <w:tcPr>
            <w:tcW w:w="2320" w:type="dxa"/>
            <w:vAlign w:val="center"/>
          </w:tcPr>
          <w:p w:rsidR="00D67062" w:rsidRPr="00ED425A" w:rsidRDefault="00D67062" w:rsidP="00D67062">
            <w:pPr>
              <w:spacing w:after="0" w:line="240" w:lineRule="auto"/>
              <w:contextualSpacing/>
              <w:jc w:val="center"/>
              <w:rPr>
                <w:rFonts w:ascii="Times New Roman" w:hAnsi="Times New Roman"/>
                <w:color w:val="000000"/>
                <w:sz w:val="24"/>
                <w:szCs w:val="24"/>
              </w:rPr>
            </w:pPr>
            <w:r w:rsidRPr="00ED425A">
              <w:rPr>
                <w:rFonts w:ascii="Times New Roman" w:hAnsi="Times New Roman"/>
                <w:color w:val="000000"/>
                <w:sz w:val="24"/>
                <w:szCs w:val="24"/>
              </w:rPr>
              <w:t>Standar Deviasi</w:t>
            </w:r>
          </w:p>
        </w:tc>
        <w:tc>
          <w:tcPr>
            <w:tcW w:w="1276"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4.85</w:t>
            </w:r>
          </w:p>
        </w:tc>
        <w:tc>
          <w:tcPr>
            <w:tcW w:w="1701"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8.38</w:t>
            </w:r>
          </w:p>
        </w:tc>
        <w:tc>
          <w:tcPr>
            <w:tcW w:w="1134"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3.98</w:t>
            </w:r>
          </w:p>
        </w:tc>
        <w:tc>
          <w:tcPr>
            <w:tcW w:w="2268"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6.97</w:t>
            </w:r>
          </w:p>
        </w:tc>
      </w:tr>
      <w:tr w:rsidR="00D67062" w:rsidRPr="00ED425A" w:rsidTr="00D67062">
        <w:trPr>
          <w:trHeight w:val="311"/>
        </w:trPr>
        <w:tc>
          <w:tcPr>
            <w:tcW w:w="2320" w:type="dxa"/>
            <w:vAlign w:val="center"/>
          </w:tcPr>
          <w:p w:rsidR="00D67062" w:rsidRPr="00ED425A" w:rsidRDefault="00D67062" w:rsidP="00D67062">
            <w:pPr>
              <w:spacing w:after="0" w:line="240" w:lineRule="auto"/>
              <w:contextualSpacing/>
              <w:jc w:val="center"/>
              <w:rPr>
                <w:rFonts w:ascii="Times New Roman" w:hAnsi="Times New Roman"/>
                <w:color w:val="000000"/>
                <w:sz w:val="24"/>
                <w:szCs w:val="24"/>
              </w:rPr>
            </w:pPr>
            <w:r w:rsidRPr="00ED425A">
              <w:rPr>
                <w:rFonts w:ascii="Times New Roman" w:hAnsi="Times New Roman"/>
                <w:color w:val="000000"/>
                <w:sz w:val="24"/>
                <w:szCs w:val="24"/>
              </w:rPr>
              <w:t>Median</w:t>
            </w:r>
          </w:p>
        </w:tc>
        <w:tc>
          <w:tcPr>
            <w:tcW w:w="1276"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rPr>
            </w:pPr>
            <w:r w:rsidRPr="00ED425A">
              <w:rPr>
                <w:rFonts w:ascii="Times New Roman" w:hAnsi="Times New Roman"/>
                <w:color w:val="000000"/>
                <w:sz w:val="24"/>
                <w:szCs w:val="24"/>
                <w:lang w:val="id-ID"/>
              </w:rPr>
              <w:t>20</w:t>
            </w:r>
          </w:p>
        </w:tc>
        <w:tc>
          <w:tcPr>
            <w:tcW w:w="1701"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80</w:t>
            </w:r>
          </w:p>
        </w:tc>
        <w:tc>
          <w:tcPr>
            <w:tcW w:w="1134"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22</w:t>
            </w:r>
          </w:p>
        </w:tc>
        <w:tc>
          <w:tcPr>
            <w:tcW w:w="2268" w:type="dxa"/>
            <w:vAlign w:val="center"/>
          </w:tcPr>
          <w:p w:rsidR="00D67062" w:rsidRPr="00ED425A" w:rsidRDefault="00D67062" w:rsidP="00D67062">
            <w:pPr>
              <w:autoSpaceDE w:val="0"/>
              <w:autoSpaceDN w:val="0"/>
              <w:adjustRightInd w:val="0"/>
              <w:spacing w:after="0" w:line="240" w:lineRule="auto"/>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86</w:t>
            </w:r>
          </w:p>
        </w:tc>
      </w:tr>
      <w:tr w:rsidR="00D67062" w:rsidRPr="00ED425A" w:rsidTr="00D67062">
        <w:trPr>
          <w:trHeight w:val="144"/>
        </w:trPr>
        <w:tc>
          <w:tcPr>
            <w:tcW w:w="2320" w:type="dxa"/>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Nilai Maksimal</w:t>
            </w:r>
          </w:p>
        </w:tc>
        <w:tc>
          <w:tcPr>
            <w:tcW w:w="1276" w:type="dxa"/>
            <w:vAlign w:val="center"/>
          </w:tcPr>
          <w:p w:rsidR="00D67062" w:rsidRPr="00ED425A" w:rsidRDefault="00D67062" w:rsidP="00D67062">
            <w:pPr>
              <w:autoSpaceDE w:val="0"/>
              <w:autoSpaceDN w:val="0"/>
              <w:adjustRightInd w:val="0"/>
              <w:spacing w:after="0" w:line="240" w:lineRule="auto"/>
              <w:ind w:left="60" w:right="60"/>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100</w:t>
            </w:r>
          </w:p>
        </w:tc>
        <w:tc>
          <w:tcPr>
            <w:tcW w:w="1701" w:type="dxa"/>
            <w:vAlign w:val="center"/>
          </w:tcPr>
          <w:p w:rsidR="00D67062" w:rsidRPr="00ED425A" w:rsidRDefault="00D67062" w:rsidP="00D67062">
            <w:pPr>
              <w:autoSpaceDE w:val="0"/>
              <w:autoSpaceDN w:val="0"/>
              <w:adjustRightInd w:val="0"/>
              <w:spacing w:after="0" w:line="240" w:lineRule="auto"/>
              <w:ind w:left="60" w:right="60"/>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100</w:t>
            </w:r>
          </w:p>
        </w:tc>
        <w:tc>
          <w:tcPr>
            <w:tcW w:w="1134" w:type="dxa"/>
            <w:vAlign w:val="center"/>
          </w:tcPr>
          <w:p w:rsidR="00D67062" w:rsidRPr="00ED425A" w:rsidRDefault="00D67062" w:rsidP="00D67062">
            <w:pPr>
              <w:autoSpaceDE w:val="0"/>
              <w:autoSpaceDN w:val="0"/>
              <w:adjustRightInd w:val="0"/>
              <w:spacing w:after="0" w:line="240" w:lineRule="auto"/>
              <w:ind w:left="60" w:right="60"/>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100</w:t>
            </w:r>
          </w:p>
        </w:tc>
        <w:tc>
          <w:tcPr>
            <w:tcW w:w="2268" w:type="dxa"/>
            <w:vAlign w:val="center"/>
          </w:tcPr>
          <w:p w:rsidR="00D67062" w:rsidRPr="00ED425A" w:rsidRDefault="00D67062" w:rsidP="00D67062">
            <w:pPr>
              <w:autoSpaceDE w:val="0"/>
              <w:autoSpaceDN w:val="0"/>
              <w:adjustRightInd w:val="0"/>
              <w:spacing w:after="0" w:line="240" w:lineRule="auto"/>
              <w:ind w:left="60" w:right="60"/>
              <w:jc w:val="center"/>
              <w:rPr>
                <w:rFonts w:ascii="Times New Roman" w:hAnsi="Times New Roman"/>
                <w:color w:val="000000"/>
                <w:sz w:val="24"/>
                <w:szCs w:val="24"/>
                <w:lang w:val="id-ID"/>
              </w:rPr>
            </w:pPr>
            <w:r w:rsidRPr="00ED425A">
              <w:rPr>
                <w:rFonts w:ascii="Times New Roman" w:hAnsi="Times New Roman"/>
                <w:color w:val="000000"/>
                <w:sz w:val="24"/>
                <w:szCs w:val="24"/>
                <w:lang w:val="id-ID"/>
              </w:rPr>
              <w:t>100</w:t>
            </w:r>
          </w:p>
        </w:tc>
      </w:tr>
    </w:tbl>
    <w:p w:rsidR="008F5EF1" w:rsidRPr="00ED425A" w:rsidRDefault="008F5EF1" w:rsidP="008F5EF1">
      <w:pPr>
        <w:tabs>
          <w:tab w:val="left" w:pos="3544"/>
        </w:tabs>
        <w:spacing w:after="0" w:line="240" w:lineRule="auto"/>
        <w:jc w:val="both"/>
        <w:rPr>
          <w:rFonts w:ascii="Times New Roman" w:hAnsi="Times New Roman"/>
          <w:sz w:val="24"/>
          <w:szCs w:val="24"/>
          <w:lang w:val="id-ID"/>
        </w:rPr>
        <w:sectPr w:rsidR="008F5EF1" w:rsidRPr="00ED425A" w:rsidSect="00526379">
          <w:type w:val="continuous"/>
          <w:pgSz w:w="12240" w:h="15840"/>
          <w:pgMar w:top="1440" w:right="1440" w:bottom="1440" w:left="1440" w:header="720" w:footer="720" w:gutter="0"/>
          <w:pgNumType w:start="1"/>
          <w:cols w:space="720"/>
          <w:docGrid w:linePitch="360"/>
        </w:sectPr>
      </w:pPr>
    </w:p>
    <w:p w:rsidR="008F5EF1" w:rsidRPr="00ED425A" w:rsidRDefault="008F5EF1">
      <w:pPr>
        <w:spacing w:after="0" w:line="240" w:lineRule="auto"/>
        <w:rPr>
          <w:rFonts w:ascii="Times New Roman" w:hAnsi="Times New Roman"/>
          <w:sz w:val="24"/>
          <w:szCs w:val="24"/>
          <w:lang w:val="id-ID"/>
        </w:rPr>
      </w:pPr>
    </w:p>
    <w:p w:rsidR="00D67062" w:rsidRPr="00ED425A" w:rsidRDefault="00D67062" w:rsidP="00D67062">
      <w:pPr>
        <w:tabs>
          <w:tab w:val="left" w:pos="3544"/>
        </w:tabs>
        <w:spacing w:after="0" w:line="240" w:lineRule="auto"/>
        <w:ind w:firstLine="567"/>
        <w:jc w:val="both"/>
        <w:rPr>
          <w:rFonts w:ascii="Times New Roman" w:hAnsi="Times New Roman"/>
          <w:sz w:val="24"/>
          <w:szCs w:val="24"/>
          <w:lang w:val="id-ID"/>
        </w:rPr>
      </w:pPr>
      <w:r w:rsidRPr="00ED425A">
        <w:rPr>
          <w:rFonts w:ascii="Times New Roman" w:hAnsi="Times New Roman"/>
          <w:sz w:val="24"/>
          <w:szCs w:val="24"/>
        </w:rPr>
        <w:t xml:space="preserve">Berdasarkan hasil belajar  yang diperoleh siswa, maka dapat dikategorikan pada Tabel </w:t>
      </w:r>
      <w:r w:rsidR="00FE2FA5" w:rsidRPr="00ED425A">
        <w:rPr>
          <w:rFonts w:ascii="Times New Roman" w:hAnsi="Times New Roman"/>
          <w:sz w:val="24"/>
          <w:szCs w:val="24"/>
          <w:lang w:val="id-ID"/>
        </w:rPr>
        <w:t>5</w:t>
      </w:r>
      <w:r w:rsidR="008F5EF1" w:rsidRPr="00ED425A">
        <w:rPr>
          <w:rFonts w:ascii="Times New Roman" w:hAnsi="Times New Roman"/>
          <w:sz w:val="24"/>
          <w:szCs w:val="24"/>
          <w:lang w:val="id-ID"/>
        </w:rPr>
        <w:t>.</w:t>
      </w:r>
      <w:r w:rsidRPr="00ED425A">
        <w:rPr>
          <w:rFonts w:ascii="Times New Roman" w:hAnsi="Times New Roman"/>
          <w:sz w:val="24"/>
          <w:szCs w:val="24"/>
        </w:rPr>
        <w:t xml:space="preserve"> berikut.</w:t>
      </w:r>
    </w:p>
    <w:p w:rsidR="008F5EF1" w:rsidRPr="00ED425A" w:rsidRDefault="008F5EF1" w:rsidP="00D67062">
      <w:pPr>
        <w:spacing w:line="240" w:lineRule="auto"/>
        <w:ind w:left="1134" w:hanging="1134"/>
        <w:jc w:val="both"/>
        <w:rPr>
          <w:rFonts w:ascii="Times New Roman" w:hAnsi="Times New Roman"/>
          <w:b/>
          <w:color w:val="000000"/>
          <w:sz w:val="24"/>
          <w:szCs w:val="24"/>
          <w:lang w:val="id-ID"/>
        </w:rPr>
      </w:pPr>
    </w:p>
    <w:p w:rsidR="00D86186" w:rsidRPr="00ED425A" w:rsidRDefault="00D86186" w:rsidP="00D67062">
      <w:pPr>
        <w:spacing w:line="240" w:lineRule="auto"/>
        <w:ind w:left="1134" w:hanging="1134"/>
        <w:jc w:val="both"/>
        <w:rPr>
          <w:rFonts w:ascii="Times New Roman" w:hAnsi="Times New Roman"/>
          <w:b/>
          <w:color w:val="000000"/>
          <w:sz w:val="24"/>
          <w:szCs w:val="24"/>
          <w:lang w:val="id-ID"/>
        </w:rPr>
      </w:pPr>
    </w:p>
    <w:p w:rsidR="00D86186" w:rsidRPr="00ED425A" w:rsidRDefault="00D86186" w:rsidP="00D67062">
      <w:pPr>
        <w:spacing w:line="240" w:lineRule="auto"/>
        <w:ind w:left="1134" w:hanging="1134"/>
        <w:jc w:val="both"/>
        <w:rPr>
          <w:rFonts w:ascii="Times New Roman" w:hAnsi="Times New Roman"/>
          <w:b/>
          <w:color w:val="000000"/>
          <w:sz w:val="24"/>
          <w:szCs w:val="24"/>
          <w:lang w:val="id-ID"/>
        </w:rPr>
      </w:pPr>
    </w:p>
    <w:p w:rsidR="00D86186" w:rsidRPr="00ED425A" w:rsidRDefault="00D86186" w:rsidP="00D67062">
      <w:pPr>
        <w:spacing w:line="240" w:lineRule="auto"/>
        <w:ind w:left="1134" w:hanging="1134"/>
        <w:jc w:val="both"/>
        <w:rPr>
          <w:rFonts w:ascii="Times New Roman" w:hAnsi="Times New Roman"/>
          <w:b/>
          <w:color w:val="000000"/>
          <w:sz w:val="24"/>
          <w:szCs w:val="24"/>
          <w:lang w:val="id-ID"/>
        </w:rPr>
        <w:sectPr w:rsidR="00D86186" w:rsidRPr="00ED425A" w:rsidSect="00D86186">
          <w:type w:val="continuous"/>
          <w:pgSz w:w="12240" w:h="15840"/>
          <w:pgMar w:top="1440" w:right="1440" w:bottom="1440" w:left="1440" w:header="720" w:footer="720" w:gutter="0"/>
          <w:pgNumType w:start="1"/>
          <w:cols w:num="2" w:space="234"/>
          <w:docGrid w:linePitch="360"/>
        </w:sectPr>
      </w:pPr>
    </w:p>
    <w:p w:rsidR="00D67062" w:rsidRPr="00ED425A" w:rsidRDefault="00D67062" w:rsidP="00D86186">
      <w:pPr>
        <w:spacing w:before="240" w:after="0" w:line="240" w:lineRule="auto"/>
        <w:ind w:left="1134" w:hanging="1134"/>
        <w:jc w:val="both"/>
        <w:rPr>
          <w:rFonts w:ascii="Times New Roman" w:hAnsi="Times New Roman"/>
          <w:b/>
          <w:color w:val="000000"/>
          <w:sz w:val="24"/>
          <w:szCs w:val="24"/>
          <w:lang w:val="id-ID"/>
        </w:rPr>
      </w:pPr>
      <w:r w:rsidRPr="00ED425A">
        <w:rPr>
          <w:rFonts w:ascii="Times New Roman" w:hAnsi="Times New Roman"/>
          <w:b/>
          <w:color w:val="000000"/>
          <w:sz w:val="24"/>
          <w:szCs w:val="24"/>
        </w:rPr>
        <w:lastRenderedPageBreak/>
        <w:t xml:space="preserve">Tabel </w:t>
      </w:r>
      <w:r w:rsidR="00FE2FA5" w:rsidRPr="00ED425A">
        <w:rPr>
          <w:rFonts w:ascii="Times New Roman" w:hAnsi="Times New Roman"/>
          <w:b/>
          <w:color w:val="000000"/>
          <w:sz w:val="24"/>
          <w:szCs w:val="24"/>
          <w:lang w:val="id-ID"/>
        </w:rPr>
        <w:t>5.</w:t>
      </w:r>
      <w:r w:rsidR="00662CFF" w:rsidRPr="00ED425A">
        <w:rPr>
          <w:rFonts w:ascii="Times New Roman" w:hAnsi="Times New Roman"/>
          <w:b/>
          <w:color w:val="000000"/>
          <w:sz w:val="24"/>
          <w:szCs w:val="24"/>
          <w:lang w:val="id-ID"/>
        </w:rPr>
        <w:t xml:space="preserve"> </w:t>
      </w:r>
      <w:r w:rsidRPr="00ED425A">
        <w:rPr>
          <w:rFonts w:ascii="Times New Roman" w:hAnsi="Times New Roman"/>
          <w:b/>
          <w:color w:val="000000"/>
          <w:sz w:val="24"/>
          <w:szCs w:val="24"/>
        </w:rPr>
        <w:t xml:space="preserve"> </w:t>
      </w:r>
      <w:r w:rsidRPr="00ED425A">
        <w:rPr>
          <w:rFonts w:ascii="Times New Roman" w:hAnsi="Times New Roman"/>
          <w:b/>
          <w:sz w:val="24"/>
          <w:szCs w:val="24"/>
        </w:rPr>
        <w:t xml:space="preserve">Kategori </w:t>
      </w:r>
      <w:r w:rsidRPr="00ED425A">
        <w:rPr>
          <w:rFonts w:ascii="Times New Roman" w:hAnsi="Times New Roman"/>
          <w:b/>
          <w:sz w:val="24"/>
          <w:szCs w:val="24"/>
          <w:lang w:val="id-ID"/>
        </w:rPr>
        <w:t>f</w:t>
      </w:r>
      <w:r w:rsidRPr="00ED425A">
        <w:rPr>
          <w:rFonts w:ascii="Times New Roman" w:hAnsi="Times New Roman"/>
          <w:b/>
          <w:sz w:val="24"/>
          <w:szCs w:val="24"/>
        </w:rPr>
        <w:t xml:space="preserve">rekuensi dan </w:t>
      </w:r>
      <w:r w:rsidRPr="00ED425A">
        <w:rPr>
          <w:rFonts w:ascii="Times New Roman" w:hAnsi="Times New Roman"/>
          <w:b/>
          <w:sz w:val="24"/>
          <w:szCs w:val="24"/>
          <w:lang w:val="id-ID"/>
        </w:rPr>
        <w:t>p</w:t>
      </w:r>
      <w:r w:rsidRPr="00ED425A">
        <w:rPr>
          <w:rFonts w:ascii="Times New Roman" w:hAnsi="Times New Roman"/>
          <w:b/>
          <w:sz w:val="24"/>
          <w:szCs w:val="24"/>
        </w:rPr>
        <w:t xml:space="preserve">ersentase </w:t>
      </w:r>
      <w:r w:rsidRPr="00ED425A">
        <w:rPr>
          <w:rFonts w:ascii="Times New Roman" w:hAnsi="Times New Roman"/>
          <w:b/>
          <w:sz w:val="24"/>
          <w:szCs w:val="24"/>
          <w:lang w:val="id-ID"/>
        </w:rPr>
        <w:t>h</w:t>
      </w:r>
      <w:r w:rsidRPr="00ED425A">
        <w:rPr>
          <w:rFonts w:ascii="Times New Roman" w:hAnsi="Times New Roman"/>
          <w:b/>
          <w:sz w:val="24"/>
          <w:szCs w:val="24"/>
        </w:rPr>
        <w:t xml:space="preserve">asil </w:t>
      </w:r>
      <w:r w:rsidRPr="00ED425A">
        <w:rPr>
          <w:rFonts w:ascii="Times New Roman" w:hAnsi="Times New Roman"/>
          <w:b/>
          <w:sz w:val="24"/>
          <w:szCs w:val="24"/>
          <w:lang w:val="id-ID"/>
        </w:rPr>
        <w:t>b</w:t>
      </w:r>
      <w:r w:rsidRPr="00ED425A">
        <w:rPr>
          <w:rFonts w:ascii="Times New Roman" w:hAnsi="Times New Roman"/>
          <w:b/>
          <w:sz w:val="24"/>
          <w:szCs w:val="24"/>
        </w:rPr>
        <w:t xml:space="preserve">elajar </w:t>
      </w:r>
      <w:r w:rsidRPr="00ED425A">
        <w:rPr>
          <w:rFonts w:ascii="Times New Roman" w:hAnsi="Times New Roman"/>
          <w:b/>
          <w:color w:val="000000"/>
          <w:sz w:val="24"/>
          <w:szCs w:val="24"/>
          <w:lang w:val="id-ID"/>
        </w:rPr>
        <w:t>b</w:t>
      </w:r>
      <w:r w:rsidRPr="00ED425A">
        <w:rPr>
          <w:rFonts w:ascii="Times New Roman" w:hAnsi="Times New Roman"/>
          <w:b/>
          <w:color w:val="000000"/>
          <w:sz w:val="24"/>
          <w:szCs w:val="24"/>
        </w:rPr>
        <w:t xml:space="preserve">iologi </w:t>
      </w:r>
      <w:r w:rsidRPr="00ED425A">
        <w:rPr>
          <w:rFonts w:ascii="Times New Roman" w:hAnsi="Times New Roman"/>
          <w:b/>
          <w:color w:val="000000"/>
          <w:sz w:val="24"/>
          <w:szCs w:val="24"/>
          <w:lang w:val="id-ID"/>
        </w:rPr>
        <w:t>s</w:t>
      </w:r>
      <w:r w:rsidRPr="00ED425A">
        <w:rPr>
          <w:rFonts w:ascii="Times New Roman" w:hAnsi="Times New Roman"/>
          <w:b/>
          <w:color w:val="000000"/>
          <w:sz w:val="24"/>
          <w:szCs w:val="24"/>
        </w:rPr>
        <w:t xml:space="preserve">iswa </w:t>
      </w:r>
      <w:r w:rsidRPr="00ED425A">
        <w:rPr>
          <w:rFonts w:ascii="Times New Roman" w:hAnsi="Times New Roman"/>
          <w:b/>
          <w:color w:val="000000"/>
          <w:sz w:val="24"/>
          <w:szCs w:val="24"/>
          <w:lang w:val="id-ID"/>
        </w:rPr>
        <w:t>k</w:t>
      </w:r>
      <w:r w:rsidRPr="00ED425A">
        <w:rPr>
          <w:rFonts w:ascii="Times New Roman" w:hAnsi="Times New Roman"/>
          <w:b/>
          <w:color w:val="000000"/>
          <w:sz w:val="24"/>
          <w:szCs w:val="24"/>
        </w:rPr>
        <w:t>elas X</w:t>
      </w:r>
      <w:r w:rsidRPr="00ED425A">
        <w:rPr>
          <w:rFonts w:ascii="Times New Roman" w:hAnsi="Times New Roman"/>
          <w:b/>
          <w:color w:val="000000"/>
          <w:sz w:val="24"/>
          <w:szCs w:val="24"/>
          <w:lang w:val="id-ID"/>
        </w:rPr>
        <w:t xml:space="preserve">I IPA 1 dan XI IPA 2 SMA </w:t>
      </w:r>
      <w:r w:rsidRPr="00ED425A">
        <w:rPr>
          <w:rFonts w:ascii="Times New Roman" w:hAnsi="Times New Roman"/>
          <w:b/>
          <w:color w:val="000000"/>
          <w:sz w:val="24"/>
          <w:szCs w:val="24"/>
        </w:rPr>
        <w:t xml:space="preserve">Negeri </w:t>
      </w:r>
      <w:r w:rsidRPr="00ED425A">
        <w:rPr>
          <w:rFonts w:ascii="Times New Roman" w:hAnsi="Times New Roman"/>
          <w:b/>
          <w:color w:val="000000"/>
          <w:sz w:val="24"/>
          <w:szCs w:val="24"/>
          <w:lang w:val="id-ID"/>
        </w:rPr>
        <w:t>8</w:t>
      </w:r>
      <w:r w:rsidRPr="00ED425A">
        <w:rPr>
          <w:rFonts w:ascii="Times New Roman" w:hAnsi="Times New Roman"/>
          <w:b/>
          <w:color w:val="000000"/>
          <w:sz w:val="24"/>
          <w:szCs w:val="24"/>
        </w:rPr>
        <w:t xml:space="preserve"> </w:t>
      </w:r>
      <w:r w:rsidRPr="00ED425A">
        <w:rPr>
          <w:rFonts w:ascii="Times New Roman" w:hAnsi="Times New Roman"/>
          <w:b/>
          <w:color w:val="000000"/>
          <w:sz w:val="24"/>
          <w:szCs w:val="24"/>
          <w:lang w:val="id-ID"/>
        </w:rPr>
        <w:t>Makassar</w:t>
      </w:r>
      <w:r w:rsidRPr="00ED425A">
        <w:rPr>
          <w:rFonts w:ascii="Times New Roman" w:hAnsi="Times New Roman"/>
          <w:b/>
          <w:color w:val="000000"/>
          <w:sz w:val="24"/>
          <w:szCs w:val="24"/>
        </w:rPr>
        <w:t xml:space="preserve"> </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177"/>
        <w:gridCol w:w="1260"/>
        <w:gridCol w:w="568"/>
        <w:gridCol w:w="1276"/>
        <w:gridCol w:w="576"/>
        <w:gridCol w:w="1229"/>
        <w:gridCol w:w="456"/>
        <w:gridCol w:w="1229"/>
        <w:gridCol w:w="456"/>
        <w:gridCol w:w="1229"/>
      </w:tblGrid>
      <w:tr w:rsidR="00D67062" w:rsidRPr="00ED425A" w:rsidTr="00D67062">
        <w:trPr>
          <w:trHeight w:val="337"/>
          <w:jc w:val="center"/>
        </w:trPr>
        <w:tc>
          <w:tcPr>
            <w:tcW w:w="1177" w:type="dxa"/>
            <w:vMerge w:val="restart"/>
            <w:shd w:val="clear" w:color="auto" w:fill="FFFFFF"/>
          </w:tcPr>
          <w:p w:rsidR="00D67062" w:rsidRPr="00ED425A" w:rsidRDefault="00D67062" w:rsidP="00D67062">
            <w:pPr>
              <w:spacing w:after="0" w:line="240" w:lineRule="auto"/>
              <w:contextualSpacing/>
              <w:jc w:val="center"/>
              <w:rPr>
                <w:rFonts w:ascii="Times New Roman" w:hAnsi="Times New Roman"/>
                <w:b/>
                <w:color w:val="000000"/>
                <w:sz w:val="24"/>
                <w:szCs w:val="24"/>
                <w:lang w:val="sv-SE" w:eastAsia="id-ID"/>
              </w:rPr>
            </w:pPr>
          </w:p>
          <w:p w:rsidR="00D67062" w:rsidRPr="00ED425A" w:rsidRDefault="00D67062" w:rsidP="00D67062">
            <w:pPr>
              <w:spacing w:after="0" w:line="240" w:lineRule="auto"/>
              <w:contextualSpacing/>
              <w:jc w:val="center"/>
              <w:rPr>
                <w:rFonts w:ascii="Times New Roman" w:hAnsi="Times New Roman"/>
                <w:b/>
                <w:color w:val="000000"/>
                <w:sz w:val="24"/>
                <w:szCs w:val="24"/>
                <w:lang w:val="sv-SE" w:eastAsia="id-ID"/>
              </w:rPr>
            </w:pPr>
            <w:r w:rsidRPr="00ED425A">
              <w:rPr>
                <w:rFonts w:ascii="Times New Roman" w:hAnsi="Times New Roman"/>
                <w:b/>
                <w:color w:val="000000"/>
                <w:sz w:val="24"/>
                <w:szCs w:val="24"/>
                <w:lang w:val="sv-SE" w:eastAsia="id-ID"/>
              </w:rPr>
              <w:t>Interval Penilaian</w:t>
            </w:r>
          </w:p>
        </w:tc>
        <w:tc>
          <w:tcPr>
            <w:tcW w:w="1260" w:type="dxa"/>
            <w:vMerge w:val="restart"/>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color w:val="000000"/>
                <w:sz w:val="24"/>
                <w:szCs w:val="24"/>
                <w:lang w:val="sv-SE" w:eastAsia="id-ID"/>
              </w:rPr>
            </w:pPr>
            <w:r w:rsidRPr="00ED425A">
              <w:rPr>
                <w:rFonts w:ascii="Times New Roman" w:hAnsi="Times New Roman"/>
                <w:b/>
                <w:color w:val="000000"/>
                <w:sz w:val="24"/>
                <w:szCs w:val="24"/>
                <w:lang w:val="sv-SE" w:eastAsia="id-ID"/>
              </w:rPr>
              <w:t>Kategori</w:t>
            </w:r>
          </w:p>
        </w:tc>
        <w:tc>
          <w:tcPr>
            <w:tcW w:w="3649" w:type="dxa"/>
            <w:gridSpan w:val="4"/>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sz w:val="24"/>
                <w:szCs w:val="24"/>
                <w:lang w:val="id-ID" w:eastAsia="id-ID"/>
              </w:rPr>
            </w:pPr>
            <w:r w:rsidRPr="00ED425A">
              <w:rPr>
                <w:rFonts w:ascii="Times New Roman" w:hAnsi="Times New Roman"/>
                <w:b/>
                <w:sz w:val="24"/>
                <w:szCs w:val="24"/>
                <w:lang w:val="id-ID" w:eastAsia="id-ID"/>
              </w:rPr>
              <w:t xml:space="preserve">XI </w:t>
            </w:r>
            <w:r w:rsidRPr="00ED425A">
              <w:rPr>
                <w:rFonts w:ascii="Times New Roman" w:hAnsi="Times New Roman"/>
                <w:b/>
                <w:sz w:val="24"/>
                <w:szCs w:val="24"/>
                <w:lang w:eastAsia="id-ID"/>
              </w:rPr>
              <w:t xml:space="preserve">Kelas </w:t>
            </w:r>
            <w:r w:rsidRPr="00ED425A">
              <w:rPr>
                <w:rFonts w:ascii="Times New Roman" w:hAnsi="Times New Roman"/>
                <w:b/>
                <w:color w:val="000000"/>
                <w:sz w:val="24"/>
                <w:szCs w:val="24"/>
                <w:lang w:val="id-ID"/>
              </w:rPr>
              <w:t xml:space="preserve">IPA 1 (Kelas </w:t>
            </w:r>
            <w:r w:rsidRPr="00ED425A">
              <w:rPr>
                <w:rFonts w:ascii="Times New Roman" w:hAnsi="Times New Roman"/>
                <w:b/>
                <w:sz w:val="24"/>
                <w:szCs w:val="24"/>
                <w:lang w:val="id-ID" w:eastAsia="id-ID"/>
              </w:rPr>
              <w:t>Kontol)</w:t>
            </w:r>
          </w:p>
        </w:tc>
        <w:tc>
          <w:tcPr>
            <w:tcW w:w="3370" w:type="dxa"/>
            <w:gridSpan w:val="4"/>
            <w:shd w:val="clear" w:color="auto" w:fill="FFFFFF"/>
            <w:vAlign w:val="center"/>
          </w:tcPr>
          <w:p w:rsidR="00D67062" w:rsidRPr="00ED425A" w:rsidRDefault="00D67062" w:rsidP="00D67062">
            <w:pPr>
              <w:spacing w:after="0" w:line="240" w:lineRule="auto"/>
              <w:contextualSpacing/>
              <w:jc w:val="center"/>
              <w:rPr>
                <w:rFonts w:ascii="Times New Roman" w:hAnsi="Times New Roman"/>
                <w:b/>
                <w:sz w:val="24"/>
                <w:szCs w:val="24"/>
                <w:lang w:val="id-ID" w:eastAsia="id-ID"/>
              </w:rPr>
            </w:pPr>
            <w:r w:rsidRPr="00ED425A">
              <w:rPr>
                <w:rFonts w:ascii="Times New Roman" w:hAnsi="Times New Roman"/>
                <w:b/>
                <w:color w:val="000000"/>
                <w:sz w:val="24"/>
                <w:szCs w:val="24"/>
                <w:lang w:val="id-ID"/>
              </w:rPr>
              <w:t xml:space="preserve">XI IPA 2 </w:t>
            </w:r>
            <w:r w:rsidRPr="00ED425A">
              <w:rPr>
                <w:rFonts w:ascii="Times New Roman" w:hAnsi="Times New Roman"/>
                <w:b/>
                <w:sz w:val="24"/>
                <w:szCs w:val="24"/>
                <w:lang w:val="id-ID" w:eastAsia="id-ID"/>
              </w:rPr>
              <w:t>(</w:t>
            </w:r>
            <w:r w:rsidRPr="00ED425A">
              <w:rPr>
                <w:rFonts w:ascii="Times New Roman" w:hAnsi="Times New Roman"/>
                <w:b/>
                <w:sz w:val="24"/>
                <w:szCs w:val="24"/>
                <w:lang w:eastAsia="id-ID"/>
              </w:rPr>
              <w:t>Kelas Kontrol</w:t>
            </w:r>
            <w:r w:rsidRPr="00ED425A">
              <w:rPr>
                <w:rFonts w:ascii="Times New Roman" w:hAnsi="Times New Roman"/>
                <w:b/>
                <w:sz w:val="24"/>
                <w:szCs w:val="24"/>
                <w:lang w:val="id-ID" w:eastAsia="id-ID"/>
              </w:rPr>
              <w:t>)</w:t>
            </w:r>
          </w:p>
        </w:tc>
      </w:tr>
      <w:tr w:rsidR="00D67062" w:rsidRPr="00ED425A" w:rsidTr="00D67062">
        <w:trPr>
          <w:trHeight w:val="344"/>
          <w:jc w:val="center"/>
        </w:trPr>
        <w:tc>
          <w:tcPr>
            <w:tcW w:w="1177" w:type="dxa"/>
            <w:vMerge/>
            <w:shd w:val="clear" w:color="auto" w:fill="FFFFFF"/>
          </w:tcPr>
          <w:p w:rsidR="00D67062" w:rsidRPr="00ED425A" w:rsidRDefault="00D67062" w:rsidP="00D67062">
            <w:pPr>
              <w:spacing w:after="0" w:line="240" w:lineRule="auto"/>
              <w:contextualSpacing/>
              <w:jc w:val="center"/>
              <w:rPr>
                <w:rFonts w:ascii="Times New Roman" w:hAnsi="Times New Roman"/>
                <w:b/>
                <w:color w:val="000000"/>
                <w:sz w:val="24"/>
                <w:szCs w:val="24"/>
                <w:lang w:eastAsia="id-ID"/>
              </w:rPr>
            </w:pPr>
          </w:p>
        </w:tc>
        <w:tc>
          <w:tcPr>
            <w:tcW w:w="1260" w:type="dxa"/>
            <w:vMerge/>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color w:val="000000"/>
                <w:sz w:val="24"/>
                <w:szCs w:val="24"/>
                <w:lang w:eastAsia="id-ID"/>
              </w:rPr>
            </w:pPr>
          </w:p>
        </w:tc>
        <w:tc>
          <w:tcPr>
            <w:tcW w:w="1844" w:type="dxa"/>
            <w:gridSpan w:val="2"/>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i/>
                <w:color w:val="000000"/>
                <w:sz w:val="24"/>
                <w:szCs w:val="24"/>
                <w:lang w:eastAsia="id-ID"/>
              </w:rPr>
            </w:pPr>
            <w:r w:rsidRPr="00ED425A">
              <w:rPr>
                <w:rFonts w:ascii="Times New Roman" w:hAnsi="Times New Roman"/>
                <w:b/>
                <w:i/>
                <w:color w:val="000000"/>
                <w:sz w:val="24"/>
                <w:szCs w:val="24"/>
                <w:lang w:eastAsia="id-ID"/>
              </w:rPr>
              <w:t>Pretest</w:t>
            </w:r>
          </w:p>
        </w:tc>
        <w:tc>
          <w:tcPr>
            <w:tcW w:w="1805" w:type="dxa"/>
            <w:gridSpan w:val="2"/>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i/>
                <w:color w:val="000000"/>
                <w:sz w:val="24"/>
                <w:szCs w:val="24"/>
                <w:lang w:eastAsia="id-ID"/>
              </w:rPr>
            </w:pPr>
            <w:r w:rsidRPr="00ED425A">
              <w:rPr>
                <w:rFonts w:ascii="Times New Roman" w:hAnsi="Times New Roman"/>
                <w:b/>
                <w:i/>
                <w:color w:val="000000"/>
                <w:sz w:val="24"/>
                <w:szCs w:val="24"/>
                <w:lang w:eastAsia="id-ID"/>
              </w:rPr>
              <w:t>Posttest</w:t>
            </w:r>
          </w:p>
        </w:tc>
        <w:tc>
          <w:tcPr>
            <w:tcW w:w="1685" w:type="dxa"/>
            <w:gridSpan w:val="2"/>
            <w:shd w:val="clear" w:color="auto" w:fill="FFFFFF"/>
            <w:vAlign w:val="center"/>
          </w:tcPr>
          <w:p w:rsidR="00D67062" w:rsidRPr="00ED425A" w:rsidRDefault="00D67062" w:rsidP="00D67062">
            <w:pPr>
              <w:spacing w:after="0" w:line="240" w:lineRule="auto"/>
              <w:contextualSpacing/>
              <w:jc w:val="center"/>
              <w:rPr>
                <w:rFonts w:ascii="Times New Roman" w:hAnsi="Times New Roman"/>
                <w:b/>
                <w:i/>
                <w:color w:val="000000"/>
                <w:sz w:val="24"/>
                <w:szCs w:val="24"/>
                <w:lang w:eastAsia="id-ID"/>
              </w:rPr>
            </w:pPr>
            <w:r w:rsidRPr="00ED425A">
              <w:rPr>
                <w:rFonts w:ascii="Times New Roman" w:hAnsi="Times New Roman"/>
                <w:b/>
                <w:i/>
                <w:color w:val="000000"/>
                <w:sz w:val="24"/>
                <w:szCs w:val="24"/>
                <w:lang w:eastAsia="id-ID"/>
              </w:rPr>
              <w:t>Pretest</w:t>
            </w:r>
          </w:p>
        </w:tc>
        <w:tc>
          <w:tcPr>
            <w:tcW w:w="1685" w:type="dxa"/>
            <w:gridSpan w:val="2"/>
            <w:shd w:val="clear" w:color="auto" w:fill="FFFFFF"/>
            <w:vAlign w:val="center"/>
          </w:tcPr>
          <w:p w:rsidR="00D67062" w:rsidRPr="00ED425A" w:rsidRDefault="00D67062" w:rsidP="00D67062">
            <w:pPr>
              <w:spacing w:after="0" w:line="240" w:lineRule="auto"/>
              <w:contextualSpacing/>
              <w:jc w:val="center"/>
              <w:rPr>
                <w:rFonts w:ascii="Times New Roman" w:hAnsi="Times New Roman"/>
                <w:b/>
                <w:i/>
                <w:color w:val="000000"/>
                <w:sz w:val="24"/>
                <w:szCs w:val="24"/>
                <w:lang w:eastAsia="id-ID"/>
              </w:rPr>
            </w:pPr>
            <w:r w:rsidRPr="00ED425A">
              <w:rPr>
                <w:rFonts w:ascii="Times New Roman" w:hAnsi="Times New Roman"/>
                <w:b/>
                <w:i/>
                <w:color w:val="000000"/>
                <w:sz w:val="24"/>
                <w:szCs w:val="24"/>
                <w:lang w:eastAsia="id-ID"/>
              </w:rPr>
              <w:t>Posttest</w:t>
            </w:r>
          </w:p>
        </w:tc>
      </w:tr>
      <w:tr w:rsidR="00D67062" w:rsidRPr="00ED425A" w:rsidTr="00D67062">
        <w:trPr>
          <w:trHeight w:val="279"/>
          <w:jc w:val="center"/>
        </w:trPr>
        <w:tc>
          <w:tcPr>
            <w:tcW w:w="1177" w:type="dxa"/>
            <w:vMerge/>
            <w:shd w:val="clear" w:color="auto" w:fill="FFFFFF"/>
          </w:tcPr>
          <w:p w:rsidR="00D67062" w:rsidRPr="00ED425A" w:rsidRDefault="00D67062" w:rsidP="00D67062">
            <w:pPr>
              <w:spacing w:after="0" w:line="240" w:lineRule="auto"/>
              <w:contextualSpacing/>
              <w:jc w:val="center"/>
              <w:rPr>
                <w:rFonts w:ascii="Times New Roman" w:hAnsi="Times New Roman"/>
                <w:b/>
                <w:color w:val="000000"/>
                <w:sz w:val="24"/>
                <w:szCs w:val="24"/>
                <w:lang w:eastAsia="id-ID"/>
              </w:rPr>
            </w:pPr>
          </w:p>
        </w:tc>
        <w:tc>
          <w:tcPr>
            <w:tcW w:w="1260" w:type="dxa"/>
            <w:vMerge/>
            <w:shd w:val="clear" w:color="auto" w:fill="FFFFFF"/>
            <w:vAlign w:val="center"/>
            <w:hideMark/>
          </w:tcPr>
          <w:p w:rsidR="00D67062" w:rsidRPr="00ED425A" w:rsidRDefault="00D67062" w:rsidP="00D67062">
            <w:pPr>
              <w:spacing w:after="0" w:line="240" w:lineRule="auto"/>
              <w:contextualSpacing/>
              <w:jc w:val="center"/>
              <w:rPr>
                <w:rFonts w:ascii="Times New Roman" w:hAnsi="Times New Roman"/>
                <w:b/>
                <w:color w:val="000000"/>
                <w:sz w:val="24"/>
                <w:szCs w:val="24"/>
                <w:lang w:eastAsia="id-ID"/>
              </w:rPr>
            </w:pPr>
          </w:p>
        </w:tc>
        <w:tc>
          <w:tcPr>
            <w:tcW w:w="568"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F</w:t>
            </w:r>
          </w:p>
        </w:tc>
        <w:tc>
          <w:tcPr>
            <w:tcW w:w="12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Persentase</w:t>
            </w:r>
          </w:p>
        </w:tc>
        <w:tc>
          <w:tcPr>
            <w:tcW w:w="5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F</w:t>
            </w:r>
          </w:p>
        </w:tc>
        <w:tc>
          <w:tcPr>
            <w:tcW w:w="1229"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Persentase</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F</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Persentase</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F</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Persentase</w:t>
            </w:r>
          </w:p>
        </w:tc>
      </w:tr>
      <w:tr w:rsidR="00D67062" w:rsidRPr="00ED425A" w:rsidTr="00D67062">
        <w:trPr>
          <w:trHeight w:val="337"/>
          <w:jc w:val="center"/>
        </w:trPr>
        <w:tc>
          <w:tcPr>
            <w:tcW w:w="1177"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80-100</w:t>
            </w:r>
          </w:p>
        </w:tc>
        <w:tc>
          <w:tcPr>
            <w:tcW w:w="1260"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Sangat Baik</w:t>
            </w:r>
          </w:p>
        </w:tc>
        <w:tc>
          <w:tcPr>
            <w:tcW w:w="568"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5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20</w:t>
            </w:r>
          </w:p>
        </w:tc>
        <w:tc>
          <w:tcPr>
            <w:tcW w:w="1229"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60.60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28</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84.84</w:t>
            </w:r>
            <w:r w:rsidRPr="00ED425A">
              <w:rPr>
                <w:rFonts w:ascii="Times New Roman" w:hAnsi="Times New Roman"/>
                <w:color w:val="000000"/>
                <w:sz w:val="24"/>
                <w:szCs w:val="24"/>
                <w:lang w:eastAsia="id-ID"/>
              </w:rPr>
              <w:t xml:space="preserve"> % </w:t>
            </w:r>
          </w:p>
        </w:tc>
      </w:tr>
      <w:tr w:rsidR="00D67062" w:rsidRPr="00ED425A" w:rsidTr="00D67062">
        <w:trPr>
          <w:trHeight w:val="203"/>
          <w:jc w:val="center"/>
        </w:trPr>
        <w:tc>
          <w:tcPr>
            <w:tcW w:w="1177"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66-79</w:t>
            </w:r>
          </w:p>
        </w:tc>
        <w:tc>
          <w:tcPr>
            <w:tcW w:w="1260"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Baik</w:t>
            </w:r>
          </w:p>
        </w:tc>
        <w:tc>
          <w:tcPr>
            <w:tcW w:w="568"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5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11</w:t>
            </w:r>
          </w:p>
        </w:tc>
        <w:tc>
          <w:tcPr>
            <w:tcW w:w="1229"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33.33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5</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15.15</w:t>
            </w:r>
            <w:r w:rsidRPr="00ED425A">
              <w:rPr>
                <w:rFonts w:ascii="Times New Roman" w:hAnsi="Times New Roman"/>
                <w:color w:val="000000"/>
                <w:sz w:val="24"/>
                <w:szCs w:val="24"/>
                <w:lang w:eastAsia="id-ID"/>
              </w:rPr>
              <w:t xml:space="preserve"> %</w:t>
            </w:r>
          </w:p>
        </w:tc>
      </w:tr>
      <w:tr w:rsidR="00D67062" w:rsidRPr="00ED425A" w:rsidTr="00D67062">
        <w:trPr>
          <w:trHeight w:val="349"/>
          <w:jc w:val="center"/>
        </w:trPr>
        <w:tc>
          <w:tcPr>
            <w:tcW w:w="1177"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56-65</w:t>
            </w:r>
          </w:p>
        </w:tc>
        <w:tc>
          <w:tcPr>
            <w:tcW w:w="1260"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Cukup</w:t>
            </w:r>
          </w:p>
        </w:tc>
        <w:tc>
          <w:tcPr>
            <w:tcW w:w="568"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5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2</w:t>
            </w:r>
          </w:p>
        </w:tc>
        <w:tc>
          <w:tcPr>
            <w:tcW w:w="1229"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6.06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0</w:t>
            </w:r>
            <w:r w:rsidRPr="00ED425A">
              <w:rPr>
                <w:rFonts w:ascii="Times New Roman" w:hAnsi="Times New Roman"/>
                <w:color w:val="000000"/>
                <w:sz w:val="24"/>
                <w:szCs w:val="24"/>
                <w:lang w:eastAsia="id-ID"/>
              </w:rPr>
              <w:t xml:space="preserve"> %</w:t>
            </w:r>
          </w:p>
        </w:tc>
      </w:tr>
      <w:tr w:rsidR="00D67062" w:rsidRPr="00ED425A" w:rsidTr="00D67062">
        <w:trPr>
          <w:trHeight w:val="127"/>
          <w:jc w:val="center"/>
        </w:trPr>
        <w:tc>
          <w:tcPr>
            <w:tcW w:w="1177"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40-55</w:t>
            </w:r>
          </w:p>
        </w:tc>
        <w:tc>
          <w:tcPr>
            <w:tcW w:w="1260"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Kurang</w:t>
            </w:r>
          </w:p>
        </w:tc>
        <w:tc>
          <w:tcPr>
            <w:tcW w:w="568"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5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0</w:t>
            </w:r>
            <w:r w:rsidRPr="00ED425A">
              <w:rPr>
                <w:rFonts w:ascii="Times New Roman" w:hAnsi="Times New Roman"/>
                <w:color w:val="000000"/>
                <w:sz w:val="24"/>
                <w:szCs w:val="24"/>
                <w:lang w:eastAsia="id-ID"/>
              </w:rPr>
              <w:t xml:space="preserve"> %</w:t>
            </w:r>
          </w:p>
        </w:tc>
      </w:tr>
      <w:tr w:rsidR="00D67062" w:rsidRPr="00ED425A" w:rsidTr="00D67062">
        <w:trPr>
          <w:trHeight w:val="273"/>
          <w:jc w:val="center"/>
        </w:trPr>
        <w:tc>
          <w:tcPr>
            <w:tcW w:w="1177"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0 - 39</w:t>
            </w:r>
          </w:p>
        </w:tc>
        <w:tc>
          <w:tcPr>
            <w:tcW w:w="1260"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eastAsia="id-ID"/>
              </w:rPr>
              <w:t>Gagal</w:t>
            </w:r>
          </w:p>
        </w:tc>
        <w:tc>
          <w:tcPr>
            <w:tcW w:w="568"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33</w:t>
            </w:r>
          </w:p>
        </w:tc>
        <w:tc>
          <w:tcPr>
            <w:tcW w:w="12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100 </w:t>
            </w:r>
            <w:r w:rsidRPr="00ED425A">
              <w:rPr>
                <w:rFonts w:ascii="Times New Roman" w:hAnsi="Times New Roman"/>
                <w:color w:val="000000"/>
                <w:sz w:val="24"/>
                <w:szCs w:val="24"/>
                <w:lang w:eastAsia="id-ID"/>
              </w:rPr>
              <w:t>%</w:t>
            </w:r>
          </w:p>
        </w:tc>
        <w:tc>
          <w:tcPr>
            <w:tcW w:w="5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100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33</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 xml:space="preserve">100 </w:t>
            </w:r>
            <w:r w:rsidRPr="00ED425A">
              <w:rPr>
                <w:rFonts w:ascii="Times New Roman" w:hAnsi="Times New Roman"/>
                <w:color w:val="000000"/>
                <w:sz w:val="24"/>
                <w:szCs w:val="24"/>
                <w:lang w:eastAsia="id-ID"/>
              </w:rPr>
              <w:t>%</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val="id-ID" w:eastAsia="id-ID"/>
              </w:rPr>
            </w:pPr>
            <w:r w:rsidRPr="00ED425A">
              <w:rPr>
                <w:rFonts w:ascii="Times New Roman" w:hAnsi="Times New Roman"/>
                <w:color w:val="000000"/>
                <w:sz w:val="24"/>
                <w:szCs w:val="24"/>
                <w:lang w:val="id-ID" w:eastAsia="id-ID"/>
              </w:rPr>
              <w:t>0</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color w:val="000000"/>
                <w:sz w:val="24"/>
                <w:szCs w:val="24"/>
                <w:lang w:eastAsia="id-ID"/>
              </w:rPr>
            </w:pPr>
            <w:r w:rsidRPr="00ED425A">
              <w:rPr>
                <w:rFonts w:ascii="Times New Roman" w:hAnsi="Times New Roman"/>
                <w:color w:val="000000"/>
                <w:sz w:val="24"/>
                <w:szCs w:val="24"/>
                <w:lang w:val="id-ID" w:eastAsia="id-ID"/>
              </w:rPr>
              <w:t>0</w:t>
            </w:r>
            <w:r w:rsidRPr="00ED425A">
              <w:rPr>
                <w:rFonts w:ascii="Times New Roman" w:hAnsi="Times New Roman"/>
                <w:color w:val="000000"/>
                <w:sz w:val="24"/>
                <w:szCs w:val="24"/>
                <w:lang w:eastAsia="id-ID"/>
              </w:rPr>
              <w:t>%</w:t>
            </w:r>
          </w:p>
        </w:tc>
      </w:tr>
      <w:tr w:rsidR="00D67062" w:rsidRPr="00ED425A" w:rsidTr="00D67062">
        <w:trPr>
          <w:trHeight w:val="263"/>
          <w:jc w:val="center"/>
        </w:trPr>
        <w:tc>
          <w:tcPr>
            <w:tcW w:w="2437" w:type="dxa"/>
            <w:gridSpan w:val="2"/>
            <w:shd w:val="clear" w:color="auto" w:fill="FFFFFF"/>
          </w:tcPr>
          <w:p w:rsidR="00D67062" w:rsidRPr="00ED425A" w:rsidRDefault="00D67062" w:rsidP="00D67062">
            <w:pPr>
              <w:spacing w:after="0" w:line="240" w:lineRule="auto"/>
              <w:contextualSpacing/>
              <w:jc w:val="center"/>
              <w:rPr>
                <w:rFonts w:ascii="Times New Roman" w:hAnsi="Times New Roman"/>
                <w:b/>
                <w:bCs/>
                <w:color w:val="000000"/>
                <w:sz w:val="24"/>
                <w:szCs w:val="24"/>
                <w:lang w:eastAsia="id-ID"/>
              </w:rPr>
            </w:pPr>
            <w:r w:rsidRPr="00ED425A">
              <w:rPr>
                <w:rFonts w:ascii="Times New Roman" w:hAnsi="Times New Roman"/>
                <w:b/>
                <w:bCs/>
                <w:color w:val="000000"/>
                <w:sz w:val="24"/>
                <w:szCs w:val="24"/>
                <w:lang w:eastAsia="id-ID"/>
              </w:rPr>
              <w:t>Jumlah</w:t>
            </w:r>
          </w:p>
        </w:tc>
        <w:tc>
          <w:tcPr>
            <w:tcW w:w="568"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bCs/>
                <w:color w:val="000000"/>
                <w:sz w:val="24"/>
                <w:szCs w:val="24"/>
                <w:lang w:val="id-ID" w:eastAsia="id-ID"/>
              </w:rPr>
            </w:pPr>
            <w:r w:rsidRPr="00ED425A">
              <w:rPr>
                <w:rFonts w:ascii="Times New Roman" w:hAnsi="Times New Roman"/>
                <w:b/>
                <w:bCs/>
                <w:color w:val="000000"/>
                <w:sz w:val="24"/>
                <w:szCs w:val="24"/>
                <w:lang w:val="id-ID" w:eastAsia="id-ID"/>
              </w:rPr>
              <w:t>33</w:t>
            </w:r>
          </w:p>
        </w:tc>
        <w:tc>
          <w:tcPr>
            <w:tcW w:w="12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bCs/>
                <w:color w:val="000000"/>
                <w:sz w:val="24"/>
                <w:szCs w:val="24"/>
                <w:lang w:eastAsia="id-ID"/>
              </w:rPr>
            </w:pPr>
            <w:r w:rsidRPr="00ED425A">
              <w:rPr>
                <w:rFonts w:ascii="Times New Roman" w:hAnsi="Times New Roman"/>
                <w:b/>
                <w:bCs/>
                <w:color w:val="000000"/>
                <w:sz w:val="24"/>
                <w:szCs w:val="24"/>
                <w:lang w:eastAsia="id-ID"/>
              </w:rPr>
              <w:t>100%</w:t>
            </w:r>
          </w:p>
        </w:tc>
        <w:tc>
          <w:tcPr>
            <w:tcW w:w="576"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bCs/>
                <w:color w:val="000000"/>
                <w:sz w:val="24"/>
                <w:szCs w:val="24"/>
                <w:lang w:val="id-ID" w:eastAsia="id-ID"/>
              </w:rPr>
            </w:pPr>
            <w:r w:rsidRPr="00ED425A">
              <w:rPr>
                <w:rFonts w:ascii="Times New Roman" w:hAnsi="Times New Roman"/>
                <w:b/>
                <w:bCs/>
                <w:color w:val="000000"/>
                <w:sz w:val="24"/>
                <w:szCs w:val="24"/>
                <w:lang w:eastAsia="id-ID"/>
              </w:rPr>
              <w:t>33</w:t>
            </w:r>
          </w:p>
        </w:tc>
        <w:tc>
          <w:tcPr>
            <w:tcW w:w="1229" w:type="dxa"/>
            <w:shd w:val="clear" w:color="auto" w:fill="FFFFFF"/>
            <w:noWrap/>
            <w:vAlign w:val="center"/>
            <w:hideMark/>
          </w:tcPr>
          <w:p w:rsidR="00D67062" w:rsidRPr="00ED425A" w:rsidRDefault="00D67062" w:rsidP="00D67062">
            <w:pPr>
              <w:spacing w:after="0" w:line="240" w:lineRule="auto"/>
              <w:contextualSpacing/>
              <w:jc w:val="center"/>
              <w:rPr>
                <w:rFonts w:ascii="Times New Roman" w:hAnsi="Times New Roman"/>
                <w:b/>
                <w:bCs/>
                <w:color w:val="000000"/>
                <w:sz w:val="24"/>
                <w:szCs w:val="24"/>
                <w:lang w:eastAsia="id-ID"/>
              </w:rPr>
            </w:pPr>
            <w:r w:rsidRPr="00ED425A">
              <w:rPr>
                <w:rFonts w:ascii="Times New Roman" w:hAnsi="Times New Roman"/>
                <w:b/>
                <w:bCs/>
                <w:color w:val="000000"/>
                <w:sz w:val="24"/>
                <w:szCs w:val="24"/>
                <w:lang w:eastAsia="id-ID"/>
              </w:rPr>
              <w:t>100%</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b/>
                <w:bCs/>
                <w:color w:val="000000"/>
                <w:sz w:val="24"/>
                <w:szCs w:val="24"/>
                <w:lang w:val="id-ID" w:eastAsia="id-ID"/>
              </w:rPr>
            </w:pPr>
            <w:r w:rsidRPr="00ED425A">
              <w:rPr>
                <w:rFonts w:ascii="Times New Roman" w:hAnsi="Times New Roman"/>
                <w:b/>
                <w:bCs/>
                <w:color w:val="000000"/>
                <w:sz w:val="24"/>
                <w:szCs w:val="24"/>
                <w:lang w:val="id-ID" w:eastAsia="id-ID"/>
              </w:rPr>
              <w:t>33</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b/>
                <w:bCs/>
                <w:color w:val="000000"/>
                <w:sz w:val="24"/>
                <w:szCs w:val="24"/>
                <w:lang w:eastAsia="id-ID"/>
              </w:rPr>
            </w:pPr>
            <w:r w:rsidRPr="00ED425A">
              <w:rPr>
                <w:rFonts w:ascii="Times New Roman" w:hAnsi="Times New Roman"/>
                <w:b/>
                <w:bCs/>
                <w:color w:val="000000"/>
                <w:sz w:val="24"/>
                <w:szCs w:val="24"/>
                <w:lang w:eastAsia="id-ID"/>
              </w:rPr>
              <w:t>100%</w:t>
            </w:r>
          </w:p>
        </w:tc>
        <w:tc>
          <w:tcPr>
            <w:tcW w:w="456"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b/>
                <w:bCs/>
                <w:color w:val="000000"/>
                <w:sz w:val="24"/>
                <w:szCs w:val="24"/>
                <w:lang w:val="id-ID" w:eastAsia="id-ID"/>
              </w:rPr>
            </w:pPr>
            <w:r w:rsidRPr="00ED425A">
              <w:rPr>
                <w:rFonts w:ascii="Times New Roman" w:hAnsi="Times New Roman"/>
                <w:b/>
                <w:bCs/>
                <w:color w:val="000000"/>
                <w:sz w:val="24"/>
                <w:szCs w:val="24"/>
                <w:lang w:val="id-ID" w:eastAsia="id-ID"/>
              </w:rPr>
              <w:t>33</w:t>
            </w:r>
          </w:p>
        </w:tc>
        <w:tc>
          <w:tcPr>
            <w:tcW w:w="1229" w:type="dxa"/>
            <w:shd w:val="clear" w:color="auto" w:fill="FFFFFF"/>
            <w:vAlign w:val="center"/>
          </w:tcPr>
          <w:p w:rsidR="00D67062" w:rsidRPr="00ED425A" w:rsidRDefault="00D67062" w:rsidP="00D67062">
            <w:pPr>
              <w:spacing w:after="0" w:line="240" w:lineRule="auto"/>
              <w:contextualSpacing/>
              <w:jc w:val="center"/>
              <w:rPr>
                <w:rFonts w:ascii="Times New Roman" w:hAnsi="Times New Roman"/>
                <w:b/>
                <w:bCs/>
                <w:color w:val="000000"/>
                <w:sz w:val="24"/>
                <w:szCs w:val="24"/>
                <w:lang w:eastAsia="id-ID"/>
              </w:rPr>
            </w:pPr>
            <w:r w:rsidRPr="00ED425A">
              <w:rPr>
                <w:rFonts w:ascii="Times New Roman" w:hAnsi="Times New Roman"/>
                <w:b/>
                <w:bCs/>
                <w:color w:val="000000"/>
                <w:sz w:val="24"/>
                <w:szCs w:val="24"/>
                <w:lang w:eastAsia="id-ID"/>
              </w:rPr>
              <w:t>100%</w:t>
            </w:r>
          </w:p>
        </w:tc>
      </w:tr>
    </w:tbl>
    <w:p w:rsidR="00AB30F0" w:rsidRPr="00D67062" w:rsidRDefault="00AB30F0" w:rsidP="00D67062">
      <w:pPr>
        <w:spacing w:after="0" w:line="240" w:lineRule="auto"/>
        <w:contextualSpacing/>
        <w:jc w:val="both"/>
        <w:rPr>
          <w:rFonts w:ascii="Times New Roman" w:hAnsi="Times New Roman"/>
          <w:color w:val="1D1B11"/>
          <w:lang w:val="id-ID"/>
        </w:rPr>
      </w:pPr>
    </w:p>
    <w:p w:rsidR="008F5EF1" w:rsidRPr="00476BB9" w:rsidRDefault="008F5EF1" w:rsidP="00476BB9">
      <w:pPr>
        <w:spacing w:line="240" w:lineRule="auto"/>
        <w:jc w:val="both"/>
        <w:rPr>
          <w:b/>
          <w:color w:val="1D1B11"/>
          <w:szCs w:val="24"/>
          <w:lang w:val="id-ID"/>
        </w:rPr>
        <w:sectPr w:rsidR="008F5EF1" w:rsidRPr="00476BB9" w:rsidSect="00526379">
          <w:type w:val="continuous"/>
          <w:pgSz w:w="12240" w:h="15840"/>
          <w:pgMar w:top="1440" w:right="1440" w:bottom="1440" w:left="1440" w:header="720" w:footer="720" w:gutter="0"/>
          <w:pgNumType w:start="1"/>
          <w:cols w:space="720"/>
          <w:docGrid w:linePitch="360"/>
        </w:sectPr>
      </w:pPr>
    </w:p>
    <w:p w:rsidR="00EB0A6C" w:rsidRDefault="00EB0A6C" w:rsidP="00EB0A6C">
      <w:pPr>
        <w:pStyle w:val="ListParagraph"/>
        <w:numPr>
          <w:ilvl w:val="0"/>
          <w:numId w:val="5"/>
        </w:numPr>
        <w:spacing w:line="240" w:lineRule="auto"/>
        <w:ind w:left="426" w:hanging="426"/>
        <w:jc w:val="both"/>
        <w:rPr>
          <w:b/>
          <w:color w:val="1D1B11"/>
          <w:szCs w:val="24"/>
          <w:lang w:val="id-ID"/>
        </w:rPr>
      </w:pPr>
      <w:r>
        <w:rPr>
          <w:b/>
          <w:color w:val="1D1B11"/>
          <w:szCs w:val="24"/>
          <w:lang w:val="id-ID"/>
        </w:rPr>
        <w:lastRenderedPageBreak/>
        <w:t>Analisis Statistik Inferensial</w:t>
      </w:r>
    </w:p>
    <w:p w:rsidR="00EB0A6C" w:rsidRPr="00476BB9" w:rsidRDefault="00EB0A6C" w:rsidP="00EB0A6C">
      <w:pPr>
        <w:pStyle w:val="ListParagraph"/>
        <w:spacing w:line="240" w:lineRule="auto"/>
        <w:ind w:left="0" w:firstLine="360"/>
        <w:jc w:val="both"/>
        <w:rPr>
          <w:color w:val="1D1B11"/>
          <w:szCs w:val="24"/>
          <w:lang w:val="sv-SE"/>
        </w:rPr>
      </w:pPr>
      <w:r w:rsidRPr="00476BB9">
        <w:rPr>
          <w:color w:val="000000"/>
          <w:szCs w:val="24"/>
          <w:lang w:val="id-ID"/>
        </w:rPr>
        <w:t xml:space="preserve">Analisis statistik inferensial digunakan untuk menguji hipotesis penelitian dengan </w:t>
      </w:r>
      <w:r w:rsidRPr="00476BB9">
        <w:rPr>
          <w:color w:val="000000"/>
          <w:szCs w:val="24"/>
          <w:lang w:val="sv-SE"/>
        </w:rPr>
        <w:t xml:space="preserve">menggunakan analisis </w:t>
      </w:r>
      <w:r w:rsidRPr="00476BB9">
        <w:rPr>
          <w:color w:val="000000"/>
          <w:szCs w:val="24"/>
          <w:lang w:val="id-ID"/>
        </w:rPr>
        <w:t>analisis kovarian (Anakova)</w:t>
      </w:r>
      <w:r w:rsidRPr="00476BB9">
        <w:rPr>
          <w:szCs w:val="24"/>
        </w:rPr>
        <w:t xml:space="preserve">. </w:t>
      </w:r>
      <w:r w:rsidRPr="00476BB9">
        <w:rPr>
          <w:color w:val="000000"/>
          <w:szCs w:val="24"/>
          <w:lang w:val="sv-SE"/>
        </w:rPr>
        <w:t xml:space="preserve">Sebelum pengujian hipotesis terlebih dahulu dilakukan pengujian dasar-dasar analisis, yakni uji normalitas dan uji homogenitas </w:t>
      </w:r>
      <w:r w:rsidRPr="00476BB9">
        <w:rPr>
          <w:color w:val="000000"/>
          <w:szCs w:val="24"/>
        </w:rPr>
        <w:t>dimana semua data diolah dengan analisis program SPSS</w:t>
      </w:r>
      <w:r w:rsidRPr="00476BB9">
        <w:rPr>
          <w:color w:val="000000"/>
          <w:szCs w:val="24"/>
          <w:lang w:val="id-ID"/>
        </w:rPr>
        <w:t xml:space="preserve"> 16.0 </w:t>
      </w:r>
      <w:r w:rsidRPr="00476BB9">
        <w:rPr>
          <w:color w:val="1D1B11"/>
          <w:szCs w:val="24"/>
          <w:lang w:val="sv-SE"/>
        </w:rPr>
        <w:t xml:space="preserve">dengan taraf signifikansi </w:t>
      </w:r>
      <w:r w:rsidRPr="00476BB9">
        <w:rPr>
          <w:color w:val="1D1B11"/>
          <w:szCs w:val="24"/>
        </w:rPr>
        <w:t xml:space="preserve">α </w:t>
      </w:r>
      <w:r w:rsidRPr="00476BB9">
        <w:rPr>
          <w:color w:val="1D1B11"/>
          <w:szCs w:val="24"/>
          <w:lang w:val="sv-SE"/>
        </w:rPr>
        <w:t>= 0,05.</w:t>
      </w:r>
    </w:p>
    <w:p w:rsidR="00EB0A6C" w:rsidRDefault="00EB0A6C" w:rsidP="00EB0A6C">
      <w:pPr>
        <w:pStyle w:val="ListParagraph"/>
        <w:spacing w:line="240" w:lineRule="auto"/>
        <w:ind w:left="0" w:firstLine="360"/>
        <w:jc w:val="both"/>
        <w:rPr>
          <w:color w:val="000000"/>
          <w:szCs w:val="24"/>
          <w:lang w:val="id-ID"/>
        </w:rPr>
      </w:pPr>
      <w:r w:rsidRPr="008278A6">
        <w:rPr>
          <w:color w:val="000000"/>
          <w:szCs w:val="24"/>
          <w:lang w:val="sv-SE"/>
        </w:rPr>
        <w:t xml:space="preserve">Uji normalitas digunakan untuk mengetahui apakah sampel yang diteliti terdistribusi normal atau tidak. </w:t>
      </w:r>
      <w:r w:rsidRPr="00D849F4">
        <w:rPr>
          <w:color w:val="1D1B11"/>
          <w:lang w:val="sv-SE"/>
        </w:rPr>
        <w:t xml:space="preserve">Uji homogenitas bertujuan untuk mengetahui data dalam penelitian ini  memiliki varians yang sama (homogen) atau tidak. </w:t>
      </w:r>
      <w:r w:rsidRPr="000E1487">
        <w:rPr>
          <w:color w:val="1D1B11"/>
          <w:lang w:val="sv-SE"/>
        </w:rPr>
        <w:t xml:space="preserve">Uji hipotesis </w:t>
      </w:r>
      <w:r w:rsidRPr="000E1487">
        <w:rPr>
          <w:color w:val="1D1B11"/>
          <w:lang w:val="sv-SE"/>
        </w:rPr>
        <w:lastRenderedPageBreak/>
        <w:t xml:space="preserve">dilakukan untuk mengetahui apakah </w:t>
      </w:r>
      <w:r>
        <w:rPr>
          <w:color w:val="1D1B11"/>
          <w:lang w:val="id-ID"/>
        </w:rPr>
        <w:t xml:space="preserve">penggunaan </w:t>
      </w:r>
      <w:r w:rsidRPr="000E1487">
        <w:rPr>
          <w:color w:val="1D1B11"/>
          <w:lang w:val="sv-SE"/>
        </w:rPr>
        <w:t xml:space="preserve">jurnal belajar </w:t>
      </w:r>
      <w:r>
        <w:rPr>
          <w:color w:val="1D1B11"/>
          <w:lang w:val="id-ID"/>
        </w:rPr>
        <w:t xml:space="preserve">berpengaruh </w:t>
      </w:r>
      <w:r w:rsidRPr="000E1487">
        <w:rPr>
          <w:color w:val="1D1B11"/>
          <w:lang w:val="sv-SE"/>
        </w:rPr>
        <w:t>terhadap hasil belajar biologi siswa kelas XI</w:t>
      </w:r>
      <w:r w:rsidRPr="000E1487">
        <w:t xml:space="preserve"> </w:t>
      </w:r>
      <w:r>
        <w:rPr>
          <w:lang w:val="id-ID"/>
        </w:rPr>
        <w:t xml:space="preserve">SMA Negeri 8 Makassar. </w:t>
      </w:r>
      <w:r w:rsidR="002E0E41">
        <w:rPr>
          <w:lang w:val="id-ID"/>
        </w:rPr>
        <w:t xml:space="preserve">Setelah dilakukan pengujian normalitas, diperoleh data </w:t>
      </w:r>
      <w:r w:rsidR="002E0E41" w:rsidRPr="00953165">
        <w:t xml:space="preserve">hasil belajar siswa </w:t>
      </w:r>
      <w:r w:rsidR="002E0E41" w:rsidRPr="00953165">
        <w:rPr>
          <w:lang w:val="id-ID"/>
        </w:rPr>
        <w:t xml:space="preserve">pada kelas eksperimen </w:t>
      </w:r>
      <w:r w:rsidR="002E0E41" w:rsidRPr="00953165">
        <w:t>signifikansinya adalah 0,</w:t>
      </w:r>
      <w:r w:rsidR="002E0E41" w:rsidRPr="00953165">
        <w:rPr>
          <w:lang w:val="id-ID"/>
        </w:rPr>
        <w:t>402</w:t>
      </w:r>
      <w:r w:rsidR="002E0E41" w:rsidRPr="00953165">
        <w:t xml:space="preserve"> &gt; α = 0,05 dan hasil belajar siswa </w:t>
      </w:r>
      <w:r w:rsidR="002E0E41" w:rsidRPr="00953165">
        <w:rPr>
          <w:lang w:val="id-ID"/>
        </w:rPr>
        <w:t xml:space="preserve">pada kelas kontrol </w:t>
      </w:r>
      <w:r w:rsidR="002E0E41" w:rsidRPr="00953165">
        <w:t>signifikansinya adalah 0,</w:t>
      </w:r>
      <w:r w:rsidR="002E0E41" w:rsidRPr="00953165">
        <w:rPr>
          <w:lang w:val="id-ID"/>
        </w:rPr>
        <w:t>641</w:t>
      </w:r>
      <w:r w:rsidR="002E0E41" w:rsidRPr="00953165">
        <w:t xml:space="preserve"> &gt; α = 0,05 yang berarti data siswa yang diajar dengan menggunakan jurnal </w:t>
      </w:r>
      <w:r w:rsidR="002E0E41" w:rsidRPr="00953165">
        <w:rPr>
          <w:lang w:val="id-ID"/>
        </w:rPr>
        <w:t xml:space="preserve">belajar </w:t>
      </w:r>
      <w:r w:rsidR="002E0E41" w:rsidRPr="00953165">
        <w:t>dan tanpa menggunakan jurnal</w:t>
      </w:r>
      <w:r w:rsidR="002E0E41" w:rsidRPr="00953165">
        <w:rPr>
          <w:lang w:val="id-ID"/>
        </w:rPr>
        <w:t xml:space="preserve"> belajar</w:t>
      </w:r>
      <w:r w:rsidR="002E0E41" w:rsidRPr="00953165">
        <w:t xml:space="preserve"> berasal dari populasi yang terdistribusi normal.</w:t>
      </w:r>
      <w:r w:rsidR="002E0E41">
        <w:rPr>
          <w:lang w:val="id-ID"/>
        </w:rPr>
        <w:t xml:space="preserve"> Selnjutnya pengujian homogenitas diperoleh </w:t>
      </w:r>
      <w:r w:rsidR="002E0E41" w:rsidRPr="004B2EB3">
        <w:rPr>
          <w:szCs w:val="24"/>
        </w:rPr>
        <w:t>signifikansi sebesar 0,</w:t>
      </w:r>
      <w:r w:rsidR="002E0E41">
        <w:rPr>
          <w:szCs w:val="24"/>
          <w:lang w:val="id-ID"/>
        </w:rPr>
        <w:t>818</w:t>
      </w:r>
      <w:r w:rsidR="002E0E41" w:rsidRPr="004B2EB3">
        <w:rPr>
          <w:szCs w:val="24"/>
        </w:rPr>
        <w:t xml:space="preserve"> &gt;  0,05,  sehingga dapat disimpulkan bahwa siswa yang diajar dengan </w:t>
      </w:r>
      <w:r w:rsidR="002E0E41" w:rsidRPr="004B2EB3">
        <w:rPr>
          <w:szCs w:val="24"/>
        </w:rPr>
        <w:lastRenderedPageBreak/>
        <w:t xml:space="preserve">menggunakan jurnal </w:t>
      </w:r>
      <w:r w:rsidR="002E0E41">
        <w:rPr>
          <w:szCs w:val="24"/>
          <w:lang w:val="id-ID"/>
        </w:rPr>
        <w:t>belajar</w:t>
      </w:r>
      <w:r w:rsidR="002E0E41" w:rsidRPr="004B2EB3">
        <w:rPr>
          <w:szCs w:val="24"/>
          <w:lang w:val="id-ID"/>
        </w:rPr>
        <w:t xml:space="preserve"> </w:t>
      </w:r>
      <w:r w:rsidR="002E0E41" w:rsidRPr="004B2EB3">
        <w:rPr>
          <w:szCs w:val="24"/>
        </w:rPr>
        <w:t>dan siswa yang diajar tanpa menggunakan jurna</w:t>
      </w:r>
      <w:r w:rsidR="002E0E41">
        <w:rPr>
          <w:szCs w:val="24"/>
          <w:lang w:val="id-ID"/>
        </w:rPr>
        <w:t>l belajar</w:t>
      </w:r>
      <w:r w:rsidR="002E0E41" w:rsidRPr="004B2EB3">
        <w:rPr>
          <w:i/>
          <w:szCs w:val="24"/>
        </w:rPr>
        <w:t xml:space="preserve"> </w:t>
      </w:r>
      <w:r w:rsidR="002E0E41" w:rsidRPr="004B2EB3">
        <w:rPr>
          <w:szCs w:val="24"/>
        </w:rPr>
        <w:t xml:space="preserve">memiliki variansi yang homogen. Jadi, kelompok siswa </w:t>
      </w:r>
      <w:r w:rsidR="002E0E41">
        <w:rPr>
          <w:szCs w:val="24"/>
        </w:rPr>
        <w:t>diambil dari populasi yang sama</w:t>
      </w:r>
      <w:r w:rsidR="002E0E41">
        <w:rPr>
          <w:szCs w:val="24"/>
          <w:lang w:val="id-ID"/>
        </w:rPr>
        <w:t xml:space="preserve">. Uji hipotesis </w:t>
      </w:r>
      <w:r w:rsidR="002E0E41" w:rsidRPr="00B9549B">
        <w:rPr>
          <w:color w:val="000000"/>
          <w:szCs w:val="24"/>
          <w:lang w:val="sv-SE"/>
        </w:rPr>
        <w:t xml:space="preserve">menggunakan </w:t>
      </w:r>
      <w:r w:rsidR="002E0E41" w:rsidRPr="00B9549B">
        <w:rPr>
          <w:i/>
          <w:szCs w:val="24"/>
        </w:rPr>
        <w:t>Statistical Package for So</w:t>
      </w:r>
      <w:r w:rsidR="002E0E41">
        <w:rPr>
          <w:i/>
          <w:szCs w:val="24"/>
        </w:rPr>
        <w:t>c</w:t>
      </w:r>
      <w:r w:rsidR="002E0E41" w:rsidRPr="00B9549B">
        <w:rPr>
          <w:i/>
          <w:szCs w:val="24"/>
        </w:rPr>
        <w:t xml:space="preserve">ial Science </w:t>
      </w:r>
      <w:r w:rsidR="002E0E41">
        <w:rPr>
          <w:szCs w:val="24"/>
        </w:rPr>
        <w:t xml:space="preserve">(SPSS) versi </w:t>
      </w:r>
      <w:r w:rsidR="002E0E41">
        <w:rPr>
          <w:szCs w:val="24"/>
          <w:lang w:val="id-ID"/>
        </w:rPr>
        <w:t>16</w:t>
      </w:r>
      <w:r w:rsidR="002E0E41" w:rsidRPr="00B9549B">
        <w:rPr>
          <w:szCs w:val="24"/>
        </w:rPr>
        <w:t>.0</w:t>
      </w:r>
      <w:r w:rsidR="002E0E41">
        <w:rPr>
          <w:szCs w:val="24"/>
          <w:lang w:val="id-ID"/>
        </w:rPr>
        <w:t>,</w:t>
      </w:r>
      <w:r w:rsidR="002E0E41" w:rsidRPr="00B9549B">
        <w:rPr>
          <w:szCs w:val="24"/>
        </w:rPr>
        <w:t xml:space="preserve"> </w:t>
      </w:r>
      <w:r w:rsidR="002E0E41">
        <w:rPr>
          <w:szCs w:val="24"/>
          <w:lang w:val="id-ID"/>
        </w:rPr>
        <w:t xml:space="preserve">diperoleh </w:t>
      </w:r>
      <w:r w:rsidR="002E0E41" w:rsidRPr="00B9549B">
        <w:rPr>
          <w:color w:val="000000"/>
          <w:szCs w:val="24"/>
          <w:lang w:val="sv-SE"/>
        </w:rPr>
        <w:t>nilai signifikansi 0.0</w:t>
      </w:r>
      <w:r w:rsidR="002E0E41">
        <w:rPr>
          <w:color w:val="000000"/>
          <w:szCs w:val="24"/>
          <w:lang w:val="id-ID"/>
        </w:rPr>
        <w:t>01</w:t>
      </w:r>
      <w:r w:rsidR="002E0E41" w:rsidRPr="00B9549B">
        <w:rPr>
          <w:color w:val="000000"/>
          <w:szCs w:val="24"/>
          <w:lang w:val="sv-SE"/>
        </w:rPr>
        <w:t xml:space="preserve"> &lt;</w:t>
      </w:r>
      <w:r w:rsidR="002E0E41">
        <w:rPr>
          <w:color w:val="000000"/>
          <w:szCs w:val="24"/>
          <w:lang w:val="id-ID"/>
        </w:rPr>
        <w:t xml:space="preserve"> </w:t>
      </w:r>
      <w:r w:rsidR="002E0E41" w:rsidRPr="00B9549B">
        <w:rPr>
          <w:color w:val="000000"/>
          <w:szCs w:val="24"/>
        </w:rPr>
        <w:t xml:space="preserve">α = </w:t>
      </w:r>
      <w:r w:rsidR="002E0E41" w:rsidRPr="00B9549B">
        <w:rPr>
          <w:color w:val="000000"/>
          <w:szCs w:val="24"/>
          <w:lang w:val="sv-SE"/>
        </w:rPr>
        <w:t>0.05 sehingga H</w:t>
      </w:r>
      <w:r w:rsidR="002E0E41" w:rsidRPr="00B9549B">
        <w:rPr>
          <w:color w:val="000000"/>
          <w:szCs w:val="24"/>
          <w:vertAlign w:val="subscript"/>
          <w:lang w:val="sv-SE"/>
        </w:rPr>
        <w:t>0</w:t>
      </w:r>
      <w:r w:rsidR="002E0E41" w:rsidRPr="00B9549B">
        <w:rPr>
          <w:color w:val="000000"/>
          <w:szCs w:val="24"/>
          <w:lang w:val="sv-SE"/>
        </w:rPr>
        <w:t xml:space="preserve"> ditolak dan H</w:t>
      </w:r>
      <w:r w:rsidR="002E0E41" w:rsidRPr="00B9549B">
        <w:rPr>
          <w:color w:val="000000"/>
          <w:szCs w:val="24"/>
          <w:vertAlign w:val="subscript"/>
          <w:lang w:val="sv-SE"/>
        </w:rPr>
        <w:t>1</w:t>
      </w:r>
      <w:r w:rsidR="002E0E41">
        <w:rPr>
          <w:color w:val="000000"/>
          <w:szCs w:val="24"/>
          <w:lang w:val="sv-SE"/>
        </w:rPr>
        <w:t xml:space="preserve"> diterima, artinya</w:t>
      </w:r>
      <w:r w:rsidR="002E0E41">
        <w:rPr>
          <w:color w:val="000000"/>
          <w:szCs w:val="24"/>
          <w:lang w:val="id-ID"/>
        </w:rPr>
        <w:t xml:space="preserve"> penggunaan jurnal belajar </w:t>
      </w:r>
      <w:r w:rsidR="002E0E41">
        <w:rPr>
          <w:color w:val="000000"/>
          <w:szCs w:val="24"/>
          <w:lang w:val="sv-SE"/>
        </w:rPr>
        <w:t>berpengaruh terhadap</w:t>
      </w:r>
      <w:r w:rsidR="002E0E41">
        <w:rPr>
          <w:color w:val="000000"/>
          <w:szCs w:val="24"/>
          <w:lang w:val="id-ID"/>
        </w:rPr>
        <w:t xml:space="preserve"> </w:t>
      </w:r>
      <w:r w:rsidR="002E0E41" w:rsidRPr="00B9549B">
        <w:rPr>
          <w:color w:val="000000"/>
          <w:szCs w:val="24"/>
          <w:lang w:val="sv-SE"/>
        </w:rPr>
        <w:t>hasil belajar</w:t>
      </w:r>
      <w:r w:rsidR="00E91A48">
        <w:rPr>
          <w:color w:val="000000"/>
          <w:szCs w:val="24"/>
          <w:lang w:val="id-ID"/>
        </w:rPr>
        <w:t>.</w:t>
      </w:r>
    </w:p>
    <w:p w:rsidR="00E91A48" w:rsidRDefault="00E91A48" w:rsidP="00EB0A6C">
      <w:pPr>
        <w:pStyle w:val="ListParagraph"/>
        <w:spacing w:line="240" w:lineRule="auto"/>
        <w:ind w:left="0" w:firstLine="360"/>
        <w:jc w:val="both"/>
        <w:rPr>
          <w:color w:val="000000"/>
          <w:szCs w:val="24"/>
          <w:lang w:val="id-ID"/>
        </w:rPr>
      </w:pPr>
    </w:p>
    <w:p w:rsidR="00CD17FB" w:rsidRDefault="00CD17FB" w:rsidP="00CD17FB">
      <w:pPr>
        <w:pStyle w:val="ListParagraph"/>
        <w:numPr>
          <w:ilvl w:val="0"/>
          <w:numId w:val="4"/>
        </w:numPr>
        <w:spacing w:line="240" w:lineRule="auto"/>
        <w:jc w:val="both"/>
        <w:rPr>
          <w:b/>
          <w:szCs w:val="24"/>
          <w:lang w:val="id-ID"/>
        </w:rPr>
      </w:pPr>
      <w:r>
        <w:rPr>
          <w:b/>
          <w:szCs w:val="24"/>
          <w:lang w:val="id-ID"/>
        </w:rPr>
        <w:t>Pembahasan</w:t>
      </w:r>
    </w:p>
    <w:p w:rsidR="00CD17FB" w:rsidRDefault="00CD17FB" w:rsidP="00CD17FB">
      <w:pPr>
        <w:pStyle w:val="ListParagraph"/>
        <w:spacing w:line="240" w:lineRule="auto"/>
        <w:ind w:left="0" w:firstLine="567"/>
        <w:jc w:val="both"/>
        <w:rPr>
          <w:color w:val="000000"/>
          <w:lang w:val="id-ID"/>
        </w:rPr>
      </w:pPr>
      <w:r>
        <w:rPr>
          <w:szCs w:val="24"/>
          <w:lang w:val="id-ID"/>
        </w:rPr>
        <w:t xml:space="preserve">Jurnal belajar merupakan catatan refleksi pengalaman belajar siswa setelah melakukan pembelajaran. </w:t>
      </w:r>
      <w:r w:rsidRPr="00ED35DB">
        <w:rPr>
          <w:szCs w:val="24"/>
          <w:lang w:val="id-ID"/>
        </w:rPr>
        <w:t>J</w:t>
      </w:r>
      <w:r>
        <w:rPr>
          <w:szCs w:val="24"/>
          <w:lang w:val="id-ID"/>
        </w:rPr>
        <w:t>urnal belajar dalam penelitian ini diberikan di setiap akhir pembelajaran sebagai</w:t>
      </w:r>
      <w:r w:rsidRPr="00ED35DB">
        <w:rPr>
          <w:szCs w:val="24"/>
          <w:lang w:val="id-ID"/>
        </w:rPr>
        <w:t xml:space="preserve"> wadah </w:t>
      </w:r>
      <w:r>
        <w:rPr>
          <w:szCs w:val="24"/>
          <w:lang w:val="id-ID"/>
        </w:rPr>
        <w:t xml:space="preserve">bagi siswa </w:t>
      </w:r>
      <w:r w:rsidRPr="00ED35DB">
        <w:rPr>
          <w:szCs w:val="24"/>
          <w:lang w:val="id-ID"/>
        </w:rPr>
        <w:t xml:space="preserve">untuk </w:t>
      </w:r>
      <w:r>
        <w:rPr>
          <w:szCs w:val="24"/>
          <w:lang w:val="id-ID"/>
        </w:rPr>
        <w:t>me</w:t>
      </w:r>
      <w:r w:rsidRPr="00ED35DB">
        <w:rPr>
          <w:szCs w:val="24"/>
          <w:lang w:val="id-ID"/>
        </w:rPr>
        <w:t>refleksi</w:t>
      </w:r>
      <w:r>
        <w:rPr>
          <w:szCs w:val="24"/>
          <w:lang w:val="id-ID"/>
        </w:rPr>
        <w:t>kan</w:t>
      </w:r>
      <w:r w:rsidRPr="00ED35DB">
        <w:rPr>
          <w:szCs w:val="24"/>
          <w:lang w:val="id-ID"/>
        </w:rPr>
        <w:t xml:space="preserve"> </w:t>
      </w:r>
      <w:r>
        <w:rPr>
          <w:szCs w:val="24"/>
          <w:lang w:val="id-ID"/>
        </w:rPr>
        <w:t xml:space="preserve">apa yang telah mereka peroleh selama proses pembelajaran pada materi sistem peredaran darah manusia yang berisi </w:t>
      </w:r>
      <w:r w:rsidRPr="00ED35DB">
        <w:rPr>
          <w:szCs w:val="24"/>
          <w:lang w:val="id-ID"/>
        </w:rPr>
        <w:t xml:space="preserve"> </w:t>
      </w:r>
      <w:r>
        <w:rPr>
          <w:szCs w:val="24"/>
          <w:lang w:val="id-ID"/>
        </w:rPr>
        <w:t xml:space="preserve">pengalaman belajar, </w:t>
      </w:r>
      <w:r w:rsidRPr="001614E2">
        <w:rPr>
          <w:color w:val="000000"/>
          <w:szCs w:val="24"/>
        </w:rPr>
        <w:t xml:space="preserve">materi yang telah dipahami, materi yang belum dipahami </w:t>
      </w:r>
      <w:r>
        <w:rPr>
          <w:color w:val="000000"/>
          <w:szCs w:val="24"/>
          <w:lang w:val="id-ID"/>
        </w:rPr>
        <w:t>dan</w:t>
      </w:r>
      <w:r w:rsidRPr="001614E2">
        <w:rPr>
          <w:color w:val="000000"/>
          <w:szCs w:val="24"/>
        </w:rPr>
        <w:t xml:space="preserve"> kendalanya, </w:t>
      </w:r>
      <w:r>
        <w:rPr>
          <w:color w:val="000000"/>
          <w:szCs w:val="24"/>
          <w:lang w:val="id-ID"/>
        </w:rPr>
        <w:t xml:space="preserve">serta </w:t>
      </w:r>
      <w:r w:rsidRPr="001614E2">
        <w:rPr>
          <w:color w:val="000000"/>
          <w:szCs w:val="24"/>
        </w:rPr>
        <w:t>strategi yang dilakukan untuk mengatasinya.</w:t>
      </w:r>
      <w:r w:rsidRPr="00FE7C82">
        <w:rPr>
          <w:color w:val="000000"/>
        </w:rPr>
        <w:t xml:space="preserve"> </w:t>
      </w:r>
    </w:p>
    <w:p w:rsidR="00CD17FB" w:rsidRDefault="00CD17FB" w:rsidP="00F3489E">
      <w:pPr>
        <w:pStyle w:val="ListParagraph"/>
        <w:spacing w:line="240" w:lineRule="auto"/>
        <w:ind w:left="0" w:firstLine="567"/>
        <w:jc w:val="both"/>
        <w:rPr>
          <w:szCs w:val="24"/>
          <w:lang w:val="id-ID"/>
        </w:rPr>
      </w:pPr>
      <w:r w:rsidRPr="00E21D01">
        <w:rPr>
          <w:szCs w:val="24"/>
          <w:lang w:val="id-ID"/>
        </w:rPr>
        <w:t>Hasil pemikiran</w:t>
      </w:r>
      <w:r>
        <w:rPr>
          <w:szCs w:val="24"/>
          <w:lang w:val="id-ID"/>
        </w:rPr>
        <w:t xml:space="preserve"> reflektif yang ditulis siswa dalam sebuah jurnal belajar memunginkan siswa untuk dapat mencapai kemajuan belajar dikarenakan siswa telah memahami dirinya sendiri, memahami kelebihan dan kelemahan yang nantinya akan diperbaiki dengan strategi tertentu sehingga siswa akan termotivasi untuk terus mencapai hasil belajar yang maksimal. Selain itu, </w:t>
      </w:r>
      <w:r w:rsidRPr="000E2507">
        <w:rPr>
          <w:color w:val="000000"/>
          <w:szCs w:val="24"/>
        </w:rPr>
        <w:t xml:space="preserve">dalam menulis jurnal belajar tentunya </w:t>
      </w:r>
      <w:r>
        <w:rPr>
          <w:color w:val="000000"/>
          <w:szCs w:val="24"/>
          <w:lang w:val="id-ID"/>
        </w:rPr>
        <w:t>sis</w:t>
      </w:r>
      <w:r w:rsidRPr="000E2507">
        <w:rPr>
          <w:color w:val="000000"/>
          <w:szCs w:val="24"/>
          <w:lang w:val="id-ID"/>
        </w:rPr>
        <w:t xml:space="preserve">wa </w:t>
      </w:r>
      <w:r w:rsidRPr="000E2507">
        <w:rPr>
          <w:color w:val="000000"/>
          <w:szCs w:val="24"/>
        </w:rPr>
        <w:t xml:space="preserve">akan berusaha mengingat kembali materi apa saja yang telah dipelajari </w:t>
      </w:r>
      <w:r w:rsidRPr="000E2507">
        <w:rPr>
          <w:szCs w:val="24"/>
        </w:rPr>
        <w:t>sehingga dapat meningkatkan hasil belajar sisw</w:t>
      </w:r>
      <w:r>
        <w:rPr>
          <w:szCs w:val="24"/>
          <w:lang w:val="id-ID"/>
        </w:rPr>
        <w:t xml:space="preserve">a. </w:t>
      </w:r>
    </w:p>
    <w:p w:rsidR="008F5EF1" w:rsidRPr="00CE43FB" w:rsidRDefault="008F5EF1" w:rsidP="00CE43FB">
      <w:pPr>
        <w:pStyle w:val="ListParagraph"/>
        <w:spacing w:line="240" w:lineRule="auto"/>
        <w:ind w:left="0" w:firstLine="567"/>
        <w:jc w:val="both"/>
        <w:rPr>
          <w:szCs w:val="24"/>
          <w:lang w:val="id-ID"/>
        </w:rPr>
      </w:pPr>
    </w:p>
    <w:p w:rsidR="00CD17FB" w:rsidRPr="00CE43FB" w:rsidRDefault="00CD17FB" w:rsidP="00CE43FB">
      <w:pPr>
        <w:pStyle w:val="ListParagraph"/>
        <w:numPr>
          <w:ilvl w:val="0"/>
          <w:numId w:val="22"/>
        </w:numPr>
        <w:spacing w:line="240" w:lineRule="auto"/>
        <w:jc w:val="both"/>
        <w:rPr>
          <w:color w:val="000000"/>
          <w:szCs w:val="24"/>
          <w:lang w:val="id-ID"/>
        </w:rPr>
      </w:pPr>
      <w:r w:rsidRPr="00CE43FB">
        <w:rPr>
          <w:szCs w:val="24"/>
          <w:lang w:val="id-ID"/>
        </w:rPr>
        <w:t xml:space="preserve">Motivasi Belajar </w:t>
      </w:r>
    </w:p>
    <w:p w:rsidR="00CD17FB" w:rsidRPr="00A61075" w:rsidRDefault="00CD17FB" w:rsidP="00CD17FB">
      <w:pPr>
        <w:pStyle w:val="ListParagraph"/>
        <w:tabs>
          <w:tab w:val="left" w:pos="0"/>
          <w:tab w:val="left" w:pos="567"/>
          <w:tab w:val="left" w:pos="709"/>
        </w:tabs>
        <w:spacing w:line="240" w:lineRule="auto"/>
        <w:ind w:left="0"/>
        <w:jc w:val="both"/>
        <w:rPr>
          <w:szCs w:val="24"/>
          <w:lang w:val="id-ID"/>
        </w:rPr>
      </w:pPr>
      <w:r>
        <w:rPr>
          <w:szCs w:val="24"/>
          <w:lang w:val="id-ID"/>
        </w:rPr>
        <w:tab/>
      </w:r>
      <w:r w:rsidRPr="00A61075">
        <w:rPr>
          <w:szCs w:val="24"/>
        </w:rPr>
        <w:t xml:space="preserve">Data motivasi belajar dikumpulkan menggunakan angket, dimana data </w:t>
      </w:r>
      <w:r>
        <w:rPr>
          <w:szCs w:val="24"/>
          <w:lang w:val="id-ID"/>
        </w:rPr>
        <w:t>dibagi</w:t>
      </w:r>
      <w:r w:rsidRPr="00A61075">
        <w:rPr>
          <w:szCs w:val="24"/>
        </w:rPr>
        <w:t xml:space="preserve"> dalam du</w:t>
      </w:r>
      <w:r>
        <w:rPr>
          <w:szCs w:val="24"/>
        </w:rPr>
        <w:t>a kelompok</w:t>
      </w:r>
      <w:r>
        <w:rPr>
          <w:szCs w:val="24"/>
          <w:lang w:val="id-ID"/>
        </w:rPr>
        <w:t xml:space="preserve"> </w:t>
      </w:r>
      <w:r>
        <w:rPr>
          <w:szCs w:val="24"/>
        </w:rPr>
        <w:t>yakni kelompok</w:t>
      </w:r>
      <w:r>
        <w:rPr>
          <w:szCs w:val="24"/>
          <w:lang w:val="id-ID"/>
        </w:rPr>
        <w:t xml:space="preserve"> </w:t>
      </w:r>
      <w:r w:rsidRPr="00A61075">
        <w:rPr>
          <w:szCs w:val="24"/>
        </w:rPr>
        <w:t xml:space="preserve">eksperimen dan kelompok kontrol. </w:t>
      </w:r>
      <w:r>
        <w:rPr>
          <w:szCs w:val="24"/>
          <w:lang w:val="id-ID"/>
        </w:rPr>
        <w:t>Pada saat</w:t>
      </w:r>
      <w:r w:rsidRPr="00A61075">
        <w:rPr>
          <w:szCs w:val="24"/>
        </w:rPr>
        <w:t xml:space="preserve"> </w:t>
      </w:r>
      <w:r w:rsidRPr="00A61075">
        <w:rPr>
          <w:szCs w:val="24"/>
          <w:lang w:val="id-ID"/>
        </w:rPr>
        <w:t xml:space="preserve">pemberian </w:t>
      </w:r>
      <w:r w:rsidRPr="00A61075">
        <w:rPr>
          <w:szCs w:val="24"/>
        </w:rPr>
        <w:t>postes</w:t>
      </w:r>
      <w:r>
        <w:rPr>
          <w:szCs w:val="24"/>
          <w:lang w:val="id-ID"/>
        </w:rPr>
        <w:t>t</w:t>
      </w:r>
      <w:r w:rsidRPr="00A61075">
        <w:rPr>
          <w:szCs w:val="24"/>
        </w:rPr>
        <w:t xml:space="preserve">, dilakukan pengambilan data dari kedua kelompok menggunakan angket </w:t>
      </w:r>
      <w:r w:rsidRPr="00A61075">
        <w:rPr>
          <w:szCs w:val="24"/>
          <w:lang w:val="id-ID"/>
        </w:rPr>
        <w:t>untuk membandingkan</w:t>
      </w:r>
      <w:r w:rsidRPr="00A61075">
        <w:rPr>
          <w:szCs w:val="24"/>
        </w:rPr>
        <w:t xml:space="preserve"> motivasi belajar </w:t>
      </w:r>
      <w:r w:rsidRPr="00A61075">
        <w:rPr>
          <w:szCs w:val="24"/>
          <w:lang w:val="id-ID"/>
        </w:rPr>
        <w:t>siswa yang diajar dengan menggunakan jurnal</w:t>
      </w:r>
      <w:r>
        <w:rPr>
          <w:szCs w:val="24"/>
          <w:lang w:val="id-ID"/>
        </w:rPr>
        <w:t xml:space="preserve"> </w:t>
      </w:r>
      <w:r w:rsidRPr="00A61075">
        <w:rPr>
          <w:szCs w:val="24"/>
          <w:lang w:val="id-ID"/>
        </w:rPr>
        <w:lastRenderedPageBreak/>
        <w:t>belajar dan tanpa menggunakan jurnal belajar</w:t>
      </w:r>
      <w:r w:rsidR="00476BB9">
        <w:rPr>
          <w:szCs w:val="24"/>
          <w:lang w:val="id-ID"/>
        </w:rPr>
        <w:t xml:space="preserve"> pada setiap aspek </w:t>
      </w:r>
      <w:r w:rsidR="00476BB9">
        <w:t xml:space="preserve">motivasi belajar Keller </w:t>
      </w:r>
      <w:r w:rsidR="00476BB9">
        <w:rPr>
          <w:lang w:val="id-ID"/>
        </w:rPr>
        <w:t>(</w:t>
      </w:r>
      <w:r w:rsidR="00476BB9">
        <w:t>dalam</w:t>
      </w:r>
      <w:r w:rsidR="00476BB9">
        <w:rPr>
          <w:lang w:val="id-ID"/>
        </w:rPr>
        <w:t xml:space="preserve"> </w:t>
      </w:r>
      <w:r w:rsidR="00476BB9">
        <w:t>Wena, 2014</w:t>
      </w:r>
      <w:r w:rsidR="00476BB9" w:rsidRPr="00D97134">
        <w:t xml:space="preserve">) yaitu </w:t>
      </w:r>
      <w:r w:rsidR="00476BB9" w:rsidRPr="008A0081">
        <w:rPr>
          <w:i/>
          <w:lang w:val="id-ID"/>
        </w:rPr>
        <w:t>Attention</w:t>
      </w:r>
      <w:r w:rsidR="00476BB9">
        <w:rPr>
          <w:i/>
          <w:lang w:val="id-ID"/>
        </w:rPr>
        <w:t xml:space="preserve"> </w:t>
      </w:r>
      <w:r w:rsidR="00476BB9">
        <w:rPr>
          <w:lang w:val="id-ID"/>
        </w:rPr>
        <w:t>(perhatian)</w:t>
      </w:r>
      <w:r w:rsidR="00476BB9" w:rsidRPr="008A0081">
        <w:rPr>
          <w:i/>
          <w:lang w:val="id-ID"/>
        </w:rPr>
        <w:t>, Relevance</w:t>
      </w:r>
      <w:r w:rsidR="00476BB9">
        <w:rPr>
          <w:i/>
          <w:lang w:val="id-ID"/>
        </w:rPr>
        <w:t xml:space="preserve"> </w:t>
      </w:r>
      <w:r w:rsidR="00476BB9" w:rsidRPr="00325BB8">
        <w:rPr>
          <w:lang w:val="id-ID"/>
        </w:rPr>
        <w:t>(relevansi)</w:t>
      </w:r>
      <w:r w:rsidR="00476BB9" w:rsidRPr="008A0081">
        <w:rPr>
          <w:i/>
          <w:lang w:val="id-ID"/>
        </w:rPr>
        <w:t>, Confidence</w:t>
      </w:r>
      <w:r w:rsidR="00476BB9">
        <w:rPr>
          <w:i/>
          <w:lang w:val="id-ID"/>
        </w:rPr>
        <w:t xml:space="preserve"> </w:t>
      </w:r>
      <w:r w:rsidR="00476BB9" w:rsidRPr="00325BB8">
        <w:rPr>
          <w:lang w:val="id-ID"/>
        </w:rPr>
        <w:t>(percaya diri),</w:t>
      </w:r>
      <w:r w:rsidR="00476BB9" w:rsidRPr="008A0081">
        <w:rPr>
          <w:i/>
          <w:lang w:val="id-ID"/>
        </w:rPr>
        <w:t xml:space="preserve"> dan Satisfaction</w:t>
      </w:r>
      <w:r w:rsidR="00476BB9">
        <w:rPr>
          <w:i/>
          <w:lang w:val="id-ID"/>
        </w:rPr>
        <w:t xml:space="preserve"> </w:t>
      </w:r>
      <w:r w:rsidR="00476BB9" w:rsidRPr="00325BB8">
        <w:rPr>
          <w:lang w:val="id-ID"/>
        </w:rPr>
        <w:t>(kepuasan)</w:t>
      </w:r>
      <w:r w:rsidR="00476BB9" w:rsidRPr="00D97134">
        <w:t>.</w:t>
      </w:r>
      <w:r w:rsidRPr="00A61075">
        <w:rPr>
          <w:szCs w:val="24"/>
        </w:rPr>
        <w:t xml:space="preserve">. </w:t>
      </w:r>
    </w:p>
    <w:p w:rsidR="00CD17FB" w:rsidRPr="00183458" w:rsidRDefault="00CD17FB" w:rsidP="00CD17FB">
      <w:pPr>
        <w:pStyle w:val="ListParagraph"/>
        <w:tabs>
          <w:tab w:val="left" w:pos="0"/>
          <w:tab w:val="left" w:pos="567"/>
          <w:tab w:val="left" w:pos="709"/>
        </w:tabs>
        <w:spacing w:line="240" w:lineRule="auto"/>
        <w:ind w:left="0"/>
        <w:jc w:val="both"/>
        <w:rPr>
          <w:szCs w:val="24"/>
          <w:lang w:val="id-ID"/>
        </w:rPr>
      </w:pPr>
      <w:r>
        <w:rPr>
          <w:lang w:val="id-ID"/>
        </w:rPr>
        <w:tab/>
      </w:r>
      <w:r w:rsidR="00ED425A">
        <w:rPr>
          <w:color w:val="000000"/>
          <w:lang w:val="id-ID"/>
        </w:rPr>
        <w:t xml:space="preserve">Nilai rata-rata motivasi belajar biologi siswa untuk aspek </w:t>
      </w:r>
      <w:r w:rsidR="00ED425A" w:rsidRPr="00700220">
        <w:rPr>
          <w:i/>
          <w:color w:val="000000"/>
          <w:lang w:val="id-ID"/>
        </w:rPr>
        <w:t>attention</w:t>
      </w:r>
      <w:r w:rsidR="00ED425A">
        <w:rPr>
          <w:color w:val="000000"/>
          <w:lang w:val="id-ID"/>
        </w:rPr>
        <w:t xml:space="preserve"> (perhatian</w:t>
      </w:r>
      <w:r w:rsidR="00C56CB3">
        <w:rPr>
          <w:color w:val="000000"/>
          <w:lang w:val="id-ID"/>
        </w:rPr>
        <w:t>)</w:t>
      </w:r>
      <w:r w:rsidR="00ED425A">
        <w:rPr>
          <w:color w:val="000000"/>
          <w:lang w:val="id-ID"/>
        </w:rPr>
        <w:t xml:space="preserve"> di kelas XI IPA 1 berada pada kategori cukup sedangkan di kelas XI IPA 2 berada pada kategori baik. Adapun untuk aspek </w:t>
      </w:r>
      <w:r w:rsidR="00ED425A" w:rsidRPr="007F4CD8">
        <w:rPr>
          <w:i/>
          <w:color w:val="000000"/>
          <w:lang w:val="id-ID"/>
        </w:rPr>
        <w:t>relevance</w:t>
      </w:r>
      <w:r w:rsidR="00ED425A">
        <w:rPr>
          <w:i/>
          <w:color w:val="000000"/>
          <w:lang w:val="id-ID"/>
        </w:rPr>
        <w:t xml:space="preserve"> </w:t>
      </w:r>
      <w:r w:rsidR="00ED425A">
        <w:rPr>
          <w:color w:val="000000"/>
          <w:lang w:val="id-ID"/>
        </w:rPr>
        <w:t>(hubungan)</w:t>
      </w:r>
      <w:r w:rsidR="00ED425A">
        <w:rPr>
          <w:i/>
          <w:color w:val="000000"/>
          <w:lang w:val="id-ID"/>
        </w:rPr>
        <w:t>,</w:t>
      </w:r>
      <w:r w:rsidR="00ED425A" w:rsidRPr="007F4CD8">
        <w:rPr>
          <w:i/>
          <w:color w:val="000000"/>
          <w:lang w:val="id-ID"/>
        </w:rPr>
        <w:t xml:space="preserve"> confidence</w:t>
      </w:r>
      <w:r w:rsidR="00ED425A">
        <w:rPr>
          <w:color w:val="000000"/>
          <w:lang w:val="id-ID"/>
        </w:rPr>
        <w:t xml:space="preserve"> (percaya diri), dan  </w:t>
      </w:r>
      <w:r w:rsidR="00ED425A">
        <w:rPr>
          <w:i/>
          <w:color w:val="000000"/>
          <w:lang w:val="id-ID"/>
        </w:rPr>
        <w:t xml:space="preserve">satisfaction </w:t>
      </w:r>
      <w:r w:rsidR="00ED425A">
        <w:rPr>
          <w:color w:val="000000"/>
          <w:lang w:val="id-ID"/>
        </w:rPr>
        <w:t xml:space="preserve">(kepuasan) baik di kelas XI IPA 1 maupun kelas XI IPA 2 berada pada kategori yang sama pada yaitu baik. Meskipun berada </w:t>
      </w:r>
      <w:r w:rsidR="00C56CB3">
        <w:rPr>
          <w:color w:val="000000"/>
          <w:lang w:val="id-ID"/>
        </w:rPr>
        <w:t>total skor rata-rata motivasi belajar siswa bera</w:t>
      </w:r>
      <w:r w:rsidR="00ED425A">
        <w:rPr>
          <w:color w:val="000000"/>
          <w:lang w:val="id-ID"/>
        </w:rPr>
        <w:t xml:space="preserve">da </w:t>
      </w:r>
      <w:r w:rsidR="00C56CB3">
        <w:rPr>
          <w:color w:val="000000"/>
          <w:lang w:val="id-ID"/>
        </w:rPr>
        <w:t xml:space="preserve">pada </w:t>
      </w:r>
      <w:r w:rsidR="00ED425A">
        <w:rPr>
          <w:color w:val="000000"/>
          <w:lang w:val="id-ID"/>
        </w:rPr>
        <w:t>kategori yang sama, namun rata-rata motivasi belajar biologi siswa di kelas XI IPA 2 lebih tinggi dibandingkan kelas XI IPA 1</w:t>
      </w:r>
      <w:r w:rsidR="00C56CB3">
        <w:rPr>
          <w:color w:val="000000"/>
          <w:lang w:val="id-ID"/>
        </w:rPr>
        <w:t>.</w:t>
      </w:r>
    </w:p>
    <w:p w:rsidR="00C56CB3" w:rsidRDefault="00C56CB3" w:rsidP="00C56CB3">
      <w:pPr>
        <w:pStyle w:val="ListParagraph"/>
        <w:numPr>
          <w:ilvl w:val="1"/>
          <w:numId w:val="25"/>
        </w:numPr>
        <w:tabs>
          <w:tab w:val="left" w:pos="0"/>
          <w:tab w:val="left" w:pos="567"/>
        </w:tabs>
        <w:spacing w:line="240" w:lineRule="auto"/>
        <w:ind w:left="426"/>
        <w:jc w:val="both"/>
        <w:rPr>
          <w:szCs w:val="24"/>
          <w:lang w:val="id-ID"/>
        </w:rPr>
      </w:pPr>
      <w:r>
        <w:rPr>
          <w:szCs w:val="24"/>
          <w:lang w:val="id-ID"/>
        </w:rPr>
        <w:t>Aspek a</w:t>
      </w:r>
      <w:r w:rsidRPr="0084546E">
        <w:rPr>
          <w:i/>
          <w:szCs w:val="24"/>
          <w:lang w:val="id-ID"/>
        </w:rPr>
        <w:t>ttention</w:t>
      </w:r>
      <w:r>
        <w:rPr>
          <w:szCs w:val="24"/>
          <w:lang w:val="id-ID"/>
        </w:rPr>
        <w:t xml:space="preserve"> (perhatian)</w:t>
      </w:r>
    </w:p>
    <w:p w:rsidR="00CD17FB" w:rsidRDefault="00C56CB3" w:rsidP="00C56CB3">
      <w:pPr>
        <w:pStyle w:val="ListParagraph"/>
        <w:spacing w:line="240" w:lineRule="auto"/>
        <w:ind w:left="0" w:firstLine="567"/>
        <w:jc w:val="both"/>
        <w:rPr>
          <w:szCs w:val="24"/>
          <w:lang w:val="id-ID"/>
        </w:rPr>
      </w:pPr>
      <w:r>
        <w:rPr>
          <w:szCs w:val="24"/>
          <w:lang w:val="id-ID"/>
        </w:rPr>
        <w:tab/>
      </w:r>
      <w:r w:rsidRPr="00B07370">
        <w:rPr>
          <w:rFonts w:ascii="TimesNewRomanPSMT" w:hAnsi="TimesNewRomanPSMT" w:cs="TimesNewRomanPSMT"/>
          <w:sz w:val="23"/>
          <w:szCs w:val="23"/>
          <w:lang w:val="id-ID"/>
        </w:rPr>
        <w:t>Di dalam proses belajar-mengajar</w:t>
      </w:r>
      <w:r>
        <w:rPr>
          <w:rFonts w:ascii="TimesNewRomanPSMT" w:hAnsi="TimesNewRomanPSMT" w:cs="TimesNewRomanPSMT"/>
          <w:sz w:val="23"/>
          <w:szCs w:val="23"/>
          <w:lang w:val="id-ID"/>
        </w:rPr>
        <w:t>,</w:t>
      </w:r>
      <w:r w:rsidRPr="00B07370">
        <w:rPr>
          <w:rFonts w:ascii="TimesNewRomanPSMT" w:hAnsi="TimesNewRomanPSMT" w:cs="TimesNewRomanPSMT"/>
          <w:sz w:val="23"/>
          <w:szCs w:val="23"/>
          <w:lang w:val="id-ID"/>
        </w:rPr>
        <w:t xml:space="preserve"> perhatian merupakan faktor</w:t>
      </w:r>
      <w:r>
        <w:rPr>
          <w:rFonts w:ascii="TimesNewRomanPSMT" w:hAnsi="TimesNewRomanPSMT" w:cs="TimesNewRomanPSMT"/>
          <w:sz w:val="23"/>
          <w:szCs w:val="23"/>
          <w:lang w:val="id-ID"/>
        </w:rPr>
        <w:t xml:space="preserve"> utama yang jelas besar pengaruhnya. Artinya, siswa yang mau belajar harus memiliki perhatian terhadap materi yang akan</w:t>
      </w:r>
      <w:r>
        <w:rPr>
          <w:szCs w:val="24"/>
          <w:lang w:val="id-ID"/>
        </w:rPr>
        <w:t xml:space="preserve"> </w:t>
      </w:r>
      <w:r>
        <w:rPr>
          <w:rFonts w:ascii="TimesNewRomanPSMT" w:hAnsi="TimesNewRomanPSMT" w:cs="TimesNewRomanPSMT"/>
          <w:sz w:val="23"/>
          <w:szCs w:val="23"/>
          <w:lang w:val="id-ID"/>
        </w:rPr>
        <w:t xml:space="preserve">dipelajari. </w:t>
      </w:r>
      <w:r>
        <w:rPr>
          <w:szCs w:val="24"/>
          <w:lang w:val="id-ID"/>
        </w:rPr>
        <w:t>Selama proses pembelajaran berlangsung, guru berusaha menarik perhatian siswa dengan mengajukan pertanyaan-pertanyaan dan meminta tanggapan kepada siswa mengenai materi baik di kelas kontrol maupun kelas eksperimen.</w:t>
      </w:r>
    </w:p>
    <w:p w:rsidR="00C56CB3" w:rsidRDefault="00C56CB3" w:rsidP="00C56CB3">
      <w:pPr>
        <w:pStyle w:val="ListParagraph"/>
        <w:tabs>
          <w:tab w:val="left" w:pos="0"/>
        </w:tabs>
        <w:spacing w:line="240" w:lineRule="auto"/>
        <w:ind w:left="0" w:firstLine="567"/>
        <w:jc w:val="both"/>
        <w:rPr>
          <w:szCs w:val="24"/>
          <w:lang w:val="id-ID"/>
        </w:rPr>
      </w:pPr>
      <w:r>
        <w:rPr>
          <w:szCs w:val="24"/>
          <w:lang w:val="id-ID"/>
        </w:rPr>
        <w:t xml:space="preserve">Berdasarkan skor rata-rata motivasi belajar biologi siswa di kelas kontrol, aspek </w:t>
      </w:r>
      <w:r w:rsidRPr="00864672">
        <w:rPr>
          <w:i/>
          <w:szCs w:val="24"/>
          <w:lang w:val="id-ID"/>
        </w:rPr>
        <w:t>attention</w:t>
      </w:r>
      <w:r>
        <w:rPr>
          <w:szCs w:val="24"/>
          <w:lang w:val="id-ID"/>
        </w:rPr>
        <w:t xml:space="preserve"> (perhatian) berada pada kategori cukup baik sedangkan di kelas eksperimen yang berada pada kategori baik. Motivasi belajar siswa di kelas ekperimen terlihat dengan </w:t>
      </w:r>
      <w:r>
        <w:rPr>
          <w:color w:val="000000"/>
          <w:szCs w:val="24"/>
          <w:lang w:val="id-ID"/>
        </w:rPr>
        <w:t xml:space="preserve">aktifnya siswa dalam menyimak dan bertanya mengenai konten materi selama proses belajar. </w:t>
      </w:r>
      <w:r>
        <w:rPr>
          <w:szCs w:val="24"/>
          <w:lang w:val="id-ID"/>
        </w:rPr>
        <w:t xml:space="preserve">Perhatian yang ditunjukkan siswa di kelas eksperimen membuktikan jurnal belajar yang ditulis siswa  di setiap akhir pembelajaran mampu memotivasi siswa untuk lebih fokus dalam proses pembelajaran dikarenakan siswa dituntut untuk mengingat kembali materi dan pengalaman-pengalaman yang telah mereka lewati selama proses pembelajaran dan dituliskan kembali dalam </w:t>
      </w:r>
      <w:r>
        <w:rPr>
          <w:szCs w:val="24"/>
          <w:lang w:val="id-ID"/>
        </w:rPr>
        <w:lastRenderedPageBreak/>
        <w:t xml:space="preserve">jurnal belajar. </w:t>
      </w:r>
      <w:r w:rsidRPr="001E335D">
        <w:rPr>
          <w:szCs w:val="24"/>
          <w:lang w:val="id-ID"/>
        </w:rPr>
        <w:t>Dengan mengisi jurnal belajar, siswa juga dapat mengekspresikan bagaimana perasaannya saat belajar dalam bentuk tulisan</w:t>
      </w:r>
      <w:r>
        <w:rPr>
          <w:szCs w:val="24"/>
          <w:lang w:val="id-ID"/>
        </w:rPr>
        <w:t xml:space="preserve"> sehingga</w:t>
      </w:r>
      <w:r w:rsidRPr="001E335D">
        <w:rPr>
          <w:szCs w:val="24"/>
          <w:lang w:val="id-ID"/>
        </w:rPr>
        <w:t xml:space="preserve"> membuat mereka lebih bersemangat lagi untuk mengikuti rangkaian pelajaran selanjutnya. </w:t>
      </w:r>
    </w:p>
    <w:p w:rsidR="00C56CB3" w:rsidRPr="00CB2DBF" w:rsidRDefault="00C56CB3" w:rsidP="00C56CB3">
      <w:pPr>
        <w:pStyle w:val="ListParagraph"/>
        <w:numPr>
          <w:ilvl w:val="1"/>
          <w:numId w:val="25"/>
        </w:numPr>
        <w:tabs>
          <w:tab w:val="left" w:pos="0"/>
        </w:tabs>
        <w:spacing w:after="200" w:line="240" w:lineRule="auto"/>
        <w:ind w:left="426"/>
        <w:jc w:val="both"/>
        <w:rPr>
          <w:lang w:val="id-ID"/>
        </w:rPr>
      </w:pPr>
      <w:r w:rsidRPr="003C3566">
        <w:rPr>
          <w:szCs w:val="24"/>
          <w:lang w:val="id-ID"/>
        </w:rPr>
        <w:t xml:space="preserve">Aspek </w:t>
      </w:r>
      <w:r>
        <w:rPr>
          <w:i/>
          <w:szCs w:val="24"/>
          <w:lang w:val="id-ID"/>
        </w:rPr>
        <w:t>r</w:t>
      </w:r>
      <w:r w:rsidRPr="00940BC8">
        <w:rPr>
          <w:i/>
          <w:szCs w:val="24"/>
          <w:lang w:val="id-ID"/>
        </w:rPr>
        <w:t>elevanc</w:t>
      </w:r>
      <w:r>
        <w:rPr>
          <w:i/>
          <w:szCs w:val="24"/>
          <w:lang w:val="id-ID"/>
        </w:rPr>
        <w:t>e</w:t>
      </w:r>
      <w:r>
        <w:rPr>
          <w:szCs w:val="24"/>
          <w:lang w:val="id-ID"/>
        </w:rPr>
        <w:t xml:space="preserve"> (hubungan)</w:t>
      </w:r>
    </w:p>
    <w:p w:rsidR="00C56CB3" w:rsidRDefault="00C56CB3" w:rsidP="00C56CB3">
      <w:pPr>
        <w:pStyle w:val="ListParagraph"/>
        <w:tabs>
          <w:tab w:val="left" w:pos="0"/>
        </w:tabs>
        <w:spacing w:line="240" w:lineRule="auto"/>
        <w:ind w:left="0" w:firstLine="567"/>
        <w:jc w:val="both"/>
        <w:rPr>
          <w:rFonts w:ascii="TimesNewRomanPSMT" w:hAnsi="TimesNewRomanPSMT" w:cs="TimesNewRomanPSMT"/>
          <w:sz w:val="23"/>
          <w:szCs w:val="23"/>
          <w:lang w:val="id-ID"/>
        </w:rPr>
      </w:pPr>
      <w:r>
        <w:rPr>
          <w:szCs w:val="24"/>
          <w:lang w:val="id-ID"/>
        </w:rPr>
        <w:t xml:space="preserve"> </w:t>
      </w:r>
      <w:r w:rsidRPr="00CB2DBF">
        <w:rPr>
          <w:rFonts w:ascii="TimesNewRomanPSMT" w:hAnsi="TimesNewRomanPSMT" w:cs="TimesNewRomanPSMT"/>
          <w:sz w:val="23"/>
          <w:szCs w:val="23"/>
          <w:lang w:val="id-ID"/>
        </w:rPr>
        <w:t>Kata relevansi menunjukkan adanya hubungan materi</w:t>
      </w:r>
      <w:r>
        <w:rPr>
          <w:rFonts w:ascii="TimesNewRomanPSMT" w:hAnsi="TimesNewRomanPSMT" w:cs="TimesNewRomanPSMT"/>
          <w:sz w:val="23"/>
          <w:szCs w:val="23"/>
          <w:lang w:val="id-ID"/>
        </w:rPr>
        <w:t xml:space="preserve"> pembelajaran dengan kebutuhan dan kondisi peserta didik. Motivasi peserta didik akan bangkit dan berkembang apabila mereka merasakan bahwa apa yang dipelajari itu </w:t>
      </w:r>
      <w:r w:rsidRPr="00CB2DBF">
        <w:rPr>
          <w:rFonts w:ascii="TimesNewRomanPSMT" w:hAnsi="TimesNewRomanPSMT" w:cs="TimesNewRomanPSMT"/>
          <w:sz w:val="23"/>
          <w:szCs w:val="23"/>
          <w:lang w:val="id-ID"/>
        </w:rPr>
        <w:t>bermanfaat</w:t>
      </w:r>
      <w:r>
        <w:rPr>
          <w:rFonts w:ascii="TimesNewRomanPSMT" w:hAnsi="TimesNewRomanPSMT" w:cs="TimesNewRomanPSMT"/>
          <w:sz w:val="23"/>
          <w:szCs w:val="23"/>
          <w:lang w:val="id-ID"/>
        </w:rPr>
        <w:t xml:space="preserve">. Jika siswa merasa kegiatan pembelajaran yang mereka ikuti bermanfaat dan berguna bagi kehidupan mereka, maka mereka akan terdorong mempelajarinya karena memilik hubungan dengan </w:t>
      </w:r>
      <w:r w:rsidRPr="00CB2DBF">
        <w:rPr>
          <w:rFonts w:ascii="TimesNewRomanPSMT" w:hAnsi="TimesNewRomanPSMT" w:cs="TimesNewRomanPSMT"/>
          <w:sz w:val="23"/>
          <w:szCs w:val="23"/>
          <w:lang w:val="id-ID"/>
        </w:rPr>
        <w:t>kebutuhan mereka, dan memiliki tujuan yang jelas.</w:t>
      </w:r>
      <w:r>
        <w:rPr>
          <w:rFonts w:ascii="TimesNewRomanPSMT" w:hAnsi="TimesNewRomanPSMT" w:cs="TimesNewRomanPSMT"/>
          <w:sz w:val="23"/>
          <w:szCs w:val="23"/>
          <w:lang w:val="id-ID"/>
        </w:rPr>
        <w:t xml:space="preserve"> Artinya, motivasi belajar akan tumbuh bila peserta didik mengakui bahwa materi belajar mempunyai manfaat langsung secara pribadi. </w:t>
      </w:r>
    </w:p>
    <w:p w:rsidR="00C56CB3" w:rsidRDefault="00C56CB3" w:rsidP="00C56CB3">
      <w:pPr>
        <w:pStyle w:val="ListParagraph"/>
        <w:spacing w:line="240" w:lineRule="auto"/>
        <w:ind w:left="0" w:firstLine="567"/>
        <w:jc w:val="both"/>
        <w:rPr>
          <w:rFonts w:ascii="TimesNewRomanPSMT" w:hAnsi="TimesNewRomanPSMT" w:cs="TimesNewRomanPSMT"/>
          <w:sz w:val="23"/>
          <w:szCs w:val="23"/>
          <w:lang w:val="id-ID"/>
        </w:rPr>
      </w:pPr>
      <w:r>
        <w:rPr>
          <w:rFonts w:ascii="TimesNewRomanPSMT" w:hAnsi="TimesNewRomanPSMT" w:cs="TimesNewRomanPSMT"/>
          <w:sz w:val="23"/>
          <w:szCs w:val="23"/>
          <w:lang w:val="id-ID"/>
        </w:rPr>
        <w:t xml:space="preserve">Skor rata-rata motivasi belajar siswa pada aspek </w:t>
      </w:r>
      <w:r w:rsidRPr="005353FF">
        <w:rPr>
          <w:rFonts w:ascii="TimesNewRomanPSMT" w:hAnsi="TimesNewRomanPSMT" w:cs="TimesNewRomanPSMT"/>
          <w:i/>
          <w:sz w:val="23"/>
          <w:szCs w:val="23"/>
          <w:lang w:val="id-ID"/>
        </w:rPr>
        <w:t xml:space="preserve">relevance </w:t>
      </w:r>
      <w:r>
        <w:rPr>
          <w:rFonts w:ascii="TimesNewRomanPSMT" w:hAnsi="TimesNewRomanPSMT" w:cs="TimesNewRomanPSMT"/>
          <w:sz w:val="23"/>
          <w:szCs w:val="23"/>
          <w:lang w:val="id-ID"/>
        </w:rPr>
        <w:t xml:space="preserve">(hubungan) untuk kelas kontrol sebesar 3,73 dan untuk kelas eksperimen sebesar 4,43 dimana keduanya berada pada kategori baik. </w:t>
      </w:r>
      <w:r>
        <w:rPr>
          <w:szCs w:val="24"/>
          <w:lang w:val="id-ID"/>
        </w:rPr>
        <w:t>Dengan menulis jurnal belajar, siswa dapat lebih memahami dirinya dan mengetahui sejauh mana keberhasilan mereka dalam mencapai tujuan pembelajaran dengan melakukan evaluasi diri (</w:t>
      </w:r>
      <w:r w:rsidRPr="00836DBE">
        <w:rPr>
          <w:i/>
          <w:szCs w:val="24"/>
          <w:lang w:val="id-ID"/>
        </w:rPr>
        <w:t>self regulation</w:t>
      </w:r>
      <w:r>
        <w:rPr>
          <w:szCs w:val="24"/>
          <w:lang w:val="id-ID"/>
        </w:rPr>
        <w:t xml:space="preserve">) yang ditulis dalam jurnal belajar. Siswa juga memikirkan strategi apa yang tepat atau cocok bagi mereka untuk mengatasi masalah belajarnya terkait materi yang belum dipahami sehingga siswa akan termotivasi untuk terus memperbaiki hasil belajarnya untuk mencapai tujuan pembelajaran yang diinginkan. Pada saat pelaksanaan penelitian, benar saja bahwa siswa melaksanakan strategi yang mereka tulis dalam jurnal belajar semisal bertanya pada guru di luar jam pelajaran biologi dan lebih fokus belajar pada pertemuan selanjutnya. Aktifitas siswa yang demikian menunjukkan bahwa siswa merasa apa yang mereka pelajari </w:t>
      </w:r>
      <w:r>
        <w:rPr>
          <w:rFonts w:ascii="TimesNewRomanPSMT" w:hAnsi="TimesNewRomanPSMT" w:cs="TimesNewRomanPSMT"/>
          <w:sz w:val="23"/>
          <w:szCs w:val="23"/>
          <w:lang w:val="id-ID"/>
        </w:rPr>
        <w:t xml:space="preserve">bermanfaat dan berguna bagi kehidupan mereka sehingga mereka akan termotivasi untuk mempelajarinya lebih lanjut. Walaupun data </w:t>
      </w:r>
      <w:r>
        <w:rPr>
          <w:rFonts w:ascii="TimesNewRomanPSMT" w:hAnsi="TimesNewRomanPSMT" w:cs="TimesNewRomanPSMT"/>
          <w:sz w:val="23"/>
          <w:szCs w:val="23"/>
          <w:lang w:val="id-ID"/>
        </w:rPr>
        <w:lastRenderedPageBreak/>
        <w:t>menunjukkan bahwa motivasi belajar siswa antara kelas kontrol dan eksperimen berada pada kategori yang sama, namun skor rata-rata motivasi belajar siswa pada kelas eksperimen lebih tinggi dibanding kelas kontrol.</w:t>
      </w:r>
    </w:p>
    <w:p w:rsidR="00C56CB3" w:rsidRPr="003C3566" w:rsidRDefault="00C56CB3" w:rsidP="00C56CB3">
      <w:pPr>
        <w:pStyle w:val="ListParagraph"/>
        <w:numPr>
          <w:ilvl w:val="1"/>
          <w:numId w:val="25"/>
        </w:numPr>
        <w:tabs>
          <w:tab w:val="left" w:pos="0"/>
        </w:tabs>
        <w:spacing w:after="200" w:line="240" w:lineRule="auto"/>
        <w:ind w:left="426"/>
        <w:jc w:val="both"/>
        <w:rPr>
          <w:szCs w:val="24"/>
          <w:lang w:val="id-ID"/>
        </w:rPr>
      </w:pPr>
      <w:r w:rsidRPr="003C3566">
        <w:rPr>
          <w:szCs w:val="24"/>
          <w:lang w:val="id-ID"/>
        </w:rPr>
        <w:t>Aspek</w:t>
      </w:r>
      <w:r w:rsidRPr="003C3566">
        <w:rPr>
          <w:i/>
          <w:szCs w:val="24"/>
          <w:lang w:val="id-ID"/>
        </w:rPr>
        <w:t xml:space="preserve"> confidence </w:t>
      </w:r>
      <w:r w:rsidRPr="003C3566">
        <w:rPr>
          <w:szCs w:val="24"/>
          <w:lang w:val="id-ID"/>
        </w:rPr>
        <w:t>(percaya diri)</w:t>
      </w:r>
    </w:p>
    <w:p w:rsidR="00C56CB3" w:rsidRDefault="00C56CB3" w:rsidP="00C56CB3">
      <w:pPr>
        <w:pStyle w:val="ListParagraph"/>
        <w:spacing w:line="240" w:lineRule="auto"/>
        <w:ind w:left="0" w:firstLine="567"/>
        <w:jc w:val="both"/>
        <w:rPr>
          <w:rFonts w:ascii="TimesNewRomanPSMT" w:hAnsi="TimesNewRomanPSMT" w:cs="TimesNewRomanPSMT"/>
          <w:sz w:val="23"/>
          <w:szCs w:val="23"/>
          <w:lang w:val="id-ID"/>
        </w:rPr>
      </w:pPr>
      <w:r w:rsidRPr="00690155">
        <w:rPr>
          <w:rFonts w:ascii="TimesNewRomanPSMT" w:hAnsi="TimesNewRomanPSMT" w:cs="TimesNewRomanPSMT"/>
          <w:sz w:val="23"/>
          <w:szCs w:val="23"/>
          <w:lang w:val="id-ID"/>
        </w:rPr>
        <w:t>Sikap</w:t>
      </w:r>
      <w:r>
        <w:rPr>
          <w:rFonts w:ascii="TimesNewRomanPSMT" w:hAnsi="TimesNewRomanPSMT" w:cs="TimesNewRomanPSMT"/>
          <w:sz w:val="23"/>
          <w:szCs w:val="23"/>
          <w:lang w:val="id-ID"/>
        </w:rPr>
        <w:t xml:space="preserve"> percaya diri merupakan sikap yakin bahwa dirinya benar, kuat dan mampu dalam menghadapi masalah yang datang. Mengingat betapa pentingnya rasa percaya diri, tugas bagi guru untuk menumbuhkan rasa percaya diri pada peserta didik sehingga mereka merasa mampu dalam </w:t>
      </w:r>
      <w:r w:rsidRPr="00690155">
        <w:rPr>
          <w:rFonts w:ascii="TimesNewRomanPSMT" w:hAnsi="TimesNewRomanPSMT" w:cs="TimesNewRomanPSMT"/>
          <w:sz w:val="23"/>
          <w:szCs w:val="23"/>
          <w:lang w:val="id-ID"/>
        </w:rPr>
        <w:t>setiap pelajaran apa pun.</w:t>
      </w:r>
      <w:r>
        <w:rPr>
          <w:rFonts w:ascii="TimesNewRomanPSMT" w:hAnsi="TimesNewRomanPSMT" w:cs="TimesNewRomanPSMT"/>
          <w:sz w:val="23"/>
          <w:szCs w:val="23"/>
          <w:lang w:val="id-ID"/>
        </w:rPr>
        <w:t xml:space="preserve"> Motivasi belajar siswa pada aspek </w:t>
      </w:r>
      <w:r w:rsidRPr="00C305EB">
        <w:rPr>
          <w:rFonts w:ascii="TimesNewRomanPSMT" w:hAnsi="TimesNewRomanPSMT" w:cs="TimesNewRomanPSMT"/>
          <w:i/>
          <w:sz w:val="23"/>
          <w:szCs w:val="23"/>
          <w:lang w:val="id-ID"/>
        </w:rPr>
        <w:t>confidence</w:t>
      </w:r>
      <w:r>
        <w:rPr>
          <w:rFonts w:ascii="TimesNewRomanPSMT" w:hAnsi="TimesNewRomanPSMT" w:cs="TimesNewRomanPSMT"/>
          <w:sz w:val="23"/>
          <w:szCs w:val="23"/>
          <w:lang w:val="id-ID"/>
        </w:rPr>
        <w:t xml:space="preserve"> (percaya diri) baik di kelas kontrol maupun kelas eksperimen berada pada kategori baik dengan skor rata-rata 3,63 untuk kelas kontrol dan 3,88 untuk kelas eksperimen.</w:t>
      </w:r>
    </w:p>
    <w:p w:rsidR="00C56CB3" w:rsidRDefault="00C56CB3" w:rsidP="00C56CB3">
      <w:pPr>
        <w:pStyle w:val="ListParagraph"/>
        <w:spacing w:line="240" w:lineRule="auto"/>
        <w:ind w:left="0" w:firstLine="567"/>
        <w:jc w:val="both"/>
        <w:rPr>
          <w:color w:val="000000"/>
          <w:szCs w:val="24"/>
          <w:lang w:val="id-ID"/>
        </w:rPr>
      </w:pPr>
      <w:r>
        <w:rPr>
          <w:color w:val="000000"/>
          <w:szCs w:val="24"/>
          <w:lang w:val="id-ID"/>
        </w:rPr>
        <w:t>Pada saat pelaksaan penelitian, siswa di kelas eksperimen menunjukkan tingkat kepercayaan diri yang baik, terbukti ketika guru mencoba menguji pengetahuan siswa dengan memberikan pertanyaan mengenai materi yang disampaikan seperti: Apa itu darah? Mengapa ketika seseorang terluka, darahnya tidak mengalir terus? siswa antusias untuk menjawab pertanyaan ataupun menanggapi jawaban temannnya.</w:t>
      </w:r>
      <w:r>
        <w:rPr>
          <w:szCs w:val="24"/>
          <w:lang w:val="id-ID"/>
        </w:rPr>
        <w:t xml:space="preserve"> </w:t>
      </w:r>
      <w:r>
        <w:rPr>
          <w:color w:val="000000"/>
          <w:szCs w:val="24"/>
          <w:lang w:val="id-ID"/>
        </w:rPr>
        <w:t>Di kelas kontrol, meskipun ada beberapa siswa menjawab dan memberi tanggapan, namun masih banyak pula siswa yang  kurang antusias untuk menanggapi  jika guru memberikan pertanyaan-pertanyaan selama proses belajar. Kurang antusiasnya siswa di kelas kontrol dimungkinkan karena siswa merasa kurang yakin akan kemampuan dirinya atau kurang percaya diri jika apa yang mereka sampaikan ternyata kurang tepat.</w:t>
      </w:r>
    </w:p>
    <w:p w:rsidR="00C56CB3" w:rsidRPr="00755E28" w:rsidRDefault="00C56CB3" w:rsidP="00F3489E">
      <w:pPr>
        <w:pStyle w:val="ListParagraph"/>
        <w:numPr>
          <w:ilvl w:val="1"/>
          <w:numId w:val="25"/>
        </w:numPr>
        <w:tabs>
          <w:tab w:val="left" w:pos="0"/>
        </w:tabs>
        <w:spacing w:after="200" w:line="240" w:lineRule="auto"/>
        <w:ind w:left="426"/>
        <w:jc w:val="both"/>
        <w:rPr>
          <w:lang w:val="id-ID"/>
        </w:rPr>
      </w:pPr>
      <w:r w:rsidRPr="003C3566">
        <w:rPr>
          <w:szCs w:val="24"/>
          <w:lang w:val="id-ID"/>
        </w:rPr>
        <w:t xml:space="preserve">Aspek </w:t>
      </w:r>
      <w:r>
        <w:rPr>
          <w:i/>
          <w:szCs w:val="24"/>
          <w:lang w:val="id-ID"/>
        </w:rPr>
        <w:t xml:space="preserve">satisfaction </w:t>
      </w:r>
      <w:r w:rsidRPr="004459DC">
        <w:rPr>
          <w:szCs w:val="24"/>
          <w:lang w:val="id-ID"/>
        </w:rPr>
        <w:t>(kepuasan)</w:t>
      </w:r>
    </w:p>
    <w:p w:rsidR="00C56CB3" w:rsidRDefault="00C56CB3" w:rsidP="00C56CB3">
      <w:pPr>
        <w:pStyle w:val="ListParagraph"/>
        <w:spacing w:line="240" w:lineRule="auto"/>
        <w:ind w:left="0" w:firstLine="567"/>
        <w:jc w:val="both"/>
        <w:rPr>
          <w:szCs w:val="24"/>
          <w:lang w:val="id-ID"/>
        </w:rPr>
      </w:pPr>
      <w:r w:rsidRPr="00755E28">
        <w:rPr>
          <w:szCs w:val="24"/>
          <w:lang w:val="id-ID"/>
        </w:rPr>
        <w:t xml:space="preserve">Kepuasan merupakan perasaan senang karena telah berhasil melakukan sesuatu. Perasaan ini perlu ditanamkan kepada </w:t>
      </w:r>
      <w:r>
        <w:rPr>
          <w:szCs w:val="24"/>
          <w:lang w:val="id-ID"/>
        </w:rPr>
        <w:t>siswa</w:t>
      </w:r>
      <w:r w:rsidRPr="00755E28">
        <w:rPr>
          <w:szCs w:val="24"/>
          <w:lang w:val="id-ID"/>
        </w:rPr>
        <w:t xml:space="preserve"> yang telah berhasil </w:t>
      </w:r>
      <w:r>
        <w:rPr>
          <w:szCs w:val="24"/>
          <w:lang w:val="id-ID"/>
        </w:rPr>
        <w:t>dalam pembelajaran</w:t>
      </w:r>
      <w:r w:rsidRPr="00755E28">
        <w:rPr>
          <w:szCs w:val="24"/>
          <w:lang w:val="id-ID"/>
        </w:rPr>
        <w:t xml:space="preserve"> yang pada akhirnya akan </w:t>
      </w:r>
      <w:r>
        <w:rPr>
          <w:szCs w:val="24"/>
          <w:lang w:val="id-ID"/>
        </w:rPr>
        <w:t>memotivasi</w:t>
      </w:r>
      <w:r w:rsidRPr="00755E28">
        <w:rPr>
          <w:szCs w:val="24"/>
          <w:lang w:val="id-ID"/>
        </w:rPr>
        <w:t xml:space="preserve"> mereka untuk mengulangi keberhasilannya di setiap kesempatan.</w:t>
      </w:r>
      <w:r>
        <w:rPr>
          <w:szCs w:val="24"/>
          <w:lang w:val="id-ID"/>
        </w:rPr>
        <w:t xml:space="preserve"> Berdasarkan skor rata-rata motivasi belajar biologi siswa </w:t>
      </w:r>
      <w:r>
        <w:rPr>
          <w:rFonts w:ascii="TimesNewRomanPSMT" w:hAnsi="TimesNewRomanPSMT" w:cs="TimesNewRomanPSMT"/>
          <w:sz w:val="23"/>
          <w:szCs w:val="23"/>
          <w:lang w:val="id-ID"/>
        </w:rPr>
        <w:t xml:space="preserve">pada aspek </w:t>
      </w:r>
      <w:r w:rsidRPr="00C305EB">
        <w:rPr>
          <w:rFonts w:ascii="TimesNewRomanPSMT" w:hAnsi="TimesNewRomanPSMT" w:cs="TimesNewRomanPSMT"/>
          <w:i/>
          <w:sz w:val="23"/>
          <w:szCs w:val="23"/>
          <w:lang w:val="id-ID"/>
        </w:rPr>
        <w:lastRenderedPageBreak/>
        <w:t>confidence</w:t>
      </w:r>
      <w:r>
        <w:rPr>
          <w:rFonts w:ascii="TimesNewRomanPSMT" w:hAnsi="TimesNewRomanPSMT" w:cs="TimesNewRomanPSMT"/>
          <w:sz w:val="23"/>
          <w:szCs w:val="23"/>
          <w:lang w:val="id-ID"/>
        </w:rPr>
        <w:t xml:space="preserve"> (percaya diri) baik di kelas kontrol maupun kelas eksperimen berada pada kategori baik dengan skor rata-rata 3,56 untuk kelas kontrol dan 4,20  untuk kelas eksperimen</w:t>
      </w:r>
      <w:r>
        <w:rPr>
          <w:szCs w:val="24"/>
          <w:lang w:val="id-ID"/>
        </w:rPr>
        <w:t xml:space="preserve">. </w:t>
      </w:r>
    </w:p>
    <w:p w:rsidR="00E91A48" w:rsidRDefault="00C56CB3" w:rsidP="00C56CB3">
      <w:pPr>
        <w:pStyle w:val="ListParagraph"/>
        <w:spacing w:line="240" w:lineRule="auto"/>
        <w:ind w:left="0" w:firstLine="567"/>
        <w:jc w:val="both"/>
        <w:rPr>
          <w:szCs w:val="24"/>
          <w:lang w:val="id-ID"/>
        </w:rPr>
      </w:pPr>
      <w:r>
        <w:rPr>
          <w:szCs w:val="24"/>
          <w:lang w:val="id-ID"/>
        </w:rPr>
        <w:t xml:space="preserve">Jurnal belajar yang ditulis siswa di kelas eksperimen dapat memberikan kesempatan kepada siswa untuk menuliskan materi yang telah dan belum dipahami serta kendala-kendala yang mereka hadapi selama proses pembelajaran sehingga guru dapat membacanya dan memberikan umpan balik terhadap jurnal belajar yang ditulis siswa. </w:t>
      </w:r>
      <w:r w:rsidRPr="00603D8C">
        <w:rPr>
          <w:iCs/>
          <w:color w:val="000000"/>
          <w:szCs w:val="24"/>
        </w:rPr>
        <w:t>Umpan balik (</w:t>
      </w:r>
      <w:r w:rsidRPr="00603D8C">
        <w:rPr>
          <w:i/>
          <w:iCs/>
          <w:color w:val="000000"/>
          <w:szCs w:val="24"/>
        </w:rPr>
        <w:t>Feed back</w:t>
      </w:r>
      <w:r w:rsidRPr="00603D8C">
        <w:rPr>
          <w:iCs/>
          <w:color w:val="000000"/>
          <w:szCs w:val="24"/>
        </w:rPr>
        <w:t>)</w:t>
      </w:r>
      <w:r>
        <w:rPr>
          <w:iCs/>
          <w:color w:val="000000"/>
          <w:szCs w:val="24"/>
          <w:lang w:val="id-ID"/>
        </w:rPr>
        <w:t xml:space="preserve"> </w:t>
      </w:r>
      <w:r w:rsidRPr="00603D8C">
        <w:rPr>
          <w:iCs/>
          <w:color w:val="000000"/>
          <w:szCs w:val="24"/>
        </w:rPr>
        <w:t xml:space="preserve">yang diberikan oleh guru </w:t>
      </w:r>
      <w:r>
        <w:rPr>
          <w:iCs/>
          <w:color w:val="000000"/>
          <w:szCs w:val="24"/>
          <w:lang w:val="id-ID"/>
        </w:rPr>
        <w:t>berupa p</w:t>
      </w:r>
      <w:r>
        <w:rPr>
          <w:iCs/>
          <w:color w:val="000000"/>
          <w:szCs w:val="24"/>
        </w:rPr>
        <w:t>enjelas</w:t>
      </w:r>
      <w:r w:rsidRPr="00603D8C">
        <w:rPr>
          <w:iCs/>
          <w:color w:val="000000"/>
          <w:szCs w:val="24"/>
        </w:rPr>
        <w:t xml:space="preserve">an kembali secara singkat materi yang belum dipahami oleh kebanyakan siswa </w:t>
      </w:r>
      <w:r>
        <w:rPr>
          <w:iCs/>
          <w:color w:val="000000"/>
          <w:szCs w:val="24"/>
          <w:lang w:val="id-ID"/>
        </w:rPr>
        <w:t>pada pertemuan sebelumnya</w:t>
      </w:r>
      <w:r w:rsidRPr="00603D8C">
        <w:rPr>
          <w:iCs/>
          <w:color w:val="000000"/>
          <w:szCs w:val="24"/>
        </w:rPr>
        <w:t xml:space="preserve"> sehingga siswa dapat memahami kembali materi tersebut</w:t>
      </w:r>
      <w:r>
        <w:rPr>
          <w:iCs/>
          <w:color w:val="000000"/>
          <w:szCs w:val="24"/>
          <w:lang w:val="id-ID"/>
        </w:rPr>
        <w:t xml:space="preserve"> dan memberikan pujian kepada siswa yang telah menuliskan jurnal belajar dengan baik</w:t>
      </w:r>
      <w:r w:rsidRPr="00603D8C">
        <w:rPr>
          <w:iCs/>
          <w:color w:val="000000"/>
          <w:szCs w:val="24"/>
        </w:rPr>
        <w:t>.</w:t>
      </w:r>
      <w:r>
        <w:rPr>
          <w:iCs/>
          <w:color w:val="000000"/>
          <w:szCs w:val="24"/>
          <w:lang w:val="id-ID"/>
        </w:rPr>
        <w:t xml:space="preserve"> </w:t>
      </w:r>
      <w:r>
        <w:rPr>
          <w:szCs w:val="24"/>
          <w:lang w:val="id-ID"/>
        </w:rPr>
        <w:t>Umpan balik dan pujian yang guru berikan mengenai refleksi yang ditulis siswa dalam jurnal belajar akan membuat siswa merasakan kepuasan tersendiri karena merasa diperhatikan oleh guru sehingga siswa menjadi termotivasi untuk terus meningkatkan kemampuan belajarnya.</w:t>
      </w:r>
    </w:p>
    <w:p w:rsidR="00F3489E" w:rsidRPr="00C56CB3" w:rsidRDefault="00F3489E" w:rsidP="00C56CB3">
      <w:pPr>
        <w:pStyle w:val="ListParagraph"/>
        <w:spacing w:line="240" w:lineRule="auto"/>
        <w:ind w:left="0" w:firstLine="567"/>
        <w:jc w:val="both"/>
        <w:rPr>
          <w:szCs w:val="24"/>
          <w:lang w:val="id-ID"/>
        </w:rPr>
      </w:pPr>
    </w:p>
    <w:p w:rsidR="00CE43FB" w:rsidRPr="00CE43FB" w:rsidRDefault="00CE43FB" w:rsidP="00CE43FB">
      <w:pPr>
        <w:pStyle w:val="ListParagraph"/>
        <w:numPr>
          <w:ilvl w:val="0"/>
          <w:numId w:val="22"/>
        </w:numPr>
        <w:spacing w:line="240" w:lineRule="auto"/>
        <w:jc w:val="both"/>
        <w:rPr>
          <w:color w:val="1D1B11" w:themeColor="background2" w:themeShade="1A"/>
          <w:szCs w:val="24"/>
          <w:lang w:val="id-ID"/>
        </w:rPr>
      </w:pPr>
      <w:r>
        <w:rPr>
          <w:szCs w:val="24"/>
          <w:lang w:val="id-ID"/>
        </w:rPr>
        <w:t xml:space="preserve">Hasil belajar </w:t>
      </w:r>
    </w:p>
    <w:p w:rsidR="00B15FBF" w:rsidRPr="00ED1660" w:rsidRDefault="00B15FBF" w:rsidP="00F3489E">
      <w:pPr>
        <w:pStyle w:val="ListParagraph"/>
        <w:tabs>
          <w:tab w:val="left" w:pos="0"/>
          <w:tab w:val="left" w:pos="567"/>
        </w:tabs>
        <w:spacing w:line="240" w:lineRule="auto"/>
        <w:ind w:left="0" w:firstLine="567"/>
        <w:jc w:val="both"/>
        <w:rPr>
          <w:szCs w:val="24"/>
          <w:lang w:val="id-ID"/>
        </w:rPr>
      </w:pPr>
      <w:r w:rsidRPr="00032B38">
        <w:rPr>
          <w:color w:val="000000"/>
          <w:szCs w:val="24"/>
        </w:rPr>
        <w:t xml:space="preserve">Berdasarkan hasil analisis data secara deskriptif diperoleh bahwa rata-rata hasil belajar </w:t>
      </w:r>
      <w:r>
        <w:rPr>
          <w:color w:val="000000"/>
          <w:szCs w:val="24"/>
          <w:lang w:val="id-ID"/>
        </w:rPr>
        <w:t xml:space="preserve">siwa di </w:t>
      </w:r>
      <w:r w:rsidRPr="00032B38">
        <w:rPr>
          <w:color w:val="000000"/>
          <w:szCs w:val="24"/>
        </w:rPr>
        <w:t xml:space="preserve">kelas </w:t>
      </w:r>
      <w:r>
        <w:rPr>
          <w:color w:val="000000"/>
          <w:szCs w:val="24"/>
          <w:lang w:val="id-ID"/>
        </w:rPr>
        <w:t xml:space="preserve">kontrol </w:t>
      </w:r>
      <w:r w:rsidRPr="00032B38">
        <w:rPr>
          <w:color w:val="000000"/>
          <w:szCs w:val="24"/>
        </w:rPr>
        <w:t xml:space="preserve">sebesar </w:t>
      </w:r>
      <w:r w:rsidRPr="001728AF">
        <w:rPr>
          <w:color w:val="000000"/>
          <w:szCs w:val="24"/>
          <w:lang w:val="id-ID"/>
        </w:rPr>
        <w:t>79.51</w:t>
      </w:r>
      <w:r>
        <w:rPr>
          <w:color w:val="000000"/>
          <w:szCs w:val="24"/>
          <w:lang w:val="id-ID"/>
        </w:rPr>
        <w:t xml:space="preserve"> dan </w:t>
      </w:r>
      <w:r w:rsidRPr="00032B38">
        <w:rPr>
          <w:color w:val="000000"/>
          <w:szCs w:val="24"/>
        </w:rPr>
        <w:t xml:space="preserve"> </w:t>
      </w:r>
      <w:r>
        <w:rPr>
          <w:color w:val="000000"/>
          <w:szCs w:val="24"/>
          <w:lang w:val="id-ID"/>
        </w:rPr>
        <w:t xml:space="preserve">di </w:t>
      </w:r>
      <w:r w:rsidRPr="00032B38">
        <w:rPr>
          <w:color w:val="000000"/>
          <w:szCs w:val="24"/>
        </w:rPr>
        <w:t xml:space="preserve"> kelas </w:t>
      </w:r>
      <w:r>
        <w:rPr>
          <w:color w:val="000000"/>
          <w:szCs w:val="24"/>
          <w:lang w:val="id-ID"/>
        </w:rPr>
        <w:t xml:space="preserve">eksperimen </w:t>
      </w:r>
      <w:r w:rsidRPr="00032B38">
        <w:rPr>
          <w:color w:val="000000"/>
          <w:szCs w:val="24"/>
        </w:rPr>
        <w:t xml:space="preserve">sebesar </w:t>
      </w:r>
      <w:r w:rsidRPr="001728AF">
        <w:rPr>
          <w:color w:val="000000"/>
          <w:szCs w:val="24"/>
          <w:lang w:val="id-ID"/>
        </w:rPr>
        <w:t>84.72</w:t>
      </w:r>
      <w:r>
        <w:rPr>
          <w:color w:val="000000"/>
          <w:szCs w:val="24"/>
          <w:lang w:val="id-ID"/>
        </w:rPr>
        <w:t xml:space="preserve"> </w:t>
      </w:r>
      <w:r>
        <w:rPr>
          <w:rFonts w:eastAsia="Times New Roman"/>
          <w:color w:val="000000"/>
          <w:szCs w:val="24"/>
          <w:lang w:val="id-ID"/>
        </w:rPr>
        <w:t>yang berarti</w:t>
      </w:r>
      <w:r w:rsidRPr="00032B38">
        <w:rPr>
          <w:rFonts w:eastAsia="Times New Roman"/>
          <w:color w:val="000000"/>
          <w:szCs w:val="24"/>
        </w:rPr>
        <w:t xml:space="preserve"> hasil belajar kelompok </w:t>
      </w:r>
      <w:r>
        <w:rPr>
          <w:rFonts w:eastAsia="Times New Roman"/>
          <w:color w:val="000000"/>
          <w:szCs w:val="24"/>
        </w:rPr>
        <w:t xml:space="preserve">experimen </w:t>
      </w:r>
      <w:r w:rsidRPr="00032B38">
        <w:rPr>
          <w:rFonts w:eastAsia="Times New Roman"/>
          <w:color w:val="000000"/>
          <w:szCs w:val="24"/>
        </w:rPr>
        <w:t xml:space="preserve">lebih baik dibandingkan kelompok kontrol. </w:t>
      </w:r>
      <w:r>
        <w:rPr>
          <w:rFonts w:eastAsia="Times New Roman"/>
          <w:color w:val="000000"/>
          <w:szCs w:val="24"/>
          <w:lang w:val="id-ID"/>
        </w:rPr>
        <w:t xml:space="preserve">Perbedaan nilai rata-rata hasil belajar pada kedua kelas </w:t>
      </w:r>
      <w:r>
        <w:rPr>
          <w:rFonts w:eastAsia="Times New Roman"/>
          <w:szCs w:val="24"/>
          <w:lang w:val="id-ID"/>
        </w:rPr>
        <w:t>di</w:t>
      </w:r>
      <w:r>
        <w:rPr>
          <w:szCs w:val="24"/>
          <w:lang w:val="id-ID"/>
        </w:rPr>
        <w:t xml:space="preserve">karenakan </w:t>
      </w:r>
      <w:r w:rsidRPr="00C74D57">
        <w:rPr>
          <w:szCs w:val="24"/>
        </w:rPr>
        <w:t xml:space="preserve">dengan </w:t>
      </w:r>
      <w:r w:rsidRPr="00C74D57">
        <w:rPr>
          <w:szCs w:val="24"/>
          <w:lang w:val="id-ID"/>
        </w:rPr>
        <w:t xml:space="preserve">menulis jurnal </w:t>
      </w:r>
      <w:r>
        <w:rPr>
          <w:szCs w:val="24"/>
          <w:lang w:val="id-ID"/>
        </w:rPr>
        <w:t>belajar</w:t>
      </w:r>
      <w:r w:rsidRPr="00C74D57">
        <w:rPr>
          <w:szCs w:val="24"/>
        </w:rPr>
        <w:t xml:space="preserve">, </w:t>
      </w:r>
      <w:r>
        <w:rPr>
          <w:szCs w:val="24"/>
          <w:lang w:val="id-ID"/>
        </w:rPr>
        <w:t>siswa dapat me</w:t>
      </w:r>
      <w:r w:rsidRPr="00ED35DB">
        <w:rPr>
          <w:szCs w:val="24"/>
          <w:lang w:val="id-ID"/>
        </w:rPr>
        <w:t>refleksi</w:t>
      </w:r>
      <w:r>
        <w:rPr>
          <w:szCs w:val="24"/>
          <w:lang w:val="id-ID"/>
        </w:rPr>
        <w:t>kan</w:t>
      </w:r>
      <w:r w:rsidRPr="00ED35DB">
        <w:rPr>
          <w:szCs w:val="24"/>
          <w:lang w:val="id-ID"/>
        </w:rPr>
        <w:t xml:space="preserve"> </w:t>
      </w:r>
      <w:r>
        <w:rPr>
          <w:szCs w:val="24"/>
          <w:lang w:val="id-ID"/>
        </w:rPr>
        <w:t xml:space="preserve">apa yang telah mereka peroleh selama proses pembelajaran, </w:t>
      </w:r>
      <w:r w:rsidRPr="00C74D57">
        <w:rPr>
          <w:szCs w:val="24"/>
          <w:lang w:val="id-ID"/>
        </w:rPr>
        <w:t>men</w:t>
      </w:r>
      <w:r>
        <w:rPr>
          <w:szCs w:val="24"/>
          <w:lang w:val="id-ID"/>
        </w:rPr>
        <w:t>ulis</w:t>
      </w:r>
      <w:r w:rsidRPr="00C74D57">
        <w:rPr>
          <w:szCs w:val="24"/>
        </w:rPr>
        <w:t xml:space="preserve"> kembali materi yang telah dipelajari</w:t>
      </w:r>
      <w:r>
        <w:rPr>
          <w:szCs w:val="24"/>
          <w:lang w:val="id-ID"/>
        </w:rPr>
        <w:t xml:space="preserve">, </w:t>
      </w:r>
      <w:r w:rsidRPr="00C74D57">
        <w:rPr>
          <w:szCs w:val="24"/>
          <w:lang w:val="id-ID"/>
        </w:rPr>
        <w:t>mengidentifikasi kendala yang mereka alami dalam memahami materi, serta memikirkan upaya dalam mengatasi kendala tersebut</w:t>
      </w:r>
      <w:r>
        <w:rPr>
          <w:szCs w:val="24"/>
          <w:lang w:val="id-ID"/>
        </w:rPr>
        <w:t xml:space="preserve">. </w:t>
      </w:r>
    </w:p>
    <w:p w:rsidR="00B15FBF" w:rsidRDefault="00B15FBF" w:rsidP="00B15FBF">
      <w:pPr>
        <w:pStyle w:val="ListParagraph"/>
        <w:tabs>
          <w:tab w:val="left" w:pos="567"/>
        </w:tabs>
        <w:spacing w:line="240" w:lineRule="auto"/>
        <w:ind w:left="0" w:firstLine="567"/>
        <w:jc w:val="both"/>
        <w:rPr>
          <w:color w:val="000000"/>
          <w:szCs w:val="24"/>
          <w:lang w:val="id-ID"/>
        </w:rPr>
      </w:pPr>
      <w:r w:rsidRPr="00032B38">
        <w:rPr>
          <w:rFonts w:eastAsia="Times New Roman"/>
          <w:color w:val="000000"/>
          <w:szCs w:val="24"/>
        </w:rPr>
        <w:t xml:space="preserve">Berdasarkan  analisis inferensial dengan menggunakan </w:t>
      </w:r>
      <w:r w:rsidRPr="00032B38">
        <w:rPr>
          <w:color w:val="000000"/>
          <w:szCs w:val="24"/>
          <w:lang w:val="sv-SE"/>
        </w:rPr>
        <w:t xml:space="preserve">program SPSS </w:t>
      </w:r>
      <w:r>
        <w:rPr>
          <w:color w:val="000000"/>
          <w:szCs w:val="24"/>
          <w:lang w:val="id-ID"/>
        </w:rPr>
        <w:t>16</w:t>
      </w:r>
      <w:r w:rsidRPr="00032B38">
        <w:rPr>
          <w:color w:val="000000"/>
          <w:szCs w:val="24"/>
          <w:lang w:val="sv-SE"/>
        </w:rPr>
        <w:t>.0 diperoleh nilai sig (2-tailed) 0,0</w:t>
      </w:r>
      <w:r>
        <w:rPr>
          <w:color w:val="000000"/>
          <w:szCs w:val="24"/>
          <w:lang w:val="id-ID"/>
        </w:rPr>
        <w:t>01</w:t>
      </w:r>
      <w:r w:rsidRPr="00032B38">
        <w:rPr>
          <w:color w:val="000000"/>
          <w:szCs w:val="24"/>
          <w:lang w:val="sv-SE"/>
        </w:rPr>
        <w:t xml:space="preserve"> &lt;</w:t>
      </w:r>
      <w:r>
        <w:rPr>
          <w:color w:val="000000"/>
          <w:szCs w:val="24"/>
          <w:lang w:val="id-ID"/>
        </w:rPr>
        <w:t xml:space="preserve"> </w:t>
      </w:r>
      <w:r w:rsidRPr="00032B38">
        <w:rPr>
          <w:color w:val="000000"/>
          <w:szCs w:val="24"/>
        </w:rPr>
        <w:t>α</w:t>
      </w:r>
      <w:r w:rsidRPr="00032B38">
        <w:rPr>
          <w:color w:val="000000"/>
          <w:szCs w:val="24"/>
          <w:lang w:val="sv-SE"/>
        </w:rPr>
        <w:t xml:space="preserve"> 0,05 yang </w:t>
      </w:r>
      <w:r w:rsidRPr="00032B38">
        <w:rPr>
          <w:color w:val="000000"/>
          <w:szCs w:val="24"/>
        </w:rPr>
        <w:t>berarti H</w:t>
      </w:r>
      <w:r w:rsidRPr="00032B38">
        <w:rPr>
          <w:color w:val="000000"/>
          <w:szCs w:val="24"/>
          <w:vertAlign w:val="subscript"/>
        </w:rPr>
        <w:t>0</w:t>
      </w:r>
      <w:r w:rsidRPr="00032B38">
        <w:rPr>
          <w:color w:val="000000"/>
          <w:szCs w:val="24"/>
        </w:rPr>
        <w:t xml:space="preserve"> ditolak dan H</w:t>
      </w:r>
      <w:r w:rsidRPr="00032B38">
        <w:rPr>
          <w:color w:val="000000"/>
          <w:szCs w:val="24"/>
          <w:vertAlign w:val="subscript"/>
        </w:rPr>
        <w:t>1</w:t>
      </w:r>
      <w:r w:rsidRPr="00032B38">
        <w:rPr>
          <w:color w:val="000000"/>
          <w:szCs w:val="24"/>
        </w:rPr>
        <w:t xml:space="preserve"> diterima sehingga dapat dikatakan bahwa penggunaan jurnal belajar </w:t>
      </w:r>
      <w:r w:rsidRPr="00032B38">
        <w:rPr>
          <w:color w:val="000000"/>
          <w:szCs w:val="24"/>
        </w:rPr>
        <w:lastRenderedPageBreak/>
        <w:t xml:space="preserve">pada materi </w:t>
      </w:r>
      <w:r>
        <w:rPr>
          <w:color w:val="000000"/>
          <w:szCs w:val="24"/>
          <w:lang w:val="id-ID"/>
        </w:rPr>
        <w:t>sistem peredaran darah</w:t>
      </w:r>
      <w:r w:rsidRPr="00032B38">
        <w:rPr>
          <w:color w:val="000000"/>
          <w:szCs w:val="24"/>
        </w:rPr>
        <w:t xml:space="preserve"> berpengaruh terhadap hasil bela</w:t>
      </w:r>
      <w:r>
        <w:rPr>
          <w:color w:val="000000"/>
          <w:szCs w:val="24"/>
        </w:rPr>
        <w:t xml:space="preserve">jar biologi siswa kelas XI IPA </w:t>
      </w:r>
      <w:r>
        <w:rPr>
          <w:color w:val="000000"/>
          <w:szCs w:val="24"/>
          <w:lang w:val="id-ID"/>
        </w:rPr>
        <w:t>2</w:t>
      </w:r>
      <w:r w:rsidRPr="00032B38">
        <w:rPr>
          <w:color w:val="000000"/>
          <w:szCs w:val="24"/>
        </w:rPr>
        <w:t xml:space="preserve"> (kelas exp</w:t>
      </w:r>
      <w:r>
        <w:rPr>
          <w:color w:val="000000"/>
          <w:szCs w:val="24"/>
        </w:rPr>
        <w:t xml:space="preserve">erimen). </w:t>
      </w:r>
      <w:r>
        <w:rPr>
          <w:color w:val="000000"/>
          <w:szCs w:val="24"/>
          <w:lang w:val="id-ID"/>
        </w:rPr>
        <w:t>P</w:t>
      </w:r>
      <w:r w:rsidRPr="00032B38">
        <w:rPr>
          <w:color w:val="000000"/>
          <w:szCs w:val="24"/>
        </w:rPr>
        <w:t>enelitian yang dilakukan oleh Kartono d</w:t>
      </w:r>
      <w:r>
        <w:rPr>
          <w:color w:val="000000"/>
          <w:szCs w:val="24"/>
        </w:rPr>
        <w:t>an Imron (2010), Nuraini (2014)</w:t>
      </w:r>
      <w:r w:rsidRPr="00032B38">
        <w:rPr>
          <w:color w:val="000000"/>
          <w:szCs w:val="24"/>
        </w:rPr>
        <w:t xml:space="preserve"> </w:t>
      </w:r>
      <w:r>
        <w:rPr>
          <w:color w:val="000000"/>
          <w:szCs w:val="24"/>
          <w:lang w:val="id-ID"/>
        </w:rPr>
        <w:t>membuktikan</w:t>
      </w:r>
      <w:r w:rsidRPr="00032B38">
        <w:rPr>
          <w:color w:val="000000"/>
          <w:szCs w:val="24"/>
        </w:rPr>
        <w:t xml:space="preserve"> bahwa penggunaan jurnal belajar berpengaruh terhadap hasil belajar siswa.</w:t>
      </w:r>
    </w:p>
    <w:p w:rsidR="00B15FBF" w:rsidRDefault="00B15FBF" w:rsidP="00B15FBF">
      <w:pPr>
        <w:pStyle w:val="ListParagraph"/>
        <w:spacing w:line="240" w:lineRule="auto"/>
        <w:ind w:left="0" w:firstLine="567"/>
        <w:jc w:val="both"/>
        <w:rPr>
          <w:color w:val="000000"/>
          <w:szCs w:val="24"/>
          <w:lang w:val="id-ID"/>
        </w:rPr>
      </w:pPr>
      <w:r>
        <w:rPr>
          <w:rFonts w:eastAsia="Times New Roman"/>
          <w:color w:val="000000"/>
          <w:szCs w:val="24"/>
          <w:lang w:val="id-ID"/>
        </w:rPr>
        <w:t>J</w:t>
      </w:r>
      <w:r>
        <w:rPr>
          <w:rFonts w:eastAsia="Times New Roman"/>
          <w:color w:val="000000"/>
          <w:szCs w:val="24"/>
        </w:rPr>
        <w:t xml:space="preserve">urnal </w:t>
      </w:r>
      <w:r>
        <w:rPr>
          <w:rFonts w:eastAsia="Times New Roman"/>
          <w:color w:val="000000"/>
          <w:szCs w:val="24"/>
          <w:lang w:val="id-ID"/>
        </w:rPr>
        <w:t>B</w:t>
      </w:r>
      <w:r w:rsidRPr="00032B38">
        <w:rPr>
          <w:rFonts w:eastAsia="Times New Roman"/>
          <w:color w:val="000000"/>
          <w:szCs w:val="24"/>
        </w:rPr>
        <w:t>elajar di</w:t>
      </w:r>
      <w:r>
        <w:rPr>
          <w:rFonts w:eastAsia="Times New Roman"/>
          <w:color w:val="000000"/>
          <w:szCs w:val="24"/>
          <w:lang w:val="id-ID"/>
        </w:rPr>
        <w:t>tulis</w:t>
      </w:r>
      <w:r w:rsidRPr="00032B38">
        <w:rPr>
          <w:rFonts w:eastAsia="Times New Roman"/>
          <w:color w:val="000000"/>
          <w:szCs w:val="24"/>
        </w:rPr>
        <w:t xml:space="preserve"> oleh siswa </w:t>
      </w:r>
      <w:r>
        <w:rPr>
          <w:rFonts w:eastAsia="Times New Roman"/>
          <w:color w:val="000000"/>
          <w:szCs w:val="24"/>
          <w:lang w:val="id-ID"/>
        </w:rPr>
        <w:t>kelas eksperimen disetiap akhir pembelajaran materi sistem peredaran darah manusia</w:t>
      </w:r>
      <w:r>
        <w:rPr>
          <w:rFonts w:eastAsia="Times New Roman"/>
          <w:color w:val="000000"/>
          <w:szCs w:val="24"/>
        </w:rPr>
        <w:t xml:space="preserve"> sebanyak 4 kali</w:t>
      </w:r>
      <w:r>
        <w:rPr>
          <w:rFonts w:eastAsia="Times New Roman"/>
          <w:color w:val="000000"/>
          <w:szCs w:val="24"/>
          <w:lang w:val="id-ID"/>
        </w:rPr>
        <w:t xml:space="preserve">. </w:t>
      </w:r>
      <w:r w:rsidRPr="00A52EF2">
        <w:rPr>
          <w:rFonts w:eastAsia="Times New Roman"/>
          <w:color w:val="000000"/>
          <w:szCs w:val="24"/>
        </w:rPr>
        <w:t xml:space="preserve">Peningkatan kemampuan belajar kelas yang diajarkan dengan menggunakan jurnal belajar lebih baik dibandingkan kelas  yang  tanpa mengunakan jurnal belajar karena </w:t>
      </w:r>
      <w:r>
        <w:rPr>
          <w:rFonts w:eastAsia="Times New Roman"/>
          <w:color w:val="000000"/>
          <w:szCs w:val="24"/>
          <w:lang w:val="id-ID"/>
        </w:rPr>
        <w:t xml:space="preserve">dengan menulis </w:t>
      </w:r>
      <w:r w:rsidRPr="00A52EF2">
        <w:rPr>
          <w:rFonts w:eastAsia="Times New Roman"/>
          <w:color w:val="000000"/>
          <w:szCs w:val="24"/>
        </w:rPr>
        <w:t>jurnal belajar</w:t>
      </w:r>
      <w:r>
        <w:rPr>
          <w:rFonts w:eastAsia="Times New Roman"/>
          <w:color w:val="000000"/>
          <w:szCs w:val="24"/>
          <w:lang w:val="id-ID"/>
        </w:rPr>
        <w:t xml:space="preserve"> </w:t>
      </w:r>
      <w:r w:rsidRPr="00A52EF2">
        <w:rPr>
          <w:rFonts w:eastAsia="Times New Roman"/>
          <w:color w:val="000000"/>
          <w:szCs w:val="24"/>
        </w:rPr>
        <w:t xml:space="preserve">siswa </w:t>
      </w:r>
      <w:r>
        <w:rPr>
          <w:rFonts w:eastAsia="Times New Roman"/>
          <w:color w:val="000000"/>
          <w:szCs w:val="24"/>
          <w:lang w:val="id-ID"/>
        </w:rPr>
        <w:t xml:space="preserve">dapat mengevaluasi diri dan </w:t>
      </w:r>
      <w:r w:rsidRPr="00A52EF2">
        <w:rPr>
          <w:rFonts w:eastAsia="Times New Roman"/>
          <w:color w:val="000000"/>
          <w:szCs w:val="24"/>
        </w:rPr>
        <w:t>mengidentifikasi proses belajarnya</w:t>
      </w:r>
      <w:r w:rsidRPr="005675C8">
        <w:rPr>
          <w:szCs w:val="24"/>
        </w:rPr>
        <w:t xml:space="preserve">. </w:t>
      </w:r>
      <w:r>
        <w:rPr>
          <w:szCs w:val="24"/>
          <w:lang w:val="id-ID"/>
        </w:rPr>
        <w:t xml:space="preserve">Siswa dapat mengetahui apa saja yang telah dan belum mereka pahami terkait materi  sistem peredaran darah manusia serta memikirkan strategi yang mereka lakukan untuk mengatasi kekurangannya dalam pembelajaran terkait materi yang belum dipahami. </w:t>
      </w:r>
      <w:r>
        <w:rPr>
          <w:rFonts w:eastAsia="Times New Roman"/>
          <w:color w:val="000000"/>
          <w:szCs w:val="24"/>
        </w:rPr>
        <w:t>Septiyana (2012) me</w:t>
      </w:r>
      <w:r>
        <w:rPr>
          <w:rFonts w:eastAsia="Times New Roman"/>
          <w:color w:val="000000"/>
          <w:szCs w:val="24"/>
          <w:lang w:val="id-ID"/>
        </w:rPr>
        <w:t xml:space="preserve">ngungkapkan bahwa </w:t>
      </w:r>
      <w:r>
        <w:rPr>
          <w:rFonts w:eastAsia="Times New Roman"/>
          <w:color w:val="000000"/>
          <w:szCs w:val="24"/>
        </w:rPr>
        <w:t>keberadaan</w:t>
      </w:r>
      <w:r>
        <w:rPr>
          <w:rFonts w:eastAsia="Times New Roman"/>
          <w:color w:val="000000"/>
          <w:szCs w:val="24"/>
          <w:lang w:val="id-ID"/>
        </w:rPr>
        <w:t xml:space="preserve"> </w:t>
      </w:r>
      <w:r w:rsidRPr="0047393E">
        <w:rPr>
          <w:rFonts w:eastAsia="Times New Roman"/>
          <w:color w:val="000000"/>
          <w:szCs w:val="24"/>
        </w:rPr>
        <w:t xml:space="preserve">jurnal belajar akan menstimulus siswa </w:t>
      </w:r>
      <w:r w:rsidRPr="0047393E">
        <w:rPr>
          <w:color w:val="000000"/>
          <w:szCs w:val="24"/>
        </w:rPr>
        <w:t>untuk merefleksikan dan mengevaluasi kegiatan belajar sehingga berpengaruh terhadap hasil belajar yang diperoleh siswa.</w:t>
      </w:r>
    </w:p>
    <w:p w:rsidR="00B15FBF" w:rsidRDefault="00B15FBF" w:rsidP="00B15FBF">
      <w:pPr>
        <w:pStyle w:val="ListParagraph"/>
        <w:spacing w:line="240" w:lineRule="auto"/>
        <w:ind w:left="0" w:firstLine="567"/>
        <w:jc w:val="both"/>
        <w:rPr>
          <w:iCs/>
          <w:color w:val="000000"/>
          <w:szCs w:val="24"/>
          <w:lang w:val="id-ID"/>
        </w:rPr>
      </w:pPr>
      <w:r>
        <w:rPr>
          <w:color w:val="000000"/>
          <w:szCs w:val="24"/>
          <w:lang w:val="id-ID"/>
        </w:rPr>
        <w:t xml:space="preserve">Selain merefleksikan kegiatan pembelajaran dan mengevaluasi diri, jurnal belajar juga dapat menjadi bahan refleksi bagi guru untuk melakukan </w:t>
      </w:r>
      <w:r w:rsidRPr="00603D8C">
        <w:rPr>
          <w:i/>
          <w:color w:val="000000"/>
          <w:szCs w:val="24"/>
          <w:lang w:val="id-ID"/>
        </w:rPr>
        <w:t>feedback</w:t>
      </w:r>
      <w:r>
        <w:rPr>
          <w:color w:val="000000"/>
          <w:szCs w:val="24"/>
          <w:lang w:val="id-ID"/>
        </w:rPr>
        <w:t xml:space="preserve"> (umpan balik) dan memperbaiki proses pembelajaran selanjutnya.  </w:t>
      </w:r>
      <w:r w:rsidRPr="003D0C2A">
        <w:rPr>
          <w:iCs/>
          <w:color w:val="000000"/>
          <w:szCs w:val="24"/>
        </w:rPr>
        <w:t>Canan</w:t>
      </w:r>
      <w:r>
        <w:rPr>
          <w:iCs/>
          <w:color w:val="000000"/>
          <w:szCs w:val="24"/>
          <w:lang w:val="id-ID"/>
        </w:rPr>
        <w:t xml:space="preserve"> </w:t>
      </w:r>
      <w:r w:rsidRPr="003D0C2A">
        <w:rPr>
          <w:iCs/>
          <w:color w:val="000000"/>
          <w:szCs w:val="24"/>
        </w:rPr>
        <w:t xml:space="preserve">dan </w:t>
      </w:r>
      <w:r w:rsidRPr="003D0C2A">
        <w:rPr>
          <w:color w:val="3D0731"/>
          <w:szCs w:val="24"/>
        </w:rPr>
        <w:t xml:space="preserve">Faik </w:t>
      </w:r>
      <w:r w:rsidRPr="003D0C2A">
        <w:rPr>
          <w:iCs/>
          <w:color w:val="000000"/>
          <w:szCs w:val="24"/>
        </w:rPr>
        <w:t xml:space="preserve">(2015) </w:t>
      </w:r>
      <w:r>
        <w:rPr>
          <w:iCs/>
          <w:color w:val="000000"/>
          <w:szCs w:val="24"/>
          <w:lang w:val="id-ID"/>
        </w:rPr>
        <w:t>mengungkap</w:t>
      </w:r>
      <w:r w:rsidRPr="003D0C2A">
        <w:rPr>
          <w:iCs/>
          <w:color w:val="000000"/>
          <w:szCs w:val="24"/>
        </w:rPr>
        <w:t xml:space="preserve"> </w:t>
      </w:r>
      <w:r w:rsidRPr="003D0C2A">
        <w:rPr>
          <w:iCs/>
          <w:color w:val="000000"/>
          <w:szCs w:val="24"/>
          <w:lang w:val="id-ID"/>
        </w:rPr>
        <w:t xml:space="preserve">bahwa </w:t>
      </w:r>
      <w:r w:rsidRPr="003D0C2A">
        <w:rPr>
          <w:iCs/>
          <w:color w:val="000000"/>
          <w:szCs w:val="24"/>
        </w:rPr>
        <w:t>umpan balik terhadap jurnal reflektif sangat efektif terkait peningkatan prestasi belajar siswa dalam sebuah mata pelajaran.</w:t>
      </w:r>
      <w:r>
        <w:rPr>
          <w:iCs/>
          <w:color w:val="000000"/>
          <w:szCs w:val="24"/>
          <w:lang w:val="id-ID"/>
        </w:rPr>
        <w:t xml:space="preserve"> </w:t>
      </w:r>
      <w:r w:rsidRPr="00603D8C">
        <w:rPr>
          <w:iCs/>
          <w:color w:val="000000"/>
          <w:szCs w:val="24"/>
        </w:rPr>
        <w:t>Umpan balik (</w:t>
      </w:r>
      <w:r w:rsidRPr="00603D8C">
        <w:rPr>
          <w:i/>
          <w:iCs/>
          <w:color w:val="000000"/>
          <w:szCs w:val="24"/>
        </w:rPr>
        <w:t>Feed back</w:t>
      </w:r>
      <w:r w:rsidRPr="00603D8C">
        <w:rPr>
          <w:iCs/>
          <w:color w:val="000000"/>
          <w:szCs w:val="24"/>
        </w:rPr>
        <w:t>)</w:t>
      </w:r>
      <w:r>
        <w:rPr>
          <w:iCs/>
          <w:color w:val="000000"/>
          <w:szCs w:val="24"/>
          <w:lang w:val="id-ID"/>
        </w:rPr>
        <w:t xml:space="preserve"> </w:t>
      </w:r>
      <w:r w:rsidRPr="00603D8C">
        <w:rPr>
          <w:iCs/>
          <w:color w:val="000000"/>
          <w:szCs w:val="24"/>
        </w:rPr>
        <w:t xml:space="preserve">yang diberikan oleh guru </w:t>
      </w:r>
      <w:r>
        <w:rPr>
          <w:iCs/>
          <w:color w:val="000000"/>
          <w:szCs w:val="24"/>
          <w:lang w:val="id-ID"/>
        </w:rPr>
        <w:t>berupa p</w:t>
      </w:r>
      <w:r>
        <w:rPr>
          <w:iCs/>
          <w:color w:val="000000"/>
          <w:szCs w:val="24"/>
        </w:rPr>
        <w:t>enjelas</w:t>
      </w:r>
      <w:r w:rsidRPr="00603D8C">
        <w:rPr>
          <w:iCs/>
          <w:color w:val="000000"/>
          <w:szCs w:val="24"/>
        </w:rPr>
        <w:t xml:space="preserve">an kembali secara singkat materi yang belum dipahami oleh kebanyakan siswa </w:t>
      </w:r>
      <w:r>
        <w:rPr>
          <w:iCs/>
          <w:color w:val="000000"/>
          <w:szCs w:val="24"/>
          <w:lang w:val="id-ID"/>
        </w:rPr>
        <w:t xml:space="preserve">pada pertemuan sebelumnya </w:t>
      </w:r>
      <w:r w:rsidRPr="00603D8C">
        <w:rPr>
          <w:iCs/>
          <w:color w:val="000000"/>
          <w:szCs w:val="24"/>
        </w:rPr>
        <w:t xml:space="preserve"> sehingga siswa dapat memahami kembali materi</w:t>
      </w:r>
      <w:r>
        <w:rPr>
          <w:iCs/>
          <w:color w:val="000000"/>
          <w:szCs w:val="24"/>
          <w:lang w:val="id-ID"/>
        </w:rPr>
        <w:t xml:space="preserve">. </w:t>
      </w:r>
    </w:p>
    <w:p w:rsidR="00B15FBF" w:rsidRDefault="00B15FBF" w:rsidP="00B15FBF">
      <w:pPr>
        <w:pStyle w:val="ListParagraph"/>
        <w:spacing w:line="240" w:lineRule="auto"/>
        <w:ind w:left="0" w:firstLine="567"/>
        <w:jc w:val="both"/>
        <w:rPr>
          <w:szCs w:val="24"/>
          <w:lang w:val="id-ID"/>
        </w:rPr>
      </w:pPr>
      <w:r w:rsidRPr="00F34EC3">
        <w:rPr>
          <w:iCs/>
          <w:color w:val="000000"/>
          <w:szCs w:val="24"/>
        </w:rPr>
        <w:t xml:space="preserve">Penelitian yang dilakukan oleh Febriyanti (2003) </w:t>
      </w:r>
      <w:r w:rsidRPr="00F34EC3">
        <w:rPr>
          <w:iCs/>
          <w:color w:val="000000"/>
          <w:szCs w:val="24"/>
          <w:lang w:val="id-ID"/>
        </w:rPr>
        <w:t xml:space="preserve">membuktikan </w:t>
      </w:r>
      <w:r w:rsidRPr="00F34EC3">
        <w:rPr>
          <w:iCs/>
          <w:color w:val="000000"/>
          <w:szCs w:val="24"/>
        </w:rPr>
        <w:t xml:space="preserve">bahwa pemberian umpan balik dalam pembelajaran </w:t>
      </w:r>
      <w:r w:rsidRPr="00F34EC3">
        <w:rPr>
          <w:iCs/>
          <w:color w:val="000000"/>
          <w:szCs w:val="24"/>
        </w:rPr>
        <w:lastRenderedPageBreak/>
        <w:t>akan  memberikan  penguatan terhadap materi yang dipelajari siswa, membantu siswa keluar dari kesulitan pada materi tersebut sehingga berpengaruh terhadap hasil belajar siswa.</w:t>
      </w:r>
      <w:r>
        <w:rPr>
          <w:iCs/>
          <w:color w:val="000000"/>
          <w:szCs w:val="24"/>
          <w:lang w:val="id-ID"/>
        </w:rPr>
        <w:t xml:space="preserve"> </w:t>
      </w:r>
      <w:r w:rsidRPr="00A52EF2">
        <w:rPr>
          <w:color w:val="000000"/>
          <w:szCs w:val="24"/>
        </w:rPr>
        <w:t>Keberanian siswa mengungkapkan pendapat melalui jurnal belajar serta kemampuan siswa mendeskripsikan kembali apa yang sudah dipelajari termasuk menuliskan kelemahan dan kelebihan dalam pelajaran telah memberikan dampak pada peningkatan hasil belajar siswa (Septiyana, 2012)</w:t>
      </w:r>
      <w:r>
        <w:rPr>
          <w:szCs w:val="24"/>
          <w:lang w:val="id-ID"/>
        </w:rPr>
        <w:t>.</w:t>
      </w:r>
    </w:p>
    <w:p w:rsidR="00E91A48" w:rsidRPr="00B15FBF" w:rsidRDefault="00E91A48" w:rsidP="00B15FBF">
      <w:pPr>
        <w:pStyle w:val="ListParagraph"/>
        <w:spacing w:line="240" w:lineRule="auto"/>
        <w:ind w:left="0" w:firstLine="567"/>
        <w:jc w:val="both"/>
        <w:rPr>
          <w:iCs/>
          <w:color w:val="000000"/>
          <w:szCs w:val="24"/>
          <w:lang w:val="id-ID"/>
        </w:rPr>
      </w:pPr>
    </w:p>
    <w:p w:rsidR="00CE43FB" w:rsidRDefault="00B15FBF" w:rsidP="00B15FBF">
      <w:pPr>
        <w:pStyle w:val="ListParagraph"/>
        <w:numPr>
          <w:ilvl w:val="0"/>
          <w:numId w:val="3"/>
        </w:numPr>
        <w:spacing w:line="240" w:lineRule="auto"/>
        <w:jc w:val="both"/>
        <w:rPr>
          <w:rStyle w:val="hps"/>
          <w:b/>
          <w:color w:val="1D1B11" w:themeColor="background2" w:themeShade="1A"/>
          <w:szCs w:val="24"/>
          <w:lang w:val="id-ID"/>
        </w:rPr>
      </w:pPr>
      <w:r>
        <w:rPr>
          <w:rStyle w:val="hps"/>
          <w:b/>
          <w:color w:val="1D1B11" w:themeColor="background2" w:themeShade="1A"/>
          <w:szCs w:val="24"/>
          <w:lang w:val="id-ID"/>
        </w:rPr>
        <w:t>KESIMPULAN DAN SARAN</w:t>
      </w:r>
    </w:p>
    <w:p w:rsidR="00B15FBF" w:rsidRDefault="00B15FBF" w:rsidP="00B15FBF">
      <w:pPr>
        <w:pStyle w:val="ListParagraph"/>
        <w:numPr>
          <w:ilvl w:val="0"/>
          <w:numId w:val="23"/>
        </w:numPr>
        <w:spacing w:line="240" w:lineRule="auto"/>
        <w:ind w:left="426"/>
        <w:jc w:val="both"/>
        <w:rPr>
          <w:rStyle w:val="hps"/>
          <w:b/>
          <w:color w:val="1D1B11" w:themeColor="background2" w:themeShade="1A"/>
          <w:szCs w:val="24"/>
          <w:lang w:val="id-ID"/>
        </w:rPr>
      </w:pPr>
      <w:r>
        <w:rPr>
          <w:rStyle w:val="hps"/>
          <w:b/>
          <w:color w:val="1D1B11" w:themeColor="background2" w:themeShade="1A"/>
          <w:szCs w:val="24"/>
          <w:lang w:val="id-ID"/>
        </w:rPr>
        <w:t>Kesimpulan</w:t>
      </w:r>
    </w:p>
    <w:p w:rsidR="00F3489E" w:rsidRPr="00A43BBF" w:rsidRDefault="00F3489E" w:rsidP="00F3489E">
      <w:pPr>
        <w:pStyle w:val="ListParagraph"/>
        <w:spacing w:line="240" w:lineRule="auto"/>
        <w:ind w:left="0" w:firstLine="567"/>
        <w:jc w:val="both"/>
        <w:rPr>
          <w:color w:val="000000"/>
        </w:rPr>
      </w:pPr>
      <w:r w:rsidRPr="00A43BBF">
        <w:rPr>
          <w:color w:val="000000"/>
        </w:rPr>
        <w:t>Berdasarkan hasil penelitian dari analisis data dan pembahasan maka dapat disimpulkan sebagai berikut.</w:t>
      </w:r>
    </w:p>
    <w:p w:rsidR="00F3489E" w:rsidRPr="00AD20D9" w:rsidRDefault="00F3489E" w:rsidP="00F3489E">
      <w:pPr>
        <w:pStyle w:val="NoSpacing"/>
        <w:numPr>
          <w:ilvl w:val="0"/>
          <w:numId w:val="15"/>
        </w:numPr>
        <w:ind w:left="426" w:hanging="426"/>
        <w:jc w:val="both"/>
        <w:rPr>
          <w:rFonts w:ascii="Times New Roman" w:hAnsi="Times New Roman"/>
          <w:color w:val="000000"/>
          <w:sz w:val="24"/>
          <w:szCs w:val="24"/>
        </w:rPr>
      </w:pPr>
      <w:r w:rsidRPr="00A43BBF">
        <w:rPr>
          <w:rFonts w:ascii="Times New Roman" w:hAnsi="Times New Roman"/>
          <w:color w:val="000000"/>
          <w:sz w:val="24"/>
          <w:szCs w:val="24"/>
        </w:rPr>
        <w:t xml:space="preserve">Motivasi </w:t>
      </w:r>
      <w:r>
        <w:rPr>
          <w:rFonts w:ascii="Times New Roman" w:hAnsi="Times New Roman"/>
          <w:color w:val="000000"/>
          <w:sz w:val="24"/>
          <w:szCs w:val="24"/>
        </w:rPr>
        <w:t>belajar</w:t>
      </w:r>
      <w:r>
        <w:rPr>
          <w:rFonts w:ascii="Times New Roman" w:hAnsi="Times New Roman"/>
          <w:color w:val="000000"/>
          <w:sz w:val="24"/>
          <w:szCs w:val="24"/>
          <w:lang w:val="id-ID"/>
        </w:rPr>
        <w:t xml:space="preserve"> </w:t>
      </w:r>
      <w:r w:rsidRPr="00232C45">
        <w:rPr>
          <w:rFonts w:ascii="Times New Roman" w:hAnsi="Times New Roman"/>
          <w:sz w:val="24"/>
          <w:szCs w:val="24"/>
          <w:lang w:val="sv-SE"/>
        </w:rPr>
        <w:t>biologi</w:t>
      </w:r>
      <w:r>
        <w:rPr>
          <w:rFonts w:ascii="Times New Roman" w:hAnsi="Times New Roman"/>
          <w:color w:val="000000"/>
          <w:sz w:val="24"/>
          <w:szCs w:val="24"/>
        </w:rPr>
        <w:t xml:space="preserve"> </w:t>
      </w:r>
      <w:r w:rsidRPr="00A43BBF">
        <w:rPr>
          <w:rFonts w:ascii="Times New Roman" w:hAnsi="Times New Roman"/>
          <w:color w:val="000000"/>
          <w:sz w:val="24"/>
          <w:szCs w:val="24"/>
        </w:rPr>
        <w:t>siswa</w:t>
      </w:r>
      <w:r>
        <w:rPr>
          <w:rFonts w:ascii="Times New Roman" w:hAnsi="Times New Roman"/>
          <w:color w:val="000000"/>
          <w:sz w:val="24"/>
          <w:szCs w:val="24"/>
          <w:lang w:val="id-ID"/>
        </w:rPr>
        <w:t xml:space="preserve"> kelas XI IPA SMA Negeri 8 Makassar yang diajar dengan menggunakan jurnal belajar</w:t>
      </w:r>
      <w:r w:rsidRPr="00A43BBF">
        <w:rPr>
          <w:rFonts w:ascii="Times New Roman" w:hAnsi="Times New Roman"/>
          <w:color w:val="000000"/>
          <w:sz w:val="24"/>
          <w:szCs w:val="24"/>
        </w:rPr>
        <w:t xml:space="preserve"> </w:t>
      </w:r>
      <w:r>
        <w:rPr>
          <w:rFonts w:ascii="Times New Roman" w:hAnsi="Times New Roman"/>
          <w:color w:val="000000"/>
          <w:sz w:val="24"/>
          <w:szCs w:val="24"/>
          <w:lang w:val="id-ID"/>
        </w:rPr>
        <w:t xml:space="preserve">berada pada kategori baik dengan skor rata-rata 4,15. </w:t>
      </w:r>
    </w:p>
    <w:p w:rsidR="00F3489E" w:rsidRPr="00A902F9" w:rsidRDefault="00F3489E" w:rsidP="00F3489E">
      <w:pPr>
        <w:pStyle w:val="NoSpacing"/>
        <w:numPr>
          <w:ilvl w:val="0"/>
          <w:numId w:val="15"/>
        </w:numPr>
        <w:ind w:left="426" w:hanging="426"/>
        <w:jc w:val="both"/>
        <w:rPr>
          <w:rFonts w:ascii="Times New Roman" w:hAnsi="Times New Roman"/>
          <w:color w:val="000000"/>
          <w:sz w:val="24"/>
          <w:szCs w:val="24"/>
        </w:rPr>
      </w:pPr>
      <w:r w:rsidRPr="00A43BBF">
        <w:rPr>
          <w:rFonts w:ascii="Times New Roman" w:hAnsi="Times New Roman"/>
          <w:color w:val="000000"/>
          <w:sz w:val="24"/>
          <w:szCs w:val="24"/>
        </w:rPr>
        <w:t xml:space="preserve">Motivasi </w:t>
      </w:r>
      <w:r>
        <w:rPr>
          <w:rFonts w:ascii="Times New Roman" w:hAnsi="Times New Roman"/>
          <w:color w:val="000000"/>
          <w:sz w:val="24"/>
          <w:szCs w:val="24"/>
        </w:rPr>
        <w:t>belajar</w:t>
      </w:r>
      <w:r>
        <w:rPr>
          <w:rFonts w:ascii="Times New Roman" w:hAnsi="Times New Roman"/>
          <w:color w:val="000000"/>
          <w:sz w:val="24"/>
          <w:szCs w:val="24"/>
          <w:lang w:val="id-ID"/>
        </w:rPr>
        <w:t xml:space="preserve"> </w:t>
      </w:r>
      <w:r w:rsidRPr="00232C45">
        <w:rPr>
          <w:rFonts w:ascii="Times New Roman" w:hAnsi="Times New Roman"/>
          <w:sz w:val="24"/>
          <w:szCs w:val="24"/>
          <w:lang w:val="sv-SE"/>
        </w:rPr>
        <w:t>biologi</w:t>
      </w:r>
      <w:r>
        <w:rPr>
          <w:rFonts w:ascii="Times New Roman" w:hAnsi="Times New Roman"/>
          <w:color w:val="000000"/>
          <w:sz w:val="24"/>
          <w:szCs w:val="24"/>
        </w:rPr>
        <w:t xml:space="preserve"> </w:t>
      </w:r>
      <w:r w:rsidRPr="00A43BBF">
        <w:rPr>
          <w:rFonts w:ascii="Times New Roman" w:hAnsi="Times New Roman"/>
          <w:color w:val="000000"/>
          <w:sz w:val="24"/>
          <w:szCs w:val="24"/>
        </w:rPr>
        <w:t>siswa</w:t>
      </w:r>
      <w:r>
        <w:rPr>
          <w:rFonts w:ascii="Times New Roman" w:hAnsi="Times New Roman"/>
          <w:color w:val="000000"/>
          <w:sz w:val="24"/>
          <w:szCs w:val="24"/>
          <w:lang w:val="id-ID"/>
        </w:rPr>
        <w:t xml:space="preserve"> kelas XI IPA SMA Negeri 8 Makassar yang diajar tanpa menggunakan jurnal belajar</w:t>
      </w:r>
      <w:r w:rsidRPr="00A43BBF">
        <w:rPr>
          <w:rFonts w:ascii="Times New Roman" w:hAnsi="Times New Roman"/>
          <w:color w:val="000000"/>
          <w:sz w:val="24"/>
          <w:szCs w:val="24"/>
        </w:rPr>
        <w:t xml:space="preserve"> </w:t>
      </w:r>
      <w:r>
        <w:rPr>
          <w:rFonts w:ascii="Times New Roman" w:hAnsi="Times New Roman"/>
          <w:color w:val="000000"/>
          <w:sz w:val="24"/>
          <w:szCs w:val="24"/>
          <w:lang w:val="id-ID"/>
        </w:rPr>
        <w:t>berada pada kategori baik dengan skor rata-rata 3,54.</w:t>
      </w:r>
    </w:p>
    <w:p w:rsidR="00F3489E" w:rsidRPr="000B65A2" w:rsidRDefault="00F3489E" w:rsidP="00F3489E">
      <w:pPr>
        <w:pStyle w:val="NoSpacing"/>
        <w:numPr>
          <w:ilvl w:val="0"/>
          <w:numId w:val="15"/>
        </w:numPr>
        <w:ind w:left="426" w:hanging="426"/>
        <w:jc w:val="both"/>
        <w:rPr>
          <w:rFonts w:ascii="Times New Roman" w:hAnsi="Times New Roman"/>
          <w:color w:val="000000"/>
          <w:sz w:val="24"/>
          <w:szCs w:val="24"/>
        </w:rPr>
      </w:pPr>
      <w:r>
        <w:rPr>
          <w:rFonts w:ascii="Times New Roman" w:hAnsi="Times New Roman"/>
          <w:sz w:val="24"/>
          <w:szCs w:val="24"/>
          <w:lang w:val="id-ID"/>
        </w:rPr>
        <w:t>H</w:t>
      </w:r>
      <w:r w:rsidRPr="00A902F9">
        <w:rPr>
          <w:rFonts w:ascii="Times New Roman" w:hAnsi="Times New Roman"/>
          <w:sz w:val="24"/>
          <w:szCs w:val="24"/>
          <w:lang w:val="id-ID"/>
        </w:rPr>
        <w:t xml:space="preserve">asil belajar </w:t>
      </w:r>
      <w:r>
        <w:rPr>
          <w:rFonts w:ascii="Times New Roman" w:hAnsi="Times New Roman"/>
          <w:sz w:val="24"/>
          <w:szCs w:val="24"/>
          <w:lang w:val="id-ID"/>
        </w:rPr>
        <w:t xml:space="preserve">biologi </w:t>
      </w:r>
      <w:r w:rsidRPr="00A902F9">
        <w:rPr>
          <w:rFonts w:ascii="Times New Roman" w:hAnsi="Times New Roman"/>
          <w:sz w:val="24"/>
          <w:szCs w:val="24"/>
          <w:lang w:val="id-ID"/>
        </w:rPr>
        <w:t xml:space="preserve">siswa pada kelas </w:t>
      </w:r>
      <w:r>
        <w:rPr>
          <w:rFonts w:ascii="Times New Roman" w:hAnsi="Times New Roman"/>
          <w:sz w:val="24"/>
          <w:szCs w:val="24"/>
          <w:lang w:val="id-ID"/>
        </w:rPr>
        <w:t>XI IPA SMA Negeri 8 Makassar yang diajar dengan menggunakan jurnal belajar berada pada kategori baik dengan skor rata-rata 79,51.</w:t>
      </w:r>
    </w:p>
    <w:p w:rsidR="00F3489E" w:rsidRPr="00F3489E" w:rsidRDefault="00F3489E" w:rsidP="00F3489E">
      <w:pPr>
        <w:pStyle w:val="NoSpacing"/>
        <w:numPr>
          <w:ilvl w:val="0"/>
          <w:numId w:val="15"/>
        </w:numPr>
        <w:ind w:left="426" w:hanging="426"/>
        <w:jc w:val="both"/>
        <w:rPr>
          <w:rFonts w:ascii="Times New Roman" w:hAnsi="Times New Roman"/>
          <w:color w:val="000000"/>
          <w:sz w:val="24"/>
          <w:szCs w:val="24"/>
        </w:rPr>
      </w:pPr>
      <w:r>
        <w:rPr>
          <w:rFonts w:ascii="Times New Roman" w:hAnsi="Times New Roman"/>
          <w:sz w:val="24"/>
          <w:szCs w:val="24"/>
          <w:lang w:val="id-ID"/>
        </w:rPr>
        <w:t>H</w:t>
      </w:r>
      <w:r w:rsidRPr="00A902F9">
        <w:rPr>
          <w:rFonts w:ascii="Times New Roman" w:hAnsi="Times New Roman"/>
          <w:sz w:val="24"/>
          <w:szCs w:val="24"/>
          <w:lang w:val="id-ID"/>
        </w:rPr>
        <w:t xml:space="preserve">asil belajar </w:t>
      </w:r>
      <w:r>
        <w:rPr>
          <w:rFonts w:ascii="Times New Roman" w:hAnsi="Times New Roman"/>
          <w:sz w:val="24"/>
          <w:szCs w:val="24"/>
          <w:lang w:val="id-ID"/>
        </w:rPr>
        <w:t xml:space="preserve">biologi </w:t>
      </w:r>
      <w:r w:rsidRPr="00A902F9">
        <w:rPr>
          <w:rFonts w:ascii="Times New Roman" w:hAnsi="Times New Roman"/>
          <w:sz w:val="24"/>
          <w:szCs w:val="24"/>
          <w:lang w:val="id-ID"/>
        </w:rPr>
        <w:t xml:space="preserve">siswa pada kelas </w:t>
      </w:r>
      <w:r>
        <w:rPr>
          <w:rFonts w:ascii="Times New Roman" w:hAnsi="Times New Roman"/>
          <w:sz w:val="24"/>
          <w:szCs w:val="24"/>
          <w:lang w:val="id-ID"/>
        </w:rPr>
        <w:t xml:space="preserve">XI IPA SMA Negeri 8 Makassar yang diajar tanpa menggunakan jurnal belajar berada pada kategori sangat baik dengan skor rata-rata 84,72. </w:t>
      </w:r>
    </w:p>
    <w:p w:rsidR="00B15FBF" w:rsidRPr="00F3489E" w:rsidRDefault="00F3489E" w:rsidP="00F3489E">
      <w:pPr>
        <w:pStyle w:val="NoSpacing"/>
        <w:numPr>
          <w:ilvl w:val="0"/>
          <w:numId w:val="15"/>
        </w:numPr>
        <w:ind w:left="426" w:hanging="426"/>
        <w:jc w:val="both"/>
        <w:rPr>
          <w:rFonts w:ascii="Times New Roman" w:hAnsi="Times New Roman"/>
          <w:color w:val="000000"/>
          <w:sz w:val="24"/>
          <w:szCs w:val="24"/>
        </w:rPr>
      </w:pPr>
      <w:r w:rsidRPr="00F3489E">
        <w:rPr>
          <w:rFonts w:ascii="Times New Roman" w:hAnsi="Times New Roman"/>
          <w:color w:val="000000"/>
          <w:sz w:val="24"/>
          <w:szCs w:val="24"/>
          <w:lang w:val="id-ID"/>
        </w:rPr>
        <w:t>J</w:t>
      </w:r>
      <w:r w:rsidRPr="00F3489E">
        <w:rPr>
          <w:rFonts w:ascii="Times New Roman" w:hAnsi="Times New Roman"/>
          <w:color w:val="000000"/>
          <w:sz w:val="24"/>
          <w:szCs w:val="24"/>
        </w:rPr>
        <w:t xml:space="preserve">urnal belajar </w:t>
      </w:r>
      <w:r w:rsidRPr="00F3489E">
        <w:rPr>
          <w:rFonts w:ascii="Times New Roman" w:hAnsi="Times New Roman"/>
          <w:color w:val="000000"/>
          <w:sz w:val="24"/>
          <w:szCs w:val="24"/>
          <w:lang w:val="id-ID"/>
        </w:rPr>
        <w:t xml:space="preserve">berpengaruh </w:t>
      </w:r>
      <w:r w:rsidRPr="00F3489E">
        <w:rPr>
          <w:rFonts w:ascii="Times New Roman" w:hAnsi="Times New Roman"/>
          <w:color w:val="000000"/>
          <w:sz w:val="24"/>
          <w:szCs w:val="24"/>
        </w:rPr>
        <w:t xml:space="preserve">terhadap hasil belajar </w:t>
      </w:r>
      <w:r w:rsidRPr="00F3489E">
        <w:rPr>
          <w:rFonts w:ascii="Times New Roman" w:hAnsi="Times New Roman"/>
          <w:color w:val="000000"/>
          <w:sz w:val="24"/>
          <w:szCs w:val="24"/>
          <w:lang w:val="id-ID"/>
        </w:rPr>
        <w:t xml:space="preserve">biologi </w:t>
      </w:r>
      <w:r w:rsidRPr="00F3489E">
        <w:rPr>
          <w:rFonts w:ascii="Times New Roman" w:hAnsi="Times New Roman"/>
          <w:color w:val="000000"/>
          <w:sz w:val="24"/>
          <w:szCs w:val="24"/>
        </w:rPr>
        <w:t xml:space="preserve">siswa </w:t>
      </w:r>
      <w:r w:rsidRPr="00F3489E">
        <w:rPr>
          <w:rFonts w:ascii="Times New Roman" w:hAnsi="Times New Roman"/>
          <w:color w:val="000000"/>
          <w:sz w:val="24"/>
          <w:szCs w:val="24"/>
          <w:lang w:val="id-ID"/>
        </w:rPr>
        <w:t xml:space="preserve">kelas XI IPA SMA Neegeri 8 Makassar </w:t>
      </w:r>
      <w:r w:rsidRPr="00F3489E">
        <w:rPr>
          <w:rFonts w:ascii="Times New Roman" w:hAnsi="Times New Roman"/>
          <w:color w:val="000000"/>
          <w:sz w:val="24"/>
          <w:szCs w:val="24"/>
        </w:rPr>
        <w:t xml:space="preserve">pada materi sistem </w:t>
      </w:r>
      <w:r w:rsidRPr="00F3489E">
        <w:rPr>
          <w:rFonts w:ascii="Times New Roman" w:hAnsi="Times New Roman"/>
          <w:color w:val="000000"/>
          <w:sz w:val="24"/>
          <w:szCs w:val="24"/>
          <w:lang w:val="id-ID"/>
        </w:rPr>
        <w:t>peredaran darah manusia</w:t>
      </w:r>
      <w:r w:rsidRPr="00F3489E">
        <w:rPr>
          <w:rFonts w:ascii="Times New Roman" w:hAnsi="Times New Roman"/>
          <w:color w:val="000000"/>
          <w:sz w:val="24"/>
          <w:szCs w:val="24"/>
          <w:lang w:val="pt-BR"/>
        </w:rPr>
        <w:t>.</w:t>
      </w:r>
    </w:p>
    <w:p w:rsidR="00E91A48" w:rsidRPr="00E91A48" w:rsidRDefault="00E91A48" w:rsidP="00F3489E">
      <w:pPr>
        <w:pStyle w:val="ListParagraph"/>
        <w:spacing w:line="240" w:lineRule="auto"/>
        <w:jc w:val="both"/>
        <w:rPr>
          <w:rStyle w:val="hps"/>
          <w:b/>
          <w:color w:val="1D1B11" w:themeColor="background2" w:themeShade="1A"/>
          <w:szCs w:val="24"/>
          <w:lang w:val="id-ID"/>
        </w:rPr>
      </w:pPr>
    </w:p>
    <w:p w:rsidR="00B15FBF" w:rsidRPr="00B15FBF" w:rsidRDefault="00B15FBF" w:rsidP="00B15FBF">
      <w:pPr>
        <w:pStyle w:val="ListParagraph"/>
        <w:numPr>
          <w:ilvl w:val="0"/>
          <w:numId w:val="23"/>
        </w:numPr>
        <w:spacing w:line="240" w:lineRule="auto"/>
        <w:ind w:left="426"/>
        <w:jc w:val="both"/>
        <w:rPr>
          <w:rStyle w:val="hps"/>
          <w:b/>
          <w:color w:val="1D1B11" w:themeColor="background2" w:themeShade="1A"/>
          <w:szCs w:val="24"/>
          <w:lang w:val="id-ID"/>
        </w:rPr>
      </w:pPr>
      <w:r>
        <w:rPr>
          <w:rStyle w:val="hps"/>
          <w:b/>
          <w:color w:val="1D1B11" w:themeColor="background2" w:themeShade="1A"/>
          <w:szCs w:val="24"/>
          <w:lang w:val="id-ID"/>
        </w:rPr>
        <w:t>Saran</w:t>
      </w:r>
    </w:p>
    <w:p w:rsidR="00B15FBF" w:rsidRPr="00A43BBF" w:rsidRDefault="00B15FBF" w:rsidP="00B15FBF">
      <w:pPr>
        <w:pStyle w:val="ListParagraph"/>
        <w:spacing w:line="240" w:lineRule="auto"/>
        <w:ind w:left="0" w:firstLine="567"/>
        <w:jc w:val="both"/>
        <w:rPr>
          <w:color w:val="000000"/>
        </w:rPr>
      </w:pPr>
      <w:r w:rsidRPr="00A43BBF">
        <w:rPr>
          <w:color w:val="000000"/>
        </w:rPr>
        <w:t xml:space="preserve">Berdasarkan hasil penelitian dan kesimpulan yang telah diperoleh dari </w:t>
      </w:r>
      <w:r w:rsidRPr="00A43BBF">
        <w:rPr>
          <w:color w:val="000000"/>
        </w:rPr>
        <w:lastRenderedPageBreak/>
        <w:t>penelitian ini, maka penulis mengajukan beberapa saran sebagai berikut.</w:t>
      </w:r>
    </w:p>
    <w:p w:rsidR="00B15FBF" w:rsidRPr="00E97ECF" w:rsidRDefault="00B15FBF" w:rsidP="00B15FBF">
      <w:pPr>
        <w:pStyle w:val="ListParagraph"/>
        <w:numPr>
          <w:ilvl w:val="0"/>
          <w:numId w:val="24"/>
        </w:numPr>
        <w:tabs>
          <w:tab w:val="left" w:pos="567"/>
        </w:tabs>
        <w:spacing w:line="240" w:lineRule="auto"/>
        <w:ind w:left="426"/>
        <w:jc w:val="both"/>
        <w:rPr>
          <w:color w:val="000000"/>
          <w:szCs w:val="24"/>
        </w:rPr>
      </w:pPr>
      <w:r w:rsidRPr="00E97ECF">
        <w:rPr>
          <w:color w:val="000000"/>
          <w:szCs w:val="24"/>
        </w:rPr>
        <w:t xml:space="preserve">Guru diharapkan dapat menerapkan pembuatan jurnal refleksi secara </w:t>
      </w:r>
      <w:r>
        <w:rPr>
          <w:color w:val="000000"/>
          <w:szCs w:val="24"/>
        </w:rPr>
        <w:t>berkelanjutan</w:t>
      </w:r>
      <w:r w:rsidRPr="00E97ECF">
        <w:rPr>
          <w:color w:val="000000"/>
          <w:szCs w:val="24"/>
        </w:rPr>
        <w:t xml:space="preserve"> agar siswa dapat mengembangkan </w:t>
      </w:r>
      <w:r>
        <w:rPr>
          <w:color w:val="000000"/>
          <w:szCs w:val="24"/>
        </w:rPr>
        <w:t>kemampuan refleksi diri secara m</w:t>
      </w:r>
      <w:r>
        <w:rPr>
          <w:color w:val="000000"/>
          <w:szCs w:val="24"/>
          <w:lang w:val="id-ID"/>
        </w:rPr>
        <w:t>a</w:t>
      </w:r>
      <w:r>
        <w:rPr>
          <w:color w:val="000000"/>
          <w:szCs w:val="24"/>
        </w:rPr>
        <w:t>ksimal</w:t>
      </w:r>
      <w:r w:rsidRPr="00E97ECF">
        <w:rPr>
          <w:color w:val="000000"/>
          <w:szCs w:val="24"/>
        </w:rPr>
        <w:t>.</w:t>
      </w:r>
    </w:p>
    <w:p w:rsidR="00B15FBF" w:rsidRPr="00B15FBF" w:rsidRDefault="00B15FBF" w:rsidP="00B15FBF">
      <w:pPr>
        <w:pStyle w:val="ListParagraph"/>
        <w:numPr>
          <w:ilvl w:val="0"/>
          <w:numId w:val="24"/>
        </w:numPr>
        <w:tabs>
          <w:tab w:val="left" w:pos="567"/>
        </w:tabs>
        <w:spacing w:line="240" w:lineRule="auto"/>
        <w:ind w:left="426"/>
        <w:jc w:val="both"/>
        <w:rPr>
          <w:szCs w:val="24"/>
        </w:rPr>
      </w:pPr>
      <w:r w:rsidRPr="00E97ECF">
        <w:rPr>
          <w:color w:val="000000"/>
          <w:szCs w:val="24"/>
        </w:rPr>
        <w:t>Guru diharapkan untuk melakukan pengecekan</w:t>
      </w:r>
      <w:r w:rsidRPr="00E97ECF">
        <w:rPr>
          <w:i/>
          <w:color w:val="000000"/>
          <w:szCs w:val="24"/>
        </w:rPr>
        <w:t xml:space="preserve"> </w:t>
      </w:r>
      <w:r w:rsidRPr="00E97ECF">
        <w:rPr>
          <w:color w:val="000000"/>
          <w:szCs w:val="24"/>
        </w:rPr>
        <w:t>terhadap siswa  yang belum memahami materi dan masalah yang dihadapinya sebelum melakukan perbaikan pada pembelajaran selanjutnya.</w:t>
      </w:r>
    </w:p>
    <w:p w:rsidR="00CD17FB" w:rsidRPr="00B15FBF" w:rsidRDefault="00B15FBF" w:rsidP="00B15FBF">
      <w:pPr>
        <w:pStyle w:val="ListParagraph"/>
        <w:numPr>
          <w:ilvl w:val="0"/>
          <w:numId w:val="24"/>
        </w:numPr>
        <w:tabs>
          <w:tab w:val="left" w:pos="567"/>
        </w:tabs>
        <w:spacing w:line="240" w:lineRule="auto"/>
        <w:ind w:left="426"/>
        <w:jc w:val="both"/>
        <w:rPr>
          <w:szCs w:val="24"/>
        </w:rPr>
      </w:pPr>
      <w:r w:rsidRPr="00B15FBF">
        <w:rPr>
          <w:color w:val="000000"/>
          <w:szCs w:val="24"/>
        </w:rPr>
        <w:t>Bagi peneliti selanjutnya yang ingin melakukan penelitian tentang jurnal  belajar diharapkan memerhatikan aspek kondisi dan waktu penulisan jurnal belajar yang dilakukan oleh siswa dalam pembelajaran</w:t>
      </w:r>
    </w:p>
    <w:p w:rsidR="00EB0A6C" w:rsidRPr="00EB0A6C" w:rsidRDefault="00EB0A6C" w:rsidP="00EB0A6C">
      <w:pPr>
        <w:pStyle w:val="ListParagraph"/>
        <w:spacing w:line="240" w:lineRule="auto"/>
        <w:ind w:left="0" w:firstLine="567"/>
        <w:jc w:val="both"/>
        <w:rPr>
          <w:b/>
          <w:color w:val="1D1B11"/>
          <w:szCs w:val="24"/>
          <w:lang w:val="id-ID"/>
        </w:rPr>
      </w:pPr>
    </w:p>
    <w:p w:rsidR="00526379" w:rsidRPr="00526379" w:rsidRDefault="00B15FBF" w:rsidP="00526379">
      <w:pPr>
        <w:pStyle w:val="ListParagraph"/>
        <w:numPr>
          <w:ilvl w:val="0"/>
          <w:numId w:val="3"/>
        </w:numPr>
        <w:spacing w:line="240" w:lineRule="auto"/>
        <w:jc w:val="both"/>
        <w:rPr>
          <w:b/>
          <w:color w:val="1D1B11"/>
          <w:lang w:val="id-ID"/>
        </w:rPr>
      </w:pPr>
      <w:r>
        <w:rPr>
          <w:b/>
          <w:color w:val="1D1B11"/>
          <w:lang w:val="id-ID"/>
        </w:rPr>
        <w:t>DAFTAR PUSTAKA</w:t>
      </w:r>
    </w:p>
    <w:p w:rsidR="00526379" w:rsidRDefault="00526379" w:rsidP="00526379">
      <w:pPr>
        <w:spacing w:after="0" w:line="240" w:lineRule="auto"/>
        <w:ind w:left="993" w:hanging="993"/>
        <w:jc w:val="both"/>
        <w:rPr>
          <w:rFonts w:ascii="Times New Roman" w:hAnsi="Times New Roman"/>
          <w:sz w:val="24"/>
          <w:lang w:val="id-ID"/>
        </w:rPr>
      </w:pPr>
      <w:r>
        <w:rPr>
          <w:rFonts w:ascii="Times New Roman" w:hAnsi="Times New Roman"/>
          <w:sz w:val="24"/>
        </w:rPr>
        <w:t xml:space="preserve">Arikunto, Suharsimi. 2009. </w:t>
      </w:r>
      <w:r w:rsidRPr="00683639">
        <w:rPr>
          <w:rFonts w:ascii="Times New Roman" w:hAnsi="Times New Roman"/>
          <w:i/>
          <w:sz w:val="24"/>
        </w:rPr>
        <w:t>Dasar-dasar Evaluasi Pendidikan.</w:t>
      </w:r>
      <w:r>
        <w:rPr>
          <w:rFonts w:ascii="Times New Roman" w:hAnsi="Times New Roman"/>
          <w:sz w:val="24"/>
        </w:rPr>
        <w:t xml:space="preserve">  Jakarta : Bumi Aksara.</w:t>
      </w:r>
    </w:p>
    <w:p w:rsidR="00526379" w:rsidRDefault="00526379" w:rsidP="00526379">
      <w:pPr>
        <w:spacing w:after="0" w:line="240" w:lineRule="auto"/>
        <w:jc w:val="both"/>
        <w:rPr>
          <w:rFonts w:ascii="Times New Roman" w:hAnsi="Times New Roman"/>
          <w:sz w:val="24"/>
          <w:lang w:val="id-ID"/>
        </w:rPr>
      </w:pPr>
    </w:p>
    <w:p w:rsidR="00526379" w:rsidRPr="004D7321" w:rsidRDefault="00526379" w:rsidP="00526379">
      <w:pPr>
        <w:spacing w:after="0" w:line="240" w:lineRule="auto"/>
        <w:ind w:left="993" w:hanging="993"/>
        <w:jc w:val="both"/>
        <w:rPr>
          <w:rFonts w:ascii="Times New Roman" w:hAnsi="Times New Roman"/>
          <w:sz w:val="24"/>
          <w:lang w:val="id-ID"/>
        </w:rPr>
      </w:pPr>
      <w:r>
        <w:rPr>
          <w:rFonts w:ascii="Times New Roman" w:hAnsi="Times New Roman"/>
          <w:bCs/>
          <w:color w:val="000000"/>
          <w:sz w:val="24"/>
        </w:rPr>
        <w:t xml:space="preserve">Canan, C.&amp;K. </w:t>
      </w:r>
      <w:r w:rsidRPr="007823DB">
        <w:rPr>
          <w:rFonts w:ascii="Times New Roman" w:hAnsi="Times New Roman"/>
          <w:bCs/>
          <w:color w:val="000000"/>
          <w:sz w:val="24"/>
        </w:rPr>
        <w:t>Faik Özgür</w:t>
      </w:r>
      <w:r>
        <w:rPr>
          <w:rFonts w:ascii="Times New Roman" w:hAnsi="Times New Roman"/>
          <w:bCs/>
          <w:color w:val="000000"/>
          <w:sz w:val="24"/>
        </w:rPr>
        <w:t>.</w:t>
      </w:r>
      <w:r w:rsidRPr="008E58A7">
        <w:rPr>
          <w:rFonts w:ascii="Times New Roman" w:hAnsi="Times New Roman"/>
          <w:bCs/>
          <w:color w:val="000000"/>
          <w:sz w:val="24"/>
        </w:rPr>
        <w:t xml:space="preserve"> 2015</w:t>
      </w:r>
      <w:r w:rsidRPr="008E58A7">
        <w:rPr>
          <w:rFonts w:ascii="Times New Roman" w:hAnsi="Times New Roman"/>
          <w:bCs/>
          <w:i/>
          <w:color w:val="000000"/>
          <w:sz w:val="24"/>
        </w:rPr>
        <w:t>. Examining The Effects of Reflective Journals on Pre-service Science Teachers' General Chemistry Laboratory Achievement</w:t>
      </w:r>
      <w:r w:rsidRPr="008E58A7">
        <w:rPr>
          <w:rFonts w:ascii="Times New Roman" w:hAnsi="Times New Roman"/>
          <w:bCs/>
          <w:color w:val="000000"/>
          <w:sz w:val="24"/>
        </w:rPr>
        <w:t>. Australian Journal of Teacher Education, Vol 40, Issue 10.</w:t>
      </w:r>
    </w:p>
    <w:p w:rsidR="00526379" w:rsidRPr="005A1058" w:rsidRDefault="00526379" w:rsidP="00526379">
      <w:pPr>
        <w:spacing w:after="0" w:line="240" w:lineRule="auto"/>
        <w:ind w:left="993" w:hanging="993"/>
        <w:jc w:val="both"/>
        <w:rPr>
          <w:rFonts w:ascii="Times New Roman" w:hAnsi="Times New Roman"/>
          <w:sz w:val="24"/>
          <w:lang w:val="id-ID"/>
        </w:rPr>
      </w:pPr>
    </w:p>
    <w:p w:rsidR="00526379" w:rsidRDefault="00526379" w:rsidP="00526379">
      <w:pPr>
        <w:spacing w:after="0" w:line="240" w:lineRule="auto"/>
        <w:ind w:left="720" w:hanging="720"/>
        <w:jc w:val="both"/>
        <w:rPr>
          <w:rFonts w:ascii="Times New Roman" w:hAnsi="Times New Roman"/>
          <w:sz w:val="24"/>
          <w:szCs w:val="24"/>
          <w:lang w:val="id-ID"/>
        </w:rPr>
      </w:pPr>
      <w:r w:rsidRPr="00B5725C">
        <w:rPr>
          <w:rFonts w:ascii="Times New Roman" w:hAnsi="Times New Roman"/>
          <w:sz w:val="24"/>
          <w:szCs w:val="24"/>
        </w:rPr>
        <w:t xml:space="preserve">Febriyanti, C. 2003. </w:t>
      </w:r>
      <w:r w:rsidRPr="00B5725C">
        <w:rPr>
          <w:rFonts w:ascii="Times New Roman" w:hAnsi="Times New Roman"/>
          <w:i/>
          <w:sz w:val="24"/>
          <w:szCs w:val="24"/>
        </w:rPr>
        <w:t>Pengaruh Bentuk Umpan Balik Dan Gaya Kognitif Terhadap Hasil Belajar Trigonometri</w:t>
      </w:r>
      <w:r>
        <w:rPr>
          <w:rFonts w:ascii="Times New Roman" w:hAnsi="Times New Roman"/>
          <w:i/>
          <w:sz w:val="24"/>
          <w:szCs w:val="24"/>
        </w:rPr>
        <w:t xml:space="preserve">. </w:t>
      </w:r>
      <w:r>
        <w:rPr>
          <w:rFonts w:ascii="Times New Roman" w:hAnsi="Times New Roman"/>
          <w:sz w:val="24"/>
          <w:szCs w:val="24"/>
        </w:rPr>
        <w:t xml:space="preserve">Jurnal Formatif, Vol. 3 No. 3 Tahun 2003. </w:t>
      </w:r>
    </w:p>
    <w:p w:rsidR="00526379" w:rsidRDefault="00526379" w:rsidP="00526379">
      <w:pPr>
        <w:spacing w:after="0" w:line="240" w:lineRule="auto"/>
        <w:ind w:left="720" w:hanging="720"/>
        <w:jc w:val="both"/>
        <w:rPr>
          <w:rFonts w:ascii="Times New Roman" w:hAnsi="Times New Roman"/>
          <w:sz w:val="24"/>
          <w:szCs w:val="24"/>
          <w:lang w:val="id-ID"/>
        </w:rPr>
      </w:pPr>
    </w:p>
    <w:p w:rsidR="00526379" w:rsidRPr="003652D6" w:rsidRDefault="00526379" w:rsidP="00526379">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Fitria, Dinna, Nely Andriani &amp;Muhammad Muslim. 2015. </w:t>
      </w:r>
      <w:r w:rsidRPr="00AF28D1">
        <w:rPr>
          <w:rFonts w:ascii="Times New Roman" w:hAnsi="Times New Roman"/>
          <w:i/>
          <w:sz w:val="24"/>
          <w:szCs w:val="24"/>
        </w:rPr>
        <w:t>Efektivitas Penerapan Learning Journal Pada Pokok Bahasan Optika Geometri Siswa Kelas X Sma Negeri 1 Indralaya Utara</w:t>
      </w:r>
      <w:r>
        <w:rPr>
          <w:rFonts w:ascii="Times New Roman" w:hAnsi="Times New Roman"/>
          <w:i/>
          <w:sz w:val="24"/>
          <w:szCs w:val="24"/>
          <w:lang w:val="id-ID"/>
        </w:rPr>
        <w:t xml:space="preserve">. </w:t>
      </w:r>
      <w:r>
        <w:rPr>
          <w:rFonts w:ascii="Times New Roman" w:hAnsi="Times New Roman"/>
          <w:sz w:val="24"/>
          <w:szCs w:val="24"/>
        </w:rPr>
        <w:t xml:space="preserve">Jurnal Inovasi </w:t>
      </w:r>
      <w:r>
        <w:rPr>
          <w:rFonts w:ascii="Times New Roman" w:hAnsi="Times New Roman"/>
          <w:sz w:val="24"/>
          <w:szCs w:val="24"/>
          <w:lang w:val="id-ID"/>
        </w:rPr>
        <w:t>d</w:t>
      </w:r>
      <w:r w:rsidRPr="003652D6">
        <w:rPr>
          <w:rFonts w:ascii="Times New Roman" w:hAnsi="Times New Roman"/>
          <w:sz w:val="24"/>
          <w:szCs w:val="24"/>
        </w:rPr>
        <w:t>an Pembelajaran Fisika</w:t>
      </w:r>
      <w:r w:rsidRPr="003652D6">
        <w:t xml:space="preserve"> </w:t>
      </w:r>
      <w:r w:rsidRPr="003652D6">
        <w:rPr>
          <w:rFonts w:ascii="Times New Roman" w:hAnsi="Times New Roman"/>
          <w:sz w:val="24"/>
          <w:szCs w:val="24"/>
        </w:rPr>
        <w:t>ISSN: 2355 – 7109</w:t>
      </w:r>
      <w:r>
        <w:rPr>
          <w:rFonts w:ascii="Times New Roman" w:hAnsi="Times New Roman"/>
          <w:sz w:val="24"/>
          <w:szCs w:val="24"/>
          <w:lang w:val="id-ID"/>
        </w:rPr>
        <w:t>.</w:t>
      </w:r>
    </w:p>
    <w:p w:rsidR="00526379" w:rsidRPr="00601333" w:rsidRDefault="00526379" w:rsidP="00526379">
      <w:pPr>
        <w:spacing w:after="0" w:line="240" w:lineRule="auto"/>
        <w:jc w:val="both"/>
        <w:rPr>
          <w:rFonts w:ascii="Times New Roman" w:hAnsi="Times New Roman"/>
          <w:sz w:val="24"/>
          <w:szCs w:val="24"/>
          <w:lang w:val="id-ID"/>
        </w:rPr>
      </w:pPr>
    </w:p>
    <w:p w:rsidR="00526379" w:rsidRPr="00DF2D56" w:rsidRDefault="00526379" w:rsidP="00526379">
      <w:pPr>
        <w:spacing w:after="0" w:line="240" w:lineRule="auto"/>
        <w:ind w:left="720" w:hanging="720"/>
        <w:jc w:val="both"/>
        <w:rPr>
          <w:rFonts w:ascii="Times New Roman" w:hAnsi="Times New Roman"/>
          <w:color w:val="222222"/>
          <w:sz w:val="24"/>
          <w:szCs w:val="24"/>
        </w:rPr>
      </w:pPr>
      <w:r w:rsidRPr="00DF2D56">
        <w:rPr>
          <w:rFonts w:ascii="Times New Roman" w:hAnsi="Times New Roman"/>
          <w:sz w:val="24"/>
          <w:szCs w:val="24"/>
        </w:rPr>
        <w:t xml:space="preserve">Hake, Richard R, </w:t>
      </w:r>
      <w:r>
        <w:rPr>
          <w:rFonts w:ascii="Times New Roman" w:hAnsi="Times New Roman"/>
          <w:sz w:val="24"/>
          <w:szCs w:val="24"/>
        </w:rPr>
        <w:t>1999.</w:t>
      </w:r>
      <w:r w:rsidRPr="00DF2D56">
        <w:rPr>
          <w:rFonts w:ascii="Times New Roman" w:hAnsi="Times New Roman"/>
          <w:sz w:val="24"/>
          <w:szCs w:val="24"/>
        </w:rPr>
        <w:t xml:space="preserve"> Analyzing Change/gain Scores.Dept. of Physics, </w:t>
      </w:r>
      <w:r w:rsidRPr="00DF2D56">
        <w:rPr>
          <w:rFonts w:ascii="Times New Roman" w:hAnsi="Times New Roman"/>
          <w:sz w:val="24"/>
          <w:szCs w:val="24"/>
        </w:rPr>
        <w:lastRenderedPageBreak/>
        <w:t>Indianan University, 24245 Hatteras Hills, CA, 91367 USA</w:t>
      </w:r>
      <w:r>
        <w:rPr>
          <w:rFonts w:ascii="Times New Roman" w:hAnsi="Times New Roman"/>
          <w:sz w:val="24"/>
          <w:szCs w:val="24"/>
        </w:rPr>
        <w:t>.</w:t>
      </w:r>
    </w:p>
    <w:p w:rsidR="00526379" w:rsidRPr="00601333" w:rsidRDefault="00526379" w:rsidP="00526379">
      <w:pPr>
        <w:autoSpaceDE w:val="0"/>
        <w:autoSpaceDN w:val="0"/>
        <w:adjustRightInd w:val="0"/>
        <w:spacing w:after="0" w:line="240" w:lineRule="auto"/>
        <w:jc w:val="both"/>
        <w:rPr>
          <w:rFonts w:ascii="Times New Roman" w:hAnsi="Times New Roman"/>
          <w:sz w:val="24"/>
          <w:szCs w:val="24"/>
          <w:lang w:val="id-ID"/>
        </w:rPr>
      </w:pPr>
    </w:p>
    <w:p w:rsidR="00526379" w:rsidRPr="005A1058" w:rsidRDefault="00526379" w:rsidP="00526379">
      <w:pPr>
        <w:spacing w:line="240" w:lineRule="auto"/>
        <w:ind w:left="810" w:hanging="81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Hasanah, Lastin Nur. 2014. </w:t>
      </w:r>
      <w:r w:rsidRPr="005A1058">
        <w:rPr>
          <w:rFonts w:ascii="Times New Roman" w:hAnsi="Times New Roman"/>
          <w:i/>
          <w:sz w:val="24"/>
          <w:szCs w:val="24"/>
        </w:rPr>
        <w:t>Penerapan Jurnal Reflektif Pada Pembelajaran Pengelolaan Lingkungan Di Smp N 1 Grabag Magelang</w:t>
      </w:r>
      <w:r>
        <w:rPr>
          <w:rFonts w:ascii="Times New Roman" w:hAnsi="Times New Roman"/>
          <w:i/>
          <w:sz w:val="24"/>
          <w:szCs w:val="24"/>
          <w:lang w:val="id-ID"/>
        </w:rPr>
        <w:t xml:space="preserve">. </w:t>
      </w:r>
      <w:r>
        <w:rPr>
          <w:rFonts w:ascii="Times New Roman" w:hAnsi="Times New Roman"/>
          <w:sz w:val="24"/>
          <w:szCs w:val="24"/>
          <w:lang w:val="id-ID"/>
        </w:rPr>
        <w:t>Skripsi. Semarang: Jurusan Biologi FMIPA Universitas Negeri Semarang.</w:t>
      </w:r>
    </w:p>
    <w:p w:rsidR="00526379" w:rsidRPr="006226E3" w:rsidRDefault="00526379" w:rsidP="00526379">
      <w:pPr>
        <w:spacing w:line="240" w:lineRule="auto"/>
        <w:ind w:left="810" w:hanging="81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Herdiany. 2011. </w:t>
      </w:r>
      <w:r w:rsidRPr="006226E3">
        <w:rPr>
          <w:rFonts w:ascii="Times New Roman" w:hAnsi="Times New Roman"/>
          <w:i/>
          <w:sz w:val="24"/>
          <w:szCs w:val="24"/>
        </w:rPr>
        <w:t>Pengaruh Motivasi Dan Disiplin Kerja Terhadap Kinerja Karyawan Pada Koperasi Putri Manunggal Sukoharjo</w:t>
      </w:r>
      <w:r>
        <w:rPr>
          <w:rFonts w:ascii="Times New Roman" w:hAnsi="Times New Roman"/>
          <w:i/>
          <w:sz w:val="24"/>
          <w:szCs w:val="24"/>
          <w:lang w:val="id-ID"/>
        </w:rPr>
        <w:t xml:space="preserve">. </w:t>
      </w:r>
      <w:r>
        <w:rPr>
          <w:rFonts w:ascii="Times New Roman" w:hAnsi="Times New Roman"/>
          <w:sz w:val="24"/>
          <w:szCs w:val="24"/>
          <w:lang w:val="id-ID"/>
        </w:rPr>
        <w:t xml:space="preserve">Surakarta. Fakultas Ekonomi Universitas Muhammadiyah Surakarta. </w:t>
      </w:r>
    </w:p>
    <w:p w:rsidR="00526379" w:rsidRDefault="00526379" w:rsidP="00526379">
      <w:pPr>
        <w:autoSpaceDE w:val="0"/>
        <w:autoSpaceDN w:val="0"/>
        <w:adjustRightInd w:val="0"/>
        <w:spacing w:after="0" w:line="240" w:lineRule="auto"/>
        <w:ind w:left="720" w:hanging="720"/>
        <w:jc w:val="both"/>
        <w:rPr>
          <w:rFonts w:ascii="Times New Roman" w:hAnsi="Times New Roman"/>
          <w:sz w:val="24"/>
          <w:szCs w:val="24"/>
          <w:lang w:val="id-ID"/>
        </w:rPr>
      </w:pPr>
      <w:r>
        <w:rPr>
          <w:rFonts w:ascii="Times New Roman" w:hAnsi="Times New Roman"/>
          <w:sz w:val="24"/>
          <w:szCs w:val="24"/>
        </w:rPr>
        <w:t xml:space="preserve">Herlina. nd. </w:t>
      </w:r>
      <w:r>
        <w:rPr>
          <w:rFonts w:ascii="Times New Roman" w:hAnsi="Times New Roman"/>
          <w:i/>
          <w:sz w:val="24"/>
          <w:szCs w:val="24"/>
        </w:rPr>
        <w:t xml:space="preserve">Belajar yang Efektif. </w:t>
      </w:r>
      <w:r>
        <w:rPr>
          <w:rFonts w:ascii="Times New Roman" w:hAnsi="Times New Roman"/>
          <w:sz w:val="24"/>
          <w:szCs w:val="24"/>
        </w:rPr>
        <w:t xml:space="preserve">Jurusan Psikologi Fakultas Ilmu Psikologi UPI. (On-line). </w:t>
      </w:r>
      <w:hyperlink r:id="rId8" w:history="1">
        <w:r w:rsidRPr="009F4ECA">
          <w:rPr>
            <w:rStyle w:val="Hyperlink"/>
            <w:rFonts w:ascii="Times New Roman" w:hAnsi="Times New Roman"/>
            <w:sz w:val="24"/>
            <w:szCs w:val="24"/>
          </w:rPr>
          <w:t>http://file.upi.edu/Direktori/FIP/JUR._PSIKOLOGI/196605162000122-HERLINA/BELAJAR_EFEKTIF.pdf</w:t>
        </w:r>
      </w:hyperlink>
      <w:r>
        <w:rPr>
          <w:rFonts w:ascii="Times New Roman" w:hAnsi="Times New Roman"/>
          <w:sz w:val="24"/>
          <w:szCs w:val="24"/>
        </w:rPr>
        <w:t xml:space="preserve"> </w:t>
      </w:r>
    </w:p>
    <w:p w:rsidR="00526379" w:rsidRDefault="00526379" w:rsidP="00526379">
      <w:pPr>
        <w:autoSpaceDE w:val="0"/>
        <w:autoSpaceDN w:val="0"/>
        <w:adjustRightInd w:val="0"/>
        <w:spacing w:after="0" w:line="240" w:lineRule="auto"/>
        <w:ind w:left="720" w:hanging="720"/>
        <w:jc w:val="both"/>
        <w:rPr>
          <w:rFonts w:ascii="Times New Roman" w:hAnsi="Times New Roman"/>
          <w:sz w:val="24"/>
          <w:szCs w:val="24"/>
          <w:lang w:val="id-ID"/>
        </w:rPr>
      </w:pPr>
    </w:p>
    <w:p w:rsidR="00526379" w:rsidRPr="00911472" w:rsidRDefault="00526379" w:rsidP="00526379">
      <w:pPr>
        <w:autoSpaceDE w:val="0"/>
        <w:autoSpaceDN w:val="0"/>
        <w:adjustRightInd w:val="0"/>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Jayadi, Yenny Anjar. 2008. </w:t>
      </w:r>
      <w:r w:rsidRPr="00911472">
        <w:rPr>
          <w:rFonts w:ascii="Times New Roman" w:hAnsi="Times New Roman"/>
          <w:i/>
          <w:sz w:val="24"/>
          <w:szCs w:val="24"/>
        </w:rPr>
        <w:t>Penggunaan Jurnal Belajar Dengan Macromedia Flash Dalam Pembelajaran Biologi Untuk Meningkatkan Kualitas Pembelajaran Siswa Kelas X Di Sma Negeri 2 Surakarta</w:t>
      </w:r>
      <w:r>
        <w:rPr>
          <w:rFonts w:ascii="Times New Roman" w:hAnsi="Times New Roman"/>
          <w:i/>
          <w:sz w:val="24"/>
          <w:szCs w:val="24"/>
          <w:lang w:val="id-ID"/>
        </w:rPr>
        <w:t xml:space="preserve">. </w:t>
      </w:r>
      <w:r>
        <w:rPr>
          <w:rFonts w:ascii="Times New Roman" w:hAnsi="Times New Roman"/>
          <w:sz w:val="24"/>
          <w:szCs w:val="24"/>
          <w:lang w:val="id-ID"/>
        </w:rPr>
        <w:t>Surakarta. FIP Universitas Sebelas Maret Surakarta.</w:t>
      </w:r>
    </w:p>
    <w:p w:rsidR="00526379" w:rsidRPr="00911472" w:rsidRDefault="00526379" w:rsidP="00526379">
      <w:pPr>
        <w:autoSpaceDE w:val="0"/>
        <w:autoSpaceDN w:val="0"/>
        <w:adjustRightInd w:val="0"/>
        <w:spacing w:after="0" w:line="240" w:lineRule="auto"/>
        <w:ind w:left="720" w:hanging="720"/>
        <w:jc w:val="both"/>
        <w:rPr>
          <w:rFonts w:ascii="Times New Roman" w:hAnsi="Times New Roman"/>
          <w:i/>
          <w:sz w:val="24"/>
          <w:szCs w:val="24"/>
        </w:rPr>
      </w:pPr>
    </w:p>
    <w:p w:rsidR="00526379" w:rsidRDefault="00526379" w:rsidP="00526379">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Kartono </w:t>
      </w:r>
      <w:r>
        <w:rPr>
          <w:rFonts w:ascii="Times New Roman" w:hAnsi="Times New Roman"/>
          <w:sz w:val="24"/>
          <w:szCs w:val="24"/>
          <w:lang w:val="id-ID"/>
        </w:rPr>
        <w:t>&amp;</w:t>
      </w:r>
      <w:r>
        <w:rPr>
          <w:rFonts w:ascii="Times New Roman" w:hAnsi="Times New Roman"/>
          <w:sz w:val="24"/>
          <w:szCs w:val="24"/>
        </w:rPr>
        <w:t xml:space="preserve"> Imron, Ali. 2010. </w:t>
      </w:r>
      <w:r>
        <w:rPr>
          <w:rFonts w:ascii="Times New Roman" w:hAnsi="Times New Roman"/>
          <w:i/>
          <w:iCs/>
          <w:sz w:val="24"/>
          <w:szCs w:val="24"/>
        </w:rPr>
        <w:t xml:space="preserve">Penerapan Teknik Penilaian Learning Journal pada Model Pembelajaran Berbasis Masalah untuk Meningkatkan Hasil </w:t>
      </w:r>
      <w:r>
        <w:rPr>
          <w:rFonts w:ascii="Times New Roman" w:hAnsi="Times New Roman"/>
          <w:i/>
          <w:iCs/>
          <w:sz w:val="24"/>
          <w:szCs w:val="24"/>
        </w:rPr>
        <w:lastRenderedPageBreak/>
        <w:t xml:space="preserve">Belajar Siswa Materi Pokok Segiempat. </w:t>
      </w:r>
      <w:r>
        <w:rPr>
          <w:rFonts w:ascii="Times New Roman" w:hAnsi="Times New Roman"/>
          <w:sz w:val="24"/>
          <w:szCs w:val="24"/>
        </w:rPr>
        <w:t>Semarang: UNNES.</w:t>
      </w:r>
    </w:p>
    <w:p w:rsidR="00526379" w:rsidRDefault="00526379" w:rsidP="00526379">
      <w:pPr>
        <w:autoSpaceDE w:val="0"/>
        <w:autoSpaceDN w:val="0"/>
        <w:adjustRightInd w:val="0"/>
        <w:spacing w:after="0" w:line="240" w:lineRule="auto"/>
        <w:ind w:left="709" w:hanging="709"/>
        <w:jc w:val="both"/>
        <w:rPr>
          <w:rFonts w:ascii="Times New Roman" w:hAnsi="Times New Roman"/>
          <w:sz w:val="24"/>
          <w:szCs w:val="24"/>
        </w:rPr>
      </w:pPr>
    </w:p>
    <w:p w:rsidR="00526379" w:rsidRDefault="00526379" w:rsidP="00526379">
      <w:pPr>
        <w:autoSpaceDE w:val="0"/>
        <w:autoSpaceDN w:val="0"/>
        <w:adjustRightInd w:val="0"/>
        <w:spacing w:after="0" w:line="240" w:lineRule="auto"/>
        <w:ind w:left="720" w:hanging="720"/>
        <w:jc w:val="both"/>
        <w:rPr>
          <w:rFonts w:ascii="Times New Roman" w:hAnsi="Times New Roman"/>
          <w:sz w:val="24"/>
          <w:szCs w:val="24"/>
        </w:rPr>
      </w:pPr>
      <w:r w:rsidRPr="0076144B">
        <w:rPr>
          <w:rFonts w:ascii="Times New Roman" w:hAnsi="Times New Roman"/>
          <w:sz w:val="24"/>
          <w:szCs w:val="24"/>
        </w:rPr>
        <w:t>Kurniawan</w:t>
      </w:r>
      <w:r>
        <w:rPr>
          <w:rFonts w:ascii="Times New Roman" w:hAnsi="Times New Roman"/>
          <w:sz w:val="24"/>
          <w:szCs w:val="24"/>
        </w:rPr>
        <w:t xml:space="preserve">, Bambang Hudiono, </w:t>
      </w:r>
      <w:r>
        <w:rPr>
          <w:rFonts w:ascii="Times New Roman" w:hAnsi="Times New Roman"/>
          <w:sz w:val="24"/>
          <w:szCs w:val="24"/>
          <w:lang w:val="id-ID"/>
        </w:rPr>
        <w:t>&amp;</w:t>
      </w:r>
      <w:r>
        <w:rPr>
          <w:rFonts w:ascii="Times New Roman" w:hAnsi="Times New Roman"/>
          <w:sz w:val="24"/>
          <w:szCs w:val="24"/>
        </w:rPr>
        <w:t xml:space="preserve"> Astuti</w:t>
      </w:r>
      <w:r w:rsidRPr="0076144B">
        <w:rPr>
          <w:rFonts w:ascii="Times New Roman" w:hAnsi="Times New Roman"/>
          <w:sz w:val="24"/>
          <w:szCs w:val="24"/>
        </w:rPr>
        <w:t xml:space="preserve">. 2014. </w:t>
      </w:r>
      <w:r w:rsidRPr="0076144B">
        <w:rPr>
          <w:rFonts w:ascii="Times New Roman" w:hAnsi="Times New Roman"/>
          <w:bCs/>
          <w:i/>
          <w:sz w:val="24"/>
          <w:szCs w:val="24"/>
        </w:rPr>
        <w:t xml:space="preserve">Efektivitas Penggunaan Jurnal Belajar Dikaji Dari Hasil Belajar Dan Kemampuan Metakognisi Dalam Pembelajaran Matematika. </w:t>
      </w:r>
      <w:r w:rsidRPr="0076144B">
        <w:rPr>
          <w:rFonts w:ascii="Times New Roman" w:hAnsi="Times New Roman"/>
          <w:bCs/>
          <w:sz w:val="24"/>
          <w:szCs w:val="24"/>
        </w:rPr>
        <w:t xml:space="preserve">Pontianak: </w:t>
      </w:r>
      <w:r w:rsidRPr="0076144B">
        <w:rPr>
          <w:rFonts w:ascii="Times New Roman" w:hAnsi="Times New Roman"/>
          <w:sz w:val="24"/>
          <w:szCs w:val="24"/>
        </w:rPr>
        <w:t>Program Studi Pendidikan Matematika FKIP Untan Pontianak.</w:t>
      </w:r>
    </w:p>
    <w:p w:rsidR="00526379" w:rsidRPr="00601333" w:rsidRDefault="00526379" w:rsidP="00526379">
      <w:pPr>
        <w:spacing w:after="0" w:line="240" w:lineRule="auto"/>
        <w:jc w:val="both"/>
        <w:rPr>
          <w:rFonts w:ascii="Times New Roman" w:hAnsi="Times New Roman"/>
          <w:sz w:val="24"/>
          <w:szCs w:val="24"/>
          <w:lang w:val="id-ID"/>
        </w:rPr>
      </w:pPr>
    </w:p>
    <w:p w:rsidR="00526379" w:rsidRDefault="00526379" w:rsidP="00526379">
      <w:pPr>
        <w:spacing w:after="0" w:line="240" w:lineRule="auto"/>
        <w:ind w:left="709" w:hanging="709"/>
        <w:jc w:val="both"/>
      </w:pPr>
      <w:r>
        <w:rPr>
          <w:rFonts w:ascii="Times New Roman" w:hAnsi="Times New Roman"/>
          <w:sz w:val="24"/>
          <w:szCs w:val="24"/>
        </w:rPr>
        <w:t xml:space="preserve">Nuraini. 2014. </w:t>
      </w:r>
      <w:r w:rsidRPr="00384280">
        <w:rPr>
          <w:rFonts w:ascii="Times New Roman" w:hAnsi="Times New Roman"/>
          <w:i/>
          <w:sz w:val="24"/>
          <w:szCs w:val="24"/>
        </w:rPr>
        <w:t>Pengaruh Pembelajaran Kooperatif Dengan Jurnal Belajar Terhadap Hasil Belajar Siswa Pa</w:t>
      </w:r>
      <w:r>
        <w:rPr>
          <w:rFonts w:ascii="Times New Roman" w:hAnsi="Times New Roman"/>
          <w:i/>
          <w:sz w:val="24"/>
          <w:szCs w:val="24"/>
        </w:rPr>
        <w:t xml:space="preserve">da Konsep Sistem Pertahanan Tubuh. </w:t>
      </w:r>
      <w:r>
        <w:rPr>
          <w:rFonts w:ascii="Times New Roman" w:hAnsi="Times New Roman"/>
          <w:sz w:val="24"/>
          <w:szCs w:val="24"/>
        </w:rPr>
        <w:t xml:space="preserve">Jakarta: </w:t>
      </w:r>
      <w:r w:rsidRPr="00384280">
        <w:rPr>
          <w:rFonts w:ascii="Times New Roman" w:hAnsi="Times New Roman"/>
          <w:sz w:val="24"/>
          <w:szCs w:val="24"/>
        </w:rPr>
        <w:t>Fakultas Ilmu Tarbiyah Dan Keguruan Universitas Islam Negeri Syarif Hidayatullah Jakarta</w:t>
      </w:r>
    </w:p>
    <w:p w:rsidR="00526379" w:rsidRPr="004A1EA0" w:rsidRDefault="00526379" w:rsidP="00526379">
      <w:pPr>
        <w:spacing w:after="0" w:line="240" w:lineRule="auto"/>
        <w:jc w:val="both"/>
        <w:rPr>
          <w:rFonts w:ascii="Times New Roman" w:hAnsi="Times New Roman"/>
          <w:sz w:val="24"/>
          <w:szCs w:val="24"/>
          <w:lang w:val="id-ID"/>
        </w:rPr>
      </w:pPr>
    </w:p>
    <w:p w:rsidR="00526379" w:rsidRPr="00F57B97" w:rsidRDefault="00526379" w:rsidP="00526379">
      <w:pPr>
        <w:spacing w:after="0" w:line="240" w:lineRule="auto"/>
        <w:ind w:left="720" w:hanging="720"/>
        <w:jc w:val="both"/>
        <w:rPr>
          <w:rFonts w:ascii="Times New Roman" w:hAnsi="Times New Roman"/>
          <w:sz w:val="24"/>
          <w:szCs w:val="24"/>
        </w:rPr>
      </w:pPr>
      <w:r w:rsidRPr="00F57B97">
        <w:rPr>
          <w:rFonts w:ascii="Times New Roman" w:hAnsi="Times New Roman"/>
          <w:sz w:val="24"/>
          <w:szCs w:val="24"/>
        </w:rPr>
        <w:t xml:space="preserve">Nuryani, Y., Rustaman. 2005. </w:t>
      </w:r>
      <w:r w:rsidRPr="00F57B97">
        <w:rPr>
          <w:rFonts w:ascii="Times New Roman" w:hAnsi="Times New Roman"/>
          <w:i/>
          <w:sz w:val="24"/>
          <w:szCs w:val="24"/>
        </w:rPr>
        <w:t>Strategi Belajar Mengajar Biologi.</w:t>
      </w:r>
      <w:r w:rsidRPr="00F57B97">
        <w:rPr>
          <w:rFonts w:ascii="Times New Roman" w:hAnsi="Times New Roman"/>
          <w:sz w:val="24"/>
          <w:szCs w:val="24"/>
        </w:rPr>
        <w:t xml:space="preserve"> Malang: Universitas Negeri Malang.</w:t>
      </w:r>
    </w:p>
    <w:p w:rsidR="00526379" w:rsidRDefault="00526379" w:rsidP="00526379">
      <w:pPr>
        <w:autoSpaceDE w:val="0"/>
        <w:autoSpaceDN w:val="0"/>
        <w:adjustRightInd w:val="0"/>
        <w:spacing w:after="0" w:line="240" w:lineRule="auto"/>
        <w:rPr>
          <w:rFonts w:ascii="Times New Roman" w:hAnsi="Times New Roman"/>
          <w:sz w:val="24"/>
          <w:szCs w:val="24"/>
          <w:lang w:val="id-ID"/>
        </w:rPr>
      </w:pPr>
    </w:p>
    <w:p w:rsidR="00526379" w:rsidRPr="00925C74" w:rsidRDefault="00526379" w:rsidP="00526379">
      <w:pPr>
        <w:autoSpaceDE w:val="0"/>
        <w:autoSpaceDN w:val="0"/>
        <w:adjustRightInd w:val="0"/>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Supardi. 2015. </w:t>
      </w:r>
      <w:r w:rsidRPr="00925C74">
        <w:rPr>
          <w:rFonts w:ascii="Times New Roman" w:hAnsi="Times New Roman"/>
          <w:i/>
          <w:sz w:val="24"/>
          <w:szCs w:val="24"/>
          <w:lang w:val="id-ID"/>
        </w:rPr>
        <w:t>Penilaian Autentik</w:t>
      </w:r>
      <w:r>
        <w:rPr>
          <w:rFonts w:ascii="Times New Roman" w:hAnsi="Times New Roman"/>
          <w:i/>
          <w:sz w:val="24"/>
          <w:szCs w:val="24"/>
          <w:lang w:val="id-ID"/>
        </w:rPr>
        <w:t xml:space="preserve"> Pembelajaran Afektif, Kognitif, dan Psikomotorik (Konsep dan Aplikasi). </w:t>
      </w:r>
      <w:r>
        <w:rPr>
          <w:rFonts w:ascii="Times New Roman" w:hAnsi="Times New Roman"/>
          <w:sz w:val="24"/>
          <w:szCs w:val="24"/>
          <w:lang w:val="id-ID"/>
        </w:rPr>
        <w:t xml:space="preserve"> Jakarta. Rajawali Pesr</w:t>
      </w:r>
    </w:p>
    <w:p w:rsidR="00526379" w:rsidRDefault="00526379" w:rsidP="00526379">
      <w:pPr>
        <w:spacing w:after="0" w:line="240" w:lineRule="auto"/>
        <w:ind w:left="720" w:hanging="720"/>
        <w:jc w:val="both"/>
        <w:rPr>
          <w:rFonts w:ascii="Times New Roman" w:hAnsi="Times New Roman"/>
          <w:sz w:val="24"/>
          <w:szCs w:val="24"/>
        </w:rPr>
      </w:pPr>
    </w:p>
    <w:p w:rsidR="00526379" w:rsidRDefault="00526379" w:rsidP="00526379">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color w:val="222222"/>
          <w:sz w:val="24"/>
          <w:szCs w:val="24"/>
        </w:rPr>
        <w:t>Triana, E</w:t>
      </w:r>
      <w:r w:rsidRPr="0076144B">
        <w:rPr>
          <w:rFonts w:ascii="Times New Roman" w:hAnsi="Times New Roman"/>
          <w:color w:val="222222"/>
          <w:sz w:val="24"/>
          <w:szCs w:val="24"/>
        </w:rPr>
        <w:t xml:space="preserve">ndah. 2012. </w:t>
      </w:r>
      <w:r w:rsidRPr="0076144B">
        <w:rPr>
          <w:rFonts w:ascii="Times New Roman" w:hAnsi="Times New Roman"/>
          <w:bCs/>
          <w:i/>
          <w:sz w:val="24"/>
          <w:szCs w:val="24"/>
        </w:rPr>
        <w:t>Penerapan Jurnal Belajar terhadap Peningkatan Hasil Belajar Siswa pada Konsep Pencemaran dan Kerusakan Lingkungan</w:t>
      </w:r>
      <w:r w:rsidRPr="0076144B">
        <w:rPr>
          <w:rFonts w:ascii="Times New Roman" w:hAnsi="Times New Roman"/>
          <w:bCs/>
          <w:sz w:val="24"/>
          <w:szCs w:val="24"/>
        </w:rPr>
        <w:t xml:space="preserve">. Cirebon: </w:t>
      </w:r>
      <w:r w:rsidRPr="0076144B">
        <w:rPr>
          <w:rFonts w:ascii="Times New Roman" w:hAnsi="Times New Roman"/>
          <w:sz w:val="24"/>
          <w:szCs w:val="24"/>
        </w:rPr>
        <w:t>Institut Agama Islam Negeri (IAIN) Syekh Nurjati Cirebon.</w:t>
      </w:r>
    </w:p>
    <w:p w:rsidR="008F5EF1" w:rsidRDefault="008F5EF1" w:rsidP="00526379">
      <w:pPr>
        <w:pStyle w:val="ListParagraph"/>
        <w:spacing w:line="240" w:lineRule="auto"/>
        <w:ind w:left="360"/>
        <w:jc w:val="both"/>
        <w:rPr>
          <w:b/>
          <w:color w:val="1D1B11"/>
          <w:lang w:val="id-ID"/>
        </w:rPr>
        <w:sectPr w:rsidR="008F5EF1" w:rsidSect="00D86186">
          <w:type w:val="continuous"/>
          <w:pgSz w:w="12240" w:h="15840"/>
          <w:pgMar w:top="1440" w:right="1440" w:bottom="1440" w:left="1440" w:header="720" w:footer="720" w:gutter="0"/>
          <w:pgNumType w:start="1"/>
          <w:cols w:num="2" w:space="234"/>
          <w:docGrid w:linePitch="360"/>
        </w:sectPr>
      </w:pPr>
    </w:p>
    <w:p w:rsidR="00B15FBF" w:rsidRPr="00B15FBF" w:rsidRDefault="00B15FBF" w:rsidP="00526379">
      <w:pPr>
        <w:pStyle w:val="ListParagraph"/>
        <w:spacing w:line="240" w:lineRule="auto"/>
        <w:ind w:left="360"/>
        <w:jc w:val="both"/>
        <w:rPr>
          <w:b/>
          <w:color w:val="1D1B11"/>
          <w:lang w:val="id-ID"/>
        </w:rPr>
      </w:pPr>
    </w:p>
    <w:p w:rsidR="00EB0A6C" w:rsidRDefault="00EB0A6C" w:rsidP="00EB0A6C">
      <w:pPr>
        <w:spacing w:after="0" w:line="240" w:lineRule="auto"/>
        <w:contextualSpacing/>
        <w:jc w:val="both"/>
        <w:rPr>
          <w:rFonts w:ascii="Times New Roman" w:hAnsi="Times New Roman"/>
          <w:color w:val="1D1B11"/>
          <w:lang w:val="id-ID"/>
        </w:rPr>
      </w:pPr>
    </w:p>
    <w:p w:rsidR="00EB0A6C" w:rsidRDefault="00EB0A6C" w:rsidP="00EB0A6C">
      <w:pPr>
        <w:spacing w:after="0" w:line="240" w:lineRule="auto"/>
        <w:contextualSpacing/>
        <w:jc w:val="both"/>
        <w:rPr>
          <w:rFonts w:ascii="Times New Roman" w:hAnsi="Times New Roman"/>
          <w:color w:val="1D1B11"/>
          <w:lang w:val="id-ID"/>
        </w:rPr>
      </w:pPr>
    </w:p>
    <w:p w:rsidR="00EB0A6C" w:rsidRPr="00EB0A6C" w:rsidRDefault="00EB0A6C" w:rsidP="00EB0A6C">
      <w:pPr>
        <w:spacing w:after="0" w:line="240" w:lineRule="auto"/>
        <w:contextualSpacing/>
        <w:jc w:val="both"/>
        <w:rPr>
          <w:rFonts w:ascii="Times New Roman" w:hAnsi="Times New Roman"/>
          <w:color w:val="1D1B11"/>
          <w:lang w:val="id-ID"/>
        </w:rPr>
      </w:pPr>
    </w:p>
    <w:sectPr w:rsidR="00EB0A6C" w:rsidRPr="00EB0A6C" w:rsidSect="00526379">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5C" w:rsidRDefault="0003055C" w:rsidP="0042622C">
      <w:pPr>
        <w:spacing w:after="0" w:line="240" w:lineRule="auto"/>
      </w:pPr>
      <w:r>
        <w:separator/>
      </w:r>
    </w:p>
  </w:endnote>
  <w:endnote w:type="continuationSeparator" w:id="1">
    <w:p w:rsidR="0003055C" w:rsidRDefault="0003055C" w:rsidP="00426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5C" w:rsidRDefault="0003055C" w:rsidP="0042622C">
      <w:pPr>
        <w:spacing w:after="0" w:line="240" w:lineRule="auto"/>
      </w:pPr>
      <w:r>
        <w:separator/>
      </w:r>
    </w:p>
  </w:footnote>
  <w:footnote w:type="continuationSeparator" w:id="1">
    <w:p w:rsidR="0003055C" w:rsidRDefault="0003055C" w:rsidP="00426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032"/>
    <w:multiLevelType w:val="hybridMultilevel"/>
    <w:tmpl w:val="81C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B15"/>
    <w:multiLevelType w:val="hybridMultilevel"/>
    <w:tmpl w:val="051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94C9C"/>
    <w:multiLevelType w:val="hybridMultilevel"/>
    <w:tmpl w:val="9F60BCB2"/>
    <w:lvl w:ilvl="0" w:tplc="A4F83B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937E39"/>
    <w:multiLevelType w:val="hybridMultilevel"/>
    <w:tmpl w:val="CC3804D4"/>
    <w:lvl w:ilvl="0" w:tplc="A008C0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95A1C"/>
    <w:multiLevelType w:val="hybridMultilevel"/>
    <w:tmpl w:val="170A6324"/>
    <w:lvl w:ilvl="0" w:tplc="CE4A9CBA">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FBB7BBD"/>
    <w:multiLevelType w:val="hybridMultilevel"/>
    <w:tmpl w:val="61821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3433F"/>
    <w:multiLevelType w:val="hybridMultilevel"/>
    <w:tmpl w:val="3A36BD94"/>
    <w:lvl w:ilvl="0" w:tplc="AD4A6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648DF"/>
    <w:multiLevelType w:val="hybridMultilevel"/>
    <w:tmpl w:val="1A2460D2"/>
    <w:lvl w:ilvl="0" w:tplc="CC820D5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347AB"/>
    <w:multiLevelType w:val="hybridMultilevel"/>
    <w:tmpl w:val="48BA9636"/>
    <w:lvl w:ilvl="0" w:tplc="14F8C1BC">
      <w:start w:val="1"/>
      <w:numFmt w:val="decimal"/>
      <w:lvlText w:val="%1."/>
      <w:lvlJc w:val="left"/>
      <w:pPr>
        <w:ind w:left="1069" w:hanging="360"/>
      </w:pPr>
      <w:rPr>
        <w:rFonts w:hint="default"/>
        <w:b/>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7A36333"/>
    <w:multiLevelType w:val="hybridMultilevel"/>
    <w:tmpl w:val="7DC4324C"/>
    <w:lvl w:ilvl="0" w:tplc="A9D26CE8">
      <w:start w:val="1"/>
      <w:numFmt w:val="decimal"/>
      <w:lvlText w:val="%1."/>
      <w:lvlJc w:val="left"/>
      <w:pPr>
        <w:ind w:left="426" w:hanging="360"/>
      </w:pPr>
      <w:rPr>
        <w:rFonts w:hint="default"/>
        <w:color w:val="auto"/>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0">
    <w:nsid w:val="28336C51"/>
    <w:multiLevelType w:val="hybridMultilevel"/>
    <w:tmpl w:val="4196732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24D4D"/>
    <w:multiLevelType w:val="hybridMultilevel"/>
    <w:tmpl w:val="648EF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73676"/>
    <w:multiLevelType w:val="hybridMultilevel"/>
    <w:tmpl w:val="7ACC5DEE"/>
    <w:lvl w:ilvl="0" w:tplc="1A520D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AA2062"/>
    <w:multiLevelType w:val="hybridMultilevel"/>
    <w:tmpl w:val="E1CA98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FE1A19"/>
    <w:multiLevelType w:val="hybridMultilevel"/>
    <w:tmpl w:val="30663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602A5"/>
    <w:multiLevelType w:val="hybridMultilevel"/>
    <w:tmpl w:val="70C6E3C8"/>
    <w:lvl w:ilvl="0" w:tplc="E708BC40">
      <w:start w:val="1"/>
      <w:numFmt w:val="upperLetter"/>
      <w:lvlText w:val="%1."/>
      <w:lvlJc w:val="left"/>
      <w:pPr>
        <w:ind w:left="360"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nsid w:val="507E326F"/>
    <w:multiLevelType w:val="hybridMultilevel"/>
    <w:tmpl w:val="67B4E31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41622"/>
    <w:multiLevelType w:val="hybridMultilevel"/>
    <w:tmpl w:val="C16016B2"/>
    <w:lvl w:ilvl="0" w:tplc="9DE87AD8">
      <w:start w:val="1"/>
      <w:numFmt w:val="decimal"/>
      <w:lvlText w:val="%1)"/>
      <w:lvlJc w:val="left"/>
      <w:pPr>
        <w:ind w:left="1800" w:hanging="360"/>
      </w:pPr>
      <w:rPr>
        <w:rFonts w:hint="default"/>
      </w:rPr>
    </w:lvl>
    <w:lvl w:ilvl="1" w:tplc="0E1CAFD0">
      <w:start w:val="1"/>
      <w:numFmt w:val="lowerLetter"/>
      <w:lvlText w:val="%2."/>
      <w:lvlJc w:val="left"/>
      <w:pPr>
        <w:ind w:left="2520" w:hanging="360"/>
      </w:pPr>
      <w:rPr>
        <w:rFonts w:ascii="Times New Roman" w:hAnsi="Times New Roman" w:cs="Times New Roman" w:hint="default"/>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B44EED"/>
    <w:multiLevelType w:val="hybridMultilevel"/>
    <w:tmpl w:val="75CCA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7D65D1"/>
    <w:multiLevelType w:val="hybridMultilevel"/>
    <w:tmpl w:val="FC142BFC"/>
    <w:lvl w:ilvl="0" w:tplc="2FA2B8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0200528"/>
    <w:multiLevelType w:val="hybridMultilevel"/>
    <w:tmpl w:val="5E846D8C"/>
    <w:lvl w:ilvl="0" w:tplc="180CC75E">
      <w:start w:val="1"/>
      <w:numFmt w:val="decimal"/>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7FA2DD0"/>
    <w:multiLevelType w:val="hybridMultilevel"/>
    <w:tmpl w:val="15C21F04"/>
    <w:lvl w:ilvl="0" w:tplc="04090019">
      <w:start w:val="1"/>
      <w:numFmt w:val="lowerLetter"/>
      <w:lvlText w:val="%1."/>
      <w:lvlJc w:val="left"/>
      <w:pPr>
        <w:ind w:left="1212"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60145A5"/>
    <w:multiLevelType w:val="hybridMultilevel"/>
    <w:tmpl w:val="4F20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50AAD"/>
    <w:multiLevelType w:val="hybridMultilevel"/>
    <w:tmpl w:val="48E4E772"/>
    <w:lvl w:ilvl="0" w:tplc="2B8E765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47520C"/>
    <w:multiLevelType w:val="hybridMultilevel"/>
    <w:tmpl w:val="98FEF436"/>
    <w:lvl w:ilvl="0" w:tplc="5B8EC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10"/>
  </w:num>
  <w:num w:numId="4">
    <w:abstractNumId w:val="7"/>
  </w:num>
  <w:num w:numId="5">
    <w:abstractNumId w:val="6"/>
  </w:num>
  <w:num w:numId="6">
    <w:abstractNumId w:val="3"/>
  </w:num>
  <w:num w:numId="7">
    <w:abstractNumId w:val="24"/>
  </w:num>
  <w:num w:numId="8">
    <w:abstractNumId w:val="23"/>
  </w:num>
  <w:num w:numId="9">
    <w:abstractNumId w:val="14"/>
  </w:num>
  <w:num w:numId="10">
    <w:abstractNumId w:val="21"/>
  </w:num>
  <w:num w:numId="11">
    <w:abstractNumId w:val="5"/>
  </w:num>
  <w:num w:numId="12">
    <w:abstractNumId w:val="11"/>
  </w:num>
  <w:num w:numId="13">
    <w:abstractNumId w:val="1"/>
  </w:num>
  <w:num w:numId="14">
    <w:abstractNumId w:val="0"/>
  </w:num>
  <w:num w:numId="15">
    <w:abstractNumId w:val="4"/>
  </w:num>
  <w:num w:numId="16">
    <w:abstractNumId w:val="12"/>
  </w:num>
  <w:num w:numId="17">
    <w:abstractNumId w:val="22"/>
  </w:num>
  <w:num w:numId="18">
    <w:abstractNumId w:val="16"/>
  </w:num>
  <w:num w:numId="19">
    <w:abstractNumId w:val="13"/>
  </w:num>
  <w:num w:numId="20">
    <w:abstractNumId w:val="2"/>
  </w:num>
  <w:num w:numId="21">
    <w:abstractNumId w:val="8"/>
  </w:num>
  <w:num w:numId="22">
    <w:abstractNumId w:val="9"/>
  </w:num>
  <w:num w:numId="23">
    <w:abstractNumId w:val="18"/>
  </w:num>
  <w:num w:numId="24">
    <w:abstractNumId w:val="2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4B1F0F"/>
    <w:rsid w:val="0000159B"/>
    <w:rsid w:val="00014669"/>
    <w:rsid w:val="0003055C"/>
    <w:rsid w:val="000B2430"/>
    <w:rsid w:val="000D743B"/>
    <w:rsid w:val="000E1487"/>
    <w:rsid w:val="000F026C"/>
    <w:rsid w:val="00103F7F"/>
    <w:rsid w:val="00147D96"/>
    <w:rsid w:val="001706A3"/>
    <w:rsid w:val="0017467B"/>
    <w:rsid w:val="001F137E"/>
    <w:rsid w:val="001F496C"/>
    <w:rsid w:val="00232C02"/>
    <w:rsid w:val="0025430C"/>
    <w:rsid w:val="00263B20"/>
    <w:rsid w:val="0027418F"/>
    <w:rsid w:val="00293D82"/>
    <w:rsid w:val="002B3A43"/>
    <w:rsid w:val="002C6AA9"/>
    <w:rsid w:val="002E0E41"/>
    <w:rsid w:val="002E7F85"/>
    <w:rsid w:val="002F4F8D"/>
    <w:rsid w:val="002F5316"/>
    <w:rsid w:val="00312717"/>
    <w:rsid w:val="003434DD"/>
    <w:rsid w:val="00360F02"/>
    <w:rsid w:val="00380F3C"/>
    <w:rsid w:val="003C2E47"/>
    <w:rsid w:val="003F0A64"/>
    <w:rsid w:val="004115D0"/>
    <w:rsid w:val="0042622C"/>
    <w:rsid w:val="00427502"/>
    <w:rsid w:val="00435606"/>
    <w:rsid w:val="00443885"/>
    <w:rsid w:val="00450ED5"/>
    <w:rsid w:val="00476BB9"/>
    <w:rsid w:val="00476E6D"/>
    <w:rsid w:val="00480C32"/>
    <w:rsid w:val="004B1D9F"/>
    <w:rsid w:val="004B1F0F"/>
    <w:rsid w:val="004C7F86"/>
    <w:rsid w:val="00522E83"/>
    <w:rsid w:val="00526379"/>
    <w:rsid w:val="00597E88"/>
    <w:rsid w:val="005A504E"/>
    <w:rsid w:val="005B54FB"/>
    <w:rsid w:val="005C4741"/>
    <w:rsid w:val="005D1CF3"/>
    <w:rsid w:val="005F16A0"/>
    <w:rsid w:val="006002AF"/>
    <w:rsid w:val="0060175D"/>
    <w:rsid w:val="00602AE5"/>
    <w:rsid w:val="00620EB8"/>
    <w:rsid w:val="00630913"/>
    <w:rsid w:val="00640EC2"/>
    <w:rsid w:val="00662CFF"/>
    <w:rsid w:val="00666F1D"/>
    <w:rsid w:val="006766A1"/>
    <w:rsid w:val="00683665"/>
    <w:rsid w:val="006E7BEB"/>
    <w:rsid w:val="00703202"/>
    <w:rsid w:val="00715B71"/>
    <w:rsid w:val="007372B6"/>
    <w:rsid w:val="0073748C"/>
    <w:rsid w:val="00770962"/>
    <w:rsid w:val="00771A88"/>
    <w:rsid w:val="00771D07"/>
    <w:rsid w:val="007B27CB"/>
    <w:rsid w:val="007C45E4"/>
    <w:rsid w:val="007F0567"/>
    <w:rsid w:val="00806A08"/>
    <w:rsid w:val="00807C92"/>
    <w:rsid w:val="008278A6"/>
    <w:rsid w:val="00844304"/>
    <w:rsid w:val="008731CE"/>
    <w:rsid w:val="0088291E"/>
    <w:rsid w:val="00885434"/>
    <w:rsid w:val="008A00A4"/>
    <w:rsid w:val="008B0206"/>
    <w:rsid w:val="008B12C4"/>
    <w:rsid w:val="008B775D"/>
    <w:rsid w:val="008C4ECC"/>
    <w:rsid w:val="008D1AFF"/>
    <w:rsid w:val="008F13AC"/>
    <w:rsid w:val="008F5EF1"/>
    <w:rsid w:val="00900067"/>
    <w:rsid w:val="009127DE"/>
    <w:rsid w:val="00932F75"/>
    <w:rsid w:val="00964BCD"/>
    <w:rsid w:val="00973C24"/>
    <w:rsid w:val="009818A4"/>
    <w:rsid w:val="00982D00"/>
    <w:rsid w:val="009872BB"/>
    <w:rsid w:val="009959F4"/>
    <w:rsid w:val="009F6CB8"/>
    <w:rsid w:val="00A13FD0"/>
    <w:rsid w:val="00A26D56"/>
    <w:rsid w:val="00A7045B"/>
    <w:rsid w:val="00A70555"/>
    <w:rsid w:val="00A73D17"/>
    <w:rsid w:val="00A80E8D"/>
    <w:rsid w:val="00A94527"/>
    <w:rsid w:val="00AB0B92"/>
    <w:rsid w:val="00AB30F0"/>
    <w:rsid w:val="00AC12DC"/>
    <w:rsid w:val="00AD486E"/>
    <w:rsid w:val="00B15FBF"/>
    <w:rsid w:val="00B50CB7"/>
    <w:rsid w:val="00B96CFD"/>
    <w:rsid w:val="00BB3F33"/>
    <w:rsid w:val="00BB6169"/>
    <w:rsid w:val="00BE49A7"/>
    <w:rsid w:val="00BE5AE8"/>
    <w:rsid w:val="00C36C3E"/>
    <w:rsid w:val="00C37CFF"/>
    <w:rsid w:val="00C476E9"/>
    <w:rsid w:val="00C56CB3"/>
    <w:rsid w:val="00C639DA"/>
    <w:rsid w:val="00CC738F"/>
    <w:rsid w:val="00CD17FB"/>
    <w:rsid w:val="00CE43FB"/>
    <w:rsid w:val="00CF1B50"/>
    <w:rsid w:val="00D12E40"/>
    <w:rsid w:val="00D34514"/>
    <w:rsid w:val="00D60520"/>
    <w:rsid w:val="00D62754"/>
    <w:rsid w:val="00D67062"/>
    <w:rsid w:val="00D724B2"/>
    <w:rsid w:val="00D75EC1"/>
    <w:rsid w:val="00D85FB9"/>
    <w:rsid w:val="00D86186"/>
    <w:rsid w:val="00DA6FE2"/>
    <w:rsid w:val="00DB07FA"/>
    <w:rsid w:val="00DC41A3"/>
    <w:rsid w:val="00E110E4"/>
    <w:rsid w:val="00E118CA"/>
    <w:rsid w:val="00E335D6"/>
    <w:rsid w:val="00E560F6"/>
    <w:rsid w:val="00E63927"/>
    <w:rsid w:val="00E7093B"/>
    <w:rsid w:val="00E91A48"/>
    <w:rsid w:val="00EB0A6C"/>
    <w:rsid w:val="00EB11F3"/>
    <w:rsid w:val="00EC3142"/>
    <w:rsid w:val="00ED425A"/>
    <w:rsid w:val="00F14D31"/>
    <w:rsid w:val="00F3332F"/>
    <w:rsid w:val="00F3489E"/>
    <w:rsid w:val="00F364F3"/>
    <w:rsid w:val="00F529CF"/>
    <w:rsid w:val="00F85917"/>
    <w:rsid w:val="00FE2F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0F"/>
    <w:pPr>
      <w:spacing w:after="200" w:line="276" w:lineRule="auto"/>
    </w:pPr>
    <w:rPr>
      <w:rFonts w:eastAsia="Times New Roman"/>
      <w:sz w:val="22"/>
      <w:szCs w:val="22"/>
      <w:lang w:val="en-US" w:eastAsia="en-US"/>
    </w:rPr>
  </w:style>
  <w:style w:type="paragraph" w:styleId="Heading2">
    <w:name w:val="heading 2"/>
    <w:basedOn w:val="Normal"/>
    <w:next w:val="Normal"/>
    <w:link w:val="Heading2Char"/>
    <w:uiPriority w:val="9"/>
    <w:unhideWhenUsed/>
    <w:qFormat/>
    <w:rsid w:val="0042622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F0F"/>
    <w:rPr>
      <w:color w:val="0000FF"/>
      <w:u w:val="single"/>
    </w:rPr>
  </w:style>
  <w:style w:type="character" w:customStyle="1" w:styleId="shorttext">
    <w:name w:val="short_text"/>
    <w:basedOn w:val="DefaultParagraphFont"/>
    <w:rsid w:val="00014669"/>
  </w:style>
  <w:style w:type="character" w:customStyle="1" w:styleId="hps">
    <w:name w:val="hps"/>
    <w:rsid w:val="00B50CB7"/>
  </w:style>
  <w:style w:type="paragraph" w:styleId="ListParagraph">
    <w:name w:val="List Paragraph"/>
    <w:aliases w:val="Body of text,List Paragraph1"/>
    <w:basedOn w:val="Normal"/>
    <w:link w:val="ListParagraphChar"/>
    <w:uiPriority w:val="34"/>
    <w:qFormat/>
    <w:rsid w:val="00B50CB7"/>
    <w:pPr>
      <w:spacing w:after="0" w:line="360" w:lineRule="auto"/>
      <w:ind w:left="720"/>
      <w:contextualSpacing/>
    </w:pPr>
    <w:rPr>
      <w:rFonts w:ascii="Times New Roman" w:eastAsia="Calibri" w:hAnsi="Times New Roman"/>
      <w:sz w:val="24"/>
    </w:rPr>
  </w:style>
  <w:style w:type="character" w:customStyle="1" w:styleId="ListParagraphChar">
    <w:name w:val="List Paragraph Char"/>
    <w:aliases w:val="Body of text Char,List Paragraph1 Char"/>
    <w:link w:val="ListParagraph"/>
    <w:uiPriority w:val="34"/>
    <w:locked/>
    <w:rsid w:val="00B50CB7"/>
    <w:rPr>
      <w:rFonts w:ascii="Times New Roman" w:hAnsi="Times New Roman"/>
      <w:sz w:val="24"/>
      <w:szCs w:val="22"/>
    </w:rPr>
  </w:style>
  <w:style w:type="paragraph" w:styleId="Subtitle">
    <w:name w:val="Subtitle"/>
    <w:basedOn w:val="Normal"/>
    <w:link w:val="SubtitleChar"/>
    <w:qFormat/>
    <w:rsid w:val="009F6CB8"/>
    <w:pPr>
      <w:spacing w:after="0" w:line="240" w:lineRule="auto"/>
      <w:jc w:val="center"/>
    </w:pPr>
    <w:rPr>
      <w:rFonts w:ascii="Bookman Old Style" w:hAnsi="Bookman Old Style"/>
      <w:b/>
      <w:sz w:val="28"/>
      <w:szCs w:val="20"/>
    </w:rPr>
  </w:style>
  <w:style w:type="character" w:customStyle="1" w:styleId="SubtitleChar">
    <w:name w:val="Subtitle Char"/>
    <w:basedOn w:val="DefaultParagraphFont"/>
    <w:link w:val="Subtitle"/>
    <w:rsid w:val="009F6CB8"/>
    <w:rPr>
      <w:rFonts w:ascii="Bookman Old Style" w:eastAsia="Times New Roman" w:hAnsi="Bookman Old Style"/>
      <w:b/>
      <w:sz w:val="28"/>
    </w:rPr>
  </w:style>
  <w:style w:type="paragraph" w:customStyle="1" w:styleId="Default">
    <w:name w:val="Default"/>
    <w:rsid w:val="009F6CB8"/>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DA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E2"/>
    <w:rPr>
      <w:rFonts w:ascii="Tahoma" w:eastAsia="Times New Roman" w:hAnsi="Tahoma" w:cs="Tahoma"/>
      <w:sz w:val="16"/>
      <w:szCs w:val="16"/>
    </w:rPr>
  </w:style>
  <w:style w:type="table" w:styleId="TableGrid">
    <w:name w:val="Table Grid"/>
    <w:basedOn w:val="TableNormal"/>
    <w:uiPriority w:val="59"/>
    <w:rsid w:val="0070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418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27418F"/>
    <w:rPr>
      <w:rFonts w:eastAsia="Times New Roman"/>
    </w:rPr>
  </w:style>
  <w:style w:type="paragraph" w:styleId="NoSpacing">
    <w:name w:val="No Spacing"/>
    <w:link w:val="NoSpacingChar"/>
    <w:uiPriority w:val="1"/>
    <w:qFormat/>
    <w:rsid w:val="00293D82"/>
    <w:rPr>
      <w:sz w:val="22"/>
      <w:szCs w:val="22"/>
      <w:lang w:val="en-US" w:eastAsia="en-US"/>
    </w:rPr>
  </w:style>
  <w:style w:type="character" w:customStyle="1" w:styleId="NoSpacingChar">
    <w:name w:val="No Spacing Char"/>
    <w:basedOn w:val="DefaultParagraphFont"/>
    <w:link w:val="NoSpacing"/>
    <w:uiPriority w:val="1"/>
    <w:rsid w:val="00293D82"/>
    <w:rPr>
      <w:sz w:val="22"/>
      <w:szCs w:val="22"/>
      <w:lang w:val="en-US" w:eastAsia="en-US" w:bidi="ar-SA"/>
    </w:rPr>
  </w:style>
  <w:style w:type="paragraph" w:styleId="Bibliography">
    <w:name w:val="Bibliography"/>
    <w:basedOn w:val="Normal"/>
    <w:next w:val="Normal"/>
    <w:uiPriority w:val="37"/>
    <w:unhideWhenUsed/>
    <w:rsid w:val="00770962"/>
    <w:rPr>
      <w:rFonts w:eastAsia="Calibri"/>
      <w:lang w:val="id-ID"/>
    </w:rPr>
  </w:style>
  <w:style w:type="paragraph" w:styleId="Header">
    <w:name w:val="header"/>
    <w:basedOn w:val="Normal"/>
    <w:link w:val="HeaderChar"/>
    <w:uiPriority w:val="99"/>
    <w:unhideWhenUsed/>
    <w:rsid w:val="0042622C"/>
    <w:pPr>
      <w:tabs>
        <w:tab w:val="center" w:pos="4680"/>
        <w:tab w:val="right" w:pos="9360"/>
      </w:tabs>
    </w:pPr>
  </w:style>
  <w:style w:type="character" w:customStyle="1" w:styleId="HeaderChar">
    <w:name w:val="Header Char"/>
    <w:basedOn w:val="DefaultParagraphFont"/>
    <w:link w:val="Header"/>
    <w:uiPriority w:val="99"/>
    <w:rsid w:val="0042622C"/>
    <w:rPr>
      <w:rFonts w:eastAsia="Times New Roman"/>
      <w:sz w:val="22"/>
      <w:szCs w:val="22"/>
    </w:rPr>
  </w:style>
  <w:style w:type="character" w:customStyle="1" w:styleId="Heading2Char">
    <w:name w:val="Heading 2 Char"/>
    <w:basedOn w:val="DefaultParagraphFont"/>
    <w:link w:val="Heading2"/>
    <w:uiPriority w:val="9"/>
    <w:rsid w:val="0042622C"/>
    <w:rPr>
      <w:rFonts w:ascii="Cambria" w:eastAsia="Times New Roman" w:hAnsi="Cambria" w:cs="Times New Roman"/>
      <w:b/>
      <w:bCs/>
      <w:i/>
      <w:iCs/>
      <w:sz w:val="28"/>
      <w:szCs w:val="28"/>
    </w:rPr>
  </w:style>
  <w:style w:type="character" w:styleId="PlaceholderText">
    <w:name w:val="Placeholder Text"/>
    <w:basedOn w:val="DefaultParagraphFont"/>
    <w:uiPriority w:val="99"/>
    <w:semiHidden/>
    <w:rsid w:val="00A26D56"/>
    <w:rPr>
      <w:color w:val="808080"/>
    </w:rPr>
  </w:style>
  <w:style w:type="paragraph" w:styleId="BodyTextIndent3">
    <w:name w:val="Body Text Indent 3"/>
    <w:basedOn w:val="Normal"/>
    <w:link w:val="BodyTextIndent3Char"/>
    <w:uiPriority w:val="99"/>
    <w:rsid w:val="00B15FBF"/>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B15FBF"/>
    <w:rPr>
      <w:rFonts w:ascii="Times New Roman" w:eastAsia="Times New Roman" w:hAnsi="Times New Roman"/>
      <w:sz w:val="16"/>
      <w:szCs w:val="16"/>
      <w:lang w:val="en-US" w:eastAsia="en-US"/>
    </w:rPr>
  </w:style>
  <w:style w:type="paragraph" w:styleId="HTMLPreformatted">
    <w:name w:val="HTML Preformatted"/>
    <w:basedOn w:val="Normal"/>
    <w:link w:val="HTMLPreformattedChar"/>
    <w:uiPriority w:val="99"/>
    <w:unhideWhenUsed/>
    <w:rsid w:val="0077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71A8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9999651">
      <w:bodyDiv w:val="1"/>
      <w:marLeft w:val="0"/>
      <w:marRight w:val="0"/>
      <w:marTop w:val="0"/>
      <w:marBottom w:val="0"/>
      <w:divBdr>
        <w:top w:val="none" w:sz="0" w:space="0" w:color="auto"/>
        <w:left w:val="none" w:sz="0" w:space="0" w:color="auto"/>
        <w:bottom w:val="none" w:sz="0" w:space="0" w:color="auto"/>
        <w:right w:val="none" w:sz="0" w:space="0" w:color="auto"/>
      </w:divBdr>
      <w:divsChild>
        <w:div w:id="734935144">
          <w:marLeft w:val="0"/>
          <w:marRight w:val="0"/>
          <w:marTop w:val="0"/>
          <w:marBottom w:val="0"/>
          <w:divBdr>
            <w:top w:val="none" w:sz="0" w:space="0" w:color="auto"/>
            <w:left w:val="none" w:sz="0" w:space="0" w:color="auto"/>
            <w:bottom w:val="single" w:sz="18" w:space="0" w:color="E4E4E4"/>
            <w:right w:val="none" w:sz="0" w:space="0" w:color="auto"/>
          </w:divBdr>
          <w:divsChild>
            <w:div w:id="923344659">
              <w:marLeft w:val="0"/>
              <w:marRight w:val="0"/>
              <w:marTop w:val="0"/>
              <w:marBottom w:val="0"/>
              <w:divBdr>
                <w:top w:val="none" w:sz="0" w:space="0" w:color="auto"/>
                <w:left w:val="none" w:sz="0" w:space="0" w:color="auto"/>
                <w:bottom w:val="none" w:sz="0" w:space="0" w:color="auto"/>
                <w:right w:val="none" w:sz="0" w:space="0" w:color="auto"/>
              </w:divBdr>
              <w:divsChild>
                <w:div w:id="2013558540">
                  <w:marLeft w:val="0"/>
                  <w:marRight w:val="0"/>
                  <w:marTop w:val="0"/>
                  <w:marBottom w:val="0"/>
                  <w:divBdr>
                    <w:top w:val="none" w:sz="0" w:space="0" w:color="auto"/>
                    <w:left w:val="none" w:sz="0" w:space="0" w:color="auto"/>
                    <w:bottom w:val="none" w:sz="0" w:space="0" w:color="auto"/>
                    <w:right w:val="none" w:sz="0" w:space="0" w:color="auto"/>
                  </w:divBdr>
                  <w:divsChild>
                    <w:div w:id="1007561944">
                      <w:marLeft w:val="0"/>
                      <w:marRight w:val="0"/>
                      <w:marTop w:val="0"/>
                      <w:marBottom w:val="0"/>
                      <w:divBdr>
                        <w:top w:val="none" w:sz="0" w:space="0" w:color="auto"/>
                        <w:left w:val="none" w:sz="0" w:space="0" w:color="auto"/>
                        <w:bottom w:val="none" w:sz="0" w:space="0" w:color="auto"/>
                        <w:right w:val="none" w:sz="0" w:space="0" w:color="auto"/>
                      </w:divBdr>
                      <w:divsChild>
                        <w:div w:id="1949123503">
                          <w:marLeft w:val="0"/>
                          <w:marRight w:val="0"/>
                          <w:marTop w:val="0"/>
                          <w:marBottom w:val="0"/>
                          <w:divBdr>
                            <w:top w:val="none" w:sz="0" w:space="0" w:color="auto"/>
                            <w:left w:val="none" w:sz="0" w:space="0" w:color="auto"/>
                            <w:bottom w:val="none" w:sz="0" w:space="0" w:color="auto"/>
                            <w:right w:val="none" w:sz="0" w:space="0" w:color="auto"/>
                          </w:divBdr>
                          <w:divsChild>
                            <w:div w:id="1950159719">
                              <w:marLeft w:val="0"/>
                              <w:marRight w:val="0"/>
                              <w:marTop w:val="0"/>
                              <w:marBottom w:val="0"/>
                              <w:divBdr>
                                <w:top w:val="none" w:sz="0" w:space="0" w:color="auto"/>
                                <w:left w:val="none" w:sz="0" w:space="0" w:color="auto"/>
                                <w:bottom w:val="none" w:sz="0" w:space="0" w:color="auto"/>
                                <w:right w:val="none" w:sz="0" w:space="0" w:color="auto"/>
                              </w:divBdr>
                            </w:div>
                            <w:div w:id="1780449096">
                              <w:marLeft w:val="0"/>
                              <w:marRight w:val="0"/>
                              <w:marTop w:val="0"/>
                              <w:marBottom w:val="0"/>
                              <w:divBdr>
                                <w:top w:val="none" w:sz="0" w:space="0" w:color="auto"/>
                                <w:left w:val="none" w:sz="0" w:space="0" w:color="auto"/>
                                <w:bottom w:val="none" w:sz="0" w:space="0" w:color="auto"/>
                                <w:right w:val="none" w:sz="0" w:space="0" w:color="auto"/>
                              </w:divBdr>
                            </w:div>
                            <w:div w:id="277370659">
                              <w:marLeft w:val="0"/>
                              <w:marRight w:val="0"/>
                              <w:marTop w:val="0"/>
                              <w:marBottom w:val="0"/>
                              <w:divBdr>
                                <w:top w:val="none" w:sz="0" w:space="0" w:color="auto"/>
                                <w:left w:val="none" w:sz="0" w:space="0" w:color="auto"/>
                                <w:bottom w:val="none" w:sz="0" w:space="0" w:color="auto"/>
                                <w:right w:val="none" w:sz="0" w:space="0" w:color="auto"/>
                              </w:divBdr>
                            </w:div>
                            <w:div w:id="156849579">
                              <w:marLeft w:val="0"/>
                              <w:marRight w:val="0"/>
                              <w:marTop w:val="0"/>
                              <w:marBottom w:val="0"/>
                              <w:divBdr>
                                <w:top w:val="none" w:sz="0" w:space="0" w:color="auto"/>
                                <w:left w:val="none" w:sz="0" w:space="0" w:color="auto"/>
                                <w:bottom w:val="none" w:sz="0" w:space="0" w:color="auto"/>
                                <w:right w:val="none" w:sz="0" w:space="0" w:color="auto"/>
                              </w:divBdr>
                            </w:div>
                            <w:div w:id="833645170">
                              <w:marLeft w:val="0"/>
                              <w:marRight w:val="0"/>
                              <w:marTop w:val="0"/>
                              <w:marBottom w:val="0"/>
                              <w:divBdr>
                                <w:top w:val="none" w:sz="0" w:space="0" w:color="auto"/>
                                <w:left w:val="none" w:sz="0" w:space="0" w:color="auto"/>
                                <w:bottom w:val="none" w:sz="0" w:space="0" w:color="auto"/>
                                <w:right w:val="none" w:sz="0" w:space="0" w:color="auto"/>
                              </w:divBdr>
                            </w:div>
                            <w:div w:id="1268388732">
                              <w:marLeft w:val="0"/>
                              <w:marRight w:val="0"/>
                              <w:marTop w:val="0"/>
                              <w:marBottom w:val="0"/>
                              <w:divBdr>
                                <w:top w:val="none" w:sz="0" w:space="0" w:color="auto"/>
                                <w:left w:val="none" w:sz="0" w:space="0" w:color="auto"/>
                                <w:bottom w:val="none" w:sz="0" w:space="0" w:color="auto"/>
                                <w:right w:val="none" w:sz="0" w:space="0" w:color="auto"/>
                              </w:divBdr>
                            </w:div>
                            <w:div w:id="2066028638">
                              <w:marLeft w:val="0"/>
                              <w:marRight w:val="0"/>
                              <w:marTop w:val="0"/>
                              <w:marBottom w:val="0"/>
                              <w:divBdr>
                                <w:top w:val="none" w:sz="0" w:space="0" w:color="auto"/>
                                <w:left w:val="none" w:sz="0" w:space="0" w:color="auto"/>
                                <w:bottom w:val="none" w:sz="0" w:space="0" w:color="auto"/>
                                <w:right w:val="none" w:sz="0" w:space="0" w:color="auto"/>
                              </w:divBdr>
                            </w:div>
                            <w:div w:id="1572885389">
                              <w:marLeft w:val="0"/>
                              <w:marRight w:val="0"/>
                              <w:marTop w:val="0"/>
                              <w:marBottom w:val="0"/>
                              <w:divBdr>
                                <w:top w:val="none" w:sz="0" w:space="0" w:color="auto"/>
                                <w:left w:val="none" w:sz="0" w:space="0" w:color="auto"/>
                                <w:bottom w:val="none" w:sz="0" w:space="0" w:color="auto"/>
                                <w:right w:val="none" w:sz="0" w:space="0" w:color="auto"/>
                              </w:divBdr>
                            </w:div>
                            <w:div w:id="1747068129">
                              <w:marLeft w:val="0"/>
                              <w:marRight w:val="0"/>
                              <w:marTop w:val="0"/>
                              <w:marBottom w:val="0"/>
                              <w:divBdr>
                                <w:top w:val="none" w:sz="0" w:space="0" w:color="auto"/>
                                <w:left w:val="none" w:sz="0" w:space="0" w:color="auto"/>
                                <w:bottom w:val="none" w:sz="0" w:space="0" w:color="auto"/>
                                <w:right w:val="none" w:sz="0" w:space="0" w:color="auto"/>
                              </w:divBdr>
                            </w:div>
                            <w:div w:id="1633514126">
                              <w:marLeft w:val="0"/>
                              <w:marRight w:val="0"/>
                              <w:marTop w:val="0"/>
                              <w:marBottom w:val="0"/>
                              <w:divBdr>
                                <w:top w:val="none" w:sz="0" w:space="0" w:color="auto"/>
                                <w:left w:val="none" w:sz="0" w:space="0" w:color="auto"/>
                                <w:bottom w:val="none" w:sz="0" w:space="0" w:color="auto"/>
                                <w:right w:val="none" w:sz="0" w:space="0" w:color="auto"/>
                              </w:divBdr>
                            </w:div>
                            <w:div w:id="1349025170">
                              <w:marLeft w:val="0"/>
                              <w:marRight w:val="0"/>
                              <w:marTop w:val="0"/>
                              <w:marBottom w:val="0"/>
                              <w:divBdr>
                                <w:top w:val="none" w:sz="0" w:space="0" w:color="auto"/>
                                <w:left w:val="none" w:sz="0" w:space="0" w:color="auto"/>
                                <w:bottom w:val="none" w:sz="0" w:space="0" w:color="auto"/>
                                <w:right w:val="none" w:sz="0" w:space="0" w:color="auto"/>
                              </w:divBdr>
                            </w:div>
                            <w:div w:id="1724909024">
                              <w:marLeft w:val="0"/>
                              <w:marRight w:val="0"/>
                              <w:marTop w:val="0"/>
                              <w:marBottom w:val="0"/>
                              <w:divBdr>
                                <w:top w:val="none" w:sz="0" w:space="0" w:color="auto"/>
                                <w:left w:val="none" w:sz="0" w:space="0" w:color="auto"/>
                                <w:bottom w:val="none" w:sz="0" w:space="0" w:color="auto"/>
                                <w:right w:val="none" w:sz="0" w:space="0" w:color="auto"/>
                              </w:divBdr>
                            </w:div>
                            <w:div w:id="1529954362">
                              <w:marLeft w:val="0"/>
                              <w:marRight w:val="0"/>
                              <w:marTop w:val="0"/>
                              <w:marBottom w:val="0"/>
                              <w:divBdr>
                                <w:top w:val="none" w:sz="0" w:space="0" w:color="auto"/>
                                <w:left w:val="none" w:sz="0" w:space="0" w:color="auto"/>
                                <w:bottom w:val="none" w:sz="0" w:space="0" w:color="auto"/>
                                <w:right w:val="none" w:sz="0" w:space="0" w:color="auto"/>
                              </w:divBdr>
                            </w:div>
                            <w:div w:id="238444223">
                              <w:marLeft w:val="0"/>
                              <w:marRight w:val="0"/>
                              <w:marTop w:val="0"/>
                              <w:marBottom w:val="0"/>
                              <w:divBdr>
                                <w:top w:val="none" w:sz="0" w:space="0" w:color="auto"/>
                                <w:left w:val="none" w:sz="0" w:space="0" w:color="auto"/>
                                <w:bottom w:val="none" w:sz="0" w:space="0" w:color="auto"/>
                                <w:right w:val="none" w:sz="0" w:space="0" w:color="auto"/>
                              </w:divBdr>
                            </w:div>
                            <w:div w:id="1995646821">
                              <w:marLeft w:val="0"/>
                              <w:marRight w:val="0"/>
                              <w:marTop w:val="0"/>
                              <w:marBottom w:val="0"/>
                              <w:divBdr>
                                <w:top w:val="none" w:sz="0" w:space="0" w:color="auto"/>
                                <w:left w:val="none" w:sz="0" w:space="0" w:color="auto"/>
                                <w:bottom w:val="none" w:sz="0" w:space="0" w:color="auto"/>
                                <w:right w:val="none" w:sz="0" w:space="0" w:color="auto"/>
                              </w:divBdr>
                            </w:div>
                            <w:div w:id="1605721226">
                              <w:marLeft w:val="0"/>
                              <w:marRight w:val="0"/>
                              <w:marTop w:val="0"/>
                              <w:marBottom w:val="0"/>
                              <w:divBdr>
                                <w:top w:val="none" w:sz="0" w:space="0" w:color="auto"/>
                                <w:left w:val="none" w:sz="0" w:space="0" w:color="auto"/>
                                <w:bottom w:val="none" w:sz="0" w:space="0" w:color="auto"/>
                                <w:right w:val="none" w:sz="0" w:space="0" w:color="auto"/>
                              </w:divBdr>
                            </w:div>
                            <w:div w:id="1025666955">
                              <w:marLeft w:val="0"/>
                              <w:marRight w:val="0"/>
                              <w:marTop w:val="0"/>
                              <w:marBottom w:val="0"/>
                              <w:divBdr>
                                <w:top w:val="none" w:sz="0" w:space="0" w:color="auto"/>
                                <w:left w:val="none" w:sz="0" w:space="0" w:color="auto"/>
                                <w:bottom w:val="none" w:sz="0" w:space="0" w:color="auto"/>
                                <w:right w:val="none" w:sz="0" w:space="0" w:color="auto"/>
                              </w:divBdr>
                            </w:div>
                            <w:div w:id="1664234094">
                              <w:marLeft w:val="0"/>
                              <w:marRight w:val="0"/>
                              <w:marTop w:val="0"/>
                              <w:marBottom w:val="0"/>
                              <w:divBdr>
                                <w:top w:val="none" w:sz="0" w:space="0" w:color="auto"/>
                                <w:left w:val="none" w:sz="0" w:space="0" w:color="auto"/>
                                <w:bottom w:val="none" w:sz="0" w:space="0" w:color="auto"/>
                                <w:right w:val="none" w:sz="0" w:space="0" w:color="auto"/>
                              </w:divBdr>
                            </w:div>
                            <w:div w:id="739913413">
                              <w:marLeft w:val="0"/>
                              <w:marRight w:val="0"/>
                              <w:marTop w:val="0"/>
                              <w:marBottom w:val="0"/>
                              <w:divBdr>
                                <w:top w:val="none" w:sz="0" w:space="0" w:color="auto"/>
                                <w:left w:val="none" w:sz="0" w:space="0" w:color="auto"/>
                                <w:bottom w:val="none" w:sz="0" w:space="0" w:color="auto"/>
                                <w:right w:val="none" w:sz="0" w:space="0" w:color="auto"/>
                              </w:divBdr>
                            </w:div>
                            <w:div w:id="1439569885">
                              <w:marLeft w:val="0"/>
                              <w:marRight w:val="0"/>
                              <w:marTop w:val="0"/>
                              <w:marBottom w:val="0"/>
                              <w:divBdr>
                                <w:top w:val="none" w:sz="0" w:space="0" w:color="auto"/>
                                <w:left w:val="none" w:sz="0" w:space="0" w:color="auto"/>
                                <w:bottom w:val="none" w:sz="0" w:space="0" w:color="auto"/>
                                <w:right w:val="none" w:sz="0" w:space="0" w:color="auto"/>
                              </w:divBdr>
                            </w:div>
                            <w:div w:id="342099087">
                              <w:marLeft w:val="0"/>
                              <w:marRight w:val="0"/>
                              <w:marTop w:val="0"/>
                              <w:marBottom w:val="0"/>
                              <w:divBdr>
                                <w:top w:val="none" w:sz="0" w:space="0" w:color="auto"/>
                                <w:left w:val="none" w:sz="0" w:space="0" w:color="auto"/>
                                <w:bottom w:val="none" w:sz="0" w:space="0" w:color="auto"/>
                                <w:right w:val="none" w:sz="0" w:space="0" w:color="auto"/>
                              </w:divBdr>
                            </w:div>
                            <w:div w:id="1756854545">
                              <w:marLeft w:val="0"/>
                              <w:marRight w:val="0"/>
                              <w:marTop w:val="0"/>
                              <w:marBottom w:val="0"/>
                              <w:divBdr>
                                <w:top w:val="none" w:sz="0" w:space="0" w:color="auto"/>
                                <w:left w:val="none" w:sz="0" w:space="0" w:color="auto"/>
                                <w:bottom w:val="none" w:sz="0" w:space="0" w:color="auto"/>
                                <w:right w:val="none" w:sz="0" w:space="0" w:color="auto"/>
                              </w:divBdr>
                            </w:div>
                            <w:div w:id="771363682">
                              <w:marLeft w:val="0"/>
                              <w:marRight w:val="0"/>
                              <w:marTop w:val="0"/>
                              <w:marBottom w:val="0"/>
                              <w:divBdr>
                                <w:top w:val="none" w:sz="0" w:space="0" w:color="auto"/>
                                <w:left w:val="none" w:sz="0" w:space="0" w:color="auto"/>
                                <w:bottom w:val="none" w:sz="0" w:space="0" w:color="auto"/>
                                <w:right w:val="none" w:sz="0" w:space="0" w:color="auto"/>
                              </w:divBdr>
                            </w:div>
                            <w:div w:id="345526614">
                              <w:marLeft w:val="0"/>
                              <w:marRight w:val="0"/>
                              <w:marTop w:val="0"/>
                              <w:marBottom w:val="0"/>
                              <w:divBdr>
                                <w:top w:val="none" w:sz="0" w:space="0" w:color="auto"/>
                                <w:left w:val="none" w:sz="0" w:space="0" w:color="auto"/>
                                <w:bottom w:val="none" w:sz="0" w:space="0" w:color="auto"/>
                                <w:right w:val="none" w:sz="0" w:space="0" w:color="auto"/>
                              </w:divBdr>
                            </w:div>
                            <w:div w:id="2108504887">
                              <w:marLeft w:val="0"/>
                              <w:marRight w:val="0"/>
                              <w:marTop w:val="0"/>
                              <w:marBottom w:val="0"/>
                              <w:divBdr>
                                <w:top w:val="none" w:sz="0" w:space="0" w:color="auto"/>
                                <w:left w:val="none" w:sz="0" w:space="0" w:color="auto"/>
                                <w:bottom w:val="none" w:sz="0" w:space="0" w:color="auto"/>
                                <w:right w:val="none" w:sz="0" w:space="0" w:color="auto"/>
                              </w:divBdr>
                            </w:div>
                            <w:div w:id="957686954">
                              <w:marLeft w:val="0"/>
                              <w:marRight w:val="0"/>
                              <w:marTop w:val="0"/>
                              <w:marBottom w:val="0"/>
                              <w:divBdr>
                                <w:top w:val="none" w:sz="0" w:space="0" w:color="auto"/>
                                <w:left w:val="none" w:sz="0" w:space="0" w:color="auto"/>
                                <w:bottom w:val="none" w:sz="0" w:space="0" w:color="auto"/>
                                <w:right w:val="none" w:sz="0" w:space="0" w:color="auto"/>
                              </w:divBdr>
                            </w:div>
                            <w:div w:id="287664091">
                              <w:marLeft w:val="0"/>
                              <w:marRight w:val="0"/>
                              <w:marTop w:val="0"/>
                              <w:marBottom w:val="0"/>
                              <w:divBdr>
                                <w:top w:val="none" w:sz="0" w:space="0" w:color="auto"/>
                                <w:left w:val="none" w:sz="0" w:space="0" w:color="auto"/>
                                <w:bottom w:val="none" w:sz="0" w:space="0" w:color="auto"/>
                                <w:right w:val="none" w:sz="0" w:space="0" w:color="auto"/>
                              </w:divBdr>
                            </w:div>
                            <w:div w:id="1486774335">
                              <w:marLeft w:val="0"/>
                              <w:marRight w:val="0"/>
                              <w:marTop w:val="0"/>
                              <w:marBottom w:val="0"/>
                              <w:divBdr>
                                <w:top w:val="none" w:sz="0" w:space="0" w:color="auto"/>
                                <w:left w:val="none" w:sz="0" w:space="0" w:color="auto"/>
                                <w:bottom w:val="none" w:sz="0" w:space="0" w:color="auto"/>
                                <w:right w:val="none" w:sz="0" w:space="0" w:color="auto"/>
                              </w:divBdr>
                            </w:div>
                            <w:div w:id="1730759574">
                              <w:marLeft w:val="0"/>
                              <w:marRight w:val="0"/>
                              <w:marTop w:val="0"/>
                              <w:marBottom w:val="0"/>
                              <w:divBdr>
                                <w:top w:val="none" w:sz="0" w:space="0" w:color="auto"/>
                                <w:left w:val="none" w:sz="0" w:space="0" w:color="auto"/>
                                <w:bottom w:val="none" w:sz="0" w:space="0" w:color="auto"/>
                                <w:right w:val="none" w:sz="0" w:space="0" w:color="auto"/>
                              </w:divBdr>
                            </w:div>
                            <w:div w:id="1281064484">
                              <w:marLeft w:val="0"/>
                              <w:marRight w:val="0"/>
                              <w:marTop w:val="0"/>
                              <w:marBottom w:val="0"/>
                              <w:divBdr>
                                <w:top w:val="none" w:sz="0" w:space="0" w:color="auto"/>
                                <w:left w:val="none" w:sz="0" w:space="0" w:color="auto"/>
                                <w:bottom w:val="none" w:sz="0" w:space="0" w:color="auto"/>
                                <w:right w:val="none" w:sz="0" w:space="0" w:color="auto"/>
                              </w:divBdr>
                            </w:div>
                            <w:div w:id="1291085900">
                              <w:marLeft w:val="0"/>
                              <w:marRight w:val="0"/>
                              <w:marTop w:val="0"/>
                              <w:marBottom w:val="0"/>
                              <w:divBdr>
                                <w:top w:val="none" w:sz="0" w:space="0" w:color="auto"/>
                                <w:left w:val="none" w:sz="0" w:space="0" w:color="auto"/>
                                <w:bottom w:val="none" w:sz="0" w:space="0" w:color="auto"/>
                                <w:right w:val="none" w:sz="0" w:space="0" w:color="auto"/>
                              </w:divBdr>
                            </w:div>
                            <w:div w:id="1238443340">
                              <w:marLeft w:val="0"/>
                              <w:marRight w:val="0"/>
                              <w:marTop w:val="0"/>
                              <w:marBottom w:val="0"/>
                              <w:divBdr>
                                <w:top w:val="none" w:sz="0" w:space="0" w:color="auto"/>
                                <w:left w:val="none" w:sz="0" w:space="0" w:color="auto"/>
                                <w:bottom w:val="none" w:sz="0" w:space="0" w:color="auto"/>
                                <w:right w:val="none" w:sz="0" w:space="0" w:color="auto"/>
                              </w:divBdr>
                            </w:div>
                            <w:div w:id="1921333920">
                              <w:marLeft w:val="0"/>
                              <w:marRight w:val="0"/>
                              <w:marTop w:val="0"/>
                              <w:marBottom w:val="0"/>
                              <w:divBdr>
                                <w:top w:val="none" w:sz="0" w:space="0" w:color="auto"/>
                                <w:left w:val="none" w:sz="0" w:space="0" w:color="auto"/>
                                <w:bottom w:val="none" w:sz="0" w:space="0" w:color="auto"/>
                                <w:right w:val="none" w:sz="0" w:space="0" w:color="auto"/>
                              </w:divBdr>
                            </w:div>
                            <w:div w:id="723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3634">
          <w:marLeft w:val="0"/>
          <w:marRight w:val="0"/>
          <w:marTop w:val="0"/>
          <w:marBottom w:val="0"/>
          <w:divBdr>
            <w:top w:val="none" w:sz="0" w:space="0" w:color="auto"/>
            <w:left w:val="none" w:sz="0" w:space="0" w:color="auto"/>
            <w:bottom w:val="single" w:sz="18" w:space="0" w:color="E4E4E4"/>
            <w:right w:val="none" w:sz="0" w:space="0" w:color="auto"/>
          </w:divBdr>
          <w:divsChild>
            <w:div w:id="1166632699">
              <w:marLeft w:val="0"/>
              <w:marRight w:val="0"/>
              <w:marTop w:val="0"/>
              <w:marBottom w:val="0"/>
              <w:divBdr>
                <w:top w:val="none" w:sz="0" w:space="0" w:color="auto"/>
                <w:left w:val="none" w:sz="0" w:space="0" w:color="auto"/>
                <w:bottom w:val="none" w:sz="0" w:space="0" w:color="auto"/>
                <w:right w:val="none" w:sz="0" w:space="0" w:color="auto"/>
              </w:divBdr>
              <w:divsChild>
                <w:div w:id="2124183218">
                  <w:marLeft w:val="0"/>
                  <w:marRight w:val="0"/>
                  <w:marTop w:val="0"/>
                  <w:marBottom w:val="0"/>
                  <w:divBdr>
                    <w:top w:val="none" w:sz="0" w:space="0" w:color="auto"/>
                    <w:left w:val="none" w:sz="0" w:space="0" w:color="auto"/>
                    <w:bottom w:val="none" w:sz="0" w:space="0" w:color="auto"/>
                    <w:right w:val="none" w:sz="0" w:space="0" w:color="auto"/>
                  </w:divBdr>
                  <w:divsChild>
                    <w:div w:id="97797525">
                      <w:marLeft w:val="0"/>
                      <w:marRight w:val="0"/>
                      <w:marTop w:val="0"/>
                      <w:marBottom w:val="0"/>
                      <w:divBdr>
                        <w:top w:val="none" w:sz="0" w:space="0" w:color="auto"/>
                        <w:left w:val="none" w:sz="0" w:space="0" w:color="auto"/>
                        <w:bottom w:val="none" w:sz="0" w:space="0" w:color="auto"/>
                        <w:right w:val="none" w:sz="0" w:space="0" w:color="auto"/>
                      </w:divBdr>
                      <w:divsChild>
                        <w:div w:id="863637972">
                          <w:marLeft w:val="0"/>
                          <w:marRight w:val="0"/>
                          <w:marTop w:val="0"/>
                          <w:marBottom w:val="0"/>
                          <w:divBdr>
                            <w:top w:val="none" w:sz="0" w:space="0" w:color="auto"/>
                            <w:left w:val="none" w:sz="0" w:space="0" w:color="auto"/>
                            <w:bottom w:val="none" w:sz="0" w:space="0" w:color="auto"/>
                            <w:right w:val="none" w:sz="0" w:space="0" w:color="auto"/>
                          </w:divBdr>
                          <w:divsChild>
                            <w:div w:id="26181200">
                              <w:marLeft w:val="0"/>
                              <w:marRight w:val="0"/>
                              <w:marTop w:val="0"/>
                              <w:marBottom w:val="0"/>
                              <w:divBdr>
                                <w:top w:val="none" w:sz="0" w:space="0" w:color="auto"/>
                                <w:left w:val="none" w:sz="0" w:space="0" w:color="auto"/>
                                <w:bottom w:val="none" w:sz="0" w:space="0" w:color="auto"/>
                                <w:right w:val="none" w:sz="0" w:space="0" w:color="auto"/>
                              </w:divBdr>
                            </w:div>
                            <w:div w:id="2027632395">
                              <w:marLeft w:val="0"/>
                              <w:marRight w:val="0"/>
                              <w:marTop w:val="0"/>
                              <w:marBottom w:val="0"/>
                              <w:divBdr>
                                <w:top w:val="none" w:sz="0" w:space="0" w:color="auto"/>
                                <w:left w:val="none" w:sz="0" w:space="0" w:color="auto"/>
                                <w:bottom w:val="none" w:sz="0" w:space="0" w:color="auto"/>
                                <w:right w:val="none" w:sz="0" w:space="0" w:color="auto"/>
                              </w:divBdr>
                            </w:div>
                            <w:div w:id="1232614879">
                              <w:marLeft w:val="0"/>
                              <w:marRight w:val="0"/>
                              <w:marTop w:val="0"/>
                              <w:marBottom w:val="0"/>
                              <w:divBdr>
                                <w:top w:val="none" w:sz="0" w:space="0" w:color="auto"/>
                                <w:left w:val="none" w:sz="0" w:space="0" w:color="auto"/>
                                <w:bottom w:val="none" w:sz="0" w:space="0" w:color="auto"/>
                                <w:right w:val="none" w:sz="0" w:space="0" w:color="auto"/>
                              </w:divBdr>
                            </w:div>
                            <w:div w:id="1457983882">
                              <w:marLeft w:val="0"/>
                              <w:marRight w:val="0"/>
                              <w:marTop w:val="0"/>
                              <w:marBottom w:val="0"/>
                              <w:divBdr>
                                <w:top w:val="none" w:sz="0" w:space="0" w:color="auto"/>
                                <w:left w:val="none" w:sz="0" w:space="0" w:color="auto"/>
                                <w:bottom w:val="none" w:sz="0" w:space="0" w:color="auto"/>
                                <w:right w:val="none" w:sz="0" w:space="0" w:color="auto"/>
                              </w:divBdr>
                            </w:div>
                            <w:div w:id="1825974669">
                              <w:marLeft w:val="0"/>
                              <w:marRight w:val="0"/>
                              <w:marTop w:val="0"/>
                              <w:marBottom w:val="0"/>
                              <w:divBdr>
                                <w:top w:val="none" w:sz="0" w:space="0" w:color="auto"/>
                                <w:left w:val="none" w:sz="0" w:space="0" w:color="auto"/>
                                <w:bottom w:val="none" w:sz="0" w:space="0" w:color="auto"/>
                                <w:right w:val="none" w:sz="0" w:space="0" w:color="auto"/>
                              </w:divBdr>
                            </w:div>
                            <w:div w:id="5621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IP/JUR._PSIKOLOGI/196605162000122-HERLINA/BELAJAR_EFEKTIF.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Links>
    <vt:vector size="6" baseType="variant">
      <vt:variant>
        <vt:i4>3801154</vt:i4>
      </vt:variant>
      <vt:variant>
        <vt:i4>-1</vt:i4>
      </vt:variant>
      <vt:variant>
        <vt:i4>1032</vt:i4>
      </vt:variant>
      <vt:variant>
        <vt:i4>4</vt:i4>
      </vt:variant>
      <vt:variant>
        <vt:lpwstr>http://3.bp.blogspot.com/_wQ-5DNnXjEY/TUVYvYlyT9I/AAAAAAAABW0/fDPp3VtikbA/s1600/gain.jpg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14</cp:revision>
  <cp:lastPrinted>2017-03-28T20:21:00Z</cp:lastPrinted>
  <dcterms:created xsi:type="dcterms:W3CDTF">2017-03-27T13:34:00Z</dcterms:created>
  <dcterms:modified xsi:type="dcterms:W3CDTF">2017-07-13T22:01:00Z</dcterms:modified>
</cp:coreProperties>
</file>