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A0" w:rsidRPr="00590015" w:rsidRDefault="000D58A0" w:rsidP="000D58A0">
      <w:pPr>
        <w:spacing w:after="0" w:line="480" w:lineRule="auto"/>
        <w:jc w:val="center"/>
        <w:rPr>
          <w:rFonts w:asciiTheme="majorBidi" w:hAnsiTheme="majorBidi" w:cstheme="majorBidi"/>
          <w:b/>
          <w:sz w:val="24"/>
          <w:szCs w:val="24"/>
          <w:lang w:val="id-ID"/>
        </w:rPr>
      </w:pPr>
      <w:r w:rsidRPr="00590015">
        <w:rPr>
          <w:rFonts w:asciiTheme="majorBidi" w:hAnsiTheme="majorBidi" w:cstheme="majorBidi"/>
          <w:b/>
          <w:sz w:val="24"/>
          <w:szCs w:val="24"/>
          <w:lang w:val="id-ID"/>
        </w:rPr>
        <w:t>BAB II</w:t>
      </w:r>
    </w:p>
    <w:p w:rsidR="000D58A0" w:rsidRPr="00590015" w:rsidRDefault="000D58A0" w:rsidP="00143E72">
      <w:pPr>
        <w:spacing w:after="240" w:line="480" w:lineRule="auto"/>
        <w:jc w:val="center"/>
        <w:rPr>
          <w:rFonts w:asciiTheme="majorBidi" w:hAnsiTheme="majorBidi" w:cstheme="majorBidi"/>
          <w:b/>
          <w:sz w:val="24"/>
          <w:szCs w:val="24"/>
          <w:lang w:val="id-ID"/>
        </w:rPr>
      </w:pPr>
      <w:r w:rsidRPr="00590015">
        <w:rPr>
          <w:rFonts w:asciiTheme="majorBidi" w:hAnsiTheme="majorBidi" w:cstheme="majorBidi"/>
          <w:b/>
          <w:sz w:val="24"/>
          <w:szCs w:val="24"/>
          <w:lang w:val="id-ID"/>
        </w:rPr>
        <w:t>TINJAUAN PUSTAKA</w:t>
      </w:r>
    </w:p>
    <w:p w:rsidR="00BB00EE" w:rsidRPr="0012678E" w:rsidRDefault="004B784C" w:rsidP="0012678E">
      <w:pPr>
        <w:pStyle w:val="ListParagraph"/>
        <w:numPr>
          <w:ilvl w:val="0"/>
          <w:numId w:val="41"/>
        </w:numPr>
        <w:spacing w:after="120" w:line="480" w:lineRule="auto"/>
        <w:ind w:left="426" w:hanging="426"/>
        <w:rPr>
          <w:rFonts w:asciiTheme="majorBidi" w:hAnsiTheme="majorBidi" w:cstheme="majorBidi"/>
          <w:b/>
          <w:sz w:val="24"/>
          <w:szCs w:val="24"/>
          <w:lang w:val="id-ID"/>
        </w:rPr>
      </w:pPr>
      <w:r w:rsidRPr="0012678E">
        <w:rPr>
          <w:rFonts w:asciiTheme="majorBidi" w:hAnsiTheme="majorBidi" w:cstheme="majorBidi"/>
          <w:b/>
          <w:sz w:val="24"/>
          <w:szCs w:val="24"/>
          <w:lang w:val="id-ID"/>
        </w:rPr>
        <w:t>Pengertian</w:t>
      </w:r>
      <w:r w:rsidR="005C5EC4" w:rsidRPr="0012678E">
        <w:rPr>
          <w:rFonts w:asciiTheme="majorBidi" w:hAnsiTheme="majorBidi" w:cstheme="majorBidi"/>
          <w:b/>
          <w:sz w:val="24"/>
          <w:szCs w:val="24"/>
          <w:lang w:val="id-ID"/>
        </w:rPr>
        <w:t xml:space="preserve"> </w:t>
      </w:r>
      <w:r w:rsidR="00BB00EE" w:rsidRPr="0012678E">
        <w:rPr>
          <w:rFonts w:asciiTheme="majorBidi" w:hAnsiTheme="majorBidi" w:cstheme="majorBidi"/>
          <w:b/>
          <w:sz w:val="24"/>
          <w:szCs w:val="24"/>
          <w:lang w:val="id-ID"/>
        </w:rPr>
        <w:t>Imajinasi Anak</w:t>
      </w:r>
    </w:p>
    <w:p w:rsidR="00BB00EE" w:rsidRPr="00590015" w:rsidRDefault="00BB00EE" w:rsidP="00BB00EE">
      <w:pPr>
        <w:spacing w:after="0" w:line="480" w:lineRule="auto"/>
        <w:ind w:firstLine="426"/>
        <w:jc w:val="both"/>
        <w:rPr>
          <w:rFonts w:asciiTheme="majorBidi" w:eastAsia="Times New Roman" w:hAnsiTheme="majorBidi" w:cstheme="majorBidi"/>
          <w:sz w:val="24"/>
          <w:szCs w:val="24"/>
          <w:lang w:val="id-ID" w:eastAsia="id-ID"/>
        </w:rPr>
      </w:pPr>
      <w:r w:rsidRPr="00590015">
        <w:rPr>
          <w:rFonts w:asciiTheme="majorBidi" w:eastAsia="Times New Roman" w:hAnsiTheme="majorBidi" w:cstheme="majorBidi"/>
          <w:sz w:val="24"/>
          <w:szCs w:val="24"/>
          <w:lang w:val="id-ID" w:eastAsia="id-ID"/>
        </w:rPr>
        <w:t>Pada masa kanak-kanak, sebagian besar yang biasa dilakukan anak-anak adalah berimajinasi. Ungkapan seperti “Seandainya aku menjadi seorang astronot,” atau “Seandainya aku bisa terbang dan tinggal di atas awan” merupa</w:t>
      </w:r>
      <w:r w:rsidR="00143E72" w:rsidRPr="00590015">
        <w:rPr>
          <w:rFonts w:asciiTheme="majorBidi" w:eastAsia="Times New Roman" w:hAnsiTheme="majorBidi" w:cstheme="majorBidi"/>
          <w:sz w:val="24"/>
          <w:szCs w:val="24"/>
          <w:lang w:val="id-ID" w:eastAsia="id-ID"/>
        </w:rPr>
        <w:t xml:space="preserve">kan contoh dari imajinasi anak.  </w:t>
      </w:r>
      <w:r w:rsidRPr="00590015">
        <w:rPr>
          <w:rFonts w:asciiTheme="majorBidi" w:eastAsia="Times New Roman" w:hAnsiTheme="majorBidi" w:cstheme="majorBidi"/>
          <w:sz w:val="24"/>
          <w:szCs w:val="24"/>
          <w:lang w:val="id-ID" w:eastAsia="id-ID"/>
        </w:rPr>
        <w:t xml:space="preserve">Sebagai ilustrasi lain sebagian anak perempuan kerap kali melakukan sosiodrama dengan berpura-pura memasak, menyetrika, dan mencuci, atau bergabung dengan teman lain untuk berpura-pura menjadi sebuah keluarga yang terdiri dari ayah, ibu, kakak, dan adik.  Itu semua adalah sebuah contoh sederhana tentang dunia khayal anak yang biasa dilihat sehari-hari.  </w:t>
      </w:r>
      <w:r w:rsidRPr="00590015">
        <w:rPr>
          <w:rFonts w:asciiTheme="majorBidi" w:hAnsiTheme="majorBidi" w:cstheme="majorBidi"/>
          <w:sz w:val="24"/>
          <w:szCs w:val="24"/>
          <w:lang w:val="id-ID"/>
        </w:rPr>
        <w:t xml:space="preserve">Menurut </w:t>
      </w:r>
      <w:r w:rsidRPr="00590015">
        <w:rPr>
          <w:rFonts w:asciiTheme="majorBidi" w:eastAsia="Times New Roman" w:hAnsiTheme="majorBidi" w:cstheme="majorBidi"/>
          <w:sz w:val="24"/>
          <w:szCs w:val="24"/>
          <w:lang w:val="id-ID" w:eastAsia="id-ID"/>
        </w:rPr>
        <w:t xml:space="preserve">Kamus Besar Bahasa Indonesia (2001:325) imajinasi </w:t>
      </w:r>
      <w:r w:rsidRPr="00590015">
        <w:rPr>
          <w:rFonts w:asciiTheme="majorBidi" w:hAnsiTheme="majorBidi" w:cstheme="majorBidi"/>
          <w:sz w:val="24"/>
          <w:szCs w:val="24"/>
          <w:lang w:val="id-ID"/>
        </w:rPr>
        <w:t>ialah:</w:t>
      </w:r>
    </w:p>
    <w:p w:rsidR="00BB00EE" w:rsidRPr="00590015" w:rsidRDefault="00BB00EE" w:rsidP="00BB00EE">
      <w:pPr>
        <w:pStyle w:val="ListParagraph"/>
        <w:numPr>
          <w:ilvl w:val="0"/>
          <w:numId w:val="20"/>
        </w:numPr>
        <w:spacing w:after="0" w:line="240" w:lineRule="auto"/>
        <w:ind w:left="993" w:right="567" w:hanging="284"/>
        <w:jc w:val="both"/>
        <w:rPr>
          <w:rFonts w:asciiTheme="majorBidi" w:eastAsia="Times New Roman" w:hAnsiTheme="majorBidi" w:cstheme="majorBidi"/>
          <w:sz w:val="24"/>
          <w:szCs w:val="24"/>
          <w:lang w:val="id-ID" w:eastAsia="id-ID"/>
        </w:rPr>
      </w:pPr>
      <w:r w:rsidRPr="00590015">
        <w:rPr>
          <w:rFonts w:asciiTheme="majorBidi" w:eastAsia="Times New Roman" w:hAnsiTheme="majorBidi" w:cstheme="majorBidi"/>
          <w:sz w:val="24"/>
          <w:szCs w:val="24"/>
          <w:lang w:val="id-ID" w:eastAsia="id-ID"/>
        </w:rPr>
        <w:t>Daya pikir untuk membayangkan (diangan-angan) atau menciptakan gambar-gambar (lukisan, karangan dan sebagainya) kejadian, berdasarkan kenyataan atau pengalaman seseorang.</w:t>
      </w:r>
    </w:p>
    <w:p w:rsidR="00BB00EE" w:rsidRPr="00590015" w:rsidRDefault="00BB00EE" w:rsidP="00BB00EE">
      <w:pPr>
        <w:pStyle w:val="ListParagraph"/>
        <w:numPr>
          <w:ilvl w:val="0"/>
          <w:numId w:val="20"/>
        </w:numPr>
        <w:spacing w:after="0" w:line="240" w:lineRule="auto"/>
        <w:ind w:left="993" w:right="567" w:hanging="284"/>
        <w:jc w:val="both"/>
        <w:rPr>
          <w:rFonts w:asciiTheme="majorBidi" w:eastAsia="Times New Roman" w:hAnsiTheme="majorBidi" w:cstheme="majorBidi"/>
          <w:sz w:val="24"/>
          <w:szCs w:val="24"/>
          <w:lang w:val="id-ID" w:eastAsia="id-ID"/>
        </w:rPr>
      </w:pPr>
      <w:r w:rsidRPr="00590015">
        <w:rPr>
          <w:rFonts w:asciiTheme="majorBidi" w:eastAsia="Times New Roman" w:hAnsiTheme="majorBidi" w:cstheme="majorBidi"/>
          <w:sz w:val="24"/>
          <w:szCs w:val="24"/>
          <w:lang w:val="id-ID" w:eastAsia="id-ID"/>
        </w:rPr>
        <w:t>khayalan.</w:t>
      </w:r>
    </w:p>
    <w:p w:rsidR="00BB00EE" w:rsidRPr="00590015" w:rsidRDefault="00BB00EE" w:rsidP="00BB00EE">
      <w:pPr>
        <w:pStyle w:val="ListParagraph"/>
        <w:spacing w:after="0" w:line="240" w:lineRule="auto"/>
        <w:ind w:left="924" w:right="567"/>
        <w:jc w:val="both"/>
        <w:rPr>
          <w:rFonts w:asciiTheme="majorBidi" w:eastAsia="Times New Roman" w:hAnsiTheme="majorBidi" w:cstheme="majorBidi"/>
          <w:sz w:val="24"/>
          <w:szCs w:val="24"/>
          <w:lang w:val="id-ID" w:eastAsia="id-ID"/>
        </w:rPr>
      </w:pPr>
    </w:p>
    <w:p w:rsidR="00BB00EE" w:rsidRPr="00590015" w:rsidRDefault="00BB00EE" w:rsidP="00BB00EE">
      <w:pPr>
        <w:spacing w:after="0" w:line="480" w:lineRule="auto"/>
        <w:ind w:firstLine="709"/>
        <w:jc w:val="both"/>
        <w:rPr>
          <w:rFonts w:asciiTheme="majorBidi" w:eastAsia="Times New Roman" w:hAnsiTheme="majorBidi" w:cstheme="majorBidi"/>
          <w:sz w:val="24"/>
          <w:szCs w:val="24"/>
          <w:lang w:val="id-ID" w:eastAsia="id-ID"/>
        </w:rPr>
      </w:pPr>
      <w:r w:rsidRPr="00590015">
        <w:rPr>
          <w:rFonts w:asciiTheme="majorBidi" w:eastAsia="Times New Roman" w:hAnsiTheme="majorBidi" w:cstheme="majorBidi"/>
          <w:sz w:val="24"/>
          <w:szCs w:val="24"/>
          <w:lang w:val="id-ID" w:eastAsia="id-ID"/>
        </w:rPr>
        <w:t>Janice Beaty (Rachmawati dan Kurniati, 2012:33) menyatakan bahwa:</w:t>
      </w:r>
    </w:p>
    <w:p w:rsidR="00BB00EE" w:rsidRPr="00590015" w:rsidRDefault="00BB00EE" w:rsidP="00BB00EE">
      <w:pPr>
        <w:spacing w:after="0" w:line="240" w:lineRule="auto"/>
        <w:ind w:left="709" w:right="567"/>
        <w:jc w:val="both"/>
        <w:rPr>
          <w:rFonts w:asciiTheme="majorBidi" w:eastAsia="Times New Roman" w:hAnsiTheme="majorBidi" w:cstheme="majorBidi"/>
          <w:sz w:val="24"/>
          <w:szCs w:val="24"/>
          <w:lang w:val="id-ID" w:eastAsia="id-ID"/>
        </w:rPr>
      </w:pPr>
      <w:r w:rsidRPr="00590015">
        <w:rPr>
          <w:rFonts w:asciiTheme="majorBidi" w:eastAsia="Times New Roman" w:hAnsiTheme="majorBidi" w:cstheme="majorBidi"/>
          <w:sz w:val="24"/>
          <w:szCs w:val="24"/>
          <w:lang w:val="id-ID" w:eastAsia="id-ID"/>
        </w:rPr>
        <w:t>Imajinasi adalah kemampuan untuk merespon atau mela</w:t>
      </w:r>
      <w:r w:rsidR="00007523" w:rsidRPr="00590015">
        <w:rPr>
          <w:rFonts w:asciiTheme="majorBidi" w:eastAsia="Times New Roman" w:hAnsiTheme="majorBidi" w:cstheme="majorBidi"/>
          <w:sz w:val="24"/>
          <w:szCs w:val="24"/>
          <w:lang w:val="id-ID" w:eastAsia="id-ID"/>
        </w:rPr>
        <w:t xml:space="preserve">kukan fantasi yang mereka buat.  </w:t>
      </w:r>
      <w:r w:rsidRPr="00590015">
        <w:rPr>
          <w:rFonts w:asciiTheme="majorBidi" w:eastAsia="Times New Roman" w:hAnsiTheme="majorBidi" w:cstheme="majorBidi"/>
          <w:sz w:val="24"/>
          <w:szCs w:val="24"/>
          <w:lang w:val="id-ID" w:eastAsia="id-ID"/>
        </w:rPr>
        <w:t>Kebanyakan anak di</w:t>
      </w:r>
      <w:r w:rsidR="00007523" w:rsidRPr="00590015">
        <w:rPr>
          <w:rFonts w:asciiTheme="majorBidi" w:eastAsia="Times New Roman" w:hAnsiTheme="majorBidi" w:cstheme="majorBidi"/>
          <w:sz w:val="24"/>
          <w:szCs w:val="24"/>
          <w:lang w:val="id-ID" w:eastAsia="id-ID"/>
        </w:rPr>
        <w:t xml:space="preserve"> </w:t>
      </w:r>
      <w:r w:rsidRPr="00590015">
        <w:rPr>
          <w:rFonts w:asciiTheme="majorBidi" w:eastAsia="Times New Roman" w:hAnsiTheme="majorBidi" w:cstheme="majorBidi"/>
          <w:sz w:val="24"/>
          <w:szCs w:val="24"/>
          <w:lang w:val="id-ID" w:eastAsia="id-ID"/>
        </w:rPr>
        <w:t>bawah usia tujuh tahun banyak melakukan hal tersebut. Pakar spesialis anak sekarang ini telah mengetahui bahwa imajinasi merupakan salah satu hal yang efektif untuk mengembangkan kemampuan intelektual, sosial, bahasa, dan terutama kreatifitas anak.</w:t>
      </w:r>
    </w:p>
    <w:p w:rsidR="00BB00EE" w:rsidRPr="00590015" w:rsidRDefault="00BB00EE" w:rsidP="00BB00EE">
      <w:pPr>
        <w:pStyle w:val="ListParagraph"/>
        <w:spacing w:after="0" w:line="240" w:lineRule="auto"/>
        <w:ind w:left="924" w:right="567"/>
        <w:jc w:val="both"/>
        <w:rPr>
          <w:rFonts w:asciiTheme="majorBidi" w:eastAsia="Times New Roman" w:hAnsiTheme="majorBidi" w:cstheme="majorBidi"/>
          <w:sz w:val="24"/>
          <w:szCs w:val="24"/>
          <w:lang w:val="id-ID" w:eastAsia="id-ID"/>
        </w:rPr>
      </w:pPr>
      <w:r w:rsidRPr="00590015">
        <w:rPr>
          <w:rFonts w:asciiTheme="majorBidi" w:eastAsia="Times New Roman" w:hAnsiTheme="majorBidi" w:cstheme="majorBidi"/>
          <w:sz w:val="24"/>
          <w:szCs w:val="24"/>
          <w:lang w:val="id-ID" w:eastAsia="id-ID"/>
        </w:rPr>
        <w:t xml:space="preserve"> </w:t>
      </w:r>
    </w:p>
    <w:p w:rsidR="00BB00EE" w:rsidRPr="00590015" w:rsidRDefault="00BB00EE" w:rsidP="00BB00EE">
      <w:pPr>
        <w:spacing w:after="0" w:line="480" w:lineRule="auto"/>
        <w:ind w:firstLine="709"/>
        <w:jc w:val="both"/>
        <w:rPr>
          <w:rFonts w:asciiTheme="majorBidi" w:eastAsia="Times New Roman" w:hAnsiTheme="majorBidi" w:cstheme="majorBidi"/>
          <w:sz w:val="24"/>
          <w:szCs w:val="24"/>
          <w:lang w:val="id-ID" w:eastAsia="id-ID"/>
        </w:rPr>
      </w:pPr>
      <w:r w:rsidRPr="00590015">
        <w:rPr>
          <w:rFonts w:asciiTheme="majorBidi" w:eastAsia="Times New Roman" w:hAnsiTheme="majorBidi" w:cstheme="majorBidi"/>
          <w:sz w:val="24"/>
          <w:szCs w:val="24"/>
          <w:lang w:val="id-ID" w:eastAsia="id-ID"/>
        </w:rPr>
        <w:t xml:space="preserve">Imajinasi adalah kemampuan berfikir divergen yang dilakukan tanpa batas, seluas-luasnya dan multiperspektif dalam merespon suatu stimulasi.  Kemampuan ini </w:t>
      </w:r>
      <w:r w:rsidRPr="00590015">
        <w:rPr>
          <w:rFonts w:asciiTheme="majorBidi" w:eastAsia="Times New Roman" w:hAnsiTheme="majorBidi" w:cstheme="majorBidi"/>
          <w:sz w:val="24"/>
          <w:szCs w:val="24"/>
          <w:lang w:val="id-ID" w:eastAsia="id-ID"/>
        </w:rPr>
        <w:lastRenderedPageBreak/>
        <w:t xml:space="preserve">sangat berguna mengembangkan imajinasi anak.  Dengan imajinasi anak dapat mengembangkan daya pikir dan daya ciptanya tanpa dibatasi kenyataan dan realitas sehari-hari.  Ia bebas berpikir sesuai pengalaman dan khayalannya.  Imajinasi akan membantu berfikir </w:t>
      </w:r>
      <w:r w:rsidRPr="00590015">
        <w:rPr>
          <w:rFonts w:asciiTheme="majorBidi" w:eastAsia="Times New Roman" w:hAnsiTheme="majorBidi" w:cstheme="majorBidi"/>
          <w:i/>
          <w:iCs/>
          <w:sz w:val="24"/>
          <w:szCs w:val="24"/>
          <w:lang w:val="id-ID" w:eastAsia="id-ID"/>
        </w:rPr>
        <w:t>fluency</w:t>
      </w:r>
      <w:r w:rsidRPr="00590015">
        <w:rPr>
          <w:rFonts w:asciiTheme="majorBidi" w:eastAsia="Times New Roman" w:hAnsiTheme="majorBidi" w:cstheme="majorBidi"/>
          <w:sz w:val="24"/>
          <w:szCs w:val="24"/>
          <w:lang w:val="id-ID" w:eastAsia="id-ID"/>
        </w:rPr>
        <w:t xml:space="preserve">, </w:t>
      </w:r>
      <w:r w:rsidRPr="00590015">
        <w:rPr>
          <w:rFonts w:asciiTheme="majorBidi" w:eastAsia="Times New Roman" w:hAnsiTheme="majorBidi" w:cstheme="majorBidi"/>
          <w:i/>
          <w:sz w:val="24"/>
          <w:szCs w:val="24"/>
          <w:lang w:val="id-ID" w:eastAsia="id-ID"/>
        </w:rPr>
        <w:t>flexibility</w:t>
      </w:r>
      <w:r w:rsidRPr="00590015">
        <w:rPr>
          <w:rFonts w:asciiTheme="majorBidi" w:eastAsia="Times New Roman" w:hAnsiTheme="majorBidi" w:cstheme="majorBidi"/>
          <w:sz w:val="24"/>
          <w:szCs w:val="24"/>
          <w:lang w:val="id-ID" w:eastAsia="id-ID"/>
        </w:rPr>
        <w:t xml:space="preserve">, dan </w:t>
      </w:r>
      <w:r w:rsidRPr="00590015">
        <w:rPr>
          <w:rFonts w:asciiTheme="majorBidi" w:eastAsia="Times New Roman" w:hAnsiTheme="majorBidi" w:cstheme="majorBidi"/>
          <w:i/>
          <w:iCs/>
          <w:sz w:val="24"/>
          <w:szCs w:val="24"/>
          <w:lang w:val="id-ID" w:eastAsia="id-ID"/>
        </w:rPr>
        <w:t>originality</w:t>
      </w:r>
      <w:r w:rsidRPr="00590015">
        <w:rPr>
          <w:rFonts w:asciiTheme="majorBidi" w:eastAsia="Times New Roman" w:hAnsiTheme="majorBidi" w:cstheme="majorBidi"/>
          <w:sz w:val="24"/>
          <w:szCs w:val="24"/>
          <w:lang w:val="id-ID" w:eastAsia="id-ID"/>
        </w:rPr>
        <w:t xml:space="preserve"> pada anak.</w:t>
      </w:r>
    </w:p>
    <w:p w:rsidR="00BB00EE" w:rsidRPr="00590015" w:rsidRDefault="00BB00EE" w:rsidP="00BB00EE">
      <w:pPr>
        <w:pStyle w:val="ListParagraph"/>
        <w:spacing w:after="0" w:line="480" w:lineRule="auto"/>
        <w:ind w:left="0" w:firstLine="709"/>
        <w:jc w:val="both"/>
        <w:rPr>
          <w:rFonts w:asciiTheme="majorBidi" w:eastAsia="Times New Roman" w:hAnsiTheme="majorBidi" w:cstheme="majorBidi"/>
          <w:sz w:val="24"/>
          <w:szCs w:val="24"/>
          <w:lang w:val="id-ID" w:eastAsia="id-ID"/>
        </w:rPr>
      </w:pPr>
      <w:r w:rsidRPr="00590015">
        <w:rPr>
          <w:rFonts w:asciiTheme="majorBidi" w:eastAsia="Times New Roman" w:hAnsiTheme="majorBidi" w:cstheme="majorBidi"/>
          <w:sz w:val="24"/>
          <w:szCs w:val="24"/>
          <w:lang w:val="id-ID" w:eastAsia="id-ID"/>
        </w:rPr>
        <w:t>Salah satu latihan yang mendasar agar anak dapat berkreasi menurut Rachmawati (2012:54) adalah dengan berimajinasi yaitu “kemampuan melihat gambaran dalam pikiran.  Kemampuan ini berfungsi untuk memunculkan kembali ingatan di masa lalu sebagai kemungkinan terjadi di masa sekarang ataupun masa yang akan datang”.  Dorothy  Singer (Rachmawati, 2012:54) telah melakukan penelitian dan menulis sebuah permainan imajinatif anak, mereka yakin bahwa:</w:t>
      </w:r>
    </w:p>
    <w:p w:rsidR="00BB00EE" w:rsidRPr="00590015" w:rsidRDefault="00BB00EE" w:rsidP="00BB00EE">
      <w:pPr>
        <w:pStyle w:val="ListParagraph"/>
        <w:spacing w:after="0" w:line="240" w:lineRule="auto"/>
        <w:ind w:left="709" w:right="567"/>
        <w:jc w:val="both"/>
        <w:rPr>
          <w:rFonts w:asciiTheme="majorBidi" w:eastAsia="Times New Roman" w:hAnsiTheme="majorBidi" w:cstheme="majorBidi"/>
          <w:sz w:val="24"/>
          <w:szCs w:val="24"/>
          <w:lang w:val="id-ID" w:eastAsia="id-ID"/>
        </w:rPr>
      </w:pPr>
      <w:r w:rsidRPr="00590015">
        <w:rPr>
          <w:rFonts w:asciiTheme="majorBidi" w:eastAsia="Times New Roman" w:hAnsiTheme="majorBidi" w:cstheme="majorBidi"/>
          <w:sz w:val="24"/>
          <w:szCs w:val="24"/>
          <w:lang w:val="id-ID" w:eastAsia="id-ID"/>
        </w:rPr>
        <w:t xml:space="preserve">Berimajinasi sangat esensial dalam pengembangan kemampuan intelektual dan bahasa. Anak mengingat ide dan kata yang telah mereka alami karena mereka dapat menggabungkan ide dengan gambaran dalam pikiran mereka. </w:t>
      </w:r>
    </w:p>
    <w:p w:rsidR="00BB00EE" w:rsidRPr="00590015" w:rsidRDefault="00BB00EE" w:rsidP="00BB00EE">
      <w:pPr>
        <w:pStyle w:val="ListParagraph"/>
        <w:spacing w:after="0" w:line="240" w:lineRule="auto"/>
        <w:ind w:left="924" w:right="567"/>
        <w:jc w:val="both"/>
        <w:rPr>
          <w:rFonts w:asciiTheme="majorBidi" w:eastAsia="Times New Roman" w:hAnsiTheme="majorBidi" w:cstheme="majorBidi"/>
          <w:sz w:val="24"/>
          <w:szCs w:val="24"/>
          <w:lang w:val="id-ID" w:eastAsia="id-ID"/>
        </w:rPr>
      </w:pPr>
    </w:p>
    <w:p w:rsidR="00BB00EE" w:rsidRPr="00590015" w:rsidRDefault="00BB00EE" w:rsidP="00BB00EE">
      <w:pPr>
        <w:pStyle w:val="ListParagraph"/>
        <w:spacing w:after="0" w:line="480" w:lineRule="auto"/>
        <w:ind w:left="0" w:firstLine="709"/>
        <w:contextualSpacing w:val="0"/>
        <w:jc w:val="both"/>
        <w:rPr>
          <w:rFonts w:asciiTheme="majorBidi" w:eastAsia="Times New Roman" w:hAnsiTheme="majorBidi" w:cstheme="majorBidi"/>
          <w:sz w:val="24"/>
          <w:szCs w:val="24"/>
          <w:lang w:val="id-ID" w:eastAsia="id-ID"/>
        </w:rPr>
      </w:pPr>
      <w:r w:rsidRPr="00590015">
        <w:rPr>
          <w:rFonts w:asciiTheme="majorBidi" w:eastAsia="Times New Roman" w:hAnsiTheme="majorBidi" w:cstheme="majorBidi"/>
          <w:sz w:val="24"/>
          <w:szCs w:val="24"/>
          <w:lang w:val="id-ID" w:eastAsia="id-ID"/>
        </w:rPr>
        <w:t>Anak dapat memperagakan suatu situasi dalam permainan imajinasi, memainkan perannya dengan cara tertentu, memainkan peran seseorang dan menggantinya bila tidak cocok ataupun membayangkan suatu situasi yang tidak pernah mereka alami. Dalam permainan drama anak dapat memunculkan peristiwa masa lalu dan menggabungkannya dengan masa depan mirip sebuah novel, menambahkan dialog, menambahkan nuansa baru terhadap karakternya, serta arah baru dalam alurnya.  Tidak ada penulis cerita yang lebih baik dari anak. Selain penulis cerita, anak juga berperan sebagai aktor kawakan, sutradara, audiens, lawan peran pemain lain, serta komentator terhadap peran yang dimainkan oleh kawan-</w:t>
      </w:r>
      <w:r w:rsidRPr="00590015">
        <w:rPr>
          <w:rFonts w:asciiTheme="majorBidi" w:eastAsia="Times New Roman" w:hAnsiTheme="majorBidi" w:cstheme="majorBidi"/>
          <w:sz w:val="24"/>
          <w:szCs w:val="24"/>
          <w:lang w:val="id-ID" w:eastAsia="id-ID"/>
        </w:rPr>
        <w:lastRenderedPageBreak/>
        <w:t>kawannya sehingga mereka tahu apakah dia telah memainkan peran dengan baik atau tidak.  Anak menciptakan pengetahuannya sendiri ketika dia bebas berpartisipasi dalam permainan imajinatif.  Imajinasi akan membuat sesuatu yang “tidak mungkin” menjadi “mungkin”.</w:t>
      </w:r>
    </w:p>
    <w:p w:rsidR="00BB00EE" w:rsidRPr="00590015" w:rsidRDefault="00BB00EE" w:rsidP="00BB00EE">
      <w:pPr>
        <w:tabs>
          <w:tab w:val="left" w:pos="-6379"/>
        </w:tabs>
        <w:spacing w:after="0" w:line="480" w:lineRule="auto"/>
        <w:jc w:val="both"/>
        <w:rPr>
          <w:rFonts w:asciiTheme="majorBidi" w:hAnsiTheme="majorBidi" w:cstheme="majorBidi"/>
          <w:sz w:val="24"/>
          <w:szCs w:val="24"/>
          <w:lang w:val="id-ID"/>
        </w:rPr>
      </w:pPr>
      <w:r w:rsidRPr="00590015">
        <w:rPr>
          <w:rFonts w:asciiTheme="majorBidi" w:hAnsiTheme="majorBidi" w:cstheme="majorBidi"/>
          <w:sz w:val="24"/>
          <w:szCs w:val="24"/>
          <w:lang w:val="id-ID"/>
        </w:rPr>
        <w:tab/>
      </w:r>
      <w:r w:rsidR="00007523" w:rsidRPr="00590015">
        <w:rPr>
          <w:rFonts w:asciiTheme="majorBidi" w:hAnsiTheme="majorBidi" w:cstheme="majorBidi"/>
          <w:sz w:val="24"/>
          <w:szCs w:val="24"/>
          <w:lang w:val="id-ID"/>
        </w:rPr>
        <w:t>Selanjutnya, menurut D</w:t>
      </w:r>
      <w:r w:rsidRPr="00590015">
        <w:rPr>
          <w:rFonts w:asciiTheme="majorBidi" w:hAnsiTheme="majorBidi" w:cstheme="majorBidi"/>
          <w:sz w:val="24"/>
          <w:szCs w:val="24"/>
          <w:lang w:val="id-ID"/>
        </w:rPr>
        <w:t xml:space="preserve">ella (2013) </w:t>
      </w:r>
      <w:r w:rsidR="00007523" w:rsidRPr="00590015">
        <w:rPr>
          <w:rFonts w:asciiTheme="majorBidi" w:hAnsiTheme="majorBidi" w:cstheme="majorBidi"/>
          <w:sz w:val="24"/>
          <w:szCs w:val="24"/>
          <w:lang w:val="id-ID"/>
        </w:rPr>
        <w:t xml:space="preserve">imajinasi </w:t>
      </w:r>
      <w:r w:rsidRPr="00590015">
        <w:rPr>
          <w:rFonts w:asciiTheme="majorBidi" w:hAnsiTheme="majorBidi" w:cstheme="majorBidi"/>
          <w:sz w:val="24"/>
          <w:szCs w:val="24"/>
          <w:lang w:val="id-ID"/>
        </w:rPr>
        <w:t>terbagi menja</w:t>
      </w:r>
      <w:r w:rsidR="00007523" w:rsidRPr="00590015">
        <w:rPr>
          <w:rFonts w:asciiTheme="majorBidi" w:hAnsiTheme="majorBidi" w:cstheme="majorBidi"/>
          <w:sz w:val="24"/>
          <w:szCs w:val="24"/>
          <w:lang w:val="id-ID"/>
        </w:rPr>
        <w:t>di dua, yaitu imajinasi verbal</w:t>
      </w:r>
      <w:r w:rsidRPr="00590015">
        <w:rPr>
          <w:rFonts w:asciiTheme="majorBidi" w:hAnsiTheme="majorBidi" w:cstheme="majorBidi"/>
          <w:sz w:val="24"/>
          <w:szCs w:val="24"/>
          <w:lang w:val="id-ID"/>
        </w:rPr>
        <w:t xml:space="preserve"> dan imajinasi visual.  </w:t>
      </w:r>
      <w:r w:rsidRPr="00590015">
        <w:rPr>
          <w:rFonts w:asciiTheme="majorBidi" w:hAnsiTheme="majorBidi" w:cstheme="majorBidi"/>
          <w:sz w:val="24"/>
          <w:szCs w:val="24"/>
          <w:lang w:val="sv-SE"/>
        </w:rPr>
        <w:t>Imajinasi verbal adalah imajinasi yang terbentuk oleh kata-kata dalam pikiran manusia dan diproses di dalam otak kiri.</w:t>
      </w:r>
      <w:r w:rsidRPr="00590015">
        <w:rPr>
          <w:rFonts w:asciiTheme="majorBidi" w:hAnsiTheme="majorBidi" w:cstheme="majorBidi"/>
          <w:sz w:val="24"/>
          <w:szCs w:val="24"/>
          <w:lang w:val="id-ID"/>
        </w:rPr>
        <w:t xml:space="preserve"> </w:t>
      </w:r>
      <w:r w:rsidRPr="00590015">
        <w:rPr>
          <w:rFonts w:asciiTheme="majorBidi" w:hAnsiTheme="majorBidi" w:cstheme="majorBidi"/>
          <w:sz w:val="24"/>
          <w:szCs w:val="24"/>
          <w:lang w:val="sv-SE"/>
        </w:rPr>
        <w:t xml:space="preserve"> </w:t>
      </w:r>
      <w:r w:rsidRPr="00590015">
        <w:rPr>
          <w:rFonts w:asciiTheme="majorBidi" w:hAnsiTheme="majorBidi" w:cstheme="majorBidi"/>
          <w:sz w:val="24"/>
          <w:szCs w:val="24"/>
          <w:lang w:val="id-ID"/>
        </w:rPr>
        <w:t xml:space="preserve">Sementara </w:t>
      </w:r>
      <w:r w:rsidRPr="00590015">
        <w:rPr>
          <w:rFonts w:asciiTheme="majorBidi" w:hAnsiTheme="majorBidi" w:cstheme="majorBidi"/>
          <w:sz w:val="24"/>
          <w:szCs w:val="24"/>
          <w:lang w:val="sv-SE"/>
        </w:rPr>
        <w:t xml:space="preserve">imajinasi visual adalah imajinasi yang berbentuk gambar-gambar dalam mata pikiran manusia dan diproses oleh otak kanan. </w:t>
      </w:r>
    </w:p>
    <w:p w:rsidR="00BB00EE" w:rsidRPr="00590015" w:rsidRDefault="006D6547" w:rsidP="00BB00EE">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P</w:t>
      </w:r>
      <w:r w:rsidR="00BB00EE" w:rsidRPr="00590015">
        <w:rPr>
          <w:rFonts w:asciiTheme="majorBidi" w:hAnsiTheme="majorBidi" w:cstheme="majorBidi"/>
          <w:sz w:val="24"/>
          <w:szCs w:val="24"/>
          <w:lang w:val="sv-SE"/>
        </w:rPr>
        <w:t xml:space="preserve">ada anak-anak yang belum banyak mengenal kosa kata akan memvisualisasikan apa yang ia lihat dan pikirkan dalam bentuk gambar dalam pikiran mereka. </w:t>
      </w:r>
      <w:r w:rsidR="00BB00EE" w:rsidRPr="00590015">
        <w:rPr>
          <w:rFonts w:asciiTheme="majorBidi" w:hAnsiTheme="majorBidi" w:cstheme="majorBidi"/>
          <w:sz w:val="24"/>
          <w:szCs w:val="24"/>
          <w:lang w:val="id-ID"/>
        </w:rPr>
        <w:t xml:space="preserve"> Menurut  </w:t>
      </w:r>
      <w:r w:rsidR="00BB00EE" w:rsidRPr="00590015">
        <w:rPr>
          <w:rFonts w:asciiTheme="majorBidi" w:hAnsiTheme="majorBidi" w:cstheme="majorBidi"/>
          <w:sz w:val="24"/>
          <w:szCs w:val="24"/>
          <w:lang w:val="sv-SE"/>
        </w:rPr>
        <w:t>Robertson</w:t>
      </w:r>
      <w:r w:rsidR="00BB00EE" w:rsidRPr="00590015">
        <w:rPr>
          <w:rFonts w:asciiTheme="majorBidi" w:hAnsiTheme="majorBidi" w:cstheme="majorBidi"/>
          <w:sz w:val="24"/>
          <w:szCs w:val="24"/>
          <w:lang w:val="id-ID"/>
        </w:rPr>
        <w:t xml:space="preserve"> (</w:t>
      </w:r>
      <w:r w:rsidR="00BB00EE" w:rsidRPr="00590015">
        <w:rPr>
          <w:rFonts w:asciiTheme="majorBidi" w:hAnsiTheme="majorBidi" w:cstheme="majorBidi"/>
          <w:sz w:val="24"/>
          <w:szCs w:val="24"/>
          <w:lang w:val="sv-SE"/>
        </w:rPr>
        <w:t>2009:20)</w:t>
      </w:r>
      <w:r w:rsidR="00BB00EE" w:rsidRPr="00590015">
        <w:rPr>
          <w:rFonts w:asciiTheme="majorBidi" w:hAnsiTheme="majorBidi" w:cstheme="majorBidi"/>
          <w:sz w:val="24"/>
          <w:szCs w:val="24"/>
          <w:lang w:val="id-ID"/>
        </w:rPr>
        <w:t xml:space="preserve"> </w:t>
      </w:r>
      <w:r w:rsidR="00BB00EE" w:rsidRPr="00590015">
        <w:rPr>
          <w:rFonts w:asciiTheme="majorBidi" w:hAnsiTheme="majorBidi" w:cstheme="majorBidi"/>
          <w:sz w:val="24"/>
          <w:szCs w:val="24"/>
          <w:lang w:val="sv-SE"/>
        </w:rPr>
        <w:t>“Anak-anak adalah makhluk yang terbiasa berpikir dengan menggunakan imaji.</w:t>
      </w:r>
      <w:r w:rsidR="009F3CA3">
        <w:rPr>
          <w:rFonts w:asciiTheme="majorBidi" w:hAnsiTheme="majorBidi" w:cstheme="majorBidi"/>
          <w:sz w:val="24"/>
          <w:szCs w:val="24"/>
          <w:lang w:val="id-ID"/>
        </w:rPr>
        <w:t xml:space="preserve"> </w:t>
      </w:r>
      <w:r w:rsidR="00BB00EE" w:rsidRPr="00590015">
        <w:rPr>
          <w:rFonts w:asciiTheme="majorBidi" w:hAnsiTheme="majorBidi" w:cstheme="majorBidi"/>
          <w:sz w:val="24"/>
          <w:szCs w:val="24"/>
          <w:lang w:val="sv-SE"/>
        </w:rPr>
        <w:t xml:space="preserve"> Mereka melakukan hal tersebut jauh sebelum mereka memiliki kemampuan bahasa”</w:t>
      </w:r>
      <w:r w:rsidR="00BB00EE" w:rsidRPr="00590015">
        <w:rPr>
          <w:rFonts w:asciiTheme="majorBidi" w:hAnsiTheme="majorBidi" w:cstheme="majorBidi"/>
          <w:sz w:val="24"/>
          <w:szCs w:val="24"/>
          <w:lang w:val="id-ID"/>
        </w:rPr>
        <w:t>.</w:t>
      </w:r>
    </w:p>
    <w:p w:rsidR="00BB00EE" w:rsidRPr="00BB00EE" w:rsidRDefault="00BB00EE" w:rsidP="00BB00EE">
      <w:pPr>
        <w:spacing w:after="120" w:line="480" w:lineRule="auto"/>
        <w:ind w:firstLine="709"/>
        <w:jc w:val="both"/>
        <w:rPr>
          <w:rFonts w:asciiTheme="majorBidi" w:hAnsiTheme="majorBidi" w:cstheme="majorBidi"/>
          <w:color w:val="000000" w:themeColor="text1"/>
          <w:sz w:val="24"/>
          <w:szCs w:val="24"/>
          <w:lang w:val="id-ID"/>
        </w:rPr>
      </w:pPr>
      <w:r w:rsidRPr="00590015">
        <w:rPr>
          <w:rFonts w:asciiTheme="majorBidi" w:hAnsiTheme="majorBidi" w:cstheme="majorBidi"/>
          <w:sz w:val="24"/>
          <w:szCs w:val="24"/>
          <w:lang w:val="id-ID"/>
        </w:rPr>
        <w:t xml:space="preserve">Berdasarkan </w:t>
      </w:r>
      <w:r w:rsidR="00007523" w:rsidRPr="00590015">
        <w:rPr>
          <w:rFonts w:asciiTheme="majorBidi" w:hAnsiTheme="majorBidi" w:cstheme="majorBidi"/>
          <w:sz w:val="24"/>
          <w:szCs w:val="24"/>
          <w:lang w:val="id-ID"/>
        </w:rPr>
        <w:t xml:space="preserve">keseluruhan </w:t>
      </w:r>
      <w:r w:rsidRPr="00590015">
        <w:rPr>
          <w:rFonts w:asciiTheme="majorBidi" w:hAnsiTheme="majorBidi" w:cstheme="majorBidi"/>
          <w:sz w:val="24"/>
          <w:szCs w:val="24"/>
          <w:lang w:val="id-ID"/>
        </w:rPr>
        <w:t xml:space="preserve">pendapat di atas, maka dapat disimpulkan bahwa </w:t>
      </w:r>
      <w:r w:rsidR="00E01709" w:rsidRPr="00590015">
        <w:rPr>
          <w:rFonts w:asciiTheme="majorBidi" w:hAnsiTheme="majorBidi" w:cstheme="majorBidi"/>
          <w:sz w:val="24"/>
          <w:szCs w:val="24"/>
          <w:lang w:val="id-ID"/>
        </w:rPr>
        <w:t>imajinasi</w:t>
      </w:r>
      <w:r w:rsidR="003872F5" w:rsidRPr="00590015">
        <w:rPr>
          <w:rFonts w:asciiTheme="majorBidi" w:hAnsiTheme="majorBidi" w:cstheme="majorBidi"/>
          <w:sz w:val="24"/>
          <w:szCs w:val="24"/>
          <w:lang w:val="id-ID"/>
        </w:rPr>
        <w:t>, baik visual maupun verbal</w:t>
      </w:r>
      <w:r w:rsidR="00E01709" w:rsidRPr="00590015">
        <w:rPr>
          <w:rFonts w:asciiTheme="majorBidi" w:hAnsiTheme="majorBidi" w:cstheme="majorBidi"/>
          <w:sz w:val="24"/>
          <w:szCs w:val="24"/>
          <w:lang w:val="id-ID"/>
        </w:rPr>
        <w:t xml:space="preserve"> </w:t>
      </w:r>
      <w:r w:rsidR="00E03D8A" w:rsidRPr="00590015">
        <w:rPr>
          <w:rFonts w:asciiTheme="majorBidi" w:hAnsiTheme="majorBidi" w:cstheme="majorBidi"/>
          <w:sz w:val="24"/>
          <w:szCs w:val="24"/>
          <w:lang w:val="id-ID"/>
        </w:rPr>
        <w:t>merupakan kemampuan berpikir kr</w:t>
      </w:r>
      <w:r w:rsidR="004B2A93">
        <w:rPr>
          <w:rFonts w:asciiTheme="majorBidi" w:hAnsiTheme="majorBidi" w:cstheme="majorBidi"/>
          <w:sz w:val="24"/>
          <w:szCs w:val="24"/>
          <w:lang w:val="id-ID"/>
        </w:rPr>
        <w:t>eatif berdasarkan pengalaman ataupun</w:t>
      </w:r>
      <w:r w:rsidR="00E03D8A" w:rsidRPr="00590015">
        <w:rPr>
          <w:rFonts w:asciiTheme="majorBidi" w:hAnsiTheme="majorBidi" w:cstheme="majorBidi"/>
          <w:sz w:val="24"/>
          <w:szCs w:val="24"/>
          <w:lang w:val="id-ID"/>
        </w:rPr>
        <w:t xml:space="preserve"> khayalan sehingga </w:t>
      </w:r>
      <w:r w:rsidR="00E03D8A" w:rsidRPr="00590015">
        <w:rPr>
          <w:rFonts w:asciiTheme="majorBidi" w:eastAsia="Times New Roman" w:hAnsiTheme="majorBidi" w:cstheme="majorBidi"/>
          <w:sz w:val="24"/>
          <w:szCs w:val="24"/>
          <w:lang w:val="id-ID" w:eastAsia="id-ID"/>
        </w:rPr>
        <w:t>dapat mengembangkan daya pikir</w:t>
      </w:r>
      <w:r w:rsidR="00E03D8A" w:rsidRPr="00687A28">
        <w:rPr>
          <w:rFonts w:asciiTheme="majorBidi" w:eastAsia="Times New Roman" w:hAnsiTheme="majorBidi" w:cstheme="majorBidi"/>
          <w:sz w:val="24"/>
          <w:szCs w:val="24"/>
          <w:lang w:val="id-ID" w:eastAsia="id-ID"/>
        </w:rPr>
        <w:t xml:space="preserve"> dan daya cipt</w:t>
      </w:r>
      <w:r w:rsidR="00E03D8A">
        <w:rPr>
          <w:rFonts w:asciiTheme="majorBidi" w:eastAsia="Times New Roman" w:hAnsiTheme="majorBidi" w:cstheme="majorBidi"/>
          <w:sz w:val="24"/>
          <w:szCs w:val="24"/>
          <w:lang w:val="id-ID" w:eastAsia="id-ID"/>
        </w:rPr>
        <w:t>a anak</w:t>
      </w:r>
      <w:r w:rsidR="00E03D8A" w:rsidRPr="00687A28">
        <w:rPr>
          <w:rFonts w:asciiTheme="majorBidi" w:eastAsia="Times New Roman" w:hAnsiTheme="majorBidi" w:cstheme="majorBidi"/>
          <w:sz w:val="24"/>
          <w:szCs w:val="24"/>
          <w:lang w:val="id-ID" w:eastAsia="id-ID"/>
        </w:rPr>
        <w:t xml:space="preserve"> tanpa dibatasi kenyataan dan realitas sehari-hari</w:t>
      </w:r>
      <w:r w:rsidR="004B2A93">
        <w:rPr>
          <w:rFonts w:asciiTheme="majorBidi" w:eastAsia="Times New Roman" w:hAnsiTheme="majorBidi" w:cstheme="majorBidi"/>
          <w:sz w:val="24"/>
          <w:szCs w:val="24"/>
          <w:lang w:val="id-ID" w:eastAsia="id-ID"/>
        </w:rPr>
        <w:t>,</w:t>
      </w:r>
      <w:r w:rsidR="00A91141">
        <w:rPr>
          <w:rFonts w:asciiTheme="majorBidi" w:eastAsia="Times New Roman" w:hAnsiTheme="majorBidi" w:cstheme="majorBidi"/>
          <w:sz w:val="24"/>
          <w:szCs w:val="24"/>
          <w:lang w:val="id-ID" w:eastAsia="id-ID"/>
        </w:rPr>
        <w:t xml:space="preserve"> hanya saja </w:t>
      </w:r>
      <w:r w:rsidR="00E03D8A">
        <w:rPr>
          <w:rFonts w:asciiTheme="majorBidi" w:eastAsia="Times New Roman" w:hAnsiTheme="majorBidi" w:cstheme="majorBidi"/>
          <w:sz w:val="24"/>
          <w:szCs w:val="24"/>
          <w:lang w:val="id-ID" w:eastAsia="id-ID"/>
        </w:rPr>
        <w:t xml:space="preserve">  </w:t>
      </w:r>
      <w:r w:rsidRPr="00442234">
        <w:rPr>
          <w:rFonts w:asciiTheme="majorBidi" w:hAnsiTheme="majorBidi" w:cstheme="majorBidi"/>
          <w:color w:val="000000" w:themeColor="text1"/>
          <w:sz w:val="24"/>
          <w:szCs w:val="24"/>
          <w:lang w:val="id-ID"/>
        </w:rPr>
        <w:t xml:space="preserve">kemampuan imajinasi visual sedikit demi sedikit menurun </w:t>
      </w:r>
      <w:r w:rsidR="00143E72">
        <w:rPr>
          <w:rFonts w:asciiTheme="majorBidi" w:hAnsiTheme="majorBidi" w:cstheme="majorBidi"/>
          <w:color w:val="000000" w:themeColor="text1"/>
          <w:sz w:val="24"/>
          <w:szCs w:val="24"/>
          <w:lang w:val="id-ID"/>
        </w:rPr>
        <w:t xml:space="preserve">ketika semakin beranjak dewasa.  </w:t>
      </w:r>
      <w:r w:rsidRPr="00442234">
        <w:rPr>
          <w:rFonts w:asciiTheme="majorBidi" w:hAnsiTheme="majorBidi" w:cstheme="majorBidi"/>
          <w:color w:val="000000" w:themeColor="text1"/>
          <w:sz w:val="24"/>
          <w:szCs w:val="24"/>
          <w:lang w:val="id-ID"/>
        </w:rPr>
        <w:t xml:space="preserve">Hal ini disebabkan oleh pengaruh bahasa, semakin banyak mengetahui kosa kata semakin menurun kemampuan dalam berimajinasi secara visual, sehingga imajinasi verbal makin berkembang.  </w:t>
      </w:r>
      <w:r w:rsidRPr="00BB00EE">
        <w:rPr>
          <w:rFonts w:asciiTheme="majorBidi" w:hAnsiTheme="majorBidi" w:cstheme="majorBidi"/>
          <w:b/>
          <w:sz w:val="24"/>
          <w:szCs w:val="24"/>
          <w:lang w:val="id-ID"/>
        </w:rPr>
        <w:t xml:space="preserve"> </w:t>
      </w:r>
    </w:p>
    <w:p w:rsidR="00BB00EE" w:rsidRPr="00F16163" w:rsidRDefault="00BB00EE" w:rsidP="00BB00EE">
      <w:pPr>
        <w:spacing w:after="0" w:line="480" w:lineRule="auto"/>
        <w:ind w:left="357" w:firstLine="352"/>
        <w:contextualSpacing/>
        <w:jc w:val="both"/>
        <w:rPr>
          <w:rFonts w:asciiTheme="majorBidi" w:hAnsiTheme="majorBidi" w:cstheme="majorBidi"/>
          <w:sz w:val="24"/>
          <w:szCs w:val="24"/>
          <w:lang w:val="id-ID"/>
        </w:rPr>
      </w:pPr>
      <w:r w:rsidRPr="00F16163">
        <w:rPr>
          <w:rFonts w:asciiTheme="majorBidi" w:hAnsiTheme="majorBidi" w:cstheme="majorBidi"/>
          <w:sz w:val="24"/>
          <w:szCs w:val="24"/>
          <w:lang w:val="id-ID"/>
        </w:rPr>
        <w:lastRenderedPageBreak/>
        <w:t>Smilansky (</w:t>
      </w:r>
      <w:r>
        <w:rPr>
          <w:rFonts w:asciiTheme="majorBidi" w:hAnsiTheme="majorBidi" w:cstheme="majorBidi"/>
          <w:sz w:val="24"/>
          <w:szCs w:val="24"/>
          <w:lang w:val="id-ID"/>
        </w:rPr>
        <w:t xml:space="preserve">Rachmawati, </w:t>
      </w:r>
      <w:r w:rsidRPr="00F16163">
        <w:rPr>
          <w:rFonts w:asciiTheme="majorBidi" w:hAnsiTheme="majorBidi" w:cstheme="majorBidi"/>
          <w:sz w:val="24"/>
          <w:szCs w:val="24"/>
          <w:lang w:val="id-ID"/>
        </w:rPr>
        <w:t>201</w:t>
      </w:r>
      <w:r>
        <w:rPr>
          <w:rFonts w:asciiTheme="majorBidi" w:hAnsiTheme="majorBidi" w:cstheme="majorBidi"/>
          <w:sz w:val="24"/>
          <w:szCs w:val="24"/>
          <w:lang w:val="id-ID"/>
        </w:rPr>
        <w:t>2</w:t>
      </w:r>
      <w:r w:rsidRPr="00F16163">
        <w:rPr>
          <w:rFonts w:asciiTheme="majorBidi" w:hAnsiTheme="majorBidi" w:cstheme="majorBidi"/>
          <w:sz w:val="24"/>
          <w:szCs w:val="24"/>
          <w:lang w:val="id-ID"/>
        </w:rPr>
        <w:t>: 54)</w:t>
      </w:r>
      <w:r>
        <w:rPr>
          <w:rFonts w:asciiTheme="majorBidi" w:hAnsiTheme="majorBidi" w:cstheme="majorBidi"/>
          <w:sz w:val="24"/>
          <w:szCs w:val="24"/>
          <w:lang w:val="id-ID"/>
        </w:rPr>
        <w:t xml:space="preserve"> juga</w:t>
      </w:r>
      <w:r w:rsidRPr="00F16163">
        <w:rPr>
          <w:rFonts w:asciiTheme="majorBidi" w:hAnsiTheme="majorBidi" w:cstheme="majorBidi"/>
          <w:sz w:val="24"/>
          <w:szCs w:val="24"/>
          <w:lang w:val="id-ID"/>
        </w:rPr>
        <w:t xml:space="preserve"> mengemukakan</w:t>
      </w:r>
      <w:r>
        <w:rPr>
          <w:rFonts w:asciiTheme="majorBidi" w:hAnsiTheme="majorBidi" w:cstheme="majorBidi"/>
          <w:sz w:val="24"/>
          <w:szCs w:val="24"/>
          <w:lang w:val="id-ID"/>
        </w:rPr>
        <w:t xml:space="preserve"> bahwa</w:t>
      </w:r>
      <w:r w:rsidRPr="00F16163">
        <w:rPr>
          <w:rFonts w:asciiTheme="majorBidi" w:hAnsiTheme="majorBidi" w:cstheme="majorBidi"/>
          <w:sz w:val="24"/>
          <w:szCs w:val="24"/>
          <w:lang w:val="id-ID"/>
        </w:rPr>
        <w:t>:</w:t>
      </w:r>
    </w:p>
    <w:p w:rsidR="00BB00EE" w:rsidRPr="004D65F5" w:rsidRDefault="00BB00EE" w:rsidP="00BB00EE">
      <w:pPr>
        <w:autoSpaceDE w:val="0"/>
        <w:autoSpaceDN w:val="0"/>
        <w:adjustRightInd w:val="0"/>
        <w:spacing w:after="0" w:line="240" w:lineRule="auto"/>
        <w:ind w:left="709" w:right="567"/>
        <w:jc w:val="both"/>
        <w:rPr>
          <w:rFonts w:asciiTheme="majorBidi" w:hAnsiTheme="majorBidi" w:cstheme="majorBidi"/>
          <w:spacing w:val="-2"/>
          <w:sz w:val="24"/>
          <w:szCs w:val="24"/>
          <w:lang w:val="id-ID"/>
        </w:rPr>
      </w:pPr>
      <w:r w:rsidRPr="004D65F5">
        <w:rPr>
          <w:rFonts w:asciiTheme="majorBidi" w:hAnsiTheme="majorBidi" w:cstheme="majorBidi"/>
          <w:spacing w:val="-2"/>
          <w:sz w:val="24"/>
          <w:szCs w:val="24"/>
          <w:lang w:val="id-ID"/>
        </w:rPr>
        <w:t>Imajinasi merupakan salah satu hal yang efektif untuk mengembangkan kemampuan intelektual, sosial, bahasa, dan terutama kreativitas anak.</w:t>
      </w:r>
    </w:p>
    <w:p w:rsidR="00BB00EE" w:rsidRPr="00F16163" w:rsidRDefault="00BB00EE" w:rsidP="00BB00EE">
      <w:pPr>
        <w:autoSpaceDE w:val="0"/>
        <w:autoSpaceDN w:val="0"/>
        <w:adjustRightInd w:val="0"/>
        <w:spacing w:after="0" w:line="240" w:lineRule="auto"/>
        <w:jc w:val="both"/>
        <w:rPr>
          <w:rFonts w:asciiTheme="majorBidi" w:hAnsiTheme="majorBidi" w:cstheme="majorBidi"/>
          <w:sz w:val="24"/>
          <w:szCs w:val="24"/>
          <w:lang w:val="id-ID"/>
        </w:rPr>
      </w:pPr>
    </w:p>
    <w:p w:rsidR="00BB00EE" w:rsidRPr="00A91141" w:rsidRDefault="00BB00EE" w:rsidP="0042307A">
      <w:pPr>
        <w:spacing w:after="120" w:line="480" w:lineRule="auto"/>
        <w:ind w:firstLine="709"/>
        <w:jc w:val="both"/>
        <w:rPr>
          <w:rFonts w:asciiTheme="majorBidi" w:hAnsiTheme="majorBidi" w:cstheme="majorBidi"/>
          <w:sz w:val="24"/>
          <w:szCs w:val="24"/>
          <w:lang w:val="id-ID"/>
        </w:rPr>
      </w:pPr>
      <w:r w:rsidRPr="00F16163">
        <w:rPr>
          <w:rFonts w:asciiTheme="majorBidi" w:hAnsiTheme="majorBidi" w:cstheme="majorBidi"/>
          <w:color w:val="262626"/>
          <w:sz w:val="24"/>
          <w:szCs w:val="24"/>
          <w:lang w:val="id-ID"/>
        </w:rPr>
        <w:t>B</w:t>
      </w:r>
      <w:r w:rsidRPr="00F16163">
        <w:rPr>
          <w:rFonts w:asciiTheme="majorBidi" w:hAnsiTheme="majorBidi" w:cstheme="majorBidi"/>
          <w:color w:val="262626"/>
          <w:sz w:val="24"/>
          <w:szCs w:val="24"/>
          <w:lang w:val="sv-SE"/>
        </w:rPr>
        <w:t xml:space="preserve">erfantasi atau berimajinasi dapat mendorong anak berpikir kreatif. </w:t>
      </w:r>
      <w:r>
        <w:rPr>
          <w:rFonts w:asciiTheme="majorBidi" w:hAnsiTheme="majorBidi" w:cstheme="majorBidi"/>
          <w:sz w:val="24"/>
          <w:szCs w:val="24"/>
          <w:lang w:val="id-ID"/>
        </w:rPr>
        <w:t xml:space="preserve"> Anak </w:t>
      </w:r>
      <w:r w:rsidRPr="00F16163">
        <w:rPr>
          <w:rFonts w:asciiTheme="majorBidi" w:hAnsiTheme="majorBidi" w:cstheme="majorBidi"/>
          <w:sz w:val="24"/>
          <w:szCs w:val="24"/>
          <w:lang w:val="id-ID"/>
        </w:rPr>
        <w:t>diberi kesempatan untuk mengembangkan fantasinya</w:t>
      </w:r>
      <w:r w:rsidRPr="00F16163">
        <w:rPr>
          <w:rFonts w:asciiTheme="majorBidi" w:hAnsiTheme="majorBidi" w:cstheme="majorBidi"/>
          <w:color w:val="262626"/>
          <w:sz w:val="24"/>
          <w:szCs w:val="24"/>
          <w:lang w:val="sv-SE"/>
        </w:rPr>
        <w:t xml:space="preserve"> </w:t>
      </w:r>
      <w:r w:rsidRPr="00F16163">
        <w:rPr>
          <w:rFonts w:asciiTheme="majorBidi" w:hAnsiTheme="majorBidi" w:cstheme="majorBidi"/>
          <w:color w:val="262626"/>
          <w:sz w:val="24"/>
          <w:szCs w:val="24"/>
          <w:lang w:val="id-ID"/>
        </w:rPr>
        <w:t>namun tetap terkendali sesuai dengan masa perkembangan anak.</w:t>
      </w:r>
      <w:r w:rsidRPr="00F16163">
        <w:rPr>
          <w:rFonts w:asciiTheme="majorBidi" w:hAnsiTheme="majorBidi" w:cstheme="majorBidi"/>
          <w:sz w:val="24"/>
          <w:szCs w:val="24"/>
          <w:lang w:val="id-ID"/>
        </w:rPr>
        <w:t xml:space="preserve">  Di sini tugas orang tua menjadi sangat penting dalam membina, mengarahka</w:t>
      </w:r>
      <w:r w:rsidR="004B2A93">
        <w:rPr>
          <w:rFonts w:asciiTheme="majorBidi" w:hAnsiTheme="majorBidi" w:cstheme="majorBidi"/>
          <w:sz w:val="24"/>
          <w:szCs w:val="24"/>
          <w:lang w:val="id-ID"/>
        </w:rPr>
        <w:t>n dan memilih</w:t>
      </w:r>
      <w:r w:rsidRPr="00F16163">
        <w:rPr>
          <w:rFonts w:asciiTheme="majorBidi" w:hAnsiTheme="majorBidi" w:cstheme="majorBidi"/>
          <w:sz w:val="24"/>
          <w:szCs w:val="24"/>
          <w:lang w:val="id-ID"/>
        </w:rPr>
        <w:t xml:space="preserve"> cerita-cerita yang baik bagi anak-anaknya, serta memberikan gambaran hidup atau kehidupan yang positif, yang berarti membangun serta menjadi harapan, agar terhindar dari pengaruh-pengaruh negatif dari imajinasi yang tidak terarah dan tidak terkendali.</w:t>
      </w:r>
    </w:p>
    <w:p w:rsidR="000D58A0" w:rsidRPr="00CA5FD2" w:rsidRDefault="00CA5FD2" w:rsidP="00CA5FD2">
      <w:pPr>
        <w:pStyle w:val="ListParagraph"/>
        <w:numPr>
          <w:ilvl w:val="0"/>
          <w:numId w:val="41"/>
        </w:numPr>
        <w:spacing w:after="0" w:line="480" w:lineRule="auto"/>
        <w:ind w:left="284" w:hanging="284"/>
        <w:rPr>
          <w:rFonts w:asciiTheme="majorBidi" w:hAnsiTheme="majorBidi" w:cstheme="majorBidi"/>
          <w:b/>
          <w:sz w:val="24"/>
          <w:szCs w:val="24"/>
          <w:lang w:val="id-ID"/>
        </w:rPr>
      </w:pPr>
      <w:r>
        <w:rPr>
          <w:rFonts w:asciiTheme="majorBidi" w:hAnsiTheme="majorBidi" w:cstheme="majorBidi"/>
          <w:b/>
          <w:sz w:val="24"/>
          <w:szCs w:val="24"/>
          <w:lang w:val="id-ID"/>
        </w:rPr>
        <w:t xml:space="preserve">  </w:t>
      </w:r>
      <w:r w:rsidR="00020B83" w:rsidRPr="00CA5FD2">
        <w:rPr>
          <w:rFonts w:asciiTheme="majorBidi" w:hAnsiTheme="majorBidi" w:cstheme="majorBidi"/>
          <w:b/>
          <w:sz w:val="24"/>
          <w:szCs w:val="24"/>
          <w:lang w:val="id-ID"/>
        </w:rPr>
        <w:t xml:space="preserve">Model </w:t>
      </w:r>
      <w:r w:rsidR="00A91141" w:rsidRPr="00CA5FD2">
        <w:rPr>
          <w:rFonts w:asciiTheme="majorBidi" w:hAnsiTheme="majorBidi" w:cstheme="majorBidi"/>
          <w:b/>
          <w:sz w:val="24"/>
          <w:szCs w:val="24"/>
          <w:lang w:val="id-ID"/>
        </w:rPr>
        <w:t>Bercerita</w:t>
      </w:r>
    </w:p>
    <w:p w:rsidR="007849C5" w:rsidRPr="007849C5" w:rsidRDefault="00722E18" w:rsidP="007849C5">
      <w:pPr>
        <w:pStyle w:val="ListParagraph"/>
        <w:numPr>
          <w:ilvl w:val="0"/>
          <w:numId w:val="26"/>
        </w:numPr>
        <w:spacing w:after="0" w:line="480" w:lineRule="auto"/>
        <w:ind w:left="284" w:hanging="284"/>
        <w:contextualSpacing w:val="0"/>
        <w:rPr>
          <w:rFonts w:asciiTheme="majorBidi" w:hAnsiTheme="majorBidi" w:cstheme="majorBidi"/>
          <w:b/>
          <w:sz w:val="24"/>
          <w:szCs w:val="24"/>
          <w:lang w:val="id-ID"/>
        </w:rPr>
      </w:pPr>
      <w:r>
        <w:rPr>
          <w:rFonts w:asciiTheme="majorBidi" w:hAnsiTheme="majorBidi" w:cstheme="majorBidi"/>
          <w:b/>
          <w:sz w:val="24"/>
          <w:szCs w:val="24"/>
          <w:lang w:val="id-ID"/>
        </w:rPr>
        <w:t xml:space="preserve">Pengertian </w:t>
      </w:r>
      <w:r w:rsidR="000D58A0" w:rsidRPr="007849C5">
        <w:rPr>
          <w:rFonts w:asciiTheme="majorBidi" w:hAnsiTheme="majorBidi" w:cstheme="majorBidi"/>
          <w:b/>
          <w:sz w:val="24"/>
          <w:szCs w:val="24"/>
          <w:lang w:val="id-ID"/>
        </w:rPr>
        <w:t xml:space="preserve">Bercerita </w:t>
      </w:r>
    </w:p>
    <w:p w:rsidR="000D58A0" w:rsidRPr="009C0E40" w:rsidRDefault="00FC400A" w:rsidP="0042307A">
      <w:pPr>
        <w:spacing w:after="0" w:line="480" w:lineRule="auto"/>
        <w:jc w:val="both"/>
        <w:rPr>
          <w:rFonts w:asciiTheme="majorBidi" w:hAnsiTheme="majorBidi" w:cstheme="majorBidi"/>
          <w:spacing w:val="-2"/>
          <w:sz w:val="24"/>
          <w:szCs w:val="23"/>
          <w:lang w:val="id-ID"/>
        </w:rPr>
      </w:pPr>
      <w:r>
        <w:rPr>
          <w:rFonts w:asciiTheme="majorBidi" w:hAnsiTheme="majorBidi" w:cstheme="majorBidi"/>
          <w:spacing w:val="-2"/>
          <w:sz w:val="24"/>
          <w:szCs w:val="23"/>
          <w:lang w:val="id-ID"/>
        </w:rPr>
        <w:t xml:space="preserve">        </w:t>
      </w:r>
      <w:r>
        <w:rPr>
          <w:rFonts w:asciiTheme="majorBidi" w:hAnsiTheme="majorBidi" w:cstheme="majorBidi"/>
          <w:spacing w:val="-2"/>
          <w:sz w:val="24"/>
          <w:szCs w:val="23"/>
          <w:lang w:val="id-ID"/>
        </w:rPr>
        <w:tab/>
      </w:r>
      <w:r w:rsidR="000D58A0" w:rsidRPr="009C0E40">
        <w:rPr>
          <w:rFonts w:asciiTheme="majorBidi" w:hAnsiTheme="majorBidi" w:cstheme="majorBidi"/>
          <w:spacing w:val="-2"/>
          <w:sz w:val="24"/>
          <w:szCs w:val="23"/>
          <w:lang w:val="id-ID"/>
        </w:rPr>
        <w:t>Menurut Kamus Besar Bahasa Indonesia (Depdi</w:t>
      </w:r>
      <w:r w:rsidR="0042307A">
        <w:rPr>
          <w:rFonts w:asciiTheme="majorBidi" w:hAnsiTheme="majorBidi" w:cstheme="majorBidi"/>
          <w:spacing w:val="-2"/>
          <w:sz w:val="24"/>
          <w:szCs w:val="23"/>
          <w:lang w:val="id-ID"/>
        </w:rPr>
        <w:t xml:space="preserve">knas, 2005), </w:t>
      </w:r>
      <w:r w:rsidR="00156A4E">
        <w:rPr>
          <w:rFonts w:asciiTheme="majorBidi" w:hAnsiTheme="majorBidi" w:cstheme="majorBidi"/>
          <w:spacing w:val="-2"/>
          <w:sz w:val="24"/>
          <w:szCs w:val="23"/>
          <w:lang w:val="id-ID"/>
        </w:rPr>
        <w:t xml:space="preserve">cerita diceritakan </w:t>
      </w:r>
      <w:r w:rsidR="000D58A0" w:rsidRPr="009C0E40">
        <w:rPr>
          <w:rFonts w:asciiTheme="majorBidi" w:hAnsiTheme="majorBidi" w:cstheme="majorBidi"/>
          <w:spacing w:val="-2"/>
          <w:sz w:val="24"/>
          <w:szCs w:val="23"/>
          <w:lang w:val="id-ID"/>
        </w:rPr>
        <w:t xml:space="preserve">dalam beberapa pengertian, yaitu: </w:t>
      </w:r>
    </w:p>
    <w:p w:rsidR="000D58A0" w:rsidRDefault="009C0E40" w:rsidP="00156A4E">
      <w:pPr>
        <w:pStyle w:val="ListParagraph"/>
        <w:numPr>
          <w:ilvl w:val="0"/>
          <w:numId w:val="3"/>
        </w:numPr>
        <w:spacing w:after="0" w:line="240" w:lineRule="auto"/>
        <w:ind w:left="426" w:right="567" w:hanging="426"/>
        <w:jc w:val="both"/>
        <w:rPr>
          <w:rFonts w:asciiTheme="majorBidi" w:hAnsiTheme="majorBidi" w:cstheme="majorBidi"/>
          <w:sz w:val="24"/>
          <w:szCs w:val="23"/>
          <w:lang w:val="id-ID"/>
        </w:rPr>
      </w:pPr>
      <w:r>
        <w:rPr>
          <w:rFonts w:asciiTheme="majorBidi" w:hAnsiTheme="majorBidi" w:cstheme="majorBidi"/>
          <w:sz w:val="24"/>
          <w:szCs w:val="23"/>
          <w:lang w:val="id-ID"/>
        </w:rPr>
        <w:t>T</w:t>
      </w:r>
      <w:r w:rsidR="000D58A0" w:rsidRPr="009C0E40">
        <w:rPr>
          <w:rFonts w:asciiTheme="majorBidi" w:hAnsiTheme="majorBidi" w:cstheme="majorBidi"/>
          <w:sz w:val="24"/>
          <w:szCs w:val="23"/>
          <w:lang w:val="id-ID"/>
        </w:rPr>
        <w:t xml:space="preserve">uturan yang membentangkan bagaimana terjadinya suatu hal </w:t>
      </w:r>
      <w:r>
        <w:rPr>
          <w:rFonts w:asciiTheme="majorBidi" w:hAnsiTheme="majorBidi" w:cstheme="majorBidi"/>
          <w:sz w:val="24"/>
          <w:szCs w:val="23"/>
          <w:lang w:val="id-ID"/>
        </w:rPr>
        <w:t xml:space="preserve">  </w:t>
      </w:r>
      <w:r w:rsidR="000D58A0" w:rsidRPr="009C0E40">
        <w:rPr>
          <w:rFonts w:asciiTheme="majorBidi" w:hAnsiTheme="majorBidi" w:cstheme="majorBidi"/>
          <w:sz w:val="24"/>
          <w:szCs w:val="23"/>
          <w:lang w:val="id-ID"/>
        </w:rPr>
        <w:t xml:space="preserve">peristiwa, </w:t>
      </w:r>
      <w:r w:rsidR="00156A4E">
        <w:rPr>
          <w:rFonts w:asciiTheme="majorBidi" w:hAnsiTheme="majorBidi" w:cstheme="majorBidi"/>
          <w:sz w:val="24"/>
          <w:szCs w:val="23"/>
          <w:lang w:val="id-ID"/>
        </w:rPr>
        <w:t xml:space="preserve">  </w:t>
      </w:r>
      <w:r w:rsidR="000D58A0" w:rsidRPr="009C0E40">
        <w:rPr>
          <w:rFonts w:asciiTheme="majorBidi" w:hAnsiTheme="majorBidi" w:cstheme="majorBidi"/>
          <w:sz w:val="24"/>
          <w:szCs w:val="23"/>
          <w:lang w:val="id-ID"/>
        </w:rPr>
        <w:t xml:space="preserve">kejadian dan sebagainya. </w:t>
      </w:r>
    </w:p>
    <w:p w:rsidR="000D58A0" w:rsidRDefault="000D58A0" w:rsidP="00156A4E">
      <w:pPr>
        <w:pStyle w:val="ListParagraph"/>
        <w:numPr>
          <w:ilvl w:val="0"/>
          <w:numId w:val="3"/>
        </w:numPr>
        <w:spacing w:after="0" w:line="240" w:lineRule="auto"/>
        <w:ind w:left="426" w:right="567" w:hanging="426"/>
        <w:jc w:val="both"/>
        <w:rPr>
          <w:rFonts w:asciiTheme="majorBidi" w:hAnsiTheme="majorBidi" w:cstheme="majorBidi"/>
          <w:sz w:val="24"/>
          <w:szCs w:val="23"/>
          <w:lang w:val="id-ID"/>
        </w:rPr>
      </w:pPr>
      <w:r w:rsidRPr="009C0E40">
        <w:rPr>
          <w:rFonts w:asciiTheme="majorBidi" w:hAnsiTheme="majorBidi" w:cstheme="majorBidi"/>
          <w:sz w:val="24"/>
          <w:szCs w:val="23"/>
          <w:lang w:val="id-ID"/>
        </w:rPr>
        <w:t xml:space="preserve">Karangan yang menuturkan perbuatan pengalaman, penderitaan orang, kejadian dan sebagainya baik yang sungguh-sungguh maupun rekaan belaka. </w:t>
      </w:r>
    </w:p>
    <w:p w:rsidR="00FC400A" w:rsidRDefault="000D58A0" w:rsidP="00156A4E">
      <w:pPr>
        <w:pStyle w:val="ListParagraph"/>
        <w:numPr>
          <w:ilvl w:val="0"/>
          <w:numId w:val="3"/>
        </w:numPr>
        <w:spacing w:after="0" w:line="240" w:lineRule="auto"/>
        <w:ind w:left="426" w:right="567" w:hanging="426"/>
        <w:jc w:val="both"/>
        <w:rPr>
          <w:rFonts w:asciiTheme="majorBidi" w:hAnsiTheme="majorBidi" w:cstheme="majorBidi"/>
          <w:sz w:val="24"/>
          <w:szCs w:val="23"/>
          <w:lang w:val="id-ID"/>
        </w:rPr>
      </w:pPr>
      <w:r w:rsidRPr="009C0E40">
        <w:rPr>
          <w:rFonts w:asciiTheme="majorBidi" w:hAnsiTheme="majorBidi" w:cstheme="majorBidi"/>
          <w:sz w:val="24"/>
          <w:szCs w:val="23"/>
          <w:lang w:val="id-ID"/>
        </w:rPr>
        <w:t xml:space="preserve">Lakon yang diwujudkan atau dipertunjukkan dan digambar hidup seperti </w:t>
      </w:r>
    </w:p>
    <w:p w:rsidR="008F078F" w:rsidRDefault="000D58A0" w:rsidP="00FC400A">
      <w:pPr>
        <w:pStyle w:val="ListParagraph"/>
        <w:spacing w:after="0" w:line="240" w:lineRule="auto"/>
        <w:ind w:left="426" w:right="567"/>
        <w:jc w:val="both"/>
        <w:rPr>
          <w:rFonts w:asciiTheme="majorBidi" w:hAnsiTheme="majorBidi" w:cstheme="majorBidi"/>
          <w:sz w:val="24"/>
          <w:szCs w:val="23"/>
          <w:lang w:val="id-ID"/>
        </w:rPr>
      </w:pPr>
      <w:r w:rsidRPr="009C0E40">
        <w:rPr>
          <w:rFonts w:asciiTheme="majorBidi" w:hAnsiTheme="majorBidi" w:cstheme="majorBidi"/>
          <w:sz w:val="24"/>
          <w:szCs w:val="23"/>
          <w:lang w:val="id-ID"/>
        </w:rPr>
        <w:t>sandiwara, wayang dan sebagainya.</w:t>
      </w:r>
    </w:p>
    <w:p w:rsidR="00FC400A" w:rsidRDefault="00FC400A" w:rsidP="00FC400A">
      <w:pPr>
        <w:pStyle w:val="ListParagraph"/>
        <w:spacing w:after="0" w:line="240" w:lineRule="auto"/>
        <w:ind w:left="426" w:right="567"/>
        <w:jc w:val="both"/>
        <w:rPr>
          <w:rFonts w:asciiTheme="majorBidi" w:hAnsiTheme="majorBidi" w:cstheme="majorBidi"/>
          <w:sz w:val="24"/>
          <w:szCs w:val="23"/>
          <w:lang w:val="id-ID"/>
        </w:rPr>
      </w:pPr>
    </w:p>
    <w:p w:rsidR="000D58A0" w:rsidRPr="009C0E40" w:rsidRDefault="000D58A0" w:rsidP="00FC400A">
      <w:pPr>
        <w:spacing w:after="0" w:line="480" w:lineRule="auto"/>
        <w:ind w:firstLine="720"/>
        <w:jc w:val="both"/>
        <w:rPr>
          <w:rFonts w:asciiTheme="majorBidi" w:hAnsiTheme="majorBidi" w:cstheme="majorBidi"/>
          <w:sz w:val="24"/>
          <w:szCs w:val="24"/>
          <w:lang w:val="id-ID"/>
        </w:rPr>
      </w:pPr>
      <w:r w:rsidRPr="009C0E40">
        <w:rPr>
          <w:rFonts w:asciiTheme="majorBidi" w:hAnsiTheme="majorBidi" w:cstheme="majorBidi"/>
          <w:sz w:val="24"/>
          <w:szCs w:val="24"/>
          <w:lang w:val="id-ID"/>
        </w:rPr>
        <w:t>Menurut Dhieni, dkk (2007:6.4) bercerita adalah:</w:t>
      </w:r>
    </w:p>
    <w:p w:rsidR="009C0E40" w:rsidRDefault="000D58A0" w:rsidP="00FC400A">
      <w:pPr>
        <w:spacing w:after="0" w:line="240" w:lineRule="auto"/>
        <w:ind w:left="720" w:right="567"/>
        <w:jc w:val="both"/>
        <w:rPr>
          <w:rFonts w:asciiTheme="majorBidi" w:hAnsiTheme="majorBidi" w:cstheme="majorBidi"/>
          <w:sz w:val="24"/>
          <w:szCs w:val="24"/>
          <w:lang w:val="id-ID"/>
        </w:rPr>
      </w:pPr>
      <w:r w:rsidRPr="009C0E40">
        <w:rPr>
          <w:rFonts w:asciiTheme="majorBidi" w:hAnsiTheme="majorBidi" w:cstheme="majorBidi"/>
          <w:sz w:val="24"/>
          <w:szCs w:val="24"/>
          <w:lang w:val="id-ID"/>
        </w:rPr>
        <w:t>Suatu kegiatan yang dilakukan se</w:t>
      </w:r>
      <w:r w:rsidR="00F71D28">
        <w:rPr>
          <w:rFonts w:asciiTheme="majorBidi" w:hAnsiTheme="majorBidi" w:cstheme="majorBidi"/>
          <w:sz w:val="24"/>
          <w:szCs w:val="24"/>
          <w:lang w:val="id-ID"/>
        </w:rPr>
        <w:t>s</w:t>
      </w:r>
      <w:r w:rsidRPr="009C0E40">
        <w:rPr>
          <w:rFonts w:asciiTheme="majorBidi" w:hAnsiTheme="majorBidi" w:cstheme="majorBidi"/>
          <w:sz w:val="24"/>
          <w:szCs w:val="24"/>
          <w:lang w:val="id-ID"/>
        </w:rPr>
        <w:t xml:space="preserve">eorang secara lisan kepada orang lain </w:t>
      </w:r>
      <w:r w:rsidR="009C0E40">
        <w:rPr>
          <w:rFonts w:asciiTheme="majorBidi" w:hAnsiTheme="majorBidi" w:cstheme="majorBidi"/>
          <w:sz w:val="24"/>
          <w:szCs w:val="24"/>
          <w:lang w:val="id-ID"/>
        </w:rPr>
        <w:t xml:space="preserve">  </w:t>
      </w:r>
      <w:r w:rsidRPr="009C0E40">
        <w:rPr>
          <w:rFonts w:asciiTheme="majorBidi" w:hAnsiTheme="majorBidi" w:cstheme="majorBidi"/>
          <w:sz w:val="24"/>
          <w:szCs w:val="24"/>
          <w:lang w:val="id-ID"/>
        </w:rPr>
        <w:t xml:space="preserve">dengan alat atau tanpa alat tentang apa yang harus disampaikan dalam bentuk pesan, informasi atau hanya sebuah dongeng yang untuk didengarkan dengan rasa menyenangkan dan menarik. </w:t>
      </w:r>
    </w:p>
    <w:p w:rsidR="005C63E4" w:rsidRDefault="005C63E4" w:rsidP="00156A4E">
      <w:pPr>
        <w:spacing w:after="0" w:line="240" w:lineRule="auto"/>
        <w:ind w:left="426" w:right="567"/>
        <w:jc w:val="both"/>
        <w:rPr>
          <w:rFonts w:asciiTheme="majorBidi" w:hAnsiTheme="majorBidi" w:cstheme="majorBidi"/>
          <w:sz w:val="24"/>
          <w:szCs w:val="24"/>
          <w:lang w:val="id-ID"/>
        </w:rPr>
      </w:pPr>
    </w:p>
    <w:p w:rsidR="005C63E4" w:rsidRDefault="00DB7BD3" w:rsidP="00FC400A">
      <w:pPr>
        <w:spacing w:after="0" w:line="240" w:lineRule="auto"/>
        <w:ind w:left="720" w:right="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Hal senada juga diungkapkan oleh </w:t>
      </w:r>
      <w:r w:rsidR="005C63E4" w:rsidRPr="000F1EF0">
        <w:rPr>
          <w:rFonts w:asciiTheme="majorBidi" w:hAnsiTheme="majorBidi" w:cstheme="majorBidi"/>
          <w:sz w:val="24"/>
          <w:szCs w:val="24"/>
          <w:lang w:val="id-ID"/>
        </w:rPr>
        <w:t>Winda, dkk. (2010:23)</w:t>
      </w:r>
      <w:r>
        <w:rPr>
          <w:rFonts w:asciiTheme="majorBidi" w:hAnsiTheme="majorBidi" w:cstheme="majorBidi"/>
          <w:sz w:val="24"/>
          <w:szCs w:val="24"/>
          <w:lang w:val="id-ID"/>
        </w:rPr>
        <w:t xml:space="preserve">, </w:t>
      </w:r>
      <w:r w:rsidR="005C63E4">
        <w:rPr>
          <w:rFonts w:asciiTheme="majorBidi" w:hAnsiTheme="majorBidi" w:cstheme="majorBidi"/>
          <w:sz w:val="24"/>
          <w:szCs w:val="24"/>
          <w:lang w:val="id-ID"/>
        </w:rPr>
        <w:t xml:space="preserve">bahwa bercerita </w:t>
      </w:r>
      <w:r w:rsidR="005C63E4" w:rsidRPr="000F1EF0">
        <w:rPr>
          <w:rFonts w:asciiTheme="majorBidi" w:hAnsiTheme="majorBidi" w:cstheme="majorBidi"/>
          <w:sz w:val="24"/>
          <w:szCs w:val="24"/>
          <w:lang w:val="id-ID"/>
        </w:rPr>
        <w:t>dibedakan menjadi dua</w:t>
      </w:r>
      <w:r w:rsidR="005C63E4">
        <w:rPr>
          <w:rFonts w:asciiTheme="majorBidi" w:hAnsiTheme="majorBidi" w:cstheme="majorBidi"/>
          <w:sz w:val="24"/>
          <w:szCs w:val="24"/>
          <w:lang w:val="id-ID"/>
        </w:rPr>
        <w:t xml:space="preserve"> bentuk</w:t>
      </w:r>
      <w:r w:rsidR="005C63E4" w:rsidRPr="000F1EF0">
        <w:rPr>
          <w:rFonts w:asciiTheme="majorBidi" w:hAnsiTheme="majorBidi" w:cstheme="majorBidi"/>
          <w:sz w:val="24"/>
          <w:szCs w:val="24"/>
          <w:lang w:val="id-ID"/>
        </w:rPr>
        <w:t xml:space="preserve"> yaitu “bercerita dengan alat peraga dan bercerita tanpa alat peraga”.</w:t>
      </w:r>
    </w:p>
    <w:p w:rsidR="00B02878" w:rsidRDefault="00B02878" w:rsidP="006D6547">
      <w:pPr>
        <w:spacing w:after="0" w:line="240" w:lineRule="auto"/>
        <w:jc w:val="both"/>
        <w:rPr>
          <w:rFonts w:asciiTheme="majorBidi" w:hAnsiTheme="majorBidi" w:cstheme="majorBidi"/>
          <w:sz w:val="24"/>
          <w:szCs w:val="24"/>
          <w:lang w:val="id-ID"/>
        </w:rPr>
      </w:pPr>
    </w:p>
    <w:p w:rsidR="00BB36B3" w:rsidRPr="004B51AD" w:rsidRDefault="00B02878" w:rsidP="004B51AD">
      <w:pPr>
        <w:spacing w:after="0" w:line="480" w:lineRule="auto"/>
        <w:ind w:firstLine="720"/>
        <w:jc w:val="both"/>
        <w:rPr>
          <w:rFonts w:asciiTheme="majorBidi" w:hAnsiTheme="majorBidi" w:cstheme="majorBidi"/>
          <w:spacing w:val="-2"/>
          <w:sz w:val="24"/>
          <w:szCs w:val="24"/>
          <w:lang w:val="id-ID"/>
        </w:rPr>
      </w:pPr>
      <w:r>
        <w:rPr>
          <w:rFonts w:ascii="Times New Roman" w:hAnsi="Times New Roman" w:cs="Times New Roman"/>
          <w:sz w:val="24"/>
          <w:szCs w:val="24"/>
          <w:lang w:val="id-ID"/>
        </w:rPr>
        <w:t xml:space="preserve">Bercerita merupakan bentuk stimulasi verbal.  </w:t>
      </w:r>
      <w:r w:rsidRPr="00B101A4">
        <w:rPr>
          <w:rFonts w:ascii="Times New Roman" w:hAnsi="Times New Roman" w:cs="Times New Roman"/>
          <w:sz w:val="24"/>
          <w:szCs w:val="24"/>
          <w:lang w:val="id-ID"/>
        </w:rPr>
        <w:t>Dengan penguasaan bahasa, anak akan mengembangkan ide-idenya melalui pertanyaan-pertanyaan, yang selanjutnya akan mempengaruhi perkem</w:t>
      </w:r>
      <w:r>
        <w:rPr>
          <w:rFonts w:ascii="Times New Roman" w:hAnsi="Times New Roman" w:cs="Times New Roman"/>
          <w:sz w:val="24"/>
          <w:szCs w:val="24"/>
          <w:lang w:val="id-ID"/>
        </w:rPr>
        <w:t>bangan kognitifnya (kecerdasan), termasuk di dalamnya perkembangan imajinasinya.</w:t>
      </w:r>
    </w:p>
    <w:p w:rsidR="000D58A0" w:rsidRPr="00F16163" w:rsidRDefault="00BB36B3" w:rsidP="00156A4E">
      <w:pPr>
        <w:pStyle w:val="ListParagraph"/>
        <w:spacing w:after="0"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FC400A">
        <w:rPr>
          <w:rFonts w:asciiTheme="majorBidi" w:hAnsiTheme="majorBidi" w:cstheme="majorBidi"/>
          <w:sz w:val="24"/>
          <w:szCs w:val="24"/>
          <w:lang w:val="id-ID"/>
        </w:rPr>
        <w:tab/>
      </w:r>
      <w:r w:rsidR="000D58A0" w:rsidRPr="00F16163">
        <w:rPr>
          <w:rFonts w:asciiTheme="majorBidi" w:hAnsiTheme="majorBidi" w:cstheme="majorBidi"/>
          <w:sz w:val="24"/>
          <w:szCs w:val="24"/>
          <w:lang w:val="id-ID"/>
        </w:rPr>
        <w:t xml:space="preserve">Menurut Hidayat (Rahayu, 2013:80) bercerita </w:t>
      </w:r>
      <w:r w:rsidR="00156A4E">
        <w:rPr>
          <w:rFonts w:asciiTheme="majorBidi" w:hAnsiTheme="majorBidi" w:cstheme="majorBidi"/>
          <w:sz w:val="24"/>
          <w:szCs w:val="24"/>
          <w:lang w:val="id-ID"/>
        </w:rPr>
        <w:t xml:space="preserve">merupakan “aktivitas menuturkan </w:t>
      </w:r>
      <w:r w:rsidR="000D58A0" w:rsidRPr="00F16163">
        <w:rPr>
          <w:rFonts w:asciiTheme="majorBidi" w:hAnsiTheme="majorBidi" w:cstheme="majorBidi"/>
          <w:sz w:val="24"/>
          <w:szCs w:val="24"/>
          <w:lang w:val="id-ID"/>
        </w:rPr>
        <w:t>sesuatu yang mengisahkan tentang perbuatan, pengalaman atau kejadian yang sungguh-sungguh terjadi maupun hasil rekaan”.</w:t>
      </w:r>
    </w:p>
    <w:p w:rsidR="00FC400A" w:rsidRPr="00FC400A" w:rsidRDefault="000D58A0" w:rsidP="00DB7BD3">
      <w:pPr>
        <w:spacing w:after="0" w:line="480" w:lineRule="auto"/>
        <w:ind w:firstLine="720"/>
        <w:jc w:val="both"/>
        <w:rPr>
          <w:rFonts w:asciiTheme="majorBidi" w:hAnsiTheme="majorBidi" w:cstheme="majorBidi"/>
          <w:sz w:val="24"/>
          <w:szCs w:val="24"/>
          <w:lang w:val="id-ID"/>
        </w:rPr>
      </w:pPr>
      <w:r w:rsidRPr="000F1EF0">
        <w:rPr>
          <w:rFonts w:asciiTheme="majorBidi" w:hAnsiTheme="majorBidi" w:cstheme="majorBidi"/>
          <w:sz w:val="24"/>
          <w:szCs w:val="24"/>
          <w:lang w:val="id-ID"/>
        </w:rPr>
        <w:t>Berdasarkan beberapa pendapat di atas, maka dapat disimpulkan bahwa bercerita adalah suatu kegiatan yang dilakukan</w:t>
      </w:r>
      <w:r w:rsidR="00BF18F3">
        <w:rPr>
          <w:rFonts w:asciiTheme="majorBidi" w:hAnsiTheme="majorBidi" w:cstheme="majorBidi"/>
          <w:sz w:val="24"/>
          <w:szCs w:val="24"/>
          <w:lang w:val="id-ID"/>
        </w:rPr>
        <w:t xml:space="preserve"> secara lisan</w:t>
      </w:r>
      <w:r w:rsidRPr="000F1EF0">
        <w:rPr>
          <w:rFonts w:asciiTheme="majorBidi" w:hAnsiTheme="majorBidi" w:cstheme="majorBidi"/>
          <w:sz w:val="24"/>
          <w:szCs w:val="24"/>
          <w:lang w:val="id-ID"/>
        </w:rPr>
        <w:t>,</w:t>
      </w:r>
      <w:r w:rsidR="005C63E4">
        <w:rPr>
          <w:rFonts w:asciiTheme="majorBidi" w:hAnsiTheme="majorBidi" w:cstheme="majorBidi"/>
          <w:sz w:val="24"/>
          <w:szCs w:val="24"/>
          <w:lang w:val="id-ID"/>
        </w:rPr>
        <w:t xml:space="preserve"> dengan atau tanpa menggunakan alat peraga,</w:t>
      </w:r>
      <w:r w:rsidR="005C63E4" w:rsidRPr="000F1EF0">
        <w:rPr>
          <w:rFonts w:asciiTheme="majorBidi" w:hAnsiTheme="majorBidi" w:cstheme="majorBidi"/>
          <w:sz w:val="24"/>
          <w:szCs w:val="24"/>
          <w:lang w:val="id-ID"/>
        </w:rPr>
        <w:t xml:space="preserve"> </w:t>
      </w:r>
      <w:r w:rsidR="005C63E4">
        <w:rPr>
          <w:rFonts w:asciiTheme="majorBidi" w:hAnsiTheme="majorBidi" w:cstheme="majorBidi"/>
          <w:sz w:val="24"/>
          <w:szCs w:val="24"/>
          <w:lang w:val="id-ID"/>
        </w:rPr>
        <w:t xml:space="preserve">yang bersifat </w:t>
      </w:r>
      <w:r w:rsidRPr="000F1EF0">
        <w:rPr>
          <w:rFonts w:asciiTheme="majorBidi" w:hAnsiTheme="majorBidi" w:cstheme="majorBidi"/>
          <w:sz w:val="24"/>
          <w:szCs w:val="24"/>
          <w:lang w:val="id-ID"/>
        </w:rPr>
        <w:t>menyenangkan bagi anak dan mengisahkan tent</w:t>
      </w:r>
      <w:r w:rsidR="005C63E4">
        <w:rPr>
          <w:rFonts w:asciiTheme="majorBidi" w:hAnsiTheme="majorBidi" w:cstheme="majorBidi"/>
          <w:sz w:val="24"/>
          <w:szCs w:val="24"/>
          <w:lang w:val="id-ID"/>
        </w:rPr>
        <w:t>ang kejadian ataupun pengalaman.</w:t>
      </w:r>
    </w:p>
    <w:p w:rsidR="00DC1825" w:rsidRPr="0042148C" w:rsidRDefault="00DB7BD3" w:rsidP="0042148C">
      <w:pPr>
        <w:spacing w:after="0" w:line="480" w:lineRule="auto"/>
        <w:ind w:firstLine="720"/>
        <w:jc w:val="both"/>
        <w:rPr>
          <w:rFonts w:ascii="Times New Roman" w:eastAsia="Times New Roman" w:hAnsi="Times New Roman" w:cs="Times New Roman"/>
          <w:color w:val="000000"/>
          <w:sz w:val="24"/>
          <w:szCs w:val="24"/>
          <w:lang w:val="id-ID"/>
        </w:rPr>
      </w:pPr>
      <w:r>
        <w:rPr>
          <w:rFonts w:asciiTheme="majorBidi" w:hAnsiTheme="majorBidi" w:cstheme="majorBidi"/>
          <w:sz w:val="24"/>
          <w:szCs w:val="24"/>
          <w:lang w:val="id-ID"/>
        </w:rPr>
        <w:t>Menurut Winda, dkk. (2010) bahwa b</w:t>
      </w:r>
      <w:r w:rsidRPr="00EB5188">
        <w:rPr>
          <w:rFonts w:asciiTheme="majorBidi" w:hAnsiTheme="majorBidi" w:cstheme="majorBidi"/>
          <w:sz w:val="24"/>
          <w:szCs w:val="24"/>
          <w:lang w:val="id-ID"/>
        </w:rPr>
        <w:t>ercerita tanpa alat peraga merupakan kegiatan be</w:t>
      </w:r>
      <w:r w:rsidR="00E31436">
        <w:rPr>
          <w:rFonts w:asciiTheme="majorBidi" w:hAnsiTheme="majorBidi" w:cstheme="majorBidi"/>
          <w:sz w:val="24"/>
          <w:szCs w:val="24"/>
          <w:lang w:val="id-ID"/>
        </w:rPr>
        <w:t>rcerita yang dilakukan</w:t>
      </w:r>
      <w:r w:rsidRPr="00EB5188">
        <w:rPr>
          <w:rFonts w:asciiTheme="majorBidi" w:hAnsiTheme="majorBidi" w:cstheme="majorBidi"/>
          <w:sz w:val="24"/>
          <w:szCs w:val="24"/>
          <w:lang w:val="id-ID"/>
        </w:rPr>
        <w:t xml:space="preserve"> tanpa mengunakan alat media atau al</w:t>
      </w:r>
      <w:r w:rsidR="00143E72">
        <w:rPr>
          <w:rFonts w:asciiTheme="majorBidi" w:hAnsiTheme="majorBidi" w:cstheme="majorBidi"/>
          <w:sz w:val="24"/>
          <w:szCs w:val="24"/>
          <w:lang w:val="id-ID"/>
        </w:rPr>
        <w:t xml:space="preserve">at peraga.  </w:t>
      </w:r>
      <w:r w:rsidRPr="00EB5188">
        <w:rPr>
          <w:rFonts w:asciiTheme="majorBidi" w:hAnsiTheme="majorBidi" w:cstheme="majorBidi"/>
          <w:sz w:val="24"/>
          <w:szCs w:val="24"/>
          <w:lang w:val="id-ID"/>
        </w:rPr>
        <w:t>Kepiawaian guru dalam bercerita adalah kemampuan guru atau orang tua dalam menuturkan cerita dengan menggunakan intonasi yang berubah-ubah maupun dari karakter suara, cara memainkan mimik dan ekspresi wajah serta ketrampi</w:t>
      </w:r>
      <w:r>
        <w:rPr>
          <w:rFonts w:asciiTheme="majorBidi" w:hAnsiTheme="majorBidi" w:cstheme="majorBidi"/>
          <w:sz w:val="24"/>
          <w:szCs w:val="24"/>
          <w:lang w:val="id-ID"/>
        </w:rPr>
        <w:t>lan dalam memainkan gerak tubuh</w:t>
      </w:r>
      <w:r w:rsidR="00E31436">
        <w:rPr>
          <w:rFonts w:asciiTheme="majorBidi" w:hAnsiTheme="majorBidi" w:cstheme="majorBidi"/>
          <w:sz w:val="24"/>
          <w:szCs w:val="24"/>
          <w:lang w:val="id-ID"/>
        </w:rPr>
        <w:t>.</w:t>
      </w:r>
      <w:r w:rsidRPr="00EB5188">
        <w:rPr>
          <w:rFonts w:asciiTheme="majorBidi" w:hAnsiTheme="majorBidi" w:cstheme="majorBidi"/>
          <w:sz w:val="24"/>
          <w:szCs w:val="24"/>
          <w:lang w:val="id-ID"/>
        </w:rPr>
        <w:t xml:space="preserve"> </w:t>
      </w:r>
      <w:r w:rsidR="00FC400A" w:rsidRPr="000F1EF0">
        <w:rPr>
          <w:rFonts w:asciiTheme="majorBidi" w:hAnsiTheme="majorBidi" w:cstheme="majorBidi"/>
          <w:sz w:val="24"/>
          <w:szCs w:val="24"/>
          <w:lang w:val="id-ID"/>
        </w:rPr>
        <w:t xml:space="preserve"> </w:t>
      </w:r>
    </w:p>
    <w:p w:rsidR="0042148C" w:rsidRDefault="005A744C" w:rsidP="0042148C">
      <w:pPr>
        <w:pStyle w:val="ListParagraph"/>
        <w:numPr>
          <w:ilvl w:val="0"/>
          <w:numId w:val="26"/>
        </w:numPr>
        <w:spacing w:after="120" w:line="480" w:lineRule="auto"/>
        <w:ind w:left="284" w:hanging="284"/>
        <w:jc w:val="both"/>
        <w:rPr>
          <w:rFonts w:asciiTheme="majorBidi" w:hAnsiTheme="majorBidi" w:cstheme="majorBidi"/>
          <w:b/>
          <w:bCs/>
          <w:sz w:val="24"/>
          <w:szCs w:val="24"/>
          <w:lang w:val="id-ID"/>
        </w:rPr>
      </w:pPr>
      <w:r w:rsidRPr="0042148C">
        <w:rPr>
          <w:rFonts w:asciiTheme="majorBidi" w:hAnsiTheme="majorBidi" w:cstheme="majorBidi"/>
          <w:b/>
          <w:bCs/>
          <w:sz w:val="24"/>
          <w:szCs w:val="24"/>
          <w:lang w:val="id-ID"/>
        </w:rPr>
        <w:t xml:space="preserve">Kelebihan </w:t>
      </w:r>
      <w:r w:rsidR="000D58A0" w:rsidRPr="0042148C">
        <w:rPr>
          <w:rFonts w:asciiTheme="majorBidi" w:hAnsiTheme="majorBidi" w:cstheme="majorBidi"/>
          <w:b/>
          <w:bCs/>
          <w:sz w:val="24"/>
          <w:szCs w:val="24"/>
          <w:lang w:val="id-ID"/>
        </w:rPr>
        <w:t>Dalam Bercerita</w:t>
      </w:r>
    </w:p>
    <w:p w:rsidR="000D58A0" w:rsidRPr="0042148C" w:rsidRDefault="000D58A0" w:rsidP="0042148C">
      <w:pPr>
        <w:pStyle w:val="ListParagraph"/>
        <w:spacing w:after="120" w:line="480" w:lineRule="auto"/>
        <w:ind w:left="0" w:firstLine="709"/>
        <w:jc w:val="both"/>
        <w:rPr>
          <w:rFonts w:asciiTheme="majorBidi" w:hAnsiTheme="majorBidi" w:cstheme="majorBidi"/>
          <w:b/>
          <w:bCs/>
          <w:sz w:val="24"/>
          <w:szCs w:val="24"/>
          <w:lang w:val="id-ID"/>
        </w:rPr>
      </w:pPr>
      <w:r w:rsidRPr="0042148C">
        <w:rPr>
          <w:rFonts w:asciiTheme="majorBidi" w:hAnsiTheme="majorBidi" w:cstheme="majorBidi"/>
          <w:sz w:val="24"/>
          <w:szCs w:val="24"/>
          <w:lang w:val="id-ID"/>
        </w:rPr>
        <w:t xml:space="preserve">Dalam bercerita terdapat beberapa kelebihan.  Menurut Dhieni, dkk (2007:9) bercerita mempunyai beberapa kelebihan antara lain: </w:t>
      </w:r>
    </w:p>
    <w:p w:rsidR="000D58A0" w:rsidRDefault="000D58A0" w:rsidP="00E629C1">
      <w:pPr>
        <w:spacing w:after="0" w:line="240" w:lineRule="auto"/>
        <w:ind w:left="709" w:right="567" w:firstLine="11"/>
        <w:jc w:val="both"/>
        <w:rPr>
          <w:rFonts w:asciiTheme="majorBidi" w:hAnsiTheme="majorBidi" w:cstheme="majorBidi"/>
          <w:sz w:val="24"/>
          <w:szCs w:val="24"/>
          <w:lang w:val="id-ID"/>
        </w:rPr>
      </w:pPr>
      <w:r w:rsidRPr="00F16163">
        <w:rPr>
          <w:rFonts w:asciiTheme="majorBidi" w:hAnsiTheme="majorBidi" w:cstheme="majorBidi"/>
          <w:sz w:val="24"/>
          <w:szCs w:val="24"/>
          <w:lang w:val="id-ID"/>
        </w:rPr>
        <w:lastRenderedPageBreak/>
        <w:t>1) Dapat menjangkau jumlah anak yang relatif lebih banyak 2) Waktu yang tersedia dapat dimanfaatkan dengan efektif dan efesien 3) Pengaturan kelas menjadi lebih sederhana 4) Guru dapat menguasai kelas dengan mudah 5) Secara relatif tidak banyak memerlukan biaya.</w:t>
      </w:r>
    </w:p>
    <w:p w:rsidR="00C17A66" w:rsidRDefault="00C17A66" w:rsidP="00C17A66">
      <w:pPr>
        <w:spacing w:after="0" w:line="240" w:lineRule="auto"/>
        <w:ind w:right="567"/>
        <w:jc w:val="both"/>
        <w:rPr>
          <w:rFonts w:asciiTheme="majorBidi" w:hAnsiTheme="majorBidi" w:cstheme="majorBidi"/>
          <w:sz w:val="24"/>
          <w:szCs w:val="24"/>
          <w:lang w:val="id-ID"/>
        </w:rPr>
      </w:pPr>
    </w:p>
    <w:p w:rsidR="00C17A66" w:rsidRDefault="00115EA6" w:rsidP="00115EA6">
      <w:pPr>
        <w:spacing w:after="0" w:line="480" w:lineRule="auto"/>
        <w:ind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E629C1">
        <w:rPr>
          <w:rFonts w:asciiTheme="majorBidi" w:hAnsiTheme="majorBidi" w:cstheme="majorBidi"/>
          <w:sz w:val="24"/>
          <w:szCs w:val="24"/>
          <w:lang w:val="id-ID"/>
        </w:rPr>
        <w:tab/>
      </w:r>
      <w:r w:rsidR="00C17A66" w:rsidRPr="00D96E2B">
        <w:rPr>
          <w:rFonts w:asciiTheme="majorBidi" w:hAnsiTheme="majorBidi" w:cstheme="majorBidi"/>
          <w:sz w:val="24"/>
          <w:szCs w:val="24"/>
          <w:lang w:val="id-ID"/>
        </w:rPr>
        <w:t xml:space="preserve">Adapun kelebihan </w:t>
      </w:r>
      <w:r w:rsidR="00C17A66">
        <w:rPr>
          <w:rFonts w:asciiTheme="majorBidi" w:hAnsiTheme="majorBidi" w:cstheme="majorBidi"/>
          <w:sz w:val="24"/>
          <w:szCs w:val="24"/>
          <w:lang w:val="id-ID"/>
        </w:rPr>
        <w:t>bercerita tanpa alat peraga menurut Winda (2003) adalah:</w:t>
      </w:r>
      <w:r w:rsidR="00C17A66" w:rsidRPr="00D96E2B">
        <w:rPr>
          <w:rFonts w:asciiTheme="majorBidi" w:hAnsiTheme="majorBidi" w:cstheme="majorBidi"/>
          <w:sz w:val="24"/>
          <w:szCs w:val="24"/>
          <w:lang w:val="id-ID"/>
        </w:rPr>
        <w:t xml:space="preserve"> 1) Melatih anak untuk menfokuskan perhatian</w:t>
      </w:r>
      <w:r w:rsidR="00E31436">
        <w:rPr>
          <w:rFonts w:asciiTheme="majorBidi" w:hAnsiTheme="majorBidi" w:cstheme="majorBidi"/>
          <w:sz w:val="24"/>
          <w:szCs w:val="24"/>
          <w:lang w:val="id-ID"/>
        </w:rPr>
        <w:t>;</w:t>
      </w:r>
      <w:r w:rsidR="00C17A66" w:rsidRPr="00D96E2B">
        <w:rPr>
          <w:rFonts w:asciiTheme="majorBidi" w:hAnsiTheme="majorBidi" w:cstheme="majorBidi"/>
          <w:sz w:val="24"/>
          <w:szCs w:val="24"/>
          <w:lang w:val="id-ID"/>
        </w:rPr>
        <w:t xml:space="preserve"> 2) Melatih anak untuk menjadi pendengar yang baik</w:t>
      </w:r>
      <w:r w:rsidR="00E31436">
        <w:rPr>
          <w:rFonts w:asciiTheme="majorBidi" w:hAnsiTheme="majorBidi" w:cstheme="majorBidi"/>
          <w:sz w:val="24"/>
          <w:szCs w:val="24"/>
          <w:lang w:val="id-ID"/>
        </w:rPr>
        <w:t>;</w:t>
      </w:r>
      <w:r w:rsidR="00C17A66" w:rsidRPr="00D96E2B">
        <w:rPr>
          <w:rFonts w:asciiTheme="majorBidi" w:hAnsiTheme="majorBidi" w:cstheme="majorBidi"/>
          <w:sz w:val="24"/>
          <w:szCs w:val="24"/>
          <w:lang w:val="id-ID"/>
        </w:rPr>
        <w:t xml:space="preserve"> 3)</w:t>
      </w:r>
      <w:r w:rsidR="00E31436">
        <w:rPr>
          <w:rFonts w:asciiTheme="majorBidi" w:hAnsiTheme="majorBidi" w:cstheme="majorBidi"/>
          <w:sz w:val="24"/>
          <w:szCs w:val="24"/>
          <w:lang w:val="id-ID"/>
        </w:rPr>
        <w:t xml:space="preserve"> </w:t>
      </w:r>
      <w:r w:rsidR="00C17A66" w:rsidRPr="00D96E2B">
        <w:rPr>
          <w:rFonts w:asciiTheme="majorBidi" w:hAnsiTheme="majorBidi" w:cstheme="majorBidi"/>
          <w:sz w:val="24"/>
          <w:szCs w:val="24"/>
          <w:lang w:val="id-ID"/>
        </w:rPr>
        <w:t xml:space="preserve"> Mengembangkan fantasi anak terhadap hal yang tidak nyata</w:t>
      </w:r>
      <w:r w:rsidR="00E31436">
        <w:rPr>
          <w:rFonts w:asciiTheme="majorBidi" w:hAnsiTheme="majorBidi" w:cstheme="majorBidi"/>
          <w:sz w:val="24"/>
          <w:szCs w:val="24"/>
          <w:lang w:val="id-ID"/>
        </w:rPr>
        <w:t xml:space="preserve">; </w:t>
      </w:r>
      <w:r w:rsidR="00C17A66" w:rsidRPr="00D96E2B">
        <w:rPr>
          <w:rFonts w:asciiTheme="majorBidi" w:hAnsiTheme="majorBidi" w:cstheme="majorBidi"/>
          <w:sz w:val="24"/>
          <w:szCs w:val="24"/>
          <w:lang w:val="id-ID"/>
        </w:rPr>
        <w:t xml:space="preserve"> 4)</w:t>
      </w:r>
      <w:r w:rsidR="00E31436">
        <w:rPr>
          <w:rFonts w:asciiTheme="majorBidi" w:hAnsiTheme="majorBidi" w:cstheme="majorBidi"/>
          <w:sz w:val="24"/>
          <w:szCs w:val="24"/>
          <w:lang w:val="id-ID"/>
        </w:rPr>
        <w:t xml:space="preserve"> </w:t>
      </w:r>
      <w:r w:rsidR="00C17A66" w:rsidRPr="00D96E2B">
        <w:rPr>
          <w:rFonts w:asciiTheme="majorBidi" w:hAnsiTheme="majorBidi" w:cstheme="majorBidi"/>
          <w:sz w:val="24"/>
          <w:szCs w:val="24"/>
          <w:lang w:val="id-ID"/>
        </w:rPr>
        <w:t xml:space="preserve"> Mengembangkan kemampuan mengingat anak terhadap hal tertentu yang disampaikan melalui tuturan secara lisan.</w:t>
      </w:r>
    </w:p>
    <w:p w:rsidR="000D58A0" w:rsidRPr="00DE6D0A" w:rsidRDefault="00115EA6" w:rsidP="0042148C">
      <w:pPr>
        <w:spacing w:after="0" w:line="480" w:lineRule="auto"/>
        <w:ind w:firstLine="720"/>
        <w:jc w:val="both"/>
        <w:rPr>
          <w:rFonts w:asciiTheme="majorBidi" w:hAnsiTheme="majorBidi" w:cstheme="majorBidi"/>
          <w:sz w:val="24"/>
          <w:szCs w:val="24"/>
          <w:lang w:val="id-ID"/>
        </w:rPr>
      </w:pPr>
      <w:r w:rsidRPr="00F16163">
        <w:rPr>
          <w:rFonts w:asciiTheme="majorBidi" w:hAnsiTheme="majorBidi" w:cstheme="majorBidi"/>
          <w:spacing w:val="-2"/>
          <w:sz w:val="24"/>
          <w:szCs w:val="24"/>
          <w:lang w:val="id-ID"/>
        </w:rPr>
        <w:t xml:space="preserve">Berdasarkan pendapat di atas, disimpulkan kelebihan dalam bercerita adalah guru dapat menguasai kelas dengan mudah dan waktu yang digunakan lebih efesien dan efektif, </w:t>
      </w:r>
      <w:r>
        <w:rPr>
          <w:rFonts w:asciiTheme="majorBidi" w:hAnsiTheme="majorBidi" w:cstheme="majorBidi"/>
          <w:spacing w:val="-2"/>
          <w:sz w:val="24"/>
          <w:szCs w:val="24"/>
          <w:lang w:val="id-ID"/>
        </w:rPr>
        <w:t xml:space="preserve">anak dapat lebih fokus akibat menyimak cerita </w:t>
      </w:r>
      <w:r w:rsidR="00E31436">
        <w:rPr>
          <w:rFonts w:asciiTheme="majorBidi" w:hAnsiTheme="majorBidi" w:cstheme="majorBidi"/>
          <w:spacing w:val="-2"/>
          <w:sz w:val="24"/>
          <w:szCs w:val="24"/>
          <w:lang w:val="id-ID"/>
        </w:rPr>
        <w:t>serta</w:t>
      </w:r>
      <w:r>
        <w:rPr>
          <w:rFonts w:asciiTheme="majorBidi" w:hAnsiTheme="majorBidi" w:cstheme="majorBidi"/>
          <w:spacing w:val="-2"/>
          <w:sz w:val="24"/>
          <w:szCs w:val="24"/>
          <w:lang w:val="id-ID"/>
        </w:rPr>
        <w:t xml:space="preserve"> mampu mengembangkan fantasi atau imajinasi anak.</w:t>
      </w:r>
      <w:r w:rsidR="000D58A0" w:rsidRPr="00C17A66">
        <w:rPr>
          <w:rFonts w:asciiTheme="majorBidi" w:hAnsiTheme="majorBidi" w:cstheme="majorBidi"/>
          <w:b/>
          <w:sz w:val="24"/>
          <w:szCs w:val="24"/>
          <w:lang w:val="id-ID"/>
        </w:rPr>
        <w:t xml:space="preserve"> </w:t>
      </w:r>
    </w:p>
    <w:p w:rsidR="00C17A66" w:rsidRPr="00C17A66" w:rsidRDefault="00C17A66" w:rsidP="0042148C">
      <w:pPr>
        <w:pStyle w:val="ListParagraph"/>
        <w:numPr>
          <w:ilvl w:val="0"/>
          <w:numId w:val="26"/>
        </w:numPr>
        <w:spacing w:after="120" w:line="240" w:lineRule="auto"/>
        <w:ind w:left="284" w:right="567" w:hanging="284"/>
        <w:contextualSpacing w:val="0"/>
        <w:jc w:val="both"/>
        <w:rPr>
          <w:rFonts w:asciiTheme="majorBidi" w:hAnsiTheme="majorBidi" w:cstheme="majorBidi"/>
          <w:b/>
          <w:sz w:val="24"/>
          <w:szCs w:val="24"/>
          <w:lang w:val="id-ID"/>
        </w:rPr>
      </w:pPr>
      <w:r w:rsidRPr="00C17A66">
        <w:rPr>
          <w:rFonts w:asciiTheme="majorBidi" w:hAnsiTheme="majorBidi" w:cstheme="majorBidi"/>
          <w:b/>
          <w:sz w:val="24"/>
          <w:szCs w:val="24"/>
          <w:lang w:val="id-ID"/>
        </w:rPr>
        <w:t xml:space="preserve"> </w:t>
      </w:r>
      <w:r w:rsidR="00D96E2B" w:rsidRPr="00C17A66">
        <w:rPr>
          <w:rFonts w:asciiTheme="majorBidi" w:hAnsiTheme="majorBidi" w:cstheme="majorBidi"/>
          <w:b/>
          <w:sz w:val="24"/>
          <w:szCs w:val="24"/>
          <w:lang w:val="id-ID"/>
        </w:rPr>
        <w:t xml:space="preserve">Kelemahan Dalam Bercerita </w:t>
      </w:r>
    </w:p>
    <w:p w:rsidR="00C17A66" w:rsidRPr="00C17A66" w:rsidRDefault="00C17A66" w:rsidP="00C17A66">
      <w:pPr>
        <w:pStyle w:val="ListParagraph"/>
        <w:spacing w:after="0" w:line="240" w:lineRule="auto"/>
        <w:ind w:right="567"/>
        <w:jc w:val="both"/>
        <w:rPr>
          <w:rFonts w:asciiTheme="majorBidi" w:hAnsiTheme="majorBidi" w:cstheme="majorBidi"/>
          <w:b/>
          <w:sz w:val="24"/>
          <w:szCs w:val="24"/>
          <w:lang w:val="id-ID"/>
        </w:rPr>
      </w:pPr>
    </w:p>
    <w:p w:rsidR="00C17A66" w:rsidRPr="00C17A66" w:rsidRDefault="00C17A66" w:rsidP="00D90D45">
      <w:pPr>
        <w:spacing w:after="0" w:line="480" w:lineRule="auto"/>
        <w:ind w:right="567" w:firstLine="720"/>
        <w:jc w:val="both"/>
        <w:rPr>
          <w:rFonts w:asciiTheme="majorBidi" w:hAnsiTheme="majorBidi" w:cstheme="majorBidi"/>
          <w:sz w:val="24"/>
          <w:szCs w:val="24"/>
          <w:lang w:val="id-ID"/>
        </w:rPr>
      </w:pPr>
      <w:r>
        <w:rPr>
          <w:rFonts w:asciiTheme="majorBidi" w:hAnsiTheme="majorBidi" w:cstheme="majorBidi"/>
          <w:sz w:val="24"/>
          <w:szCs w:val="24"/>
          <w:lang w:val="id-ID"/>
        </w:rPr>
        <w:t>Kelemahan atau kekurangan</w:t>
      </w:r>
      <w:r w:rsidR="000D58A0" w:rsidRPr="00C17A66">
        <w:rPr>
          <w:rFonts w:asciiTheme="majorBidi" w:hAnsiTheme="majorBidi" w:cstheme="majorBidi"/>
          <w:sz w:val="24"/>
          <w:szCs w:val="24"/>
          <w:lang w:val="id-ID"/>
        </w:rPr>
        <w:t xml:space="preserve"> metode bercerita</w:t>
      </w:r>
      <w:r w:rsidR="006B5EA6" w:rsidRPr="00C17A66">
        <w:rPr>
          <w:rFonts w:asciiTheme="majorBidi" w:hAnsiTheme="majorBidi" w:cstheme="majorBidi"/>
          <w:sz w:val="24"/>
          <w:szCs w:val="24"/>
          <w:lang w:val="id-ID"/>
        </w:rPr>
        <w:t xml:space="preserve"> oleh guru</w:t>
      </w:r>
      <w:r w:rsidR="000D58A0" w:rsidRPr="00C17A66">
        <w:rPr>
          <w:rFonts w:asciiTheme="majorBidi" w:hAnsiTheme="majorBidi" w:cstheme="majorBidi"/>
          <w:sz w:val="24"/>
          <w:szCs w:val="24"/>
          <w:lang w:val="id-ID"/>
        </w:rPr>
        <w:t xml:space="preserve"> </w:t>
      </w:r>
      <w:r w:rsidR="00200F39">
        <w:rPr>
          <w:rFonts w:asciiTheme="majorBidi" w:hAnsiTheme="majorBidi" w:cstheme="majorBidi"/>
          <w:sz w:val="24"/>
          <w:szCs w:val="24"/>
          <w:lang w:val="id-ID"/>
        </w:rPr>
        <w:t xml:space="preserve">menurut Dhieni, dkk. (2007;9) </w:t>
      </w:r>
      <w:r w:rsidR="000D58A0" w:rsidRPr="00C17A66">
        <w:rPr>
          <w:rFonts w:asciiTheme="majorBidi" w:hAnsiTheme="majorBidi" w:cstheme="majorBidi"/>
          <w:sz w:val="24"/>
          <w:szCs w:val="24"/>
          <w:lang w:val="id-ID"/>
        </w:rPr>
        <w:t xml:space="preserve">antara lain: </w:t>
      </w:r>
    </w:p>
    <w:p w:rsidR="00200F39" w:rsidRDefault="00E629C1" w:rsidP="002C6072">
      <w:pPr>
        <w:spacing w:after="0" w:line="240" w:lineRule="auto"/>
        <w:ind w:left="720" w:right="567"/>
        <w:jc w:val="both"/>
        <w:rPr>
          <w:rFonts w:asciiTheme="majorBidi" w:hAnsiTheme="majorBidi" w:cstheme="majorBidi"/>
          <w:sz w:val="24"/>
          <w:szCs w:val="24"/>
          <w:lang w:val="id-ID"/>
        </w:rPr>
      </w:pPr>
      <w:r>
        <w:rPr>
          <w:rFonts w:asciiTheme="majorBidi" w:hAnsiTheme="majorBidi" w:cstheme="majorBidi"/>
          <w:sz w:val="24"/>
          <w:szCs w:val="24"/>
          <w:lang w:val="id-ID"/>
        </w:rPr>
        <w:t>1</w:t>
      </w:r>
      <w:r w:rsidR="000D58A0" w:rsidRPr="00F16163">
        <w:rPr>
          <w:rFonts w:asciiTheme="majorBidi" w:hAnsiTheme="majorBidi" w:cstheme="majorBidi"/>
          <w:sz w:val="24"/>
          <w:szCs w:val="24"/>
          <w:lang w:val="id-ID"/>
        </w:rPr>
        <w:t xml:space="preserve">) Anak didik menjadi pasif, karena lebih banyak mendengarkan atau </w:t>
      </w:r>
      <w:r w:rsidR="00C17A66">
        <w:rPr>
          <w:rFonts w:asciiTheme="majorBidi" w:hAnsiTheme="majorBidi" w:cstheme="majorBidi"/>
          <w:sz w:val="24"/>
          <w:szCs w:val="24"/>
          <w:lang w:val="id-ID"/>
        </w:rPr>
        <w:t xml:space="preserve">  </w:t>
      </w:r>
      <w:r w:rsidR="002C6072">
        <w:rPr>
          <w:rFonts w:asciiTheme="majorBidi" w:hAnsiTheme="majorBidi" w:cstheme="majorBidi"/>
          <w:sz w:val="24"/>
          <w:szCs w:val="24"/>
          <w:lang w:val="id-ID"/>
        </w:rPr>
        <w:t xml:space="preserve"> </w:t>
      </w:r>
      <w:r w:rsidR="000D58A0" w:rsidRPr="00F16163">
        <w:rPr>
          <w:rFonts w:asciiTheme="majorBidi" w:hAnsiTheme="majorBidi" w:cstheme="majorBidi"/>
          <w:sz w:val="24"/>
          <w:szCs w:val="24"/>
          <w:lang w:val="id-ID"/>
        </w:rPr>
        <w:t>menerima penjelasan dari guru 2) Kurang merangsang perkembangan kreatifitas dan kemampuan siswa untuk mengutarakan pendapatnya 3) Daya serap atau daya tangkap anak didik berbeda dan masih lemah sehingga sukar memahami tujuan pokok isi cerita. 4) Cepat menumbuhkan rasa bosan terutama apabila penyajiannya tidak menarik.</w:t>
      </w:r>
    </w:p>
    <w:p w:rsidR="002C6072" w:rsidRPr="002C6072" w:rsidRDefault="002C6072" w:rsidP="002C6072">
      <w:pPr>
        <w:spacing w:after="0" w:line="240" w:lineRule="auto"/>
        <w:ind w:left="720" w:right="567"/>
        <w:jc w:val="both"/>
        <w:rPr>
          <w:rFonts w:asciiTheme="majorBidi" w:hAnsiTheme="majorBidi" w:cstheme="majorBidi"/>
          <w:sz w:val="24"/>
          <w:szCs w:val="24"/>
          <w:lang w:val="id-ID"/>
        </w:rPr>
      </w:pPr>
    </w:p>
    <w:p w:rsidR="004018FE" w:rsidRPr="00F16163" w:rsidRDefault="00200F39" w:rsidP="002C6072">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2C6072">
        <w:rPr>
          <w:rFonts w:asciiTheme="majorBidi" w:hAnsiTheme="majorBidi" w:cstheme="majorBidi"/>
          <w:sz w:val="24"/>
          <w:szCs w:val="24"/>
          <w:lang w:val="id-ID"/>
        </w:rPr>
        <w:tab/>
      </w:r>
      <w:r>
        <w:rPr>
          <w:rFonts w:asciiTheme="majorBidi" w:hAnsiTheme="majorBidi" w:cstheme="majorBidi"/>
          <w:sz w:val="24"/>
          <w:szCs w:val="24"/>
          <w:lang w:val="id-ID"/>
        </w:rPr>
        <w:t>S</w:t>
      </w:r>
      <w:r w:rsidR="004018FE" w:rsidRPr="00F16163">
        <w:rPr>
          <w:rFonts w:asciiTheme="majorBidi" w:hAnsiTheme="majorBidi" w:cstheme="majorBidi"/>
          <w:sz w:val="24"/>
          <w:szCs w:val="24"/>
          <w:lang w:val="id-ID"/>
        </w:rPr>
        <w:t xml:space="preserve">edangkan kekurangan bercerita tanpa alat peraga </w:t>
      </w:r>
      <w:r>
        <w:rPr>
          <w:rFonts w:asciiTheme="majorBidi" w:hAnsiTheme="majorBidi" w:cstheme="majorBidi"/>
          <w:sz w:val="24"/>
          <w:szCs w:val="24"/>
          <w:lang w:val="id-ID"/>
        </w:rPr>
        <w:t xml:space="preserve">menurut Winda (2003) </w:t>
      </w:r>
      <w:r w:rsidR="004018FE" w:rsidRPr="00F16163">
        <w:rPr>
          <w:rFonts w:asciiTheme="majorBidi" w:hAnsiTheme="majorBidi" w:cstheme="majorBidi"/>
          <w:sz w:val="24"/>
          <w:szCs w:val="24"/>
          <w:lang w:val="id-ID"/>
        </w:rPr>
        <w:t>sebagai berikut: 1) Guru atau orang tua terkadang enggan untuk berekspresi sebaik-baiknya karena malu sehingga mempengaruhi fan</w:t>
      </w:r>
      <w:r w:rsidR="00143E72">
        <w:rPr>
          <w:rFonts w:asciiTheme="majorBidi" w:hAnsiTheme="majorBidi" w:cstheme="majorBidi"/>
          <w:sz w:val="24"/>
          <w:szCs w:val="24"/>
          <w:lang w:val="id-ID"/>
        </w:rPr>
        <w:t>tasi anak;</w:t>
      </w:r>
      <w:r w:rsidR="004018FE" w:rsidRPr="00F16163">
        <w:rPr>
          <w:rFonts w:asciiTheme="majorBidi" w:hAnsiTheme="majorBidi" w:cstheme="majorBidi"/>
          <w:sz w:val="24"/>
          <w:szCs w:val="24"/>
          <w:lang w:val="id-ID"/>
        </w:rPr>
        <w:t xml:space="preserve"> 2) Terkadang anak </w:t>
      </w:r>
      <w:r w:rsidR="004018FE" w:rsidRPr="00F16163">
        <w:rPr>
          <w:rFonts w:asciiTheme="majorBidi" w:hAnsiTheme="majorBidi" w:cstheme="majorBidi"/>
          <w:sz w:val="24"/>
          <w:szCs w:val="24"/>
          <w:lang w:val="id-ID"/>
        </w:rPr>
        <w:lastRenderedPageBreak/>
        <w:t xml:space="preserve">merasa jenuh untuk duduk sejenak karena tidak ada media atau alat peraga yang menarik yang bisa </w:t>
      </w:r>
      <w:r w:rsidR="00143E72">
        <w:rPr>
          <w:rFonts w:asciiTheme="majorBidi" w:hAnsiTheme="majorBidi" w:cstheme="majorBidi"/>
          <w:sz w:val="24"/>
          <w:szCs w:val="24"/>
          <w:lang w:val="id-ID"/>
        </w:rPr>
        <w:t>mempertahankan konsentrasi anak;</w:t>
      </w:r>
      <w:r w:rsidR="004018FE" w:rsidRPr="00F16163">
        <w:rPr>
          <w:rFonts w:asciiTheme="majorBidi" w:hAnsiTheme="majorBidi" w:cstheme="majorBidi"/>
          <w:sz w:val="24"/>
          <w:szCs w:val="24"/>
          <w:lang w:val="id-ID"/>
        </w:rPr>
        <w:t xml:space="preserve"> 3) Anak akan pasif menanamkan banyak hal yang ingin ia ketahui untuk ditanyakan ketika guru atau o</w:t>
      </w:r>
      <w:r w:rsidR="00143E72">
        <w:rPr>
          <w:rFonts w:asciiTheme="majorBidi" w:hAnsiTheme="majorBidi" w:cstheme="majorBidi"/>
          <w:sz w:val="24"/>
          <w:szCs w:val="24"/>
          <w:lang w:val="id-ID"/>
        </w:rPr>
        <w:t>rang tua bercerita;</w:t>
      </w:r>
      <w:r w:rsidR="004018FE" w:rsidRPr="00F16163">
        <w:rPr>
          <w:rFonts w:asciiTheme="majorBidi" w:hAnsiTheme="majorBidi" w:cstheme="majorBidi"/>
          <w:sz w:val="24"/>
          <w:szCs w:val="24"/>
          <w:lang w:val="id-ID"/>
        </w:rPr>
        <w:t xml:space="preserve"> 4) Dengan tidak adanya media atau alat peraga tuturan cerita menjadi verbal. </w:t>
      </w:r>
    </w:p>
    <w:p w:rsidR="00454C7B" w:rsidRDefault="00200F39" w:rsidP="002C6072">
      <w:pPr>
        <w:spacing w:after="0" w:line="480" w:lineRule="auto"/>
        <w:ind w:firstLine="720"/>
        <w:jc w:val="both"/>
        <w:rPr>
          <w:rFonts w:asciiTheme="majorBidi" w:hAnsiTheme="majorBidi"/>
          <w:sz w:val="24"/>
          <w:szCs w:val="24"/>
          <w:lang w:val="id-ID" w:eastAsia="id-ID"/>
        </w:rPr>
      </w:pPr>
      <w:r w:rsidRPr="00F16163">
        <w:rPr>
          <w:rFonts w:asciiTheme="majorBidi" w:hAnsiTheme="majorBidi" w:cstheme="majorBidi"/>
          <w:spacing w:val="-2"/>
          <w:sz w:val="24"/>
          <w:szCs w:val="24"/>
          <w:lang w:val="id-ID"/>
        </w:rPr>
        <w:t>Berdasarkan pendapat di atas, disimpulkan ke</w:t>
      </w:r>
      <w:r>
        <w:rPr>
          <w:rFonts w:asciiTheme="majorBidi" w:hAnsiTheme="majorBidi" w:cstheme="majorBidi"/>
          <w:spacing w:val="-2"/>
          <w:sz w:val="24"/>
          <w:szCs w:val="24"/>
          <w:lang w:val="id-ID"/>
        </w:rPr>
        <w:t>kurangan</w:t>
      </w:r>
      <w:r w:rsidRPr="00F16163">
        <w:rPr>
          <w:rFonts w:asciiTheme="majorBidi" w:hAnsiTheme="majorBidi" w:cstheme="majorBidi"/>
          <w:spacing w:val="-2"/>
          <w:sz w:val="24"/>
          <w:szCs w:val="24"/>
          <w:lang w:val="id-ID"/>
        </w:rPr>
        <w:t xml:space="preserve"> dalam bercerita adalah anak lebih cenderung pasif </w:t>
      </w:r>
      <w:r w:rsidR="006B5FCC">
        <w:rPr>
          <w:rFonts w:asciiTheme="majorBidi" w:hAnsiTheme="majorBidi" w:cstheme="majorBidi"/>
          <w:spacing w:val="-2"/>
          <w:sz w:val="24"/>
          <w:szCs w:val="24"/>
          <w:lang w:val="id-ID"/>
        </w:rPr>
        <w:t xml:space="preserve">bilamana guru kurang piawai dalam membawakan cerita </w:t>
      </w:r>
      <w:r w:rsidRPr="00F16163">
        <w:rPr>
          <w:rFonts w:asciiTheme="majorBidi" w:hAnsiTheme="majorBidi" w:cstheme="majorBidi"/>
          <w:spacing w:val="-2"/>
          <w:sz w:val="24"/>
          <w:szCs w:val="24"/>
          <w:lang w:val="id-ID"/>
        </w:rPr>
        <w:t xml:space="preserve">dan </w:t>
      </w:r>
      <w:r w:rsidR="006B5FCC">
        <w:rPr>
          <w:rFonts w:asciiTheme="majorBidi" w:hAnsiTheme="majorBidi" w:cstheme="majorBidi"/>
          <w:spacing w:val="-2"/>
          <w:sz w:val="24"/>
          <w:szCs w:val="24"/>
          <w:lang w:val="id-ID"/>
        </w:rPr>
        <w:t>juga gu</w:t>
      </w:r>
      <w:r w:rsidRPr="00F16163">
        <w:rPr>
          <w:rFonts w:asciiTheme="majorBidi" w:hAnsiTheme="majorBidi" w:cstheme="majorBidi"/>
          <w:spacing w:val="-2"/>
          <w:sz w:val="24"/>
          <w:szCs w:val="24"/>
          <w:lang w:val="id-ID"/>
        </w:rPr>
        <w:t>ru lebih sulit mengetahui sampai mana batas anak memahami isi cerita.</w:t>
      </w:r>
      <w:r w:rsidR="006B5FCC">
        <w:rPr>
          <w:rFonts w:asciiTheme="majorBidi" w:hAnsiTheme="majorBidi" w:cstheme="majorBidi"/>
          <w:spacing w:val="-2"/>
          <w:sz w:val="24"/>
          <w:szCs w:val="24"/>
          <w:lang w:val="id-ID"/>
        </w:rPr>
        <w:t xml:space="preserve">  Peran guru sangat menentukan dalam model pembelajaran bercerita.</w:t>
      </w:r>
      <w:r w:rsidR="00322E22">
        <w:rPr>
          <w:rFonts w:asciiTheme="majorBidi" w:hAnsiTheme="majorBidi" w:cstheme="majorBidi"/>
          <w:spacing w:val="-2"/>
          <w:sz w:val="24"/>
          <w:szCs w:val="24"/>
          <w:lang w:val="id-ID"/>
        </w:rPr>
        <w:t xml:space="preserve">  Olehnya itu, </w:t>
      </w:r>
      <w:r w:rsidR="00322E22">
        <w:rPr>
          <w:rFonts w:asciiTheme="majorBidi" w:hAnsiTheme="majorBidi"/>
          <w:sz w:val="24"/>
          <w:szCs w:val="24"/>
          <w:lang w:val="id-ID" w:eastAsia="id-ID"/>
        </w:rPr>
        <w:t xml:space="preserve">Model pembelajaran </w:t>
      </w:r>
      <w:r w:rsidR="00322E22" w:rsidRPr="00F16163">
        <w:rPr>
          <w:rFonts w:asciiTheme="majorBidi" w:hAnsiTheme="majorBidi"/>
          <w:sz w:val="24"/>
          <w:szCs w:val="24"/>
          <w:lang w:val="id-ID" w:eastAsia="id-ID"/>
        </w:rPr>
        <w:t>bercerita yang dikem</w:t>
      </w:r>
      <w:r w:rsidR="00322E22">
        <w:rPr>
          <w:rFonts w:asciiTheme="majorBidi" w:hAnsiTheme="majorBidi"/>
          <w:sz w:val="24"/>
          <w:szCs w:val="24"/>
          <w:lang w:val="id-ID" w:eastAsia="id-ID"/>
        </w:rPr>
        <w:t>bangkan peneliti adalah model s</w:t>
      </w:r>
      <w:r w:rsidR="00322E22" w:rsidRPr="00F16163">
        <w:rPr>
          <w:rFonts w:asciiTheme="majorBidi" w:hAnsiTheme="majorBidi"/>
          <w:sz w:val="24"/>
          <w:szCs w:val="24"/>
          <w:lang w:val="id-ID" w:eastAsia="id-ID"/>
        </w:rPr>
        <w:t>imulasi yang merangsang kemampuan bercerita anak dengan menggunakan ide atau gagasannya s</w:t>
      </w:r>
      <w:r w:rsidR="00322E22">
        <w:rPr>
          <w:rFonts w:asciiTheme="majorBidi" w:hAnsiTheme="majorBidi"/>
          <w:sz w:val="24"/>
          <w:szCs w:val="24"/>
          <w:lang w:val="id-ID" w:eastAsia="id-ID"/>
        </w:rPr>
        <w:t xml:space="preserve">endiri dan tanpa alat peraga.  </w:t>
      </w:r>
      <w:r w:rsidR="00322E22" w:rsidRPr="00F16163">
        <w:rPr>
          <w:rFonts w:asciiTheme="majorBidi" w:hAnsiTheme="majorBidi"/>
          <w:sz w:val="24"/>
          <w:szCs w:val="24"/>
          <w:lang w:val="id-ID" w:eastAsia="id-ID"/>
        </w:rPr>
        <w:t>A</w:t>
      </w:r>
      <w:r w:rsidR="00322E22">
        <w:rPr>
          <w:rFonts w:asciiTheme="majorBidi" w:hAnsiTheme="majorBidi"/>
          <w:sz w:val="24"/>
          <w:szCs w:val="24"/>
          <w:lang w:val="id-ID" w:eastAsia="id-ID"/>
        </w:rPr>
        <w:t>nak terlibat sebagai pencerita sehi</w:t>
      </w:r>
      <w:r w:rsidR="006D6547">
        <w:rPr>
          <w:rFonts w:asciiTheme="majorBidi" w:hAnsiTheme="majorBidi"/>
          <w:sz w:val="24"/>
          <w:szCs w:val="24"/>
          <w:lang w:val="id-ID" w:eastAsia="id-ID"/>
        </w:rPr>
        <w:t>ngga anak tetap aktif, tidak pa</w:t>
      </w:r>
      <w:r w:rsidR="00322E22">
        <w:rPr>
          <w:rFonts w:asciiTheme="majorBidi" w:hAnsiTheme="majorBidi"/>
          <w:sz w:val="24"/>
          <w:szCs w:val="24"/>
          <w:lang w:val="id-ID" w:eastAsia="id-ID"/>
        </w:rPr>
        <w:t xml:space="preserve">sif meskipun bercerita tanpa alat peraga. </w:t>
      </w:r>
    </w:p>
    <w:p w:rsidR="00454C7B" w:rsidRPr="00F16163" w:rsidRDefault="00454C7B" w:rsidP="00454C7B">
      <w:pPr>
        <w:spacing w:after="0" w:line="480" w:lineRule="auto"/>
        <w:ind w:firstLine="709"/>
        <w:jc w:val="both"/>
        <w:rPr>
          <w:rFonts w:asciiTheme="majorBidi" w:hAnsiTheme="majorBidi"/>
          <w:sz w:val="24"/>
          <w:szCs w:val="24"/>
          <w:lang w:val="id-ID"/>
        </w:rPr>
      </w:pPr>
      <w:r w:rsidRPr="00F16163">
        <w:rPr>
          <w:rFonts w:asciiTheme="majorBidi" w:hAnsiTheme="majorBidi"/>
          <w:sz w:val="24"/>
          <w:szCs w:val="24"/>
          <w:lang w:val="id-ID"/>
        </w:rPr>
        <w:t>Menurut Dhieni, dkk (2007:8) manfaat bercerita adalah “</w:t>
      </w:r>
      <w:r>
        <w:rPr>
          <w:rFonts w:asciiTheme="majorBidi" w:hAnsiTheme="majorBidi"/>
          <w:sz w:val="24"/>
          <w:szCs w:val="24"/>
          <w:lang w:val="id-ID"/>
        </w:rPr>
        <w:t xml:space="preserve">melatih daya pikir </w:t>
      </w:r>
      <w:r w:rsidRPr="00F16163">
        <w:rPr>
          <w:rFonts w:asciiTheme="majorBidi" w:hAnsiTheme="majorBidi"/>
          <w:sz w:val="24"/>
          <w:szCs w:val="24"/>
          <w:lang w:val="id-ID"/>
        </w:rPr>
        <w:t xml:space="preserve">anak TK. Untuk memahami proses cerita, mempelajari hubungan bagian-bagian dalam cerita termasuk hubungan-hubungan sebab akibatnya. Adapun menurut Takwin (2007), beberapa manfaat bercerita, antara lain: </w:t>
      </w:r>
    </w:p>
    <w:p w:rsidR="00454C7B" w:rsidRPr="00F16163" w:rsidRDefault="00454C7B" w:rsidP="00454C7B">
      <w:pPr>
        <w:pStyle w:val="ListParagraph"/>
        <w:numPr>
          <w:ilvl w:val="0"/>
          <w:numId w:val="9"/>
        </w:numPr>
        <w:spacing w:after="0" w:line="480" w:lineRule="auto"/>
        <w:ind w:left="284" w:hanging="284"/>
        <w:jc w:val="both"/>
        <w:rPr>
          <w:rFonts w:asciiTheme="majorBidi" w:hAnsiTheme="majorBidi"/>
          <w:sz w:val="24"/>
          <w:szCs w:val="24"/>
          <w:lang w:val="id-ID"/>
        </w:rPr>
      </w:pPr>
      <w:r w:rsidRPr="00F16163">
        <w:rPr>
          <w:rFonts w:asciiTheme="majorBidi" w:hAnsiTheme="majorBidi"/>
          <w:sz w:val="24"/>
          <w:szCs w:val="24"/>
          <w:lang w:val="id-ID"/>
        </w:rPr>
        <w:t>Bercerita dapat mengembangkan sikap sosial dan kognitif</w:t>
      </w:r>
    </w:p>
    <w:p w:rsidR="00454C7B" w:rsidRPr="00F16163" w:rsidRDefault="00454C7B" w:rsidP="00454C7B">
      <w:pPr>
        <w:pStyle w:val="ListParagraph"/>
        <w:numPr>
          <w:ilvl w:val="0"/>
          <w:numId w:val="9"/>
        </w:numPr>
        <w:spacing w:after="0" w:line="480" w:lineRule="auto"/>
        <w:ind w:left="284" w:hanging="284"/>
        <w:jc w:val="both"/>
        <w:rPr>
          <w:rFonts w:asciiTheme="majorBidi" w:hAnsiTheme="majorBidi"/>
          <w:sz w:val="24"/>
          <w:szCs w:val="24"/>
          <w:lang w:val="id-ID"/>
        </w:rPr>
      </w:pPr>
      <w:r w:rsidRPr="00F16163">
        <w:rPr>
          <w:rFonts w:asciiTheme="majorBidi" w:hAnsiTheme="majorBidi"/>
          <w:sz w:val="24"/>
          <w:szCs w:val="24"/>
          <w:lang w:val="id-ID"/>
        </w:rPr>
        <w:t xml:space="preserve">Dengan bercerita, dapat membantu anak mengembangkan kemampuan pengelolaan dirinya melalui pemberian struktur bagi khayalan dan fantasinya </w:t>
      </w:r>
    </w:p>
    <w:p w:rsidR="00454C7B" w:rsidRPr="00F16163" w:rsidRDefault="00454C7B" w:rsidP="00454C7B">
      <w:pPr>
        <w:pStyle w:val="ListParagraph"/>
        <w:numPr>
          <w:ilvl w:val="0"/>
          <w:numId w:val="9"/>
        </w:numPr>
        <w:spacing w:after="0" w:line="480" w:lineRule="auto"/>
        <w:ind w:left="284" w:hanging="284"/>
        <w:jc w:val="both"/>
        <w:rPr>
          <w:rFonts w:asciiTheme="majorBidi" w:hAnsiTheme="majorBidi"/>
          <w:sz w:val="24"/>
          <w:szCs w:val="24"/>
          <w:lang w:val="id-ID"/>
        </w:rPr>
      </w:pPr>
      <w:r w:rsidRPr="00F16163">
        <w:rPr>
          <w:rFonts w:asciiTheme="majorBidi" w:hAnsiTheme="majorBidi"/>
          <w:sz w:val="24"/>
          <w:szCs w:val="24"/>
          <w:lang w:val="id-ID"/>
        </w:rPr>
        <w:t xml:space="preserve">Penceritaan membantu anak menambah perbendaharaan kata </w:t>
      </w:r>
    </w:p>
    <w:p w:rsidR="00454C7B" w:rsidRPr="00F16163" w:rsidRDefault="00454C7B" w:rsidP="00454C7B">
      <w:pPr>
        <w:pStyle w:val="ListParagraph"/>
        <w:numPr>
          <w:ilvl w:val="0"/>
          <w:numId w:val="9"/>
        </w:numPr>
        <w:spacing w:after="0" w:line="480" w:lineRule="auto"/>
        <w:ind w:left="284" w:hanging="284"/>
        <w:jc w:val="both"/>
        <w:rPr>
          <w:rFonts w:asciiTheme="majorBidi" w:hAnsiTheme="majorBidi"/>
          <w:sz w:val="24"/>
          <w:szCs w:val="24"/>
          <w:lang w:val="id-ID"/>
        </w:rPr>
      </w:pPr>
      <w:r w:rsidRPr="00F16163">
        <w:rPr>
          <w:rFonts w:asciiTheme="majorBidi" w:hAnsiTheme="majorBidi"/>
          <w:sz w:val="24"/>
          <w:szCs w:val="24"/>
          <w:lang w:val="id-ID"/>
        </w:rPr>
        <w:t>Cerita dapat menghibur dan menyenangkan anak</w:t>
      </w:r>
    </w:p>
    <w:p w:rsidR="00454C7B" w:rsidRPr="00F16163" w:rsidRDefault="00454C7B" w:rsidP="00454C7B">
      <w:pPr>
        <w:pStyle w:val="ListParagraph"/>
        <w:numPr>
          <w:ilvl w:val="0"/>
          <w:numId w:val="9"/>
        </w:numPr>
        <w:spacing w:after="0" w:line="480" w:lineRule="auto"/>
        <w:ind w:left="284" w:hanging="284"/>
        <w:jc w:val="both"/>
        <w:rPr>
          <w:rFonts w:asciiTheme="majorBidi" w:hAnsiTheme="majorBidi"/>
          <w:sz w:val="24"/>
          <w:szCs w:val="24"/>
          <w:lang w:val="id-ID"/>
        </w:rPr>
      </w:pPr>
      <w:r w:rsidRPr="00F16163">
        <w:rPr>
          <w:rFonts w:asciiTheme="majorBidi" w:hAnsiTheme="majorBidi"/>
          <w:sz w:val="24"/>
          <w:szCs w:val="24"/>
          <w:lang w:val="id-ID"/>
        </w:rPr>
        <w:lastRenderedPageBreak/>
        <w:t xml:space="preserve">Penceritaan melenturkan pikiran anak dan membantu anak belajar memahami hal-hal dari beragam sudut pandang, meningkatkan kompleksitas pikiran anak </w:t>
      </w:r>
    </w:p>
    <w:p w:rsidR="0042148C" w:rsidRPr="0042148C" w:rsidRDefault="00454C7B" w:rsidP="0042148C">
      <w:pPr>
        <w:pStyle w:val="ListParagraph"/>
        <w:numPr>
          <w:ilvl w:val="0"/>
          <w:numId w:val="9"/>
        </w:numPr>
        <w:spacing w:after="120" w:line="480" w:lineRule="auto"/>
        <w:ind w:left="284" w:hanging="284"/>
        <w:contextualSpacing w:val="0"/>
        <w:jc w:val="both"/>
        <w:rPr>
          <w:rFonts w:ascii="Times New Roman" w:hAnsi="Times New Roman" w:cs="Times New Roman"/>
          <w:b/>
          <w:color w:val="000000" w:themeColor="text1"/>
          <w:spacing w:val="-2"/>
          <w:sz w:val="24"/>
          <w:szCs w:val="24"/>
          <w:lang w:val="id-ID"/>
        </w:rPr>
      </w:pPr>
      <w:r w:rsidRPr="00F16163">
        <w:rPr>
          <w:rFonts w:asciiTheme="majorBidi" w:hAnsiTheme="majorBidi"/>
          <w:sz w:val="24"/>
          <w:szCs w:val="24"/>
          <w:lang w:val="id-ID"/>
        </w:rPr>
        <w:t>Cerita menfasilitasi imajinasi dan fantasi dalam rangka pengembangan kreativitas.</w:t>
      </w:r>
    </w:p>
    <w:p w:rsidR="0042148C" w:rsidRPr="0042148C" w:rsidRDefault="0042148C" w:rsidP="00CA5FD2">
      <w:pPr>
        <w:pStyle w:val="ListParagraph"/>
        <w:numPr>
          <w:ilvl w:val="0"/>
          <w:numId w:val="41"/>
        </w:numPr>
        <w:spacing w:after="0" w:line="480" w:lineRule="auto"/>
        <w:ind w:left="284" w:hanging="284"/>
        <w:jc w:val="both"/>
        <w:rPr>
          <w:rFonts w:ascii="Times New Roman" w:hAnsi="Times New Roman" w:cs="Times New Roman"/>
          <w:b/>
          <w:color w:val="000000" w:themeColor="text1"/>
          <w:sz w:val="20"/>
          <w:szCs w:val="20"/>
        </w:rPr>
      </w:pPr>
      <w:r w:rsidRPr="0042148C">
        <w:rPr>
          <w:rFonts w:asciiTheme="majorBidi" w:hAnsiTheme="majorBidi" w:cstheme="majorBidi"/>
          <w:b/>
          <w:spacing w:val="-2"/>
          <w:sz w:val="24"/>
          <w:szCs w:val="24"/>
          <w:lang w:val="id-ID"/>
        </w:rPr>
        <w:t xml:space="preserve">Simulasi </w:t>
      </w:r>
    </w:p>
    <w:p w:rsidR="0042148C" w:rsidRDefault="0042148C" w:rsidP="0042148C">
      <w:pPr>
        <w:pStyle w:val="NormalWeb"/>
        <w:shd w:val="clear" w:color="auto" w:fill="FFFFFF"/>
        <w:spacing w:before="0" w:beforeAutospacing="0" w:after="0" w:afterAutospacing="0" w:line="480" w:lineRule="auto"/>
        <w:jc w:val="both"/>
        <w:textAlignment w:val="baseline"/>
        <w:rPr>
          <w:color w:val="000000" w:themeColor="text1"/>
          <w:lang w:val="id-ID"/>
        </w:rPr>
      </w:pPr>
      <w:r>
        <w:rPr>
          <w:color w:val="000000" w:themeColor="text1"/>
          <w:lang w:val="id-ID"/>
        </w:rPr>
        <w:t xml:space="preserve">       </w:t>
      </w:r>
      <w:r>
        <w:rPr>
          <w:color w:val="000000" w:themeColor="text1"/>
          <w:lang w:val="id-ID"/>
        </w:rPr>
        <w:tab/>
      </w:r>
      <w:r w:rsidRPr="00ED4459">
        <w:rPr>
          <w:color w:val="000000" w:themeColor="text1"/>
        </w:rPr>
        <w:t>Menurut Pusat Bahasa Depdiknas (2005) simulasi  adalah satu metode pelatihan yang memperagakan sesu</w:t>
      </w:r>
      <w:r>
        <w:rPr>
          <w:color w:val="000000" w:themeColor="text1"/>
        </w:rPr>
        <w:t>atu dalam bentuk tiruan</w:t>
      </w:r>
      <w:r w:rsidRPr="00ED4459">
        <w:rPr>
          <w:color w:val="000000" w:themeColor="text1"/>
        </w:rPr>
        <w:t xml:space="preserve"> yang mirip dengan keadaan yang sesungguhnya; simulasi: penggambaran suatu sistem atau proses dengan peragaan memakai model statistic atau pemeran.</w:t>
      </w:r>
    </w:p>
    <w:p w:rsidR="0042148C" w:rsidRDefault="0042148C" w:rsidP="0042148C">
      <w:pPr>
        <w:pStyle w:val="NormalWeb"/>
        <w:shd w:val="clear" w:color="auto" w:fill="FFFFFF"/>
        <w:spacing w:before="0" w:beforeAutospacing="0" w:after="0" w:afterAutospacing="0" w:line="480" w:lineRule="auto"/>
        <w:ind w:firstLine="720"/>
        <w:jc w:val="both"/>
        <w:textAlignment w:val="baseline"/>
        <w:rPr>
          <w:color w:val="000000" w:themeColor="text1"/>
          <w:lang w:val="id-ID"/>
        </w:rPr>
      </w:pPr>
      <w:r w:rsidRPr="00ED4459">
        <w:rPr>
          <w:color w:val="000000" w:themeColor="text1"/>
        </w:rPr>
        <w:t>Sri Anitah, W. DKK (2007: 5.22) metode simulasi merupakan salah satu metode pembelajaran yang dapat diguna</w:t>
      </w:r>
      <w:r>
        <w:rPr>
          <w:color w:val="000000" w:themeColor="text1"/>
        </w:rPr>
        <w:t>kan dalam pembelajaran kelompok</w:t>
      </w:r>
      <w:r>
        <w:rPr>
          <w:color w:val="000000" w:themeColor="text1"/>
          <w:lang w:val="id-ID"/>
        </w:rPr>
        <w:t>. Berdasarkan pendapat tersebut dapat disimpulkan bahwa simulasi adalah salah satu metode pelatihan dalam pembelajaran kelompok untuk menggambarkan proses dengan peragaan.</w:t>
      </w:r>
    </w:p>
    <w:p w:rsidR="0042148C" w:rsidRPr="00DC1825" w:rsidRDefault="0042148C" w:rsidP="00775B25">
      <w:pPr>
        <w:spacing w:after="0" w:line="480" w:lineRule="auto"/>
        <w:ind w:firstLine="720"/>
        <w:jc w:val="both"/>
        <w:rPr>
          <w:rFonts w:ascii="Times New Roman" w:hAnsi="Times New Roman" w:cs="Times New Roman"/>
          <w:sz w:val="24"/>
          <w:szCs w:val="24"/>
          <w:shd w:val="clear" w:color="auto" w:fill="FFFFFF"/>
          <w:lang w:val="id-ID"/>
        </w:rPr>
      </w:pPr>
      <w:r>
        <w:rPr>
          <w:rStyle w:val="apple-converted-space"/>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enurut Derick dan Mc Aleese,</w:t>
      </w:r>
      <w:r>
        <w:rPr>
          <w:rFonts w:ascii="Times New Roman" w:hAnsi="Times New Roman" w:cs="Times New Roman"/>
          <w:sz w:val="24"/>
          <w:szCs w:val="24"/>
          <w:shd w:val="clear" w:color="auto" w:fill="FFFFFF"/>
          <w:lang w:val="id-ID"/>
        </w:rPr>
        <w:t xml:space="preserve"> (Trianto,2010) bahwa </w:t>
      </w:r>
      <w:r w:rsidRPr="008D1689">
        <w:rPr>
          <w:rFonts w:ascii="Times New Roman" w:hAnsi="Times New Roman" w:cs="Times New Roman"/>
          <w:sz w:val="24"/>
          <w:szCs w:val="24"/>
          <w:shd w:val="clear" w:color="auto" w:fill="FFFFFF"/>
        </w:rPr>
        <w:t>simulasi memiliki tiga sifat utama yang dapat meningkatkan keaktifan peserta didik dalam proses pembelajaran, y</w:t>
      </w:r>
      <w:r>
        <w:rPr>
          <w:rFonts w:ascii="Times New Roman" w:hAnsi="Times New Roman" w:cs="Times New Roman"/>
          <w:sz w:val="24"/>
          <w:szCs w:val="24"/>
          <w:shd w:val="clear" w:color="auto" w:fill="FFFFFF"/>
        </w:rPr>
        <w:t>aitu:</w:t>
      </w:r>
      <w:r w:rsidR="00571C35">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1</w:t>
      </w:r>
      <w:r w:rsidR="00571C35">
        <w:rPr>
          <w:rFonts w:ascii="Times New Roman" w:hAnsi="Times New Roman" w:cs="Times New Roman"/>
          <w:sz w:val="24"/>
          <w:szCs w:val="24"/>
          <w:shd w:val="clear" w:color="auto" w:fill="FFFFFF"/>
          <w:lang w:val="id-ID"/>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t</w:t>
      </w:r>
      <w:r>
        <w:rPr>
          <w:rFonts w:ascii="Times New Roman" w:hAnsi="Times New Roman" w:cs="Times New Roman"/>
          <w:sz w:val="24"/>
          <w:szCs w:val="24"/>
          <w:shd w:val="clear" w:color="auto" w:fill="FFFFFF"/>
        </w:rPr>
        <w:t xml:space="preserve">eknik mengajar </w:t>
      </w:r>
      <w:r w:rsidRPr="008D1689">
        <w:rPr>
          <w:rFonts w:ascii="Times New Roman" w:hAnsi="Times New Roman" w:cs="Times New Roman"/>
          <w:sz w:val="24"/>
          <w:szCs w:val="24"/>
          <w:shd w:val="clear" w:color="auto" w:fill="FFFFFF"/>
        </w:rPr>
        <w:t>berorientasi pada keaktifan pes</w:t>
      </w:r>
      <w:r w:rsidR="002C467B">
        <w:rPr>
          <w:rFonts w:ascii="Times New Roman" w:hAnsi="Times New Roman" w:cs="Times New Roman"/>
          <w:sz w:val="24"/>
          <w:szCs w:val="24"/>
          <w:shd w:val="clear" w:color="auto" w:fill="FFFFFF"/>
          <w:lang w:val="id-ID"/>
        </w:rPr>
        <w:t>e</w:t>
      </w:r>
      <w:r w:rsidRPr="008D1689">
        <w:rPr>
          <w:rFonts w:ascii="Times New Roman" w:hAnsi="Times New Roman" w:cs="Times New Roman"/>
          <w:sz w:val="24"/>
          <w:szCs w:val="24"/>
          <w:shd w:val="clear" w:color="auto" w:fill="FFFFFF"/>
        </w:rPr>
        <w:t>rta didik</w:t>
      </w:r>
      <w:r w:rsidR="00571C35">
        <w:rPr>
          <w:rFonts w:ascii="Times New Roman" w:hAnsi="Times New Roman" w:cs="Times New Roman"/>
          <w:sz w:val="24"/>
          <w:szCs w:val="24"/>
          <w:shd w:val="clear" w:color="auto" w:fill="FFFFFF"/>
        </w:rPr>
        <w:t xml:space="preserve"> , </w:t>
      </w:r>
      <w:r w:rsidR="00571C35">
        <w:rPr>
          <w:rFonts w:ascii="Times New Roman" w:hAnsi="Times New Roman" w:cs="Times New Roman"/>
          <w:sz w:val="24"/>
          <w:szCs w:val="24"/>
          <w:shd w:val="clear" w:color="auto" w:fill="FFFFFF"/>
          <w:lang w:val="id-ID"/>
        </w:rPr>
        <w:t>G</w:t>
      </w:r>
      <w:r w:rsidRPr="008D1689">
        <w:rPr>
          <w:rFonts w:ascii="Times New Roman" w:hAnsi="Times New Roman" w:cs="Times New Roman"/>
          <w:sz w:val="24"/>
          <w:szCs w:val="24"/>
          <w:shd w:val="clear" w:color="auto" w:fill="FFFFFF"/>
        </w:rPr>
        <w:t>uru maupun p</w:t>
      </w:r>
      <w:r w:rsidR="002C467B">
        <w:rPr>
          <w:rFonts w:ascii="Times New Roman" w:hAnsi="Times New Roman" w:cs="Times New Roman"/>
          <w:sz w:val="24"/>
          <w:szCs w:val="24"/>
          <w:shd w:val="clear" w:color="auto" w:fill="FFFFFF"/>
        </w:rPr>
        <w:t>eserta didik mengambil peran di</w:t>
      </w:r>
      <w:r w:rsidRPr="008D1689">
        <w:rPr>
          <w:rFonts w:ascii="Times New Roman" w:hAnsi="Times New Roman" w:cs="Times New Roman"/>
          <w:sz w:val="24"/>
          <w:szCs w:val="24"/>
          <w:shd w:val="clear" w:color="auto" w:fill="FFFFFF"/>
        </w:rPr>
        <w:t xml:space="preserve"> dal</w:t>
      </w:r>
      <w:r>
        <w:rPr>
          <w:rFonts w:ascii="Times New Roman" w:hAnsi="Times New Roman" w:cs="Times New Roman"/>
          <w:sz w:val="24"/>
          <w:szCs w:val="24"/>
          <w:shd w:val="clear" w:color="auto" w:fill="FFFFFF"/>
        </w:rPr>
        <w:t>amnya; 2</w:t>
      </w:r>
      <w:r>
        <w:rPr>
          <w:rFonts w:ascii="Times New Roman" w:hAnsi="Times New Roman" w:cs="Times New Roman"/>
          <w:sz w:val="24"/>
          <w:szCs w:val="24"/>
          <w:shd w:val="clear" w:color="auto" w:fill="FFFFFF"/>
          <w:lang w:val="id-ID"/>
        </w:rPr>
        <w:t xml:space="preserve">) </w:t>
      </w:r>
      <w:r w:rsidRPr="008D1689">
        <w:rPr>
          <w:rFonts w:ascii="Times New Roman" w:hAnsi="Times New Roman" w:cs="Times New Roman"/>
          <w:sz w:val="24"/>
          <w:szCs w:val="24"/>
          <w:shd w:val="clear" w:color="auto" w:fill="FFFFFF"/>
        </w:rPr>
        <w:t>bersifat  pemecahan masalah</w:t>
      </w:r>
      <w:r>
        <w:rPr>
          <w:rFonts w:ascii="Times New Roman" w:hAnsi="Times New Roman" w:cs="Times New Roman"/>
          <w:sz w:val="24"/>
          <w:szCs w:val="24"/>
          <w:shd w:val="clear" w:color="auto" w:fill="FFFFFF"/>
          <w:lang w:val="id-ID"/>
        </w:rPr>
        <w:t xml:space="preserve">. </w:t>
      </w:r>
      <w:r w:rsidRPr="008D1689">
        <w:rPr>
          <w:rFonts w:ascii="Times New Roman" w:hAnsi="Times New Roman" w:cs="Times New Roman"/>
          <w:sz w:val="24"/>
          <w:szCs w:val="24"/>
          <w:shd w:val="clear" w:color="auto" w:fill="FFFFFF"/>
        </w:rPr>
        <w:t xml:space="preserve"> Di samping i</w:t>
      </w:r>
      <w:r>
        <w:rPr>
          <w:rFonts w:ascii="Times New Roman" w:hAnsi="Times New Roman" w:cs="Times New Roman"/>
          <w:sz w:val="24"/>
          <w:szCs w:val="24"/>
          <w:shd w:val="clear" w:color="auto" w:fill="FFFFFF"/>
        </w:rPr>
        <w:t>tu dapat juga mempraktekkan ketrampilan-ket</w:t>
      </w:r>
      <w:r w:rsidRPr="008D1689">
        <w:rPr>
          <w:rFonts w:ascii="Times New Roman" w:hAnsi="Times New Roman" w:cs="Times New Roman"/>
          <w:sz w:val="24"/>
          <w:szCs w:val="24"/>
          <w:shd w:val="clear" w:color="auto" w:fill="FFFFFF"/>
        </w:rPr>
        <w:t>rampilan sosial yang relevan dengan kehidupan</w:t>
      </w:r>
      <w:r>
        <w:rPr>
          <w:rFonts w:ascii="Times New Roman" w:hAnsi="Times New Roman" w:cs="Times New Roman"/>
          <w:sz w:val="24"/>
          <w:szCs w:val="24"/>
          <w:shd w:val="clear" w:color="auto" w:fill="FFFFFF"/>
        </w:rPr>
        <w:t xml:space="preserve"> masyarakat; 3)</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 xml:space="preserve">model pembelajaran </w:t>
      </w:r>
      <w:r w:rsidRPr="008D1689">
        <w:rPr>
          <w:rFonts w:ascii="Times New Roman" w:hAnsi="Times New Roman" w:cs="Times New Roman"/>
          <w:sz w:val="24"/>
          <w:szCs w:val="24"/>
          <w:shd w:val="clear" w:color="auto" w:fill="FFFFFF"/>
        </w:rPr>
        <w:t>bersifat dinamis dalam arti sangat sesuai untuk menghadapi situasi</w:t>
      </w:r>
      <w:r w:rsidR="00571C35">
        <w:rPr>
          <w:rFonts w:ascii="Times New Roman" w:hAnsi="Times New Roman" w:cs="Times New Roman"/>
          <w:sz w:val="24"/>
          <w:szCs w:val="24"/>
          <w:shd w:val="clear" w:color="auto" w:fill="FFFFFF"/>
          <w:lang w:val="id-ID"/>
        </w:rPr>
        <w:t xml:space="preserve"> </w:t>
      </w:r>
      <w:r w:rsidRPr="008D1689">
        <w:rPr>
          <w:rFonts w:ascii="Times New Roman" w:hAnsi="Times New Roman" w:cs="Times New Roman"/>
          <w:sz w:val="24"/>
          <w:szCs w:val="24"/>
          <w:shd w:val="clear" w:color="auto" w:fill="FFFFFF"/>
        </w:rPr>
        <w:t>situasi yang berubah yang</w:t>
      </w:r>
      <w:r w:rsidR="00775B25">
        <w:rPr>
          <w:rFonts w:ascii="Times New Roman" w:hAnsi="Times New Roman" w:cs="Times New Roman"/>
          <w:sz w:val="24"/>
          <w:szCs w:val="24"/>
          <w:shd w:val="clear" w:color="auto" w:fill="FFFFFF"/>
          <w:lang w:val="id-ID"/>
        </w:rPr>
        <w:t xml:space="preserve"> </w:t>
      </w:r>
      <w:r w:rsidRPr="008D1689">
        <w:rPr>
          <w:rFonts w:ascii="Times New Roman" w:hAnsi="Times New Roman" w:cs="Times New Roman"/>
          <w:sz w:val="24"/>
          <w:szCs w:val="24"/>
          <w:shd w:val="clear" w:color="auto" w:fill="FFFFFF"/>
        </w:rPr>
        <w:lastRenderedPageBreak/>
        <w:t>membutuhkan keluwesan dalam berpikir dan memberikan jawa</w:t>
      </w:r>
      <w:r>
        <w:rPr>
          <w:rFonts w:ascii="Times New Roman" w:hAnsi="Times New Roman" w:cs="Times New Roman"/>
          <w:sz w:val="24"/>
          <w:szCs w:val="24"/>
          <w:shd w:val="clear" w:color="auto" w:fill="FFFFFF"/>
        </w:rPr>
        <w:t xml:space="preserve">ban terhadap keadaan yang cepat </w:t>
      </w:r>
      <w:r w:rsidRPr="008D1689">
        <w:rPr>
          <w:rFonts w:ascii="Times New Roman" w:hAnsi="Times New Roman" w:cs="Times New Roman"/>
          <w:sz w:val="24"/>
          <w:szCs w:val="24"/>
          <w:shd w:val="clear" w:color="auto" w:fill="FFFFFF"/>
        </w:rPr>
        <w:t>berubah.</w:t>
      </w:r>
    </w:p>
    <w:p w:rsidR="0042148C" w:rsidRPr="0042148C" w:rsidRDefault="0042148C" w:rsidP="00722E18">
      <w:pPr>
        <w:spacing w:after="0" w:line="480" w:lineRule="auto"/>
        <w:ind w:firstLine="71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Adapun l</w:t>
      </w:r>
      <w:r w:rsidRPr="00DC1825">
        <w:rPr>
          <w:rFonts w:ascii="Times New Roman" w:eastAsia="Times New Roman" w:hAnsi="Times New Roman" w:cs="Times New Roman"/>
          <w:bCs/>
          <w:sz w:val="24"/>
          <w:szCs w:val="24"/>
        </w:rPr>
        <w:t xml:space="preserve">angkah-langkah </w:t>
      </w:r>
      <w:r>
        <w:rPr>
          <w:rFonts w:ascii="Times New Roman" w:eastAsia="Times New Roman" w:hAnsi="Times New Roman" w:cs="Times New Roman"/>
          <w:bCs/>
          <w:sz w:val="24"/>
          <w:szCs w:val="24"/>
          <w:lang w:val="id-ID"/>
        </w:rPr>
        <w:t xml:space="preserve">dalam </w:t>
      </w:r>
      <w:r w:rsidRPr="00DC1825">
        <w:rPr>
          <w:rFonts w:ascii="Times New Roman" w:eastAsia="Times New Roman" w:hAnsi="Times New Roman" w:cs="Times New Roman"/>
          <w:bCs/>
          <w:sz w:val="24"/>
          <w:szCs w:val="24"/>
        </w:rPr>
        <w:t>kegiatan Simulasi</w:t>
      </w:r>
      <w:r>
        <w:rPr>
          <w:rFonts w:ascii="Times New Roman" w:eastAsia="Times New Roman" w:hAnsi="Times New Roman" w:cs="Times New Roman"/>
          <w:bCs/>
          <w:sz w:val="24"/>
          <w:szCs w:val="24"/>
          <w:lang w:val="id-ID"/>
        </w:rPr>
        <w:t xml:space="preserve"> menurut Trianto (2010:141) adalah :</w:t>
      </w:r>
    </w:p>
    <w:p w:rsidR="00986F0E" w:rsidRPr="00986F0E" w:rsidRDefault="0042148C" w:rsidP="00722E18">
      <w:pPr>
        <w:pStyle w:val="ListParagraph"/>
        <w:numPr>
          <w:ilvl w:val="0"/>
          <w:numId w:val="37"/>
        </w:numPr>
        <w:shd w:val="clear" w:color="auto" w:fill="FFFDFE"/>
        <w:spacing w:after="0" w:line="240" w:lineRule="auto"/>
        <w:ind w:left="993" w:hanging="276"/>
        <w:rPr>
          <w:rFonts w:ascii="Times New Roman" w:eastAsia="Times New Roman" w:hAnsi="Times New Roman" w:cs="Times New Roman"/>
          <w:sz w:val="24"/>
          <w:szCs w:val="24"/>
          <w:lang w:val="id-ID"/>
        </w:rPr>
      </w:pPr>
      <w:r w:rsidRPr="00986F0E">
        <w:rPr>
          <w:rFonts w:ascii="Times New Roman" w:eastAsia="Times New Roman" w:hAnsi="Times New Roman" w:cs="Times New Roman"/>
          <w:i/>
          <w:iCs/>
          <w:sz w:val="24"/>
          <w:szCs w:val="24"/>
        </w:rPr>
        <w:t>Persiapan Simulasi</w:t>
      </w:r>
    </w:p>
    <w:p w:rsidR="007E1FF7" w:rsidRPr="007E1FF7" w:rsidRDefault="0042148C" w:rsidP="00722E18">
      <w:pPr>
        <w:pStyle w:val="ListParagraph"/>
        <w:numPr>
          <w:ilvl w:val="0"/>
          <w:numId w:val="38"/>
        </w:numPr>
        <w:shd w:val="clear" w:color="auto" w:fill="FFFDFE"/>
        <w:spacing w:after="0" w:line="240" w:lineRule="auto"/>
        <w:ind w:left="993" w:hanging="284"/>
        <w:jc w:val="both"/>
        <w:rPr>
          <w:rFonts w:ascii="Times New Roman" w:eastAsia="Times New Roman" w:hAnsi="Times New Roman" w:cs="Times New Roman"/>
          <w:sz w:val="24"/>
          <w:szCs w:val="24"/>
        </w:rPr>
      </w:pPr>
      <w:r w:rsidRPr="00986F0E">
        <w:rPr>
          <w:rFonts w:ascii="Times New Roman" w:eastAsia="Times New Roman" w:hAnsi="Times New Roman" w:cs="Times New Roman"/>
          <w:color w:val="000000"/>
          <w:sz w:val="24"/>
          <w:szCs w:val="24"/>
        </w:rPr>
        <w:t xml:space="preserve">Menetapkan topik atau masalah serta tujuan yang hendak dicapai </w:t>
      </w:r>
    </w:p>
    <w:p w:rsidR="00986F0E" w:rsidRPr="00986F0E" w:rsidRDefault="00722E18" w:rsidP="007E1FF7">
      <w:pPr>
        <w:pStyle w:val="ListParagraph"/>
        <w:shd w:val="clear" w:color="auto" w:fill="FFFDFE"/>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id-ID"/>
        </w:rPr>
        <w:t xml:space="preserve">    </w:t>
      </w:r>
      <w:r w:rsidR="0042148C" w:rsidRPr="00986F0E">
        <w:rPr>
          <w:rFonts w:ascii="Times New Roman" w:eastAsia="Times New Roman" w:hAnsi="Times New Roman" w:cs="Times New Roman"/>
          <w:color w:val="000000"/>
          <w:sz w:val="24"/>
          <w:szCs w:val="24"/>
        </w:rPr>
        <w:t>oleh simulasi</w:t>
      </w:r>
    </w:p>
    <w:p w:rsidR="007E1FF7" w:rsidRPr="007E1FF7" w:rsidRDefault="0042148C" w:rsidP="00722E18">
      <w:pPr>
        <w:pStyle w:val="ListParagraph"/>
        <w:numPr>
          <w:ilvl w:val="0"/>
          <w:numId w:val="38"/>
        </w:numPr>
        <w:shd w:val="clear" w:color="auto" w:fill="FFFDFE"/>
        <w:spacing w:after="0" w:line="240" w:lineRule="auto"/>
        <w:ind w:left="993" w:hanging="284"/>
        <w:jc w:val="both"/>
        <w:rPr>
          <w:rFonts w:ascii="Times New Roman" w:eastAsia="Times New Roman" w:hAnsi="Times New Roman" w:cs="Times New Roman"/>
          <w:sz w:val="24"/>
          <w:szCs w:val="24"/>
        </w:rPr>
      </w:pPr>
      <w:r w:rsidRPr="00986F0E">
        <w:rPr>
          <w:rFonts w:ascii="Times New Roman" w:eastAsia="Times New Roman" w:hAnsi="Times New Roman" w:cs="Times New Roman"/>
          <w:color w:val="000000"/>
          <w:sz w:val="24"/>
          <w:szCs w:val="24"/>
        </w:rPr>
        <w:t xml:space="preserve">Guru </w:t>
      </w:r>
      <w:r w:rsidR="007E1FF7">
        <w:rPr>
          <w:rFonts w:ascii="Times New Roman" w:eastAsia="Times New Roman" w:hAnsi="Times New Roman" w:cs="Times New Roman"/>
          <w:color w:val="000000"/>
          <w:sz w:val="24"/>
          <w:szCs w:val="24"/>
          <w:lang w:val="id-ID"/>
        </w:rPr>
        <w:t xml:space="preserve"> </w:t>
      </w:r>
      <w:r w:rsidRPr="00986F0E">
        <w:rPr>
          <w:rFonts w:ascii="Times New Roman" w:eastAsia="Times New Roman" w:hAnsi="Times New Roman" w:cs="Times New Roman"/>
          <w:color w:val="000000"/>
          <w:sz w:val="24"/>
          <w:szCs w:val="24"/>
        </w:rPr>
        <w:t>memberikan gambaran</w:t>
      </w:r>
      <w:r w:rsidR="007E1FF7">
        <w:rPr>
          <w:rFonts w:ascii="Times New Roman" w:eastAsia="Times New Roman" w:hAnsi="Times New Roman" w:cs="Times New Roman"/>
          <w:color w:val="000000"/>
          <w:sz w:val="24"/>
          <w:szCs w:val="24"/>
          <w:lang w:val="id-ID"/>
        </w:rPr>
        <w:t xml:space="preserve"> </w:t>
      </w:r>
      <w:r w:rsidRPr="00986F0E">
        <w:rPr>
          <w:rFonts w:ascii="Times New Roman" w:eastAsia="Times New Roman" w:hAnsi="Times New Roman" w:cs="Times New Roman"/>
          <w:color w:val="000000"/>
          <w:sz w:val="24"/>
          <w:szCs w:val="24"/>
        </w:rPr>
        <w:t xml:space="preserve"> masalah </w:t>
      </w:r>
      <w:r w:rsidR="007E1FF7">
        <w:rPr>
          <w:rFonts w:ascii="Times New Roman" w:eastAsia="Times New Roman" w:hAnsi="Times New Roman" w:cs="Times New Roman"/>
          <w:color w:val="000000"/>
          <w:sz w:val="24"/>
          <w:szCs w:val="24"/>
          <w:lang w:val="id-ID"/>
        </w:rPr>
        <w:t xml:space="preserve"> </w:t>
      </w:r>
      <w:r w:rsidRPr="00986F0E">
        <w:rPr>
          <w:rFonts w:ascii="Times New Roman" w:eastAsia="Times New Roman" w:hAnsi="Times New Roman" w:cs="Times New Roman"/>
          <w:color w:val="000000"/>
          <w:sz w:val="24"/>
          <w:szCs w:val="24"/>
        </w:rPr>
        <w:t xml:space="preserve">dalam </w:t>
      </w:r>
      <w:r w:rsidR="007E1FF7">
        <w:rPr>
          <w:rFonts w:ascii="Times New Roman" w:eastAsia="Times New Roman" w:hAnsi="Times New Roman" w:cs="Times New Roman"/>
          <w:color w:val="000000"/>
          <w:sz w:val="24"/>
          <w:szCs w:val="24"/>
          <w:lang w:val="id-ID"/>
        </w:rPr>
        <w:t xml:space="preserve"> </w:t>
      </w:r>
      <w:r w:rsidRPr="00986F0E">
        <w:rPr>
          <w:rFonts w:ascii="Times New Roman" w:eastAsia="Times New Roman" w:hAnsi="Times New Roman" w:cs="Times New Roman"/>
          <w:color w:val="000000"/>
          <w:sz w:val="24"/>
          <w:szCs w:val="24"/>
        </w:rPr>
        <w:t xml:space="preserve">situasi </w:t>
      </w:r>
      <w:r w:rsidR="007E1FF7">
        <w:rPr>
          <w:rFonts w:ascii="Times New Roman" w:eastAsia="Times New Roman" w:hAnsi="Times New Roman" w:cs="Times New Roman"/>
          <w:color w:val="000000"/>
          <w:sz w:val="24"/>
          <w:szCs w:val="24"/>
          <w:lang w:val="id-ID"/>
        </w:rPr>
        <w:t xml:space="preserve"> </w:t>
      </w:r>
      <w:r w:rsidRPr="00986F0E">
        <w:rPr>
          <w:rFonts w:ascii="Times New Roman" w:eastAsia="Times New Roman" w:hAnsi="Times New Roman" w:cs="Times New Roman"/>
          <w:color w:val="000000"/>
          <w:sz w:val="24"/>
          <w:szCs w:val="24"/>
        </w:rPr>
        <w:t xml:space="preserve">yang akan </w:t>
      </w:r>
    </w:p>
    <w:p w:rsidR="00986F0E" w:rsidRDefault="0042148C" w:rsidP="00722E18">
      <w:pPr>
        <w:pStyle w:val="ListParagraph"/>
        <w:shd w:val="clear" w:color="auto" w:fill="FFFDFE"/>
        <w:spacing w:after="0" w:line="240" w:lineRule="auto"/>
        <w:ind w:left="993"/>
        <w:rPr>
          <w:rFonts w:ascii="Times New Roman" w:eastAsia="Times New Roman" w:hAnsi="Times New Roman" w:cs="Times New Roman"/>
          <w:color w:val="000000"/>
          <w:sz w:val="24"/>
          <w:szCs w:val="24"/>
          <w:lang w:val="id-ID"/>
        </w:rPr>
      </w:pPr>
      <w:r w:rsidRPr="00986F0E">
        <w:rPr>
          <w:rFonts w:ascii="Times New Roman" w:eastAsia="Times New Roman" w:hAnsi="Times New Roman" w:cs="Times New Roman"/>
          <w:color w:val="000000"/>
          <w:sz w:val="24"/>
          <w:szCs w:val="24"/>
        </w:rPr>
        <w:t>disimulasikan</w:t>
      </w:r>
    </w:p>
    <w:p w:rsidR="007E1FF7" w:rsidRPr="00722E18" w:rsidRDefault="0042148C" w:rsidP="00722E18">
      <w:pPr>
        <w:pStyle w:val="ListParagraph"/>
        <w:numPr>
          <w:ilvl w:val="0"/>
          <w:numId w:val="38"/>
        </w:numPr>
        <w:shd w:val="clear" w:color="auto" w:fill="FFFDFE"/>
        <w:spacing w:after="0" w:line="240" w:lineRule="auto"/>
        <w:ind w:left="993" w:hanging="284"/>
        <w:jc w:val="both"/>
        <w:rPr>
          <w:rFonts w:ascii="Times New Roman" w:eastAsia="Times New Roman" w:hAnsi="Times New Roman" w:cs="Times New Roman"/>
          <w:sz w:val="24"/>
          <w:szCs w:val="24"/>
        </w:rPr>
      </w:pPr>
      <w:r w:rsidRPr="00722E18">
        <w:rPr>
          <w:rFonts w:ascii="Times New Roman" w:eastAsia="Times New Roman" w:hAnsi="Times New Roman" w:cs="Times New Roman"/>
          <w:color w:val="000000"/>
          <w:sz w:val="24"/>
          <w:szCs w:val="24"/>
        </w:rPr>
        <w:t xml:space="preserve">Guru </w:t>
      </w:r>
      <w:r w:rsidR="007E1FF7" w:rsidRPr="00722E18">
        <w:rPr>
          <w:rFonts w:ascii="Times New Roman" w:eastAsia="Times New Roman" w:hAnsi="Times New Roman" w:cs="Times New Roman"/>
          <w:color w:val="000000"/>
          <w:sz w:val="24"/>
          <w:szCs w:val="24"/>
          <w:lang w:val="id-ID"/>
        </w:rPr>
        <w:t xml:space="preserve"> </w:t>
      </w:r>
      <w:r w:rsidRPr="00722E18">
        <w:rPr>
          <w:rFonts w:ascii="Times New Roman" w:eastAsia="Times New Roman" w:hAnsi="Times New Roman" w:cs="Times New Roman"/>
          <w:color w:val="000000"/>
          <w:sz w:val="24"/>
          <w:szCs w:val="24"/>
        </w:rPr>
        <w:t>menetapkan</w:t>
      </w:r>
      <w:r w:rsidR="007E1FF7" w:rsidRPr="00722E18">
        <w:rPr>
          <w:rFonts w:ascii="Times New Roman" w:eastAsia="Times New Roman" w:hAnsi="Times New Roman" w:cs="Times New Roman"/>
          <w:color w:val="000000"/>
          <w:sz w:val="24"/>
          <w:szCs w:val="24"/>
          <w:lang w:val="id-ID"/>
        </w:rPr>
        <w:t xml:space="preserve"> </w:t>
      </w:r>
      <w:r w:rsidRPr="00722E18">
        <w:rPr>
          <w:rFonts w:ascii="Times New Roman" w:eastAsia="Times New Roman" w:hAnsi="Times New Roman" w:cs="Times New Roman"/>
          <w:color w:val="000000"/>
          <w:sz w:val="24"/>
          <w:szCs w:val="24"/>
        </w:rPr>
        <w:t xml:space="preserve"> pemain</w:t>
      </w:r>
      <w:r w:rsidR="007E1FF7" w:rsidRPr="00722E18">
        <w:rPr>
          <w:rFonts w:ascii="Times New Roman" w:eastAsia="Times New Roman" w:hAnsi="Times New Roman" w:cs="Times New Roman"/>
          <w:color w:val="000000"/>
          <w:sz w:val="24"/>
          <w:szCs w:val="24"/>
          <w:lang w:val="id-ID"/>
        </w:rPr>
        <w:t xml:space="preserve"> </w:t>
      </w:r>
      <w:r w:rsidRPr="00722E18">
        <w:rPr>
          <w:rFonts w:ascii="Times New Roman" w:eastAsia="Times New Roman" w:hAnsi="Times New Roman" w:cs="Times New Roman"/>
          <w:color w:val="000000"/>
          <w:sz w:val="24"/>
          <w:szCs w:val="24"/>
        </w:rPr>
        <w:t xml:space="preserve"> yang</w:t>
      </w:r>
      <w:r w:rsidR="007E1FF7" w:rsidRPr="00722E18">
        <w:rPr>
          <w:rFonts w:ascii="Times New Roman" w:eastAsia="Times New Roman" w:hAnsi="Times New Roman" w:cs="Times New Roman"/>
          <w:color w:val="000000"/>
          <w:sz w:val="24"/>
          <w:szCs w:val="24"/>
          <w:lang w:val="id-ID"/>
        </w:rPr>
        <w:t xml:space="preserve"> </w:t>
      </w:r>
      <w:r w:rsidRPr="00722E18">
        <w:rPr>
          <w:rFonts w:ascii="Times New Roman" w:eastAsia="Times New Roman" w:hAnsi="Times New Roman" w:cs="Times New Roman"/>
          <w:color w:val="000000"/>
          <w:sz w:val="24"/>
          <w:szCs w:val="24"/>
        </w:rPr>
        <w:t xml:space="preserve"> akan</w:t>
      </w:r>
      <w:r w:rsidR="007E1FF7" w:rsidRPr="00722E18">
        <w:rPr>
          <w:rFonts w:ascii="Times New Roman" w:eastAsia="Times New Roman" w:hAnsi="Times New Roman" w:cs="Times New Roman"/>
          <w:color w:val="000000"/>
          <w:sz w:val="24"/>
          <w:szCs w:val="24"/>
          <w:lang w:val="id-ID"/>
        </w:rPr>
        <w:t xml:space="preserve"> </w:t>
      </w:r>
      <w:r w:rsidRPr="00722E18">
        <w:rPr>
          <w:rFonts w:ascii="Times New Roman" w:eastAsia="Times New Roman" w:hAnsi="Times New Roman" w:cs="Times New Roman"/>
          <w:color w:val="000000"/>
          <w:sz w:val="24"/>
          <w:szCs w:val="24"/>
        </w:rPr>
        <w:t xml:space="preserve"> terlibat dalam</w:t>
      </w:r>
      <w:r w:rsidR="007E1FF7" w:rsidRPr="00722E18">
        <w:rPr>
          <w:rFonts w:ascii="Times New Roman" w:eastAsia="Times New Roman" w:hAnsi="Times New Roman" w:cs="Times New Roman"/>
          <w:color w:val="000000"/>
          <w:sz w:val="24"/>
          <w:szCs w:val="24"/>
          <w:lang w:val="id-ID"/>
        </w:rPr>
        <w:t xml:space="preserve"> </w:t>
      </w:r>
      <w:r w:rsidRPr="00722E18">
        <w:rPr>
          <w:rFonts w:ascii="Times New Roman" w:eastAsia="Times New Roman" w:hAnsi="Times New Roman" w:cs="Times New Roman"/>
          <w:color w:val="000000"/>
          <w:sz w:val="24"/>
          <w:szCs w:val="24"/>
        </w:rPr>
        <w:t xml:space="preserve"> simulasi, </w:t>
      </w:r>
    </w:p>
    <w:p w:rsidR="007E1FF7" w:rsidRDefault="00722E18" w:rsidP="007E1FF7">
      <w:pPr>
        <w:pStyle w:val="ListParagraph"/>
        <w:shd w:val="clear" w:color="auto" w:fill="FFFDFE"/>
        <w:spacing w:after="0" w:line="240" w:lineRule="auto"/>
        <w:ind w:left="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w:t>
      </w:r>
      <w:r w:rsidR="0042148C" w:rsidRPr="00986F0E">
        <w:rPr>
          <w:rFonts w:ascii="Times New Roman" w:eastAsia="Times New Roman" w:hAnsi="Times New Roman" w:cs="Times New Roman"/>
          <w:color w:val="000000"/>
          <w:sz w:val="24"/>
          <w:szCs w:val="24"/>
        </w:rPr>
        <w:t xml:space="preserve">peranan </w:t>
      </w:r>
      <w:r w:rsidR="007E1FF7">
        <w:rPr>
          <w:rFonts w:ascii="Times New Roman" w:eastAsia="Times New Roman" w:hAnsi="Times New Roman" w:cs="Times New Roman"/>
          <w:color w:val="000000"/>
          <w:sz w:val="24"/>
          <w:szCs w:val="24"/>
          <w:lang w:val="id-ID"/>
        </w:rPr>
        <w:t xml:space="preserve"> </w:t>
      </w:r>
      <w:r w:rsidR="0042148C" w:rsidRPr="00986F0E">
        <w:rPr>
          <w:rFonts w:ascii="Times New Roman" w:eastAsia="Times New Roman" w:hAnsi="Times New Roman" w:cs="Times New Roman"/>
          <w:color w:val="000000"/>
          <w:sz w:val="24"/>
          <w:szCs w:val="24"/>
        </w:rPr>
        <w:t xml:space="preserve">yang harus </w:t>
      </w:r>
      <w:r w:rsidR="007E1FF7">
        <w:rPr>
          <w:rFonts w:ascii="Times New Roman" w:eastAsia="Times New Roman" w:hAnsi="Times New Roman" w:cs="Times New Roman"/>
          <w:color w:val="000000"/>
          <w:sz w:val="24"/>
          <w:szCs w:val="24"/>
          <w:lang w:val="id-ID"/>
        </w:rPr>
        <w:t xml:space="preserve"> </w:t>
      </w:r>
      <w:r w:rsidR="0042148C" w:rsidRPr="00986F0E">
        <w:rPr>
          <w:rFonts w:ascii="Times New Roman" w:eastAsia="Times New Roman" w:hAnsi="Times New Roman" w:cs="Times New Roman"/>
          <w:color w:val="000000"/>
          <w:sz w:val="24"/>
          <w:szCs w:val="24"/>
        </w:rPr>
        <w:t>dimainkan oleh</w:t>
      </w:r>
      <w:r w:rsidR="007E1FF7">
        <w:rPr>
          <w:rFonts w:ascii="Times New Roman" w:eastAsia="Times New Roman" w:hAnsi="Times New Roman" w:cs="Times New Roman"/>
          <w:color w:val="000000"/>
          <w:sz w:val="24"/>
          <w:szCs w:val="24"/>
          <w:lang w:val="id-ID"/>
        </w:rPr>
        <w:t xml:space="preserve"> </w:t>
      </w:r>
      <w:r w:rsidR="0042148C" w:rsidRPr="00986F0E">
        <w:rPr>
          <w:rFonts w:ascii="Times New Roman" w:eastAsia="Times New Roman" w:hAnsi="Times New Roman" w:cs="Times New Roman"/>
          <w:color w:val="000000"/>
          <w:sz w:val="24"/>
          <w:szCs w:val="24"/>
        </w:rPr>
        <w:t xml:space="preserve"> para pemeran, serta </w:t>
      </w:r>
      <w:r w:rsidR="007E1FF7">
        <w:rPr>
          <w:rFonts w:ascii="Times New Roman" w:eastAsia="Times New Roman" w:hAnsi="Times New Roman" w:cs="Times New Roman"/>
          <w:color w:val="000000"/>
          <w:sz w:val="24"/>
          <w:szCs w:val="24"/>
          <w:lang w:val="id-ID"/>
        </w:rPr>
        <w:t xml:space="preserve"> </w:t>
      </w:r>
      <w:r w:rsidR="0042148C" w:rsidRPr="00986F0E">
        <w:rPr>
          <w:rFonts w:ascii="Times New Roman" w:eastAsia="Times New Roman" w:hAnsi="Times New Roman" w:cs="Times New Roman"/>
          <w:color w:val="000000"/>
          <w:sz w:val="24"/>
          <w:szCs w:val="24"/>
        </w:rPr>
        <w:t xml:space="preserve">waktu </w:t>
      </w:r>
    </w:p>
    <w:p w:rsidR="00986F0E" w:rsidRPr="00986F0E" w:rsidRDefault="00722E18" w:rsidP="007E1FF7">
      <w:pPr>
        <w:pStyle w:val="ListParagraph"/>
        <w:shd w:val="clear" w:color="auto" w:fill="FFFDFE"/>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id-ID"/>
        </w:rPr>
        <w:t xml:space="preserve">    </w:t>
      </w:r>
      <w:r w:rsidR="0042148C" w:rsidRPr="00986F0E">
        <w:rPr>
          <w:rFonts w:ascii="Times New Roman" w:eastAsia="Times New Roman" w:hAnsi="Times New Roman" w:cs="Times New Roman"/>
          <w:color w:val="000000"/>
          <w:sz w:val="24"/>
          <w:szCs w:val="24"/>
        </w:rPr>
        <w:t>yang disediakan</w:t>
      </w:r>
    </w:p>
    <w:p w:rsidR="007E1FF7" w:rsidRPr="007E1FF7" w:rsidRDefault="007E1FF7" w:rsidP="00722E18">
      <w:pPr>
        <w:pStyle w:val="ListParagraph"/>
        <w:numPr>
          <w:ilvl w:val="0"/>
          <w:numId w:val="38"/>
        </w:numPr>
        <w:shd w:val="clear" w:color="auto" w:fill="FFFDFE"/>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Guru memberi kesempatan </w:t>
      </w:r>
      <w:r w:rsidR="0042148C" w:rsidRPr="00986F0E">
        <w:rPr>
          <w:rFonts w:ascii="Times New Roman" w:eastAsia="Times New Roman" w:hAnsi="Times New Roman" w:cs="Times New Roman"/>
          <w:color w:val="000000"/>
          <w:sz w:val="24"/>
          <w:szCs w:val="24"/>
        </w:rPr>
        <w:t xml:space="preserve">pada anak untuk bertanya khususnya </w:t>
      </w:r>
    </w:p>
    <w:p w:rsidR="0042148C" w:rsidRPr="00986F0E" w:rsidRDefault="00722E18" w:rsidP="007E1FF7">
      <w:pPr>
        <w:pStyle w:val="ListParagraph"/>
        <w:shd w:val="clear" w:color="auto" w:fill="FFFDFE"/>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id-ID"/>
        </w:rPr>
        <w:t xml:space="preserve">    </w:t>
      </w:r>
      <w:r w:rsidR="0042148C" w:rsidRPr="00986F0E">
        <w:rPr>
          <w:rFonts w:ascii="Times New Roman" w:eastAsia="Times New Roman" w:hAnsi="Times New Roman" w:cs="Times New Roman"/>
          <w:color w:val="000000"/>
          <w:sz w:val="24"/>
          <w:szCs w:val="24"/>
        </w:rPr>
        <w:t>pada anak yang terlibat dalam pemeranan simulasi</w:t>
      </w:r>
    </w:p>
    <w:p w:rsidR="0042148C" w:rsidRPr="00722E18" w:rsidRDefault="0042148C" w:rsidP="00722E18">
      <w:pPr>
        <w:pStyle w:val="ListParagraph"/>
        <w:numPr>
          <w:ilvl w:val="0"/>
          <w:numId w:val="37"/>
        </w:numPr>
        <w:shd w:val="clear" w:color="auto" w:fill="FFFDFE"/>
        <w:spacing w:after="0" w:line="240" w:lineRule="auto"/>
        <w:ind w:left="993" w:hanging="276"/>
        <w:jc w:val="both"/>
        <w:rPr>
          <w:rFonts w:ascii="Times New Roman" w:eastAsia="Times New Roman" w:hAnsi="Times New Roman" w:cs="Times New Roman"/>
          <w:color w:val="000000"/>
          <w:sz w:val="24"/>
          <w:szCs w:val="24"/>
          <w:lang w:val="id-ID"/>
        </w:rPr>
      </w:pPr>
      <w:r w:rsidRPr="00722E18">
        <w:rPr>
          <w:rFonts w:ascii="Times New Roman" w:eastAsia="Times New Roman" w:hAnsi="Times New Roman" w:cs="Times New Roman"/>
          <w:i/>
          <w:iCs/>
          <w:color w:val="000000"/>
          <w:sz w:val="24"/>
          <w:szCs w:val="24"/>
        </w:rPr>
        <w:t>Pelaksanaan Simulasi</w:t>
      </w:r>
    </w:p>
    <w:p w:rsidR="0042148C" w:rsidRPr="00722E18" w:rsidRDefault="0042148C" w:rsidP="00722E18">
      <w:pPr>
        <w:pStyle w:val="ListParagraph"/>
        <w:numPr>
          <w:ilvl w:val="0"/>
          <w:numId w:val="38"/>
        </w:numPr>
        <w:shd w:val="clear" w:color="auto" w:fill="FFFDFE"/>
        <w:spacing w:after="0" w:line="240" w:lineRule="auto"/>
        <w:ind w:left="993" w:hanging="284"/>
        <w:jc w:val="both"/>
        <w:rPr>
          <w:rFonts w:ascii="Times New Roman" w:eastAsia="Times New Roman" w:hAnsi="Times New Roman" w:cs="Times New Roman"/>
          <w:color w:val="000000"/>
          <w:sz w:val="24"/>
          <w:szCs w:val="24"/>
        </w:rPr>
      </w:pPr>
      <w:r w:rsidRPr="00722E18">
        <w:rPr>
          <w:rFonts w:ascii="Times New Roman" w:eastAsia="Times New Roman" w:hAnsi="Times New Roman" w:cs="Times New Roman"/>
          <w:color w:val="000000"/>
          <w:sz w:val="24"/>
          <w:szCs w:val="24"/>
        </w:rPr>
        <w:t>Simulasi mulai dimainkan</w:t>
      </w:r>
    </w:p>
    <w:p w:rsidR="0042148C" w:rsidRPr="00DC1825" w:rsidRDefault="0042148C" w:rsidP="00722E18">
      <w:pPr>
        <w:pStyle w:val="ListParagraph"/>
        <w:numPr>
          <w:ilvl w:val="0"/>
          <w:numId w:val="38"/>
        </w:numPr>
        <w:shd w:val="clear" w:color="auto" w:fill="FFFDFE"/>
        <w:spacing w:after="0" w:line="240" w:lineRule="auto"/>
        <w:ind w:left="993" w:hanging="284"/>
        <w:contextualSpacing w:val="0"/>
        <w:jc w:val="both"/>
        <w:rPr>
          <w:rFonts w:ascii="Times New Roman" w:eastAsia="Times New Roman" w:hAnsi="Times New Roman" w:cs="Times New Roman"/>
          <w:color w:val="000000"/>
          <w:sz w:val="24"/>
          <w:szCs w:val="24"/>
        </w:rPr>
      </w:pPr>
      <w:r w:rsidRPr="00DC1825">
        <w:rPr>
          <w:rFonts w:ascii="Times New Roman" w:eastAsia="Times New Roman" w:hAnsi="Times New Roman" w:cs="Times New Roman"/>
          <w:color w:val="000000"/>
          <w:sz w:val="24"/>
          <w:szCs w:val="24"/>
        </w:rPr>
        <w:t>Para anak lainnya m</w:t>
      </w:r>
      <w:r w:rsidR="00AF613D">
        <w:rPr>
          <w:rFonts w:ascii="Times New Roman" w:eastAsia="Times New Roman" w:hAnsi="Times New Roman" w:cs="Times New Roman"/>
          <w:color w:val="000000"/>
          <w:sz w:val="24"/>
          <w:szCs w:val="24"/>
        </w:rPr>
        <w:t>engikuti dengan penuh perhatian</w:t>
      </w:r>
    </w:p>
    <w:p w:rsidR="007E1FF7" w:rsidRPr="007E1FF7" w:rsidRDefault="0042148C" w:rsidP="00722E18">
      <w:pPr>
        <w:pStyle w:val="ListParagraph"/>
        <w:numPr>
          <w:ilvl w:val="0"/>
          <w:numId w:val="38"/>
        </w:numPr>
        <w:shd w:val="clear" w:color="auto" w:fill="FFFDFE"/>
        <w:spacing w:after="0" w:line="240" w:lineRule="auto"/>
        <w:ind w:left="993" w:hanging="284"/>
        <w:contextualSpacing w:val="0"/>
        <w:jc w:val="both"/>
        <w:rPr>
          <w:rFonts w:ascii="Times New Roman" w:eastAsia="Times New Roman" w:hAnsi="Times New Roman" w:cs="Times New Roman"/>
          <w:color w:val="000000"/>
          <w:sz w:val="24"/>
          <w:szCs w:val="24"/>
        </w:rPr>
      </w:pPr>
      <w:r w:rsidRPr="00DC1825">
        <w:rPr>
          <w:rFonts w:ascii="Times New Roman" w:eastAsia="Times New Roman" w:hAnsi="Times New Roman" w:cs="Times New Roman"/>
          <w:color w:val="000000"/>
          <w:sz w:val="24"/>
          <w:szCs w:val="24"/>
        </w:rPr>
        <w:t xml:space="preserve">Guru </w:t>
      </w:r>
      <w:r w:rsidR="007E1FF7">
        <w:rPr>
          <w:rFonts w:ascii="Times New Roman" w:eastAsia="Times New Roman" w:hAnsi="Times New Roman" w:cs="Times New Roman"/>
          <w:color w:val="000000"/>
          <w:sz w:val="24"/>
          <w:szCs w:val="24"/>
          <w:lang w:val="id-ID"/>
        </w:rPr>
        <w:t xml:space="preserve"> </w:t>
      </w:r>
      <w:r w:rsidRPr="00DC1825">
        <w:rPr>
          <w:rFonts w:ascii="Times New Roman" w:eastAsia="Times New Roman" w:hAnsi="Times New Roman" w:cs="Times New Roman"/>
          <w:color w:val="000000"/>
          <w:sz w:val="24"/>
          <w:szCs w:val="24"/>
        </w:rPr>
        <w:t>hendaknya</w:t>
      </w:r>
      <w:r w:rsidR="007E1FF7">
        <w:rPr>
          <w:rFonts w:ascii="Times New Roman" w:eastAsia="Times New Roman" w:hAnsi="Times New Roman" w:cs="Times New Roman"/>
          <w:color w:val="000000"/>
          <w:sz w:val="24"/>
          <w:szCs w:val="24"/>
          <w:lang w:val="id-ID"/>
        </w:rPr>
        <w:t xml:space="preserve"> </w:t>
      </w:r>
      <w:r w:rsidRPr="00DC1825">
        <w:rPr>
          <w:rFonts w:ascii="Times New Roman" w:eastAsia="Times New Roman" w:hAnsi="Times New Roman" w:cs="Times New Roman"/>
          <w:color w:val="000000"/>
          <w:sz w:val="24"/>
          <w:szCs w:val="24"/>
        </w:rPr>
        <w:t xml:space="preserve"> memberikan </w:t>
      </w:r>
      <w:r w:rsidR="007E1FF7">
        <w:rPr>
          <w:rFonts w:ascii="Times New Roman" w:eastAsia="Times New Roman" w:hAnsi="Times New Roman" w:cs="Times New Roman"/>
          <w:color w:val="000000"/>
          <w:sz w:val="24"/>
          <w:szCs w:val="24"/>
          <w:lang w:val="id-ID"/>
        </w:rPr>
        <w:t xml:space="preserve"> </w:t>
      </w:r>
      <w:r w:rsidRPr="00DC1825">
        <w:rPr>
          <w:rFonts w:ascii="Times New Roman" w:eastAsia="Times New Roman" w:hAnsi="Times New Roman" w:cs="Times New Roman"/>
          <w:color w:val="000000"/>
          <w:sz w:val="24"/>
          <w:szCs w:val="24"/>
        </w:rPr>
        <w:t>bantuan kepada</w:t>
      </w:r>
      <w:r w:rsidR="007E1FF7">
        <w:rPr>
          <w:rFonts w:ascii="Times New Roman" w:eastAsia="Times New Roman" w:hAnsi="Times New Roman" w:cs="Times New Roman"/>
          <w:color w:val="000000"/>
          <w:sz w:val="24"/>
          <w:szCs w:val="24"/>
          <w:lang w:val="id-ID"/>
        </w:rPr>
        <w:t xml:space="preserve"> </w:t>
      </w:r>
      <w:r w:rsidRPr="00DC1825">
        <w:rPr>
          <w:rFonts w:ascii="Times New Roman" w:eastAsia="Times New Roman" w:hAnsi="Times New Roman" w:cs="Times New Roman"/>
          <w:color w:val="000000"/>
          <w:sz w:val="24"/>
          <w:szCs w:val="24"/>
        </w:rPr>
        <w:t xml:space="preserve"> pemeran</w:t>
      </w:r>
      <w:r w:rsidR="007E1FF7">
        <w:rPr>
          <w:rFonts w:ascii="Times New Roman" w:eastAsia="Times New Roman" w:hAnsi="Times New Roman" w:cs="Times New Roman"/>
          <w:color w:val="000000"/>
          <w:sz w:val="24"/>
          <w:szCs w:val="24"/>
          <w:lang w:val="id-ID"/>
        </w:rPr>
        <w:t xml:space="preserve"> </w:t>
      </w:r>
      <w:r w:rsidRPr="00DC1825">
        <w:rPr>
          <w:rFonts w:ascii="Times New Roman" w:eastAsia="Times New Roman" w:hAnsi="Times New Roman" w:cs="Times New Roman"/>
          <w:color w:val="000000"/>
          <w:sz w:val="24"/>
          <w:szCs w:val="24"/>
        </w:rPr>
        <w:t xml:space="preserve"> yang </w:t>
      </w:r>
    </w:p>
    <w:p w:rsidR="0042148C" w:rsidRPr="00DC1825" w:rsidRDefault="00722E18" w:rsidP="007E1FF7">
      <w:pPr>
        <w:pStyle w:val="ListParagraph"/>
        <w:shd w:val="clear" w:color="auto" w:fill="FFFDFE"/>
        <w:spacing w:after="0" w:line="240" w:lineRule="auto"/>
        <w:ind w:left="709"/>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    </w:t>
      </w:r>
      <w:r w:rsidR="0042148C" w:rsidRPr="00DC1825">
        <w:rPr>
          <w:rFonts w:ascii="Times New Roman" w:eastAsia="Times New Roman" w:hAnsi="Times New Roman" w:cs="Times New Roman"/>
          <w:color w:val="000000"/>
          <w:sz w:val="24"/>
          <w:szCs w:val="24"/>
        </w:rPr>
        <w:t xml:space="preserve">mendapat </w:t>
      </w:r>
      <w:r w:rsidR="0042148C" w:rsidRPr="00DC1825">
        <w:rPr>
          <w:rFonts w:ascii="Times New Roman" w:eastAsia="Times New Roman" w:hAnsi="Times New Roman" w:cs="Times New Roman"/>
          <w:color w:val="000000"/>
          <w:sz w:val="24"/>
          <w:szCs w:val="24"/>
          <w:lang w:val="id-ID"/>
        </w:rPr>
        <w:t xml:space="preserve"> </w:t>
      </w:r>
      <w:r w:rsidR="00AF613D">
        <w:rPr>
          <w:rFonts w:ascii="Times New Roman" w:eastAsia="Times New Roman" w:hAnsi="Times New Roman" w:cs="Times New Roman"/>
          <w:color w:val="000000"/>
          <w:sz w:val="24"/>
          <w:szCs w:val="24"/>
        </w:rPr>
        <w:t>kesulitan</w:t>
      </w:r>
    </w:p>
    <w:p w:rsidR="007E1FF7" w:rsidRPr="00722E18" w:rsidRDefault="0042148C" w:rsidP="00722E18">
      <w:pPr>
        <w:pStyle w:val="ListParagraph"/>
        <w:numPr>
          <w:ilvl w:val="0"/>
          <w:numId w:val="39"/>
        </w:numPr>
        <w:shd w:val="clear" w:color="auto" w:fill="FFFDFE"/>
        <w:spacing w:after="0" w:line="240" w:lineRule="auto"/>
        <w:ind w:left="993" w:hanging="284"/>
        <w:jc w:val="both"/>
        <w:rPr>
          <w:rFonts w:ascii="Times New Roman" w:eastAsia="Times New Roman" w:hAnsi="Times New Roman" w:cs="Times New Roman"/>
          <w:color w:val="000000"/>
          <w:sz w:val="24"/>
          <w:szCs w:val="24"/>
        </w:rPr>
      </w:pPr>
      <w:r w:rsidRPr="00722E18">
        <w:rPr>
          <w:rFonts w:ascii="Times New Roman" w:eastAsia="Times New Roman" w:hAnsi="Times New Roman" w:cs="Times New Roman"/>
          <w:color w:val="000000"/>
          <w:sz w:val="24"/>
          <w:szCs w:val="24"/>
        </w:rPr>
        <w:t>Simulasi hendaknya</w:t>
      </w:r>
      <w:r w:rsidR="007E1FF7" w:rsidRPr="00722E18">
        <w:rPr>
          <w:rFonts w:ascii="Times New Roman" w:eastAsia="Times New Roman" w:hAnsi="Times New Roman" w:cs="Times New Roman"/>
          <w:color w:val="000000"/>
          <w:sz w:val="24"/>
          <w:szCs w:val="24"/>
          <w:lang w:val="id-ID"/>
        </w:rPr>
        <w:t xml:space="preserve"> </w:t>
      </w:r>
      <w:r w:rsidR="007E1FF7" w:rsidRPr="00722E18">
        <w:rPr>
          <w:rFonts w:ascii="Times New Roman" w:eastAsia="Times New Roman" w:hAnsi="Times New Roman" w:cs="Times New Roman"/>
          <w:color w:val="000000"/>
          <w:sz w:val="24"/>
          <w:szCs w:val="24"/>
        </w:rPr>
        <w:t>dihentikan</w:t>
      </w:r>
      <w:r w:rsidR="007E1FF7" w:rsidRPr="00722E18">
        <w:rPr>
          <w:rFonts w:ascii="Times New Roman" w:eastAsia="Times New Roman" w:hAnsi="Times New Roman" w:cs="Times New Roman"/>
          <w:color w:val="000000"/>
          <w:sz w:val="24"/>
          <w:szCs w:val="24"/>
          <w:lang w:val="id-ID"/>
        </w:rPr>
        <w:t xml:space="preserve"> di</w:t>
      </w:r>
      <w:r w:rsidRPr="00722E18">
        <w:rPr>
          <w:rFonts w:ascii="Times New Roman" w:eastAsia="Times New Roman" w:hAnsi="Times New Roman" w:cs="Times New Roman"/>
          <w:color w:val="000000"/>
          <w:sz w:val="24"/>
          <w:szCs w:val="24"/>
        </w:rPr>
        <w:t xml:space="preserve"> s</w:t>
      </w:r>
      <w:r w:rsidR="007E1FF7" w:rsidRPr="00722E18">
        <w:rPr>
          <w:rFonts w:ascii="Times New Roman" w:eastAsia="Times New Roman" w:hAnsi="Times New Roman" w:cs="Times New Roman"/>
          <w:color w:val="000000"/>
          <w:sz w:val="24"/>
          <w:szCs w:val="24"/>
        </w:rPr>
        <w:t>aat punca</w:t>
      </w:r>
      <w:r w:rsidR="007E1FF7" w:rsidRPr="00722E18">
        <w:rPr>
          <w:rFonts w:ascii="Times New Roman" w:eastAsia="Times New Roman" w:hAnsi="Times New Roman" w:cs="Times New Roman"/>
          <w:color w:val="000000"/>
          <w:sz w:val="24"/>
          <w:szCs w:val="24"/>
          <w:lang w:val="id-ID"/>
        </w:rPr>
        <w:t xml:space="preserve">k </w:t>
      </w:r>
      <w:r w:rsidRPr="00722E18">
        <w:rPr>
          <w:rFonts w:ascii="Times New Roman" w:eastAsia="Times New Roman" w:hAnsi="Times New Roman" w:cs="Times New Roman"/>
          <w:color w:val="000000"/>
          <w:sz w:val="24"/>
          <w:szCs w:val="24"/>
        </w:rPr>
        <w:t xml:space="preserve">untuk mendorong </w:t>
      </w:r>
    </w:p>
    <w:p w:rsidR="0042148C" w:rsidRPr="007E1FF7" w:rsidRDefault="00722E18" w:rsidP="007E1FF7">
      <w:pPr>
        <w:pStyle w:val="ListParagraph"/>
        <w:shd w:val="clear" w:color="auto" w:fill="FFFDFE"/>
        <w:spacing w:after="0" w:line="240" w:lineRule="auto"/>
        <w:ind w:left="709"/>
        <w:contextualSpacing w:val="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w:t>
      </w:r>
      <w:r w:rsidR="0042148C" w:rsidRPr="007E1FF7">
        <w:rPr>
          <w:rFonts w:ascii="Times New Roman" w:eastAsia="Times New Roman" w:hAnsi="Times New Roman" w:cs="Times New Roman"/>
          <w:color w:val="000000"/>
          <w:sz w:val="24"/>
          <w:szCs w:val="24"/>
        </w:rPr>
        <w:t>siswa berpikir</w:t>
      </w:r>
      <w:r w:rsidR="007E1FF7">
        <w:rPr>
          <w:rFonts w:ascii="Times New Roman" w:eastAsia="Times New Roman" w:hAnsi="Times New Roman" w:cs="Times New Roman"/>
          <w:color w:val="000000"/>
          <w:sz w:val="24"/>
          <w:szCs w:val="24"/>
          <w:lang w:val="id-ID"/>
        </w:rPr>
        <w:t xml:space="preserve"> </w:t>
      </w:r>
      <w:r w:rsidR="0042148C" w:rsidRPr="007E1FF7">
        <w:rPr>
          <w:rFonts w:ascii="Times New Roman" w:eastAsia="Times New Roman" w:hAnsi="Times New Roman" w:cs="Times New Roman"/>
          <w:color w:val="000000"/>
          <w:sz w:val="24"/>
          <w:szCs w:val="24"/>
        </w:rPr>
        <w:t>dalam menyelesaikan</w:t>
      </w:r>
      <w:r w:rsidR="007E1FF7">
        <w:rPr>
          <w:rFonts w:ascii="Times New Roman" w:eastAsia="Times New Roman" w:hAnsi="Times New Roman" w:cs="Times New Roman"/>
          <w:color w:val="000000"/>
          <w:sz w:val="24"/>
          <w:szCs w:val="24"/>
          <w:lang w:val="id-ID"/>
        </w:rPr>
        <w:t xml:space="preserve"> </w:t>
      </w:r>
      <w:r w:rsidR="0042148C" w:rsidRPr="007E1FF7">
        <w:rPr>
          <w:rFonts w:ascii="Times New Roman" w:eastAsia="Times New Roman" w:hAnsi="Times New Roman" w:cs="Times New Roman"/>
          <w:color w:val="000000"/>
          <w:sz w:val="24"/>
          <w:szCs w:val="24"/>
        </w:rPr>
        <w:t>ma</w:t>
      </w:r>
      <w:r w:rsidR="00986F0E" w:rsidRPr="007E1FF7">
        <w:rPr>
          <w:rFonts w:ascii="Times New Roman" w:eastAsia="Times New Roman" w:hAnsi="Times New Roman" w:cs="Times New Roman"/>
          <w:color w:val="000000"/>
          <w:sz w:val="24"/>
          <w:szCs w:val="24"/>
        </w:rPr>
        <w:t>salah</w:t>
      </w:r>
      <w:r w:rsidR="007E1FF7">
        <w:rPr>
          <w:rFonts w:ascii="Times New Roman" w:eastAsia="Times New Roman" w:hAnsi="Times New Roman" w:cs="Times New Roman"/>
          <w:color w:val="000000"/>
          <w:sz w:val="24"/>
          <w:szCs w:val="24"/>
          <w:lang w:val="id-ID"/>
        </w:rPr>
        <w:t xml:space="preserve"> </w:t>
      </w:r>
      <w:r w:rsidR="00986F0E" w:rsidRPr="007E1FF7">
        <w:rPr>
          <w:rFonts w:ascii="Times New Roman" w:eastAsia="Times New Roman" w:hAnsi="Times New Roman" w:cs="Times New Roman"/>
          <w:color w:val="000000"/>
          <w:sz w:val="24"/>
          <w:szCs w:val="24"/>
        </w:rPr>
        <w:t xml:space="preserve"> yang</w:t>
      </w:r>
      <w:r w:rsidR="007E1FF7">
        <w:rPr>
          <w:rFonts w:ascii="Times New Roman" w:eastAsia="Times New Roman" w:hAnsi="Times New Roman" w:cs="Times New Roman"/>
          <w:color w:val="000000"/>
          <w:sz w:val="24"/>
          <w:szCs w:val="24"/>
          <w:lang w:val="id-ID"/>
        </w:rPr>
        <w:t xml:space="preserve"> </w:t>
      </w:r>
      <w:r w:rsidR="00986F0E" w:rsidRPr="007E1FF7">
        <w:rPr>
          <w:rFonts w:ascii="Times New Roman" w:eastAsia="Times New Roman" w:hAnsi="Times New Roman" w:cs="Times New Roman"/>
          <w:color w:val="000000"/>
          <w:sz w:val="24"/>
          <w:szCs w:val="24"/>
        </w:rPr>
        <w:t>disimulasikan</w:t>
      </w:r>
    </w:p>
    <w:p w:rsidR="0042148C" w:rsidRPr="00986F0E" w:rsidRDefault="0042148C" w:rsidP="00722E18">
      <w:pPr>
        <w:pStyle w:val="ListParagraph"/>
        <w:numPr>
          <w:ilvl w:val="0"/>
          <w:numId w:val="37"/>
        </w:numPr>
        <w:shd w:val="clear" w:color="auto" w:fill="FFFDFE"/>
        <w:spacing w:before="100" w:beforeAutospacing="1" w:after="100" w:afterAutospacing="1"/>
        <w:ind w:left="993" w:hanging="276"/>
        <w:jc w:val="both"/>
        <w:rPr>
          <w:rFonts w:ascii="Times New Roman" w:eastAsia="Times New Roman" w:hAnsi="Times New Roman" w:cs="Times New Roman"/>
          <w:color w:val="000000"/>
          <w:sz w:val="24"/>
          <w:szCs w:val="24"/>
        </w:rPr>
      </w:pPr>
      <w:r w:rsidRPr="00986F0E">
        <w:rPr>
          <w:rFonts w:ascii="Times New Roman" w:eastAsia="Times New Roman" w:hAnsi="Times New Roman" w:cs="Times New Roman"/>
          <w:iCs/>
          <w:color w:val="000000"/>
          <w:sz w:val="24"/>
          <w:szCs w:val="24"/>
        </w:rPr>
        <w:t>Penutup</w:t>
      </w:r>
      <w:r w:rsidRPr="00986F0E">
        <w:rPr>
          <w:rFonts w:ascii="Times New Roman" w:eastAsia="Times New Roman" w:hAnsi="Times New Roman" w:cs="Times New Roman"/>
          <w:iCs/>
          <w:color w:val="000000"/>
          <w:sz w:val="24"/>
          <w:szCs w:val="24"/>
          <w:lang w:val="id-ID"/>
        </w:rPr>
        <w:t xml:space="preserve"> </w:t>
      </w:r>
    </w:p>
    <w:p w:rsidR="007E1FF7" w:rsidRDefault="0042148C" w:rsidP="00722E18">
      <w:pPr>
        <w:pStyle w:val="ListParagraph"/>
        <w:numPr>
          <w:ilvl w:val="0"/>
          <w:numId w:val="39"/>
        </w:numPr>
        <w:shd w:val="clear" w:color="auto" w:fill="FFFDFE"/>
        <w:spacing w:before="100" w:beforeAutospacing="1" w:after="100" w:afterAutospacing="1"/>
        <w:ind w:left="993" w:hanging="284"/>
        <w:rPr>
          <w:rFonts w:ascii="Times New Roman" w:eastAsia="Times New Roman" w:hAnsi="Times New Roman" w:cs="Times New Roman"/>
          <w:color w:val="000000"/>
          <w:sz w:val="24"/>
          <w:szCs w:val="24"/>
          <w:lang w:val="id-ID"/>
        </w:rPr>
      </w:pPr>
      <w:r w:rsidRPr="008838F8">
        <w:rPr>
          <w:rFonts w:ascii="Times New Roman" w:eastAsia="Times New Roman" w:hAnsi="Times New Roman" w:cs="Times New Roman"/>
          <w:color w:val="000000"/>
          <w:sz w:val="24"/>
          <w:szCs w:val="24"/>
        </w:rPr>
        <w:t>Melakukan</w:t>
      </w:r>
      <w:r w:rsidR="007E1FF7">
        <w:rPr>
          <w:rFonts w:ascii="Times New Roman" w:eastAsia="Times New Roman" w:hAnsi="Times New Roman" w:cs="Times New Roman"/>
          <w:color w:val="000000"/>
          <w:sz w:val="24"/>
          <w:szCs w:val="24"/>
          <w:lang w:val="id-ID"/>
        </w:rPr>
        <w:t xml:space="preserve">  </w:t>
      </w:r>
      <w:r w:rsidRPr="008838F8">
        <w:rPr>
          <w:rFonts w:ascii="Times New Roman" w:eastAsia="Times New Roman" w:hAnsi="Times New Roman" w:cs="Times New Roman"/>
          <w:color w:val="000000"/>
          <w:sz w:val="24"/>
          <w:szCs w:val="24"/>
        </w:rPr>
        <w:t>diskusi</w:t>
      </w:r>
      <w:r w:rsidR="007E1FF7">
        <w:rPr>
          <w:rFonts w:ascii="Times New Roman" w:eastAsia="Times New Roman" w:hAnsi="Times New Roman" w:cs="Times New Roman"/>
          <w:color w:val="000000"/>
          <w:sz w:val="24"/>
          <w:szCs w:val="24"/>
          <w:lang w:val="id-ID"/>
        </w:rPr>
        <w:t xml:space="preserve">, </w:t>
      </w:r>
      <w:r w:rsidRPr="008838F8">
        <w:rPr>
          <w:rFonts w:ascii="Times New Roman" w:eastAsia="Times New Roman" w:hAnsi="Times New Roman" w:cs="Times New Roman"/>
          <w:color w:val="000000"/>
          <w:sz w:val="24"/>
          <w:szCs w:val="24"/>
        </w:rPr>
        <w:t xml:space="preserve">baik </w:t>
      </w:r>
      <w:r w:rsidR="007E1FF7">
        <w:rPr>
          <w:rFonts w:ascii="Times New Roman" w:eastAsia="Times New Roman" w:hAnsi="Times New Roman" w:cs="Times New Roman"/>
          <w:color w:val="000000"/>
          <w:sz w:val="24"/>
          <w:szCs w:val="24"/>
          <w:lang w:val="id-ID"/>
        </w:rPr>
        <w:t xml:space="preserve"> </w:t>
      </w:r>
      <w:r w:rsidRPr="008838F8">
        <w:rPr>
          <w:rFonts w:ascii="Times New Roman" w:eastAsia="Times New Roman" w:hAnsi="Times New Roman" w:cs="Times New Roman"/>
          <w:color w:val="000000"/>
          <w:sz w:val="24"/>
          <w:szCs w:val="24"/>
        </w:rPr>
        <w:t>tentang</w:t>
      </w:r>
      <w:r w:rsidR="007E1FF7">
        <w:rPr>
          <w:rFonts w:ascii="Times New Roman" w:eastAsia="Times New Roman" w:hAnsi="Times New Roman" w:cs="Times New Roman"/>
          <w:color w:val="000000"/>
          <w:sz w:val="24"/>
          <w:szCs w:val="24"/>
          <w:lang w:val="id-ID"/>
        </w:rPr>
        <w:t xml:space="preserve"> </w:t>
      </w:r>
      <w:r w:rsidRPr="008838F8">
        <w:rPr>
          <w:rFonts w:ascii="Times New Roman" w:eastAsia="Times New Roman" w:hAnsi="Times New Roman" w:cs="Times New Roman"/>
          <w:color w:val="000000"/>
          <w:sz w:val="24"/>
          <w:szCs w:val="24"/>
        </w:rPr>
        <w:t xml:space="preserve"> jalannya simulasi maupun </w:t>
      </w:r>
      <w:r w:rsidR="007E1FF7">
        <w:rPr>
          <w:rFonts w:ascii="Times New Roman" w:eastAsia="Times New Roman" w:hAnsi="Times New Roman" w:cs="Times New Roman"/>
          <w:color w:val="000000"/>
          <w:sz w:val="24"/>
          <w:szCs w:val="24"/>
          <w:lang w:val="id-ID"/>
        </w:rPr>
        <w:t xml:space="preserve"> </w:t>
      </w:r>
      <w:r w:rsidRPr="008838F8">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ateri </w:t>
      </w:r>
    </w:p>
    <w:p w:rsidR="0042148C" w:rsidRDefault="007E1FF7" w:rsidP="0042148C">
      <w:pPr>
        <w:pStyle w:val="ListParagraph"/>
        <w:shd w:val="clear" w:color="auto" w:fill="FFFDFE"/>
        <w:spacing w:before="100" w:beforeAutospacing="1" w:after="100" w:afterAutospacing="1"/>
        <w:ind w:left="709" w:hanging="283"/>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w:t>
      </w:r>
      <w:r w:rsidR="00722E18">
        <w:rPr>
          <w:rFonts w:ascii="Times New Roman" w:eastAsia="Times New Roman" w:hAnsi="Times New Roman" w:cs="Times New Roman"/>
          <w:color w:val="000000"/>
          <w:sz w:val="24"/>
          <w:szCs w:val="24"/>
          <w:lang w:val="id-ID"/>
        </w:rPr>
        <w:t xml:space="preserve">    </w:t>
      </w:r>
      <w:r w:rsidR="0042148C">
        <w:rPr>
          <w:rFonts w:ascii="Times New Roman" w:eastAsia="Times New Roman" w:hAnsi="Times New Roman" w:cs="Times New Roman"/>
          <w:color w:val="000000"/>
          <w:sz w:val="24"/>
          <w:szCs w:val="24"/>
        </w:rPr>
        <w:t>cerita yang disimulasikan</w:t>
      </w:r>
    </w:p>
    <w:p w:rsidR="0042148C" w:rsidRPr="008838F8" w:rsidRDefault="0042148C" w:rsidP="00722E18">
      <w:pPr>
        <w:pStyle w:val="ListParagraph"/>
        <w:numPr>
          <w:ilvl w:val="0"/>
          <w:numId w:val="39"/>
        </w:numPr>
        <w:shd w:val="clear" w:color="auto" w:fill="FFFDFE"/>
        <w:spacing w:after="0" w:line="480" w:lineRule="auto"/>
        <w:ind w:left="993" w:hanging="284"/>
        <w:contextualSpacing w:val="0"/>
        <w:rPr>
          <w:rFonts w:ascii="Times New Roman" w:eastAsia="Times New Roman" w:hAnsi="Times New Roman" w:cs="Times New Roman"/>
          <w:color w:val="000000"/>
          <w:sz w:val="24"/>
          <w:szCs w:val="24"/>
        </w:rPr>
      </w:pPr>
      <w:r w:rsidRPr="008838F8">
        <w:rPr>
          <w:rFonts w:ascii="Times New Roman" w:eastAsia="Times New Roman" w:hAnsi="Times New Roman" w:cs="Times New Roman"/>
          <w:color w:val="000000"/>
          <w:sz w:val="24"/>
          <w:szCs w:val="24"/>
        </w:rPr>
        <w:t>Merumuskan kesimpulan.</w:t>
      </w:r>
    </w:p>
    <w:p w:rsidR="006D6547" w:rsidRPr="006D6547" w:rsidRDefault="006D6547" w:rsidP="006D6547">
      <w:pPr>
        <w:spacing w:after="120" w:line="480" w:lineRule="auto"/>
        <w:jc w:val="both"/>
        <w:rPr>
          <w:rFonts w:ascii="Times New Roman" w:hAnsi="Times New Roman" w:cs="Times New Roman"/>
          <w:b/>
          <w:color w:val="000000" w:themeColor="text1"/>
          <w:spacing w:val="-2"/>
          <w:sz w:val="24"/>
          <w:szCs w:val="24"/>
          <w:lang w:val="id-ID"/>
        </w:rPr>
      </w:pPr>
    </w:p>
    <w:sectPr w:rsidR="006D6547" w:rsidRPr="006D6547" w:rsidSect="00722E18">
      <w:headerReference w:type="default" r:id="rId8"/>
      <w:footerReference w:type="first" r:id="rId9"/>
      <w:pgSz w:w="12242" w:h="15842" w:code="1"/>
      <w:pgMar w:top="2268" w:right="1701" w:bottom="1701" w:left="2268" w:header="1134" w:footer="851"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5F" w:rsidRDefault="0094485F" w:rsidP="00787EFA">
      <w:pPr>
        <w:spacing w:after="0" w:line="240" w:lineRule="auto"/>
      </w:pPr>
      <w:r>
        <w:separator/>
      </w:r>
    </w:p>
  </w:endnote>
  <w:endnote w:type="continuationSeparator" w:id="1">
    <w:p w:rsidR="0094485F" w:rsidRDefault="0094485F" w:rsidP="00787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50" w:rsidRPr="00BE23FB" w:rsidRDefault="003A59C4" w:rsidP="00BE23FB">
    <w:pPr>
      <w:pStyle w:val="Footer"/>
      <w:jc w:val="center"/>
      <w:rPr>
        <w:rFonts w:ascii="Times New Roman" w:hAnsi="Times New Roman"/>
        <w:sz w:val="24"/>
        <w:lang w:val="id-ID"/>
      </w:rPr>
    </w:pPr>
    <w:r>
      <w:rPr>
        <w:rFonts w:ascii="Times New Roman" w:hAnsi="Times New Roman"/>
        <w:sz w:val="24"/>
        <w:lang w:val="id-ID"/>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5F" w:rsidRDefault="0094485F" w:rsidP="00787EFA">
      <w:pPr>
        <w:spacing w:after="0" w:line="240" w:lineRule="auto"/>
      </w:pPr>
      <w:r>
        <w:separator/>
      </w:r>
    </w:p>
  </w:footnote>
  <w:footnote w:type="continuationSeparator" w:id="1">
    <w:p w:rsidR="0094485F" w:rsidRDefault="0094485F" w:rsidP="00787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4851"/>
      <w:docPartObj>
        <w:docPartGallery w:val="Page Numbers (Top of Page)"/>
        <w:docPartUnique/>
      </w:docPartObj>
    </w:sdtPr>
    <w:sdtContent>
      <w:p w:rsidR="00622609" w:rsidRDefault="00AA6FA4" w:rsidP="00622609">
        <w:pPr>
          <w:pStyle w:val="Header"/>
          <w:jc w:val="right"/>
        </w:pPr>
        <w:fldSimple w:instr=" PAGE   \* MERGEFORMAT ">
          <w:r w:rsidR="00571C35">
            <w:rPr>
              <w:noProof/>
            </w:rPr>
            <w:t>14</w:t>
          </w:r>
        </w:fldSimple>
      </w:p>
    </w:sdtContent>
  </w:sdt>
  <w:p w:rsidR="00D54350" w:rsidRPr="00EB5CA1" w:rsidRDefault="00D54350" w:rsidP="00EB5CA1">
    <w:pPr>
      <w:pStyle w:val="Header"/>
      <w:tabs>
        <w:tab w:val="clear" w:pos="4680"/>
        <w:tab w:val="clear" w:pos="9360"/>
        <w:tab w:val="left" w:pos="7580"/>
      </w:tabs>
      <w:jc w:val="right"/>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3BE"/>
    <w:multiLevelType w:val="hybridMultilevel"/>
    <w:tmpl w:val="1602ABA2"/>
    <w:lvl w:ilvl="0" w:tplc="04210001">
      <w:start w:val="1"/>
      <w:numFmt w:val="bullet"/>
      <w:lvlText w:val=""/>
      <w:lvlJc w:val="left"/>
      <w:pPr>
        <w:ind w:left="1077" w:hanging="360"/>
      </w:pPr>
      <w:rPr>
        <w:rFonts w:ascii="Symbol" w:hAnsi="Symbol"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1">
    <w:nsid w:val="031D2152"/>
    <w:multiLevelType w:val="hybridMultilevel"/>
    <w:tmpl w:val="A5F888A2"/>
    <w:lvl w:ilvl="0" w:tplc="26EEFDB4">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4D22DDD"/>
    <w:multiLevelType w:val="multilevel"/>
    <w:tmpl w:val="569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C6627"/>
    <w:multiLevelType w:val="hybridMultilevel"/>
    <w:tmpl w:val="E87C9A6C"/>
    <w:lvl w:ilvl="0" w:tplc="D69CB838">
      <w:start w:val="1"/>
      <w:numFmt w:val="decimal"/>
      <w:lvlText w:val="%1)"/>
      <w:lvlJc w:val="left"/>
      <w:pPr>
        <w:ind w:left="1077" w:hanging="360"/>
      </w:pPr>
      <w:rPr>
        <w:rFonts w:hint="default"/>
        <w:i/>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
    <w:nsid w:val="159E0B90"/>
    <w:multiLevelType w:val="hybridMultilevel"/>
    <w:tmpl w:val="6CE4D4F8"/>
    <w:lvl w:ilvl="0" w:tplc="C3C02166">
      <w:start w:val="1"/>
      <w:numFmt w:val="lowerLetter"/>
      <w:lvlText w:val="%1."/>
      <w:lvlJc w:val="left"/>
      <w:pPr>
        <w:ind w:left="717" w:hanging="360"/>
      </w:pPr>
      <w:rPr>
        <w:rFonts w:hint="default"/>
        <w:b w:val="0"/>
        <w:bCs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20226C54"/>
    <w:multiLevelType w:val="hybridMultilevel"/>
    <w:tmpl w:val="57B2995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23A77653"/>
    <w:multiLevelType w:val="hybridMultilevel"/>
    <w:tmpl w:val="766A1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251703"/>
    <w:multiLevelType w:val="hybridMultilevel"/>
    <w:tmpl w:val="BEE6FF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FF1333"/>
    <w:multiLevelType w:val="hybridMultilevel"/>
    <w:tmpl w:val="7262B9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4A31408"/>
    <w:multiLevelType w:val="hybridMultilevel"/>
    <w:tmpl w:val="D5E67884"/>
    <w:lvl w:ilvl="0" w:tplc="91C22F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CDA3A1E"/>
    <w:multiLevelType w:val="hybridMultilevel"/>
    <w:tmpl w:val="599409B4"/>
    <w:lvl w:ilvl="0" w:tplc="B2EE0422">
      <w:start w:val="1"/>
      <w:numFmt w:val="lowerLetter"/>
      <w:lvlText w:val="%1."/>
      <w:lvlJc w:val="left"/>
      <w:pPr>
        <w:ind w:left="1284" w:hanging="360"/>
      </w:pPr>
      <w:rPr>
        <w:rFonts w:asciiTheme="majorBidi" w:eastAsiaTheme="minorHAnsi" w:hAnsiTheme="majorBidi" w:cstheme="majorBidi"/>
        <w:color w:val="000000" w:themeColor="text1"/>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11">
    <w:nsid w:val="3D360B02"/>
    <w:multiLevelType w:val="hybridMultilevel"/>
    <w:tmpl w:val="413CF736"/>
    <w:lvl w:ilvl="0" w:tplc="04210011">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12">
    <w:nsid w:val="404252B0"/>
    <w:multiLevelType w:val="hybridMultilevel"/>
    <w:tmpl w:val="E682A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C34F41"/>
    <w:multiLevelType w:val="multilevel"/>
    <w:tmpl w:val="6072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44E96"/>
    <w:multiLevelType w:val="hybridMultilevel"/>
    <w:tmpl w:val="3DDC6D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A15408"/>
    <w:multiLevelType w:val="hybridMultilevel"/>
    <w:tmpl w:val="1996F2C0"/>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4ACF2EEE"/>
    <w:multiLevelType w:val="hybridMultilevel"/>
    <w:tmpl w:val="8834D096"/>
    <w:lvl w:ilvl="0" w:tplc="9D0075A8">
      <w:start w:val="1"/>
      <w:numFmt w:val="lowerLetter"/>
      <w:lvlText w:val="%1)"/>
      <w:lvlJc w:val="left"/>
      <w:pPr>
        <w:ind w:left="1432" w:hanging="360"/>
      </w:pPr>
      <w:rPr>
        <w:rFonts w:asciiTheme="majorBidi" w:eastAsiaTheme="minorHAnsi" w:hAnsiTheme="majorBidi" w:cstheme="majorBidi"/>
      </w:r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17">
    <w:nsid w:val="4D6136FA"/>
    <w:multiLevelType w:val="hybridMultilevel"/>
    <w:tmpl w:val="B90A477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8">
    <w:nsid w:val="4F830982"/>
    <w:multiLevelType w:val="hybridMultilevel"/>
    <w:tmpl w:val="4AC85F9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B84966"/>
    <w:multiLevelType w:val="hybridMultilevel"/>
    <w:tmpl w:val="8152CBD6"/>
    <w:lvl w:ilvl="0" w:tplc="0421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4617E6"/>
    <w:multiLevelType w:val="hybridMultilevel"/>
    <w:tmpl w:val="4FC83ED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1">
    <w:nsid w:val="54AF173D"/>
    <w:multiLevelType w:val="hybridMultilevel"/>
    <w:tmpl w:val="C2AE128E"/>
    <w:lvl w:ilvl="0" w:tplc="04210001">
      <w:start w:val="1"/>
      <w:numFmt w:val="bullet"/>
      <w:lvlText w:val=""/>
      <w:lvlJc w:val="left"/>
      <w:pPr>
        <w:ind w:left="1861" w:hanging="360"/>
      </w:pPr>
      <w:rPr>
        <w:rFonts w:ascii="Symbol" w:hAnsi="Symbol" w:hint="default"/>
      </w:rPr>
    </w:lvl>
    <w:lvl w:ilvl="1" w:tplc="04210003" w:tentative="1">
      <w:start w:val="1"/>
      <w:numFmt w:val="bullet"/>
      <w:lvlText w:val="o"/>
      <w:lvlJc w:val="left"/>
      <w:pPr>
        <w:ind w:left="2581" w:hanging="360"/>
      </w:pPr>
      <w:rPr>
        <w:rFonts w:ascii="Courier New" w:hAnsi="Courier New" w:cs="Courier New" w:hint="default"/>
      </w:rPr>
    </w:lvl>
    <w:lvl w:ilvl="2" w:tplc="04210005" w:tentative="1">
      <w:start w:val="1"/>
      <w:numFmt w:val="bullet"/>
      <w:lvlText w:val=""/>
      <w:lvlJc w:val="left"/>
      <w:pPr>
        <w:ind w:left="3301" w:hanging="360"/>
      </w:pPr>
      <w:rPr>
        <w:rFonts w:ascii="Wingdings" w:hAnsi="Wingdings" w:hint="default"/>
      </w:rPr>
    </w:lvl>
    <w:lvl w:ilvl="3" w:tplc="04210001" w:tentative="1">
      <w:start w:val="1"/>
      <w:numFmt w:val="bullet"/>
      <w:lvlText w:val=""/>
      <w:lvlJc w:val="left"/>
      <w:pPr>
        <w:ind w:left="4021" w:hanging="360"/>
      </w:pPr>
      <w:rPr>
        <w:rFonts w:ascii="Symbol" w:hAnsi="Symbol" w:hint="default"/>
      </w:rPr>
    </w:lvl>
    <w:lvl w:ilvl="4" w:tplc="04210003" w:tentative="1">
      <w:start w:val="1"/>
      <w:numFmt w:val="bullet"/>
      <w:lvlText w:val="o"/>
      <w:lvlJc w:val="left"/>
      <w:pPr>
        <w:ind w:left="4741" w:hanging="360"/>
      </w:pPr>
      <w:rPr>
        <w:rFonts w:ascii="Courier New" w:hAnsi="Courier New" w:cs="Courier New" w:hint="default"/>
      </w:rPr>
    </w:lvl>
    <w:lvl w:ilvl="5" w:tplc="04210005" w:tentative="1">
      <w:start w:val="1"/>
      <w:numFmt w:val="bullet"/>
      <w:lvlText w:val=""/>
      <w:lvlJc w:val="left"/>
      <w:pPr>
        <w:ind w:left="5461" w:hanging="360"/>
      </w:pPr>
      <w:rPr>
        <w:rFonts w:ascii="Wingdings" w:hAnsi="Wingdings" w:hint="default"/>
      </w:rPr>
    </w:lvl>
    <w:lvl w:ilvl="6" w:tplc="04210001" w:tentative="1">
      <w:start w:val="1"/>
      <w:numFmt w:val="bullet"/>
      <w:lvlText w:val=""/>
      <w:lvlJc w:val="left"/>
      <w:pPr>
        <w:ind w:left="6181" w:hanging="360"/>
      </w:pPr>
      <w:rPr>
        <w:rFonts w:ascii="Symbol" w:hAnsi="Symbol" w:hint="default"/>
      </w:rPr>
    </w:lvl>
    <w:lvl w:ilvl="7" w:tplc="04210003" w:tentative="1">
      <w:start w:val="1"/>
      <w:numFmt w:val="bullet"/>
      <w:lvlText w:val="o"/>
      <w:lvlJc w:val="left"/>
      <w:pPr>
        <w:ind w:left="6901" w:hanging="360"/>
      </w:pPr>
      <w:rPr>
        <w:rFonts w:ascii="Courier New" w:hAnsi="Courier New" w:cs="Courier New" w:hint="default"/>
      </w:rPr>
    </w:lvl>
    <w:lvl w:ilvl="8" w:tplc="04210005" w:tentative="1">
      <w:start w:val="1"/>
      <w:numFmt w:val="bullet"/>
      <w:lvlText w:val=""/>
      <w:lvlJc w:val="left"/>
      <w:pPr>
        <w:ind w:left="7621" w:hanging="360"/>
      </w:pPr>
      <w:rPr>
        <w:rFonts w:ascii="Wingdings" w:hAnsi="Wingdings" w:hint="default"/>
      </w:rPr>
    </w:lvl>
  </w:abstractNum>
  <w:abstractNum w:abstractNumId="22">
    <w:nsid w:val="56757C8F"/>
    <w:multiLevelType w:val="hybridMultilevel"/>
    <w:tmpl w:val="E3001908"/>
    <w:lvl w:ilvl="0" w:tplc="8706803E">
      <w:start w:val="1"/>
      <w:numFmt w:val="lowerLetter"/>
      <w:lvlText w:val="%1."/>
      <w:lvlJc w:val="left"/>
      <w:pPr>
        <w:ind w:left="717" w:hanging="360"/>
      </w:pPr>
      <w:rPr>
        <w:rFonts w:ascii="Times New Roman" w:eastAsiaTheme="minorHAnsi" w:hAnsi="Times New Roman" w:cs="Times New Roman"/>
        <w:b w:val="0"/>
      </w:rPr>
    </w:lvl>
    <w:lvl w:ilvl="1" w:tplc="B88437BA">
      <w:start w:val="1"/>
      <w:numFmt w:val="decimal"/>
      <w:lvlText w:val="(%2)"/>
      <w:lvlJc w:val="left"/>
      <w:pPr>
        <w:ind w:left="1437" w:hanging="360"/>
      </w:pPr>
      <w:rPr>
        <w:rFonts w:hint="default"/>
      </w:r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575057F6"/>
    <w:multiLevelType w:val="hybridMultilevel"/>
    <w:tmpl w:val="1F927A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754AF0"/>
    <w:multiLevelType w:val="hybridMultilevel"/>
    <w:tmpl w:val="8ECCD482"/>
    <w:lvl w:ilvl="0" w:tplc="0F0C8D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BDB3219"/>
    <w:multiLevelType w:val="hybridMultilevel"/>
    <w:tmpl w:val="41C22B74"/>
    <w:lvl w:ilvl="0" w:tplc="04210001">
      <w:start w:val="1"/>
      <w:numFmt w:val="bullet"/>
      <w:lvlText w:val=""/>
      <w:lvlJc w:val="left"/>
      <w:pPr>
        <w:ind w:left="1077" w:hanging="360"/>
      </w:pPr>
      <w:rPr>
        <w:rFonts w:ascii="Symbol" w:hAnsi="Symbol"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26">
    <w:nsid w:val="5F1275EA"/>
    <w:multiLevelType w:val="hybridMultilevel"/>
    <w:tmpl w:val="DC24EB1A"/>
    <w:lvl w:ilvl="0" w:tplc="04210005">
      <w:start w:val="1"/>
      <w:numFmt w:val="bullet"/>
      <w:lvlText w:val=""/>
      <w:lvlJc w:val="left"/>
      <w:pPr>
        <w:ind w:left="1284" w:hanging="360"/>
      </w:pPr>
      <w:rPr>
        <w:rFonts w:ascii="Wingdings" w:hAnsi="Wingding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27">
    <w:nsid w:val="5F592230"/>
    <w:multiLevelType w:val="hybridMultilevel"/>
    <w:tmpl w:val="A44459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D10DE8"/>
    <w:multiLevelType w:val="hybridMultilevel"/>
    <w:tmpl w:val="D5EEA0EA"/>
    <w:lvl w:ilvl="0" w:tplc="D9D6A6EE">
      <w:start w:val="1"/>
      <w:numFmt w:val="upperLetter"/>
      <w:lvlText w:val="%1."/>
      <w:lvlJc w:val="left"/>
      <w:pPr>
        <w:ind w:left="360" w:hanging="360"/>
      </w:pPr>
      <w:rPr>
        <w:rFonts w:hint="default"/>
        <w:b/>
      </w:rPr>
    </w:lvl>
    <w:lvl w:ilvl="1" w:tplc="B88437BA">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E074C4"/>
    <w:multiLevelType w:val="multilevel"/>
    <w:tmpl w:val="BE14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94255C"/>
    <w:multiLevelType w:val="hybridMultilevel"/>
    <w:tmpl w:val="EA0EBA5E"/>
    <w:lvl w:ilvl="0" w:tplc="2C784CAE">
      <w:start w:val="1"/>
      <w:numFmt w:val="decimal"/>
      <w:lvlText w:val="%1)"/>
      <w:lvlJc w:val="left"/>
      <w:pPr>
        <w:ind w:left="1284" w:hanging="360"/>
      </w:pPr>
      <w:rPr>
        <w:rFonts w:asciiTheme="majorBidi" w:eastAsiaTheme="minorHAnsi" w:hAnsiTheme="majorBidi" w:cstheme="majorBidi"/>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31">
    <w:nsid w:val="6E7F5107"/>
    <w:multiLevelType w:val="hybridMultilevel"/>
    <w:tmpl w:val="D6260758"/>
    <w:lvl w:ilvl="0" w:tplc="AB9861CA">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2">
    <w:nsid w:val="6EA03C60"/>
    <w:multiLevelType w:val="hybridMultilevel"/>
    <w:tmpl w:val="F58E0544"/>
    <w:lvl w:ilvl="0" w:tplc="04210011">
      <w:start w:val="1"/>
      <w:numFmt w:val="decimal"/>
      <w:lvlText w:val="%1)"/>
      <w:lvlJc w:val="left"/>
      <w:pPr>
        <w:ind w:left="1644" w:hanging="360"/>
      </w:pPr>
      <w:rPr>
        <w:rFonts w:hint="default"/>
      </w:r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33">
    <w:nsid w:val="74995C03"/>
    <w:multiLevelType w:val="hybridMultilevel"/>
    <w:tmpl w:val="56DA4690"/>
    <w:lvl w:ilvl="0" w:tplc="5060F37C">
      <w:start w:val="1"/>
      <w:numFmt w:val="decimal"/>
      <w:lvlText w:val="%1)"/>
      <w:lvlJc w:val="left"/>
      <w:pPr>
        <w:ind w:left="1074" w:hanging="360"/>
      </w:pPr>
      <w:rPr>
        <w:rFonts w:hint="default"/>
        <w:b w:val="0"/>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4">
    <w:nsid w:val="77391DAE"/>
    <w:multiLevelType w:val="hybridMultilevel"/>
    <w:tmpl w:val="B82ABF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8FC330F"/>
    <w:multiLevelType w:val="hybridMultilevel"/>
    <w:tmpl w:val="7BB8AD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630DF8"/>
    <w:multiLevelType w:val="hybridMultilevel"/>
    <w:tmpl w:val="2EB8C51E"/>
    <w:lvl w:ilvl="0" w:tplc="C69604A6">
      <w:start w:val="1"/>
      <w:numFmt w:val="decimal"/>
      <w:lvlText w:val="%1)"/>
      <w:lvlJc w:val="left"/>
      <w:pPr>
        <w:ind w:left="1852" w:hanging="360"/>
      </w:pPr>
      <w:rPr>
        <w:rFonts w:asciiTheme="majorBidi" w:eastAsia="Times New Roman" w:hAnsiTheme="majorBidi" w:cstheme="majorBidi"/>
      </w:rPr>
    </w:lvl>
    <w:lvl w:ilvl="1" w:tplc="04210019" w:tentative="1">
      <w:start w:val="1"/>
      <w:numFmt w:val="lowerLetter"/>
      <w:lvlText w:val="%2."/>
      <w:lvlJc w:val="left"/>
      <w:pPr>
        <w:ind w:left="2572" w:hanging="360"/>
      </w:pPr>
    </w:lvl>
    <w:lvl w:ilvl="2" w:tplc="0421001B" w:tentative="1">
      <w:start w:val="1"/>
      <w:numFmt w:val="lowerRoman"/>
      <w:lvlText w:val="%3."/>
      <w:lvlJc w:val="right"/>
      <w:pPr>
        <w:ind w:left="3292" w:hanging="180"/>
      </w:pPr>
    </w:lvl>
    <w:lvl w:ilvl="3" w:tplc="0421000F" w:tentative="1">
      <w:start w:val="1"/>
      <w:numFmt w:val="decimal"/>
      <w:lvlText w:val="%4."/>
      <w:lvlJc w:val="left"/>
      <w:pPr>
        <w:ind w:left="4012" w:hanging="360"/>
      </w:pPr>
    </w:lvl>
    <w:lvl w:ilvl="4" w:tplc="04210019" w:tentative="1">
      <w:start w:val="1"/>
      <w:numFmt w:val="lowerLetter"/>
      <w:lvlText w:val="%5."/>
      <w:lvlJc w:val="left"/>
      <w:pPr>
        <w:ind w:left="4732" w:hanging="360"/>
      </w:pPr>
    </w:lvl>
    <w:lvl w:ilvl="5" w:tplc="0421001B" w:tentative="1">
      <w:start w:val="1"/>
      <w:numFmt w:val="lowerRoman"/>
      <w:lvlText w:val="%6."/>
      <w:lvlJc w:val="right"/>
      <w:pPr>
        <w:ind w:left="5452" w:hanging="180"/>
      </w:pPr>
    </w:lvl>
    <w:lvl w:ilvl="6" w:tplc="0421000F" w:tentative="1">
      <w:start w:val="1"/>
      <w:numFmt w:val="decimal"/>
      <w:lvlText w:val="%7."/>
      <w:lvlJc w:val="left"/>
      <w:pPr>
        <w:ind w:left="6172" w:hanging="360"/>
      </w:pPr>
    </w:lvl>
    <w:lvl w:ilvl="7" w:tplc="04210019" w:tentative="1">
      <w:start w:val="1"/>
      <w:numFmt w:val="lowerLetter"/>
      <w:lvlText w:val="%8."/>
      <w:lvlJc w:val="left"/>
      <w:pPr>
        <w:ind w:left="6892" w:hanging="360"/>
      </w:pPr>
    </w:lvl>
    <w:lvl w:ilvl="8" w:tplc="0421001B" w:tentative="1">
      <w:start w:val="1"/>
      <w:numFmt w:val="lowerRoman"/>
      <w:lvlText w:val="%9."/>
      <w:lvlJc w:val="right"/>
      <w:pPr>
        <w:ind w:left="7612" w:hanging="180"/>
      </w:pPr>
    </w:lvl>
  </w:abstractNum>
  <w:abstractNum w:abstractNumId="37">
    <w:nsid w:val="79643156"/>
    <w:multiLevelType w:val="hybridMultilevel"/>
    <w:tmpl w:val="B9DE2904"/>
    <w:lvl w:ilvl="0" w:tplc="C1DA729E">
      <w:start w:val="1"/>
      <w:numFmt w:val="lowerLetter"/>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38">
    <w:nsid w:val="7C3A1F5A"/>
    <w:multiLevelType w:val="hybridMultilevel"/>
    <w:tmpl w:val="DA5EC216"/>
    <w:lvl w:ilvl="0" w:tplc="04210011">
      <w:start w:val="1"/>
      <w:numFmt w:val="decimal"/>
      <w:lvlText w:val="%1)"/>
      <w:lvlJc w:val="left"/>
      <w:pPr>
        <w:ind w:left="1647" w:hanging="360"/>
      </w:pPr>
      <w:rPr>
        <w:b w:val="0"/>
      </w:rPr>
    </w:lvl>
    <w:lvl w:ilvl="1" w:tplc="B88437BA">
      <w:start w:val="1"/>
      <w:numFmt w:val="decimal"/>
      <w:lvlText w:val="(%2)"/>
      <w:lvlJc w:val="left"/>
      <w:pPr>
        <w:ind w:left="2367" w:hanging="360"/>
      </w:pPr>
      <w:rPr>
        <w:rFonts w:hint="default"/>
      </w:r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9">
    <w:nsid w:val="7E11192D"/>
    <w:multiLevelType w:val="hybridMultilevel"/>
    <w:tmpl w:val="113C85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25137B"/>
    <w:multiLevelType w:val="hybridMultilevel"/>
    <w:tmpl w:val="051EAE66"/>
    <w:lvl w:ilvl="0" w:tplc="04210011">
      <w:start w:val="1"/>
      <w:numFmt w:val="decimal"/>
      <w:lvlText w:val="%1)"/>
      <w:lvlJc w:val="left"/>
      <w:pPr>
        <w:ind w:left="1647" w:hanging="360"/>
      </w:p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num w:numId="1">
    <w:abstractNumId w:val="28"/>
  </w:num>
  <w:num w:numId="2">
    <w:abstractNumId w:val="15"/>
  </w:num>
  <w:num w:numId="3">
    <w:abstractNumId w:val="30"/>
  </w:num>
  <w:num w:numId="4">
    <w:abstractNumId w:val="11"/>
  </w:num>
  <w:num w:numId="5">
    <w:abstractNumId w:val="4"/>
  </w:num>
  <w:num w:numId="6">
    <w:abstractNumId w:val="31"/>
  </w:num>
  <w:num w:numId="7">
    <w:abstractNumId w:val="16"/>
  </w:num>
  <w:num w:numId="8">
    <w:abstractNumId w:val="33"/>
  </w:num>
  <w:num w:numId="9">
    <w:abstractNumId w:val="22"/>
  </w:num>
  <w:num w:numId="10">
    <w:abstractNumId w:val="19"/>
  </w:num>
  <w:num w:numId="11">
    <w:abstractNumId w:val="37"/>
  </w:num>
  <w:num w:numId="12">
    <w:abstractNumId w:val="10"/>
  </w:num>
  <w:num w:numId="13">
    <w:abstractNumId w:val="26"/>
  </w:num>
  <w:num w:numId="14">
    <w:abstractNumId w:val="7"/>
  </w:num>
  <w:num w:numId="15">
    <w:abstractNumId w:val="24"/>
  </w:num>
  <w:num w:numId="16">
    <w:abstractNumId w:val="38"/>
  </w:num>
  <w:num w:numId="17">
    <w:abstractNumId w:val="32"/>
  </w:num>
  <w:num w:numId="18">
    <w:abstractNumId w:val="40"/>
  </w:num>
  <w:num w:numId="19">
    <w:abstractNumId w:val="8"/>
  </w:num>
  <w:num w:numId="20">
    <w:abstractNumId w:val="36"/>
  </w:num>
  <w:num w:numId="21">
    <w:abstractNumId w:val="27"/>
  </w:num>
  <w:num w:numId="22">
    <w:abstractNumId w:val="6"/>
  </w:num>
  <w:num w:numId="23">
    <w:abstractNumId w:val="35"/>
  </w:num>
  <w:num w:numId="24">
    <w:abstractNumId w:val="9"/>
  </w:num>
  <w:num w:numId="25">
    <w:abstractNumId w:val="18"/>
  </w:num>
  <w:num w:numId="26">
    <w:abstractNumId w:val="23"/>
  </w:num>
  <w:num w:numId="27">
    <w:abstractNumId w:val="29"/>
  </w:num>
  <w:num w:numId="28">
    <w:abstractNumId w:val="2"/>
  </w:num>
  <w:num w:numId="29">
    <w:abstractNumId w:val="13"/>
  </w:num>
  <w:num w:numId="30">
    <w:abstractNumId w:val="0"/>
  </w:num>
  <w:num w:numId="31">
    <w:abstractNumId w:val="17"/>
  </w:num>
  <w:num w:numId="32">
    <w:abstractNumId w:val="34"/>
  </w:num>
  <w:num w:numId="33">
    <w:abstractNumId w:val="5"/>
  </w:num>
  <w:num w:numId="34">
    <w:abstractNumId w:val="12"/>
  </w:num>
  <w:num w:numId="35">
    <w:abstractNumId w:val="1"/>
  </w:num>
  <w:num w:numId="36">
    <w:abstractNumId w:val="25"/>
  </w:num>
  <w:num w:numId="37">
    <w:abstractNumId w:val="3"/>
  </w:num>
  <w:num w:numId="38">
    <w:abstractNumId w:val="20"/>
  </w:num>
  <w:num w:numId="39">
    <w:abstractNumId w:val="21"/>
  </w:num>
  <w:num w:numId="40">
    <w:abstractNumId w:val="14"/>
  </w:num>
  <w:num w:numId="41">
    <w:abstractNumId w:val="3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60418">
      <o:colormenu v:ext="edit" strokecolor="none"/>
    </o:shapedefaults>
  </w:hdrShapeDefaults>
  <w:footnotePr>
    <w:footnote w:id="0"/>
    <w:footnote w:id="1"/>
  </w:footnotePr>
  <w:endnotePr>
    <w:endnote w:id="0"/>
    <w:endnote w:id="1"/>
  </w:endnotePr>
  <w:compat/>
  <w:rsids>
    <w:rsidRoot w:val="005C6239"/>
    <w:rsid w:val="0000272D"/>
    <w:rsid w:val="00003E29"/>
    <w:rsid w:val="0000638F"/>
    <w:rsid w:val="00007523"/>
    <w:rsid w:val="00010E8D"/>
    <w:rsid w:val="0001434F"/>
    <w:rsid w:val="00015B9B"/>
    <w:rsid w:val="00020B83"/>
    <w:rsid w:val="00022F71"/>
    <w:rsid w:val="00023B46"/>
    <w:rsid w:val="0002526D"/>
    <w:rsid w:val="000257FC"/>
    <w:rsid w:val="00025FCB"/>
    <w:rsid w:val="00030F4E"/>
    <w:rsid w:val="00032BAF"/>
    <w:rsid w:val="0003359E"/>
    <w:rsid w:val="00035197"/>
    <w:rsid w:val="000358F1"/>
    <w:rsid w:val="0003652A"/>
    <w:rsid w:val="0004061F"/>
    <w:rsid w:val="000408D5"/>
    <w:rsid w:val="00043304"/>
    <w:rsid w:val="000440A1"/>
    <w:rsid w:val="00044C1E"/>
    <w:rsid w:val="000450AA"/>
    <w:rsid w:val="00047555"/>
    <w:rsid w:val="00050049"/>
    <w:rsid w:val="00050B06"/>
    <w:rsid w:val="000547A4"/>
    <w:rsid w:val="000548B8"/>
    <w:rsid w:val="00054B3E"/>
    <w:rsid w:val="000554F8"/>
    <w:rsid w:val="00057BC8"/>
    <w:rsid w:val="000602BE"/>
    <w:rsid w:val="00060ABF"/>
    <w:rsid w:val="00063327"/>
    <w:rsid w:val="00064957"/>
    <w:rsid w:val="00065D08"/>
    <w:rsid w:val="0006615C"/>
    <w:rsid w:val="00067F7F"/>
    <w:rsid w:val="000713A6"/>
    <w:rsid w:val="000729FD"/>
    <w:rsid w:val="00072D3C"/>
    <w:rsid w:val="00073AB8"/>
    <w:rsid w:val="00073ADB"/>
    <w:rsid w:val="0007521F"/>
    <w:rsid w:val="00075452"/>
    <w:rsid w:val="00075489"/>
    <w:rsid w:val="00076257"/>
    <w:rsid w:val="00076441"/>
    <w:rsid w:val="00080493"/>
    <w:rsid w:val="000814DE"/>
    <w:rsid w:val="000818E8"/>
    <w:rsid w:val="00081B97"/>
    <w:rsid w:val="00083A59"/>
    <w:rsid w:val="00086356"/>
    <w:rsid w:val="00087616"/>
    <w:rsid w:val="000878F3"/>
    <w:rsid w:val="00090407"/>
    <w:rsid w:val="00090F15"/>
    <w:rsid w:val="00090FFF"/>
    <w:rsid w:val="0009133C"/>
    <w:rsid w:val="0009470F"/>
    <w:rsid w:val="000964A4"/>
    <w:rsid w:val="00097FFA"/>
    <w:rsid w:val="000A24CB"/>
    <w:rsid w:val="000A2BEE"/>
    <w:rsid w:val="000A42A9"/>
    <w:rsid w:val="000A4F37"/>
    <w:rsid w:val="000B031C"/>
    <w:rsid w:val="000B3787"/>
    <w:rsid w:val="000B5E15"/>
    <w:rsid w:val="000B651C"/>
    <w:rsid w:val="000C268F"/>
    <w:rsid w:val="000C4692"/>
    <w:rsid w:val="000C4AF7"/>
    <w:rsid w:val="000C7B1E"/>
    <w:rsid w:val="000D05C6"/>
    <w:rsid w:val="000D2CE8"/>
    <w:rsid w:val="000D480B"/>
    <w:rsid w:val="000D58A0"/>
    <w:rsid w:val="000F05E5"/>
    <w:rsid w:val="000F12ED"/>
    <w:rsid w:val="000F15D1"/>
    <w:rsid w:val="000F1EF0"/>
    <w:rsid w:val="000F2FFF"/>
    <w:rsid w:val="000F441E"/>
    <w:rsid w:val="000F4ABA"/>
    <w:rsid w:val="000F7573"/>
    <w:rsid w:val="001001D8"/>
    <w:rsid w:val="0010390B"/>
    <w:rsid w:val="00103E48"/>
    <w:rsid w:val="00105E3E"/>
    <w:rsid w:val="00111A42"/>
    <w:rsid w:val="00113746"/>
    <w:rsid w:val="00115EA6"/>
    <w:rsid w:val="00117828"/>
    <w:rsid w:val="00120AA5"/>
    <w:rsid w:val="00121C2E"/>
    <w:rsid w:val="00121EA2"/>
    <w:rsid w:val="00123018"/>
    <w:rsid w:val="0012678E"/>
    <w:rsid w:val="00130EF1"/>
    <w:rsid w:val="0013225C"/>
    <w:rsid w:val="00132C7F"/>
    <w:rsid w:val="00134A29"/>
    <w:rsid w:val="00136035"/>
    <w:rsid w:val="00136C82"/>
    <w:rsid w:val="00137595"/>
    <w:rsid w:val="00137869"/>
    <w:rsid w:val="00137A05"/>
    <w:rsid w:val="00140230"/>
    <w:rsid w:val="00140C36"/>
    <w:rsid w:val="00140F2B"/>
    <w:rsid w:val="00143486"/>
    <w:rsid w:val="00143E72"/>
    <w:rsid w:val="001447E6"/>
    <w:rsid w:val="0014518E"/>
    <w:rsid w:val="001458AF"/>
    <w:rsid w:val="00151B23"/>
    <w:rsid w:val="00151E5E"/>
    <w:rsid w:val="001524F0"/>
    <w:rsid w:val="00153832"/>
    <w:rsid w:val="0015542D"/>
    <w:rsid w:val="001568A3"/>
    <w:rsid w:val="00156A4E"/>
    <w:rsid w:val="001573C5"/>
    <w:rsid w:val="00161DBD"/>
    <w:rsid w:val="001659E0"/>
    <w:rsid w:val="0016617A"/>
    <w:rsid w:val="001674D1"/>
    <w:rsid w:val="0016795A"/>
    <w:rsid w:val="00171201"/>
    <w:rsid w:val="0017235B"/>
    <w:rsid w:val="001730F8"/>
    <w:rsid w:val="001738D0"/>
    <w:rsid w:val="00177A0E"/>
    <w:rsid w:val="001803F1"/>
    <w:rsid w:val="00180DD0"/>
    <w:rsid w:val="00181BBC"/>
    <w:rsid w:val="00181D3F"/>
    <w:rsid w:val="00186D43"/>
    <w:rsid w:val="00187CB1"/>
    <w:rsid w:val="00191F83"/>
    <w:rsid w:val="00194DCF"/>
    <w:rsid w:val="00195E82"/>
    <w:rsid w:val="00197041"/>
    <w:rsid w:val="001A276A"/>
    <w:rsid w:val="001A384A"/>
    <w:rsid w:val="001A48CA"/>
    <w:rsid w:val="001A70F2"/>
    <w:rsid w:val="001A7588"/>
    <w:rsid w:val="001A7F92"/>
    <w:rsid w:val="001B0122"/>
    <w:rsid w:val="001B061B"/>
    <w:rsid w:val="001C5B55"/>
    <w:rsid w:val="001C6098"/>
    <w:rsid w:val="001C762B"/>
    <w:rsid w:val="001D5F3E"/>
    <w:rsid w:val="001D63DD"/>
    <w:rsid w:val="001D7935"/>
    <w:rsid w:val="001E07B9"/>
    <w:rsid w:val="001E1286"/>
    <w:rsid w:val="001E1536"/>
    <w:rsid w:val="001E1E21"/>
    <w:rsid w:val="001E2DE0"/>
    <w:rsid w:val="001E3105"/>
    <w:rsid w:val="001E4949"/>
    <w:rsid w:val="001E6E65"/>
    <w:rsid w:val="001E6E67"/>
    <w:rsid w:val="001E6E8A"/>
    <w:rsid w:val="001F5466"/>
    <w:rsid w:val="001F5563"/>
    <w:rsid w:val="001F674F"/>
    <w:rsid w:val="001F6BB3"/>
    <w:rsid w:val="00200F39"/>
    <w:rsid w:val="00201F02"/>
    <w:rsid w:val="002021F4"/>
    <w:rsid w:val="00202F47"/>
    <w:rsid w:val="00210B0F"/>
    <w:rsid w:val="00211473"/>
    <w:rsid w:val="0021728A"/>
    <w:rsid w:val="00224716"/>
    <w:rsid w:val="0022613E"/>
    <w:rsid w:val="00226D5A"/>
    <w:rsid w:val="00227BEB"/>
    <w:rsid w:val="00234452"/>
    <w:rsid w:val="00236447"/>
    <w:rsid w:val="00237674"/>
    <w:rsid w:val="00237CCA"/>
    <w:rsid w:val="002419F0"/>
    <w:rsid w:val="00242584"/>
    <w:rsid w:val="00243FEE"/>
    <w:rsid w:val="00245C99"/>
    <w:rsid w:val="00246B16"/>
    <w:rsid w:val="00247EE9"/>
    <w:rsid w:val="00257D98"/>
    <w:rsid w:val="002614A0"/>
    <w:rsid w:val="002619E5"/>
    <w:rsid w:val="00262FD8"/>
    <w:rsid w:val="0026345C"/>
    <w:rsid w:val="00264A98"/>
    <w:rsid w:val="0027289F"/>
    <w:rsid w:val="00276955"/>
    <w:rsid w:val="002778EC"/>
    <w:rsid w:val="002823D4"/>
    <w:rsid w:val="00282D00"/>
    <w:rsid w:val="00286C38"/>
    <w:rsid w:val="00287231"/>
    <w:rsid w:val="002901B1"/>
    <w:rsid w:val="00291A99"/>
    <w:rsid w:val="00291B60"/>
    <w:rsid w:val="002956AE"/>
    <w:rsid w:val="002957B0"/>
    <w:rsid w:val="00296125"/>
    <w:rsid w:val="0029683E"/>
    <w:rsid w:val="00296E7E"/>
    <w:rsid w:val="002A4A34"/>
    <w:rsid w:val="002B1792"/>
    <w:rsid w:val="002B2FF0"/>
    <w:rsid w:val="002B37EF"/>
    <w:rsid w:val="002B538E"/>
    <w:rsid w:val="002B54F2"/>
    <w:rsid w:val="002B7095"/>
    <w:rsid w:val="002C00ED"/>
    <w:rsid w:val="002C0B19"/>
    <w:rsid w:val="002C2524"/>
    <w:rsid w:val="002C37F5"/>
    <w:rsid w:val="002C467B"/>
    <w:rsid w:val="002C6072"/>
    <w:rsid w:val="002D4CD5"/>
    <w:rsid w:val="002D74AA"/>
    <w:rsid w:val="002D7E98"/>
    <w:rsid w:val="002E032E"/>
    <w:rsid w:val="002E097B"/>
    <w:rsid w:val="002E17B2"/>
    <w:rsid w:val="002E4135"/>
    <w:rsid w:val="002E6037"/>
    <w:rsid w:val="002F033F"/>
    <w:rsid w:val="002F2490"/>
    <w:rsid w:val="002F260C"/>
    <w:rsid w:val="002F3119"/>
    <w:rsid w:val="002F3FD6"/>
    <w:rsid w:val="002F6067"/>
    <w:rsid w:val="002F7D05"/>
    <w:rsid w:val="00300DB0"/>
    <w:rsid w:val="00303493"/>
    <w:rsid w:val="003045F0"/>
    <w:rsid w:val="003119EB"/>
    <w:rsid w:val="00313881"/>
    <w:rsid w:val="003171B1"/>
    <w:rsid w:val="00317706"/>
    <w:rsid w:val="003202F7"/>
    <w:rsid w:val="00322012"/>
    <w:rsid w:val="00322E22"/>
    <w:rsid w:val="0032331E"/>
    <w:rsid w:val="003240AA"/>
    <w:rsid w:val="003245D3"/>
    <w:rsid w:val="00326B79"/>
    <w:rsid w:val="0033114B"/>
    <w:rsid w:val="0033160C"/>
    <w:rsid w:val="0033202C"/>
    <w:rsid w:val="00332D45"/>
    <w:rsid w:val="00332F15"/>
    <w:rsid w:val="00334223"/>
    <w:rsid w:val="00334D5B"/>
    <w:rsid w:val="00337387"/>
    <w:rsid w:val="00337D6F"/>
    <w:rsid w:val="0034097F"/>
    <w:rsid w:val="00340C23"/>
    <w:rsid w:val="00340EF0"/>
    <w:rsid w:val="00341196"/>
    <w:rsid w:val="003425EC"/>
    <w:rsid w:val="0034297A"/>
    <w:rsid w:val="003451A1"/>
    <w:rsid w:val="00345213"/>
    <w:rsid w:val="00347497"/>
    <w:rsid w:val="00350252"/>
    <w:rsid w:val="00352E5C"/>
    <w:rsid w:val="003531F8"/>
    <w:rsid w:val="00357C1A"/>
    <w:rsid w:val="00361E09"/>
    <w:rsid w:val="00362EF9"/>
    <w:rsid w:val="00364762"/>
    <w:rsid w:val="00370DD3"/>
    <w:rsid w:val="00373714"/>
    <w:rsid w:val="003758E5"/>
    <w:rsid w:val="00375986"/>
    <w:rsid w:val="003765EA"/>
    <w:rsid w:val="00377A2F"/>
    <w:rsid w:val="00380F77"/>
    <w:rsid w:val="00382144"/>
    <w:rsid w:val="0038337C"/>
    <w:rsid w:val="00383A6A"/>
    <w:rsid w:val="00384EE4"/>
    <w:rsid w:val="00385324"/>
    <w:rsid w:val="003872F5"/>
    <w:rsid w:val="00387813"/>
    <w:rsid w:val="00391EC2"/>
    <w:rsid w:val="003938E3"/>
    <w:rsid w:val="003947F6"/>
    <w:rsid w:val="00394D0C"/>
    <w:rsid w:val="003A06CC"/>
    <w:rsid w:val="003A15AD"/>
    <w:rsid w:val="003A2159"/>
    <w:rsid w:val="003A28F8"/>
    <w:rsid w:val="003A3467"/>
    <w:rsid w:val="003A4224"/>
    <w:rsid w:val="003A4B21"/>
    <w:rsid w:val="003A59C4"/>
    <w:rsid w:val="003A7A23"/>
    <w:rsid w:val="003B15A1"/>
    <w:rsid w:val="003B4EFA"/>
    <w:rsid w:val="003B6BEB"/>
    <w:rsid w:val="003C1049"/>
    <w:rsid w:val="003C12FA"/>
    <w:rsid w:val="003C1B57"/>
    <w:rsid w:val="003C2973"/>
    <w:rsid w:val="003C38BB"/>
    <w:rsid w:val="003C6C5F"/>
    <w:rsid w:val="003D053A"/>
    <w:rsid w:val="003D0BDE"/>
    <w:rsid w:val="003D3045"/>
    <w:rsid w:val="003D58DD"/>
    <w:rsid w:val="003E0E55"/>
    <w:rsid w:val="003E199E"/>
    <w:rsid w:val="003E3422"/>
    <w:rsid w:val="003E3DD9"/>
    <w:rsid w:val="003F2B5E"/>
    <w:rsid w:val="003F5DE0"/>
    <w:rsid w:val="004006AB"/>
    <w:rsid w:val="004007F2"/>
    <w:rsid w:val="004018FE"/>
    <w:rsid w:val="004029AB"/>
    <w:rsid w:val="00404568"/>
    <w:rsid w:val="00405F41"/>
    <w:rsid w:val="00410192"/>
    <w:rsid w:val="0041104B"/>
    <w:rsid w:val="004120D3"/>
    <w:rsid w:val="00412209"/>
    <w:rsid w:val="00412C0D"/>
    <w:rsid w:val="0041364D"/>
    <w:rsid w:val="00414368"/>
    <w:rsid w:val="00414C30"/>
    <w:rsid w:val="0041646D"/>
    <w:rsid w:val="00417D94"/>
    <w:rsid w:val="0042029D"/>
    <w:rsid w:val="004205FD"/>
    <w:rsid w:val="00420BE9"/>
    <w:rsid w:val="0042148C"/>
    <w:rsid w:val="00421C45"/>
    <w:rsid w:val="00422701"/>
    <w:rsid w:val="0042307A"/>
    <w:rsid w:val="004230D6"/>
    <w:rsid w:val="00425AE5"/>
    <w:rsid w:val="0042668A"/>
    <w:rsid w:val="00427850"/>
    <w:rsid w:val="004325B9"/>
    <w:rsid w:val="004355C3"/>
    <w:rsid w:val="00440068"/>
    <w:rsid w:val="0044072A"/>
    <w:rsid w:val="00442234"/>
    <w:rsid w:val="00443471"/>
    <w:rsid w:val="00443C94"/>
    <w:rsid w:val="0045011B"/>
    <w:rsid w:val="004508C8"/>
    <w:rsid w:val="00451E5F"/>
    <w:rsid w:val="00452CEB"/>
    <w:rsid w:val="00454C7B"/>
    <w:rsid w:val="004554A2"/>
    <w:rsid w:val="0046229C"/>
    <w:rsid w:val="00462BB3"/>
    <w:rsid w:val="00466075"/>
    <w:rsid w:val="00470FA3"/>
    <w:rsid w:val="00472174"/>
    <w:rsid w:val="004725E9"/>
    <w:rsid w:val="00480380"/>
    <w:rsid w:val="00480C21"/>
    <w:rsid w:val="00481393"/>
    <w:rsid w:val="00482150"/>
    <w:rsid w:val="00482C3E"/>
    <w:rsid w:val="00482E77"/>
    <w:rsid w:val="00484CFD"/>
    <w:rsid w:val="004851DC"/>
    <w:rsid w:val="00486388"/>
    <w:rsid w:val="00490FF9"/>
    <w:rsid w:val="00491F0B"/>
    <w:rsid w:val="004930EB"/>
    <w:rsid w:val="004949AB"/>
    <w:rsid w:val="0049593A"/>
    <w:rsid w:val="004A0F94"/>
    <w:rsid w:val="004A1E23"/>
    <w:rsid w:val="004A2994"/>
    <w:rsid w:val="004A2C1F"/>
    <w:rsid w:val="004A63FF"/>
    <w:rsid w:val="004A7DD7"/>
    <w:rsid w:val="004B2A93"/>
    <w:rsid w:val="004B2C7B"/>
    <w:rsid w:val="004B40E4"/>
    <w:rsid w:val="004B51AD"/>
    <w:rsid w:val="004B6735"/>
    <w:rsid w:val="004B784C"/>
    <w:rsid w:val="004C17D1"/>
    <w:rsid w:val="004C3025"/>
    <w:rsid w:val="004C3AFB"/>
    <w:rsid w:val="004C3F50"/>
    <w:rsid w:val="004C67CA"/>
    <w:rsid w:val="004C6860"/>
    <w:rsid w:val="004C7DDC"/>
    <w:rsid w:val="004D073D"/>
    <w:rsid w:val="004D1039"/>
    <w:rsid w:val="004D1CF7"/>
    <w:rsid w:val="004D23A8"/>
    <w:rsid w:val="004D2AFD"/>
    <w:rsid w:val="004D2C05"/>
    <w:rsid w:val="004D58F3"/>
    <w:rsid w:val="004D65F5"/>
    <w:rsid w:val="004D7657"/>
    <w:rsid w:val="004E131C"/>
    <w:rsid w:val="004E1680"/>
    <w:rsid w:val="004E27A1"/>
    <w:rsid w:val="004E3E94"/>
    <w:rsid w:val="004E4271"/>
    <w:rsid w:val="004E7C90"/>
    <w:rsid w:val="004F0F1F"/>
    <w:rsid w:val="004F16BB"/>
    <w:rsid w:val="004F3BDC"/>
    <w:rsid w:val="004F4842"/>
    <w:rsid w:val="005019F2"/>
    <w:rsid w:val="005047F0"/>
    <w:rsid w:val="00504FAA"/>
    <w:rsid w:val="00505A46"/>
    <w:rsid w:val="005071CB"/>
    <w:rsid w:val="0051008C"/>
    <w:rsid w:val="00511DF5"/>
    <w:rsid w:val="00514861"/>
    <w:rsid w:val="005154A4"/>
    <w:rsid w:val="00520C71"/>
    <w:rsid w:val="005240FB"/>
    <w:rsid w:val="00524707"/>
    <w:rsid w:val="00525102"/>
    <w:rsid w:val="00526637"/>
    <w:rsid w:val="00534D98"/>
    <w:rsid w:val="005354D0"/>
    <w:rsid w:val="00537CB9"/>
    <w:rsid w:val="005408FC"/>
    <w:rsid w:val="00541599"/>
    <w:rsid w:val="005431FB"/>
    <w:rsid w:val="005443C8"/>
    <w:rsid w:val="005460F6"/>
    <w:rsid w:val="005521D8"/>
    <w:rsid w:val="00553675"/>
    <w:rsid w:val="00554F9B"/>
    <w:rsid w:val="0055583A"/>
    <w:rsid w:val="00556928"/>
    <w:rsid w:val="00561D53"/>
    <w:rsid w:val="00562FE8"/>
    <w:rsid w:val="00564F15"/>
    <w:rsid w:val="00567046"/>
    <w:rsid w:val="00570AD2"/>
    <w:rsid w:val="00571282"/>
    <w:rsid w:val="00571C35"/>
    <w:rsid w:val="00571D98"/>
    <w:rsid w:val="005727AB"/>
    <w:rsid w:val="00573464"/>
    <w:rsid w:val="0057532C"/>
    <w:rsid w:val="0057623B"/>
    <w:rsid w:val="00577248"/>
    <w:rsid w:val="005810AD"/>
    <w:rsid w:val="00581439"/>
    <w:rsid w:val="0058280D"/>
    <w:rsid w:val="005872BC"/>
    <w:rsid w:val="00590015"/>
    <w:rsid w:val="0059043C"/>
    <w:rsid w:val="005916D4"/>
    <w:rsid w:val="00592D68"/>
    <w:rsid w:val="00592FEF"/>
    <w:rsid w:val="00593FEF"/>
    <w:rsid w:val="00594BDD"/>
    <w:rsid w:val="00596FE9"/>
    <w:rsid w:val="005A12D9"/>
    <w:rsid w:val="005A46F8"/>
    <w:rsid w:val="005A4793"/>
    <w:rsid w:val="005A4C57"/>
    <w:rsid w:val="005A6FDA"/>
    <w:rsid w:val="005A744C"/>
    <w:rsid w:val="005A75DF"/>
    <w:rsid w:val="005A77B3"/>
    <w:rsid w:val="005B0611"/>
    <w:rsid w:val="005B094A"/>
    <w:rsid w:val="005B1172"/>
    <w:rsid w:val="005B7C5D"/>
    <w:rsid w:val="005C055E"/>
    <w:rsid w:val="005C25BE"/>
    <w:rsid w:val="005C3B58"/>
    <w:rsid w:val="005C5EC4"/>
    <w:rsid w:val="005C6239"/>
    <w:rsid w:val="005C63E4"/>
    <w:rsid w:val="005C6F8B"/>
    <w:rsid w:val="005D096A"/>
    <w:rsid w:val="005D1DE1"/>
    <w:rsid w:val="005D2006"/>
    <w:rsid w:val="005D20E4"/>
    <w:rsid w:val="005E2F09"/>
    <w:rsid w:val="005E4CA5"/>
    <w:rsid w:val="005E73C0"/>
    <w:rsid w:val="005F2323"/>
    <w:rsid w:val="005F2FFC"/>
    <w:rsid w:val="005F4614"/>
    <w:rsid w:val="005F4AA4"/>
    <w:rsid w:val="005F53C4"/>
    <w:rsid w:val="005F6099"/>
    <w:rsid w:val="005F60F3"/>
    <w:rsid w:val="005F6669"/>
    <w:rsid w:val="005F698C"/>
    <w:rsid w:val="006059E0"/>
    <w:rsid w:val="006067AC"/>
    <w:rsid w:val="00614BBB"/>
    <w:rsid w:val="00614FDC"/>
    <w:rsid w:val="00616489"/>
    <w:rsid w:val="00616944"/>
    <w:rsid w:val="006178B0"/>
    <w:rsid w:val="006213C4"/>
    <w:rsid w:val="00621CB1"/>
    <w:rsid w:val="00621D15"/>
    <w:rsid w:val="00622609"/>
    <w:rsid w:val="00622835"/>
    <w:rsid w:val="00623E5F"/>
    <w:rsid w:val="006243AC"/>
    <w:rsid w:val="00625330"/>
    <w:rsid w:val="00625FD0"/>
    <w:rsid w:val="0063002D"/>
    <w:rsid w:val="00631248"/>
    <w:rsid w:val="0063181F"/>
    <w:rsid w:val="00635C1F"/>
    <w:rsid w:val="00635FE1"/>
    <w:rsid w:val="00637DC0"/>
    <w:rsid w:val="00640661"/>
    <w:rsid w:val="00640B81"/>
    <w:rsid w:val="0064186F"/>
    <w:rsid w:val="006536DF"/>
    <w:rsid w:val="00657CA8"/>
    <w:rsid w:val="0066098F"/>
    <w:rsid w:val="00661FB3"/>
    <w:rsid w:val="0066303A"/>
    <w:rsid w:val="00663223"/>
    <w:rsid w:val="00663677"/>
    <w:rsid w:val="00667DD7"/>
    <w:rsid w:val="00670186"/>
    <w:rsid w:val="0067566D"/>
    <w:rsid w:val="00680878"/>
    <w:rsid w:val="00685EAC"/>
    <w:rsid w:val="006862BC"/>
    <w:rsid w:val="006867F3"/>
    <w:rsid w:val="00686BCC"/>
    <w:rsid w:val="006873E1"/>
    <w:rsid w:val="00687A28"/>
    <w:rsid w:val="00691701"/>
    <w:rsid w:val="00691791"/>
    <w:rsid w:val="006960A3"/>
    <w:rsid w:val="00697075"/>
    <w:rsid w:val="006A0412"/>
    <w:rsid w:val="006A173D"/>
    <w:rsid w:val="006A2140"/>
    <w:rsid w:val="006A2634"/>
    <w:rsid w:val="006A29D1"/>
    <w:rsid w:val="006A615B"/>
    <w:rsid w:val="006A72A9"/>
    <w:rsid w:val="006B068E"/>
    <w:rsid w:val="006B18BF"/>
    <w:rsid w:val="006B2F57"/>
    <w:rsid w:val="006B3496"/>
    <w:rsid w:val="006B3B27"/>
    <w:rsid w:val="006B3DAC"/>
    <w:rsid w:val="006B4944"/>
    <w:rsid w:val="006B545C"/>
    <w:rsid w:val="006B5607"/>
    <w:rsid w:val="006B5A7B"/>
    <w:rsid w:val="006B5EA6"/>
    <w:rsid w:val="006B5FCC"/>
    <w:rsid w:val="006B6C63"/>
    <w:rsid w:val="006B6F0C"/>
    <w:rsid w:val="006B7D30"/>
    <w:rsid w:val="006C0C2B"/>
    <w:rsid w:val="006C256A"/>
    <w:rsid w:val="006C77DF"/>
    <w:rsid w:val="006D0C8F"/>
    <w:rsid w:val="006D10CD"/>
    <w:rsid w:val="006D1AA5"/>
    <w:rsid w:val="006D32FA"/>
    <w:rsid w:val="006D58B9"/>
    <w:rsid w:val="006D6547"/>
    <w:rsid w:val="006D67CE"/>
    <w:rsid w:val="006D780E"/>
    <w:rsid w:val="006E0C44"/>
    <w:rsid w:val="006E2CE9"/>
    <w:rsid w:val="006E36CD"/>
    <w:rsid w:val="006E57E5"/>
    <w:rsid w:val="006E6C0E"/>
    <w:rsid w:val="006E71F2"/>
    <w:rsid w:val="006E738A"/>
    <w:rsid w:val="006F1D17"/>
    <w:rsid w:val="006F2680"/>
    <w:rsid w:val="006F2E37"/>
    <w:rsid w:val="006F37D2"/>
    <w:rsid w:val="006F62E6"/>
    <w:rsid w:val="00700CEE"/>
    <w:rsid w:val="007028A2"/>
    <w:rsid w:val="007029B2"/>
    <w:rsid w:val="00702C39"/>
    <w:rsid w:val="00710727"/>
    <w:rsid w:val="00710A06"/>
    <w:rsid w:val="00710F43"/>
    <w:rsid w:val="00711B73"/>
    <w:rsid w:val="00711B8C"/>
    <w:rsid w:val="00713186"/>
    <w:rsid w:val="00716573"/>
    <w:rsid w:val="00720C0E"/>
    <w:rsid w:val="00722515"/>
    <w:rsid w:val="00722E18"/>
    <w:rsid w:val="007265AF"/>
    <w:rsid w:val="00726AF4"/>
    <w:rsid w:val="0072766E"/>
    <w:rsid w:val="00727D1D"/>
    <w:rsid w:val="0073217F"/>
    <w:rsid w:val="00737FB1"/>
    <w:rsid w:val="0074581A"/>
    <w:rsid w:val="007467AF"/>
    <w:rsid w:val="00750ACC"/>
    <w:rsid w:val="007525B9"/>
    <w:rsid w:val="007544D4"/>
    <w:rsid w:val="00754648"/>
    <w:rsid w:val="00754F65"/>
    <w:rsid w:val="00755202"/>
    <w:rsid w:val="0075567E"/>
    <w:rsid w:val="007579A1"/>
    <w:rsid w:val="007608BA"/>
    <w:rsid w:val="00761C94"/>
    <w:rsid w:val="00765AC3"/>
    <w:rsid w:val="00770DC9"/>
    <w:rsid w:val="00770E2E"/>
    <w:rsid w:val="00772B1B"/>
    <w:rsid w:val="00774204"/>
    <w:rsid w:val="00775B25"/>
    <w:rsid w:val="00775C40"/>
    <w:rsid w:val="00777A4A"/>
    <w:rsid w:val="00777A6F"/>
    <w:rsid w:val="007849C5"/>
    <w:rsid w:val="00787EFA"/>
    <w:rsid w:val="0079107D"/>
    <w:rsid w:val="0079164F"/>
    <w:rsid w:val="00791723"/>
    <w:rsid w:val="007917DF"/>
    <w:rsid w:val="00792163"/>
    <w:rsid w:val="007921B5"/>
    <w:rsid w:val="007924F5"/>
    <w:rsid w:val="0079311B"/>
    <w:rsid w:val="00794BF5"/>
    <w:rsid w:val="00796E43"/>
    <w:rsid w:val="00797478"/>
    <w:rsid w:val="007A27C0"/>
    <w:rsid w:val="007A5547"/>
    <w:rsid w:val="007A5F06"/>
    <w:rsid w:val="007B19CC"/>
    <w:rsid w:val="007B209A"/>
    <w:rsid w:val="007B2D33"/>
    <w:rsid w:val="007B36C1"/>
    <w:rsid w:val="007B460E"/>
    <w:rsid w:val="007B4C39"/>
    <w:rsid w:val="007C0AB7"/>
    <w:rsid w:val="007C495B"/>
    <w:rsid w:val="007C500E"/>
    <w:rsid w:val="007D1A76"/>
    <w:rsid w:val="007D2AEC"/>
    <w:rsid w:val="007D4FE1"/>
    <w:rsid w:val="007D51FC"/>
    <w:rsid w:val="007D6D35"/>
    <w:rsid w:val="007D70F7"/>
    <w:rsid w:val="007D729E"/>
    <w:rsid w:val="007E066F"/>
    <w:rsid w:val="007E1FF7"/>
    <w:rsid w:val="007E2738"/>
    <w:rsid w:val="007E3D15"/>
    <w:rsid w:val="007F2111"/>
    <w:rsid w:val="007F3BDB"/>
    <w:rsid w:val="007F468A"/>
    <w:rsid w:val="008003A5"/>
    <w:rsid w:val="0080467E"/>
    <w:rsid w:val="00805095"/>
    <w:rsid w:val="00806DE3"/>
    <w:rsid w:val="00810A24"/>
    <w:rsid w:val="00811534"/>
    <w:rsid w:val="00814D50"/>
    <w:rsid w:val="00814EA7"/>
    <w:rsid w:val="00817149"/>
    <w:rsid w:val="00820CB1"/>
    <w:rsid w:val="0082354F"/>
    <w:rsid w:val="00827C5C"/>
    <w:rsid w:val="00830BDF"/>
    <w:rsid w:val="00834185"/>
    <w:rsid w:val="008348AE"/>
    <w:rsid w:val="00837760"/>
    <w:rsid w:val="00842039"/>
    <w:rsid w:val="00842CE4"/>
    <w:rsid w:val="00844284"/>
    <w:rsid w:val="00846755"/>
    <w:rsid w:val="00850564"/>
    <w:rsid w:val="00850715"/>
    <w:rsid w:val="008517C2"/>
    <w:rsid w:val="00851C6A"/>
    <w:rsid w:val="00852BE0"/>
    <w:rsid w:val="0085333C"/>
    <w:rsid w:val="0085426A"/>
    <w:rsid w:val="008558F3"/>
    <w:rsid w:val="008567F3"/>
    <w:rsid w:val="008579D1"/>
    <w:rsid w:val="0086253F"/>
    <w:rsid w:val="00863136"/>
    <w:rsid w:val="008657EC"/>
    <w:rsid w:val="00866A85"/>
    <w:rsid w:val="00870A8E"/>
    <w:rsid w:val="00874D51"/>
    <w:rsid w:val="00875FE7"/>
    <w:rsid w:val="00876479"/>
    <w:rsid w:val="00876E9C"/>
    <w:rsid w:val="00877BDF"/>
    <w:rsid w:val="00880B7A"/>
    <w:rsid w:val="00881071"/>
    <w:rsid w:val="00882994"/>
    <w:rsid w:val="008838F8"/>
    <w:rsid w:val="00883A78"/>
    <w:rsid w:val="00883FF8"/>
    <w:rsid w:val="0088632D"/>
    <w:rsid w:val="00887BD3"/>
    <w:rsid w:val="00887D47"/>
    <w:rsid w:val="00891681"/>
    <w:rsid w:val="00891FC0"/>
    <w:rsid w:val="00892197"/>
    <w:rsid w:val="00893B43"/>
    <w:rsid w:val="008951C2"/>
    <w:rsid w:val="00896F71"/>
    <w:rsid w:val="008A0BBF"/>
    <w:rsid w:val="008A204E"/>
    <w:rsid w:val="008A20E1"/>
    <w:rsid w:val="008A22FE"/>
    <w:rsid w:val="008A3A12"/>
    <w:rsid w:val="008A3E60"/>
    <w:rsid w:val="008A49C0"/>
    <w:rsid w:val="008A7E4E"/>
    <w:rsid w:val="008B0747"/>
    <w:rsid w:val="008B5050"/>
    <w:rsid w:val="008B6C2D"/>
    <w:rsid w:val="008B7791"/>
    <w:rsid w:val="008C3772"/>
    <w:rsid w:val="008C3B0F"/>
    <w:rsid w:val="008C4D8F"/>
    <w:rsid w:val="008C5D83"/>
    <w:rsid w:val="008D2EE2"/>
    <w:rsid w:val="008D46A5"/>
    <w:rsid w:val="008E0B7E"/>
    <w:rsid w:val="008E0ECE"/>
    <w:rsid w:val="008E12F9"/>
    <w:rsid w:val="008E265B"/>
    <w:rsid w:val="008E6250"/>
    <w:rsid w:val="008F078F"/>
    <w:rsid w:val="008F35F2"/>
    <w:rsid w:val="008F3AB5"/>
    <w:rsid w:val="008F6F36"/>
    <w:rsid w:val="008F6FD4"/>
    <w:rsid w:val="00903B76"/>
    <w:rsid w:val="00906C2D"/>
    <w:rsid w:val="0090774C"/>
    <w:rsid w:val="00911914"/>
    <w:rsid w:val="00912BEA"/>
    <w:rsid w:val="009236A4"/>
    <w:rsid w:val="0092437B"/>
    <w:rsid w:val="00924D88"/>
    <w:rsid w:val="00926450"/>
    <w:rsid w:val="00931E7A"/>
    <w:rsid w:val="009326B3"/>
    <w:rsid w:val="00932AF2"/>
    <w:rsid w:val="009345FF"/>
    <w:rsid w:val="00937232"/>
    <w:rsid w:val="00940241"/>
    <w:rsid w:val="00940940"/>
    <w:rsid w:val="00940946"/>
    <w:rsid w:val="00942E08"/>
    <w:rsid w:val="0094485F"/>
    <w:rsid w:val="00944E7F"/>
    <w:rsid w:val="00946163"/>
    <w:rsid w:val="00950EFD"/>
    <w:rsid w:val="009511AD"/>
    <w:rsid w:val="00951E62"/>
    <w:rsid w:val="00951F80"/>
    <w:rsid w:val="00952233"/>
    <w:rsid w:val="00953F0E"/>
    <w:rsid w:val="0095479E"/>
    <w:rsid w:val="009552EE"/>
    <w:rsid w:val="00955940"/>
    <w:rsid w:val="00955B77"/>
    <w:rsid w:val="00956D54"/>
    <w:rsid w:val="00960322"/>
    <w:rsid w:val="00965B7F"/>
    <w:rsid w:val="00973B3C"/>
    <w:rsid w:val="00974688"/>
    <w:rsid w:val="0097549D"/>
    <w:rsid w:val="00976B97"/>
    <w:rsid w:val="00980E30"/>
    <w:rsid w:val="00981817"/>
    <w:rsid w:val="00982BEB"/>
    <w:rsid w:val="0098389B"/>
    <w:rsid w:val="00984869"/>
    <w:rsid w:val="00986AEC"/>
    <w:rsid w:val="00986F0E"/>
    <w:rsid w:val="00991E21"/>
    <w:rsid w:val="0099401A"/>
    <w:rsid w:val="00994DCC"/>
    <w:rsid w:val="009A1C1E"/>
    <w:rsid w:val="009A1D61"/>
    <w:rsid w:val="009A1F4C"/>
    <w:rsid w:val="009A5476"/>
    <w:rsid w:val="009A636E"/>
    <w:rsid w:val="009A7723"/>
    <w:rsid w:val="009B0943"/>
    <w:rsid w:val="009B25E3"/>
    <w:rsid w:val="009B2888"/>
    <w:rsid w:val="009B2BCB"/>
    <w:rsid w:val="009B3518"/>
    <w:rsid w:val="009B6C2A"/>
    <w:rsid w:val="009B73C2"/>
    <w:rsid w:val="009C07A7"/>
    <w:rsid w:val="009C0E40"/>
    <w:rsid w:val="009C1D9D"/>
    <w:rsid w:val="009C4218"/>
    <w:rsid w:val="009C5949"/>
    <w:rsid w:val="009C7913"/>
    <w:rsid w:val="009D7281"/>
    <w:rsid w:val="009D7742"/>
    <w:rsid w:val="009E0F86"/>
    <w:rsid w:val="009E2ED3"/>
    <w:rsid w:val="009E37DB"/>
    <w:rsid w:val="009E40CC"/>
    <w:rsid w:val="009E425A"/>
    <w:rsid w:val="009E4763"/>
    <w:rsid w:val="009E5556"/>
    <w:rsid w:val="009E5825"/>
    <w:rsid w:val="009E7378"/>
    <w:rsid w:val="009E7681"/>
    <w:rsid w:val="009F0887"/>
    <w:rsid w:val="009F0EED"/>
    <w:rsid w:val="009F11B4"/>
    <w:rsid w:val="009F1ABF"/>
    <w:rsid w:val="009F240E"/>
    <w:rsid w:val="009F3CA3"/>
    <w:rsid w:val="009F4275"/>
    <w:rsid w:val="009F5196"/>
    <w:rsid w:val="009F620F"/>
    <w:rsid w:val="00A01114"/>
    <w:rsid w:val="00A01A56"/>
    <w:rsid w:val="00A01E02"/>
    <w:rsid w:val="00A03580"/>
    <w:rsid w:val="00A03AFB"/>
    <w:rsid w:val="00A03BF6"/>
    <w:rsid w:val="00A05303"/>
    <w:rsid w:val="00A06675"/>
    <w:rsid w:val="00A06813"/>
    <w:rsid w:val="00A0792E"/>
    <w:rsid w:val="00A07E64"/>
    <w:rsid w:val="00A101EB"/>
    <w:rsid w:val="00A11F7B"/>
    <w:rsid w:val="00A16414"/>
    <w:rsid w:val="00A16423"/>
    <w:rsid w:val="00A16CA2"/>
    <w:rsid w:val="00A175D1"/>
    <w:rsid w:val="00A200D2"/>
    <w:rsid w:val="00A22A48"/>
    <w:rsid w:val="00A25F5A"/>
    <w:rsid w:val="00A40101"/>
    <w:rsid w:val="00A40324"/>
    <w:rsid w:val="00A40594"/>
    <w:rsid w:val="00A4194D"/>
    <w:rsid w:val="00A42A12"/>
    <w:rsid w:val="00A44835"/>
    <w:rsid w:val="00A4553C"/>
    <w:rsid w:val="00A47318"/>
    <w:rsid w:val="00A50D32"/>
    <w:rsid w:val="00A5251F"/>
    <w:rsid w:val="00A53985"/>
    <w:rsid w:val="00A55422"/>
    <w:rsid w:val="00A57414"/>
    <w:rsid w:val="00A60F73"/>
    <w:rsid w:val="00A6283E"/>
    <w:rsid w:val="00A62AEE"/>
    <w:rsid w:val="00A630A7"/>
    <w:rsid w:val="00A67575"/>
    <w:rsid w:val="00A67D4D"/>
    <w:rsid w:val="00A75836"/>
    <w:rsid w:val="00A75D21"/>
    <w:rsid w:val="00A77E2A"/>
    <w:rsid w:val="00A82A33"/>
    <w:rsid w:val="00A8314A"/>
    <w:rsid w:val="00A839B2"/>
    <w:rsid w:val="00A84A03"/>
    <w:rsid w:val="00A84A8A"/>
    <w:rsid w:val="00A85862"/>
    <w:rsid w:val="00A87848"/>
    <w:rsid w:val="00A91141"/>
    <w:rsid w:val="00A918DA"/>
    <w:rsid w:val="00A91BE2"/>
    <w:rsid w:val="00A93800"/>
    <w:rsid w:val="00A93D2E"/>
    <w:rsid w:val="00AA0A5B"/>
    <w:rsid w:val="00AA0B4C"/>
    <w:rsid w:val="00AA31B0"/>
    <w:rsid w:val="00AA34DB"/>
    <w:rsid w:val="00AA5197"/>
    <w:rsid w:val="00AA519B"/>
    <w:rsid w:val="00AA6FA4"/>
    <w:rsid w:val="00AA7DF8"/>
    <w:rsid w:val="00AB0896"/>
    <w:rsid w:val="00AB1443"/>
    <w:rsid w:val="00AB188A"/>
    <w:rsid w:val="00AB1B16"/>
    <w:rsid w:val="00AB3C9A"/>
    <w:rsid w:val="00AB48AA"/>
    <w:rsid w:val="00AB766B"/>
    <w:rsid w:val="00AC0398"/>
    <w:rsid w:val="00AC05AA"/>
    <w:rsid w:val="00AC58BF"/>
    <w:rsid w:val="00AC62EE"/>
    <w:rsid w:val="00AD0D3A"/>
    <w:rsid w:val="00AD29B1"/>
    <w:rsid w:val="00AD39FA"/>
    <w:rsid w:val="00AD5C08"/>
    <w:rsid w:val="00AD7B40"/>
    <w:rsid w:val="00AE1CC2"/>
    <w:rsid w:val="00AE36CA"/>
    <w:rsid w:val="00AE5EB2"/>
    <w:rsid w:val="00AF2638"/>
    <w:rsid w:val="00AF4704"/>
    <w:rsid w:val="00AF613D"/>
    <w:rsid w:val="00AF632C"/>
    <w:rsid w:val="00B00E97"/>
    <w:rsid w:val="00B02068"/>
    <w:rsid w:val="00B02361"/>
    <w:rsid w:val="00B02878"/>
    <w:rsid w:val="00B02ABC"/>
    <w:rsid w:val="00B02B34"/>
    <w:rsid w:val="00B056FA"/>
    <w:rsid w:val="00B0772A"/>
    <w:rsid w:val="00B101A4"/>
    <w:rsid w:val="00B11322"/>
    <w:rsid w:val="00B11DE1"/>
    <w:rsid w:val="00B126C9"/>
    <w:rsid w:val="00B16221"/>
    <w:rsid w:val="00B1683C"/>
    <w:rsid w:val="00B1772E"/>
    <w:rsid w:val="00B219CF"/>
    <w:rsid w:val="00B22776"/>
    <w:rsid w:val="00B235ED"/>
    <w:rsid w:val="00B2509B"/>
    <w:rsid w:val="00B2619E"/>
    <w:rsid w:val="00B307A6"/>
    <w:rsid w:val="00B3173A"/>
    <w:rsid w:val="00B32528"/>
    <w:rsid w:val="00B4187D"/>
    <w:rsid w:val="00B44A8F"/>
    <w:rsid w:val="00B56D1B"/>
    <w:rsid w:val="00B57BEF"/>
    <w:rsid w:val="00B624AC"/>
    <w:rsid w:val="00B63425"/>
    <w:rsid w:val="00B70DE5"/>
    <w:rsid w:val="00B71B3F"/>
    <w:rsid w:val="00B72360"/>
    <w:rsid w:val="00B73CF3"/>
    <w:rsid w:val="00B73E63"/>
    <w:rsid w:val="00B762D9"/>
    <w:rsid w:val="00B7724E"/>
    <w:rsid w:val="00B808F2"/>
    <w:rsid w:val="00B824B2"/>
    <w:rsid w:val="00B8299C"/>
    <w:rsid w:val="00B82E8F"/>
    <w:rsid w:val="00B83205"/>
    <w:rsid w:val="00B84593"/>
    <w:rsid w:val="00B847E3"/>
    <w:rsid w:val="00B84B2D"/>
    <w:rsid w:val="00B8622E"/>
    <w:rsid w:val="00B9027D"/>
    <w:rsid w:val="00B922BB"/>
    <w:rsid w:val="00B9236C"/>
    <w:rsid w:val="00B92716"/>
    <w:rsid w:val="00B9290E"/>
    <w:rsid w:val="00B92FA7"/>
    <w:rsid w:val="00B949FB"/>
    <w:rsid w:val="00B96B73"/>
    <w:rsid w:val="00B9792F"/>
    <w:rsid w:val="00BA12F8"/>
    <w:rsid w:val="00BA4B77"/>
    <w:rsid w:val="00BA5AFB"/>
    <w:rsid w:val="00BB00EE"/>
    <w:rsid w:val="00BB0555"/>
    <w:rsid w:val="00BB0F19"/>
    <w:rsid w:val="00BB36B3"/>
    <w:rsid w:val="00BB39CA"/>
    <w:rsid w:val="00BB469F"/>
    <w:rsid w:val="00BB5F1F"/>
    <w:rsid w:val="00BC134A"/>
    <w:rsid w:val="00BC2ADE"/>
    <w:rsid w:val="00BC3061"/>
    <w:rsid w:val="00BD0133"/>
    <w:rsid w:val="00BD3469"/>
    <w:rsid w:val="00BD356C"/>
    <w:rsid w:val="00BD7A77"/>
    <w:rsid w:val="00BE1215"/>
    <w:rsid w:val="00BE21C3"/>
    <w:rsid w:val="00BE23FB"/>
    <w:rsid w:val="00BE7EE7"/>
    <w:rsid w:val="00BF0B8A"/>
    <w:rsid w:val="00BF1100"/>
    <w:rsid w:val="00BF158C"/>
    <w:rsid w:val="00BF18F3"/>
    <w:rsid w:val="00BF19B0"/>
    <w:rsid w:val="00BF308D"/>
    <w:rsid w:val="00BF7747"/>
    <w:rsid w:val="00C00EB6"/>
    <w:rsid w:val="00C041D3"/>
    <w:rsid w:val="00C04BC2"/>
    <w:rsid w:val="00C04DAB"/>
    <w:rsid w:val="00C051F5"/>
    <w:rsid w:val="00C0573E"/>
    <w:rsid w:val="00C05EEB"/>
    <w:rsid w:val="00C061D3"/>
    <w:rsid w:val="00C07AE5"/>
    <w:rsid w:val="00C113A0"/>
    <w:rsid w:val="00C1207F"/>
    <w:rsid w:val="00C1221E"/>
    <w:rsid w:val="00C13274"/>
    <w:rsid w:val="00C13930"/>
    <w:rsid w:val="00C15B12"/>
    <w:rsid w:val="00C16880"/>
    <w:rsid w:val="00C16D09"/>
    <w:rsid w:val="00C178D6"/>
    <w:rsid w:val="00C17A66"/>
    <w:rsid w:val="00C210CE"/>
    <w:rsid w:val="00C2197F"/>
    <w:rsid w:val="00C24ACC"/>
    <w:rsid w:val="00C2587C"/>
    <w:rsid w:val="00C258A1"/>
    <w:rsid w:val="00C26177"/>
    <w:rsid w:val="00C2734F"/>
    <w:rsid w:val="00C27CE0"/>
    <w:rsid w:val="00C34CBF"/>
    <w:rsid w:val="00C35588"/>
    <w:rsid w:val="00C365F5"/>
    <w:rsid w:val="00C37AED"/>
    <w:rsid w:val="00C409C7"/>
    <w:rsid w:val="00C41AA6"/>
    <w:rsid w:val="00C41DFE"/>
    <w:rsid w:val="00C426B5"/>
    <w:rsid w:val="00C433A3"/>
    <w:rsid w:val="00C50FD9"/>
    <w:rsid w:val="00C510D7"/>
    <w:rsid w:val="00C52713"/>
    <w:rsid w:val="00C54A80"/>
    <w:rsid w:val="00C560CE"/>
    <w:rsid w:val="00C56940"/>
    <w:rsid w:val="00C601F3"/>
    <w:rsid w:val="00C617E5"/>
    <w:rsid w:val="00C63ED8"/>
    <w:rsid w:val="00C65148"/>
    <w:rsid w:val="00C652EF"/>
    <w:rsid w:val="00C66968"/>
    <w:rsid w:val="00C710B0"/>
    <w:rsid w:val="00C72307"/>
    <w:rsid w:val="00C74040"/>
    <w:rsid w:val="00C74A85"/>
    <w:rsid w:val="00C74EAF"/>
    <w:rsid w:val="00C766BB"/>
    <w:rsid w:val="00C76B0D"/>
    <w:rsid w:val="00C77F98"/>
    <w:rsid w:val="00C80B73"/>
    <w:rsid w:val="00C83D2F"/>
    <w:rsid w:val="00C85066"/>
    <w:rsid w:val="00C971E7"/>
    <w:rsid w:val="00CA110A"/>
    <w:rsid w:val="00CA408D"/>
    <w:rsid w:val="00CA4AE8"/>
    <w:rsid w:val="00CA525E"/>
    <w:rsid w:val="00CA5A8C"/>
    <w:rsid w:val="00CA5FD2"/>
    <w:rsid w:val="00CA7392"/>
    <w:rsid w:val="00CB2895"/>
    <w:rsid w:val="00CB2D70"/>
    <w:rsid w:val="00CB4A02"/>
    <w:rsid w:val="00CB6294"/>
    <w:rsid w:val="00CB742F"/>
    <w:rsid w:val="00CC2768"/>
    <w:rsid w:val="00CC36B7"/>
    <w:rsid w:val="00CC397C"/>
    <w:rsid w:val="00CC4C9D"/>
    <w:rsid w:val="00CC77B0"/>
    <w:rsid w:val="00CD37EF"/>
    <w:rsid w:val="00CD485D"/>
    <w:rsid w:val="00CD4E42"/>
    <w:rsid w:val="00CD53D0"/>
    <w:rsid w:val="00CD7FDE"/>
    <w:rsid w:val="00CE0E82"/>
    <w:rsid w:val="00CE3A3D"/>
    <w:rsid w:val="00CE46B6"/>
    <w:rsid w:val="00CE7E50"/>
    <w:rsid w:val="00CF1D3D"/>
    <w:rsid w:val="00CF1F17"/>
    <w:rsid w:val="00CF30D8"/>
    <w:rsid w:val="00CF499E"/>
    <w:rsid w:val="00CF6853"/>
    <w:rsid w:val="00CF7672"/>
    <w:rsid w:val="00CF7B22"/>
    <w:rsid w:val="00D02569"/>
    <w:rsid w:val="00D02FF2"/>
    <w:rsid w:val="00D04E2B"/>
    <w:rsid w:val="00D108B4"/>
    <w:rsid w:val="00D121EA"/>
    <w:rsid w:val="00D14E81"/>
    <w:rsid w:val="00D169B8"/>
    <w:rsid w:val="00D246D5"/>
    <w:rsid w:val="00D31C3F"/>
    <w:rsid w:val="00D36A98"/>
    <w:rsid w:val="00D36EAB"/>
    <w:rsid w:val="00D378CE"/>
    <w:rsid w:val="00D413CA"/>
    <w:rsid w:val="00D41FF7"/>
    <w:rsid w:val="00D43A3C"/>
    <w:rsid w:val="00D44EE2"/>
    <w:rsid w:val="00D5122C"/>
    <w:rsid w:val="00D53F47"/>
    <w:rsid w:val="00D54102"/>
    <w:rsid w:val="00D54350"/>
    <w:rsid w:val="00D61AF3"/>
    <w:rsid w:val="00D65649"/>
    <w:rsid w:val="00D7194A"/>
    <w:rsid w:val="00D72563"/>
    <w:rsid w:val="00D725A0"/>
    <w:rsid w:val="00D75399"/>
    <w:rsid w:val="00D76873"/>
    <w:rsid w:val="00D81DDC"/>
    <w:rsid w:val="00D82DCE"/>
    <w:rsid w:val="00D83D21"/>
    <w:rsid w:val="00D84820"/>
    <w:rsid w:val="00D84A63"/>
    <w:rsid w:val="00D85166"/>
    <w:rsid w:val="00D86BBC"/>
    <w:rsid w:val="00D8760E"/>
    <w:rsid w:val="00D90D45"/>
    <w:rsid w:val="00D93A58"/>
    <w:rsid w:val="00D95A5D"/>
    <w:rsid w:val="00D965EE"/>
    <w:rsid w:val="00D9698D"/>
    <w:rsid w:val="00D96E2B"/>
    <w:rsid w:val="00D97A3C"/>
    <w:rsid w:val="00DA6B4D"/>
    <w:rsid w:val="00DB01D2"/>
    <w:rsid w:val="00DB0257"/>
    <w:rsid w:val="00DB13E7"/>
    <w:rsid w:val="00DB5A78"/>
    <w:rsid w:val="00DB7BD3"/>
    <w:rsid w:val="00DC16FA"/>
    <w:rsid w:val="00DC1825"/>
    <w:rsid w:val="00DC484F"/>
    <w:rsid w:val="00DC6D65"/>
    <w:rsid w:val="00DC7723"/>
    <w:rsid w:val="00DD23E1"/>
    <w:rsid w:val="00DD68E7"/>
    <w:rsid w:val="00DD72E1"/>
    <w:rsid w:val="00DD7523"/>
    <w:rsid w:val="00DD79A0"/>
    <w:rsid w:val="00DE0BA1"/>
    <w:rsid w:val="00DE6D0A"/>
    <w:rsid w:val="00DE7BF1"/>
    <w:rsid w:val="00DF13E1"/>
    <w:rsid w:val="00DF312B"/>
    <w:rsid w:val="00DF31F6"/>
    <w:rsid w:val="00DF4C2F"/>
    <w:rsid w:val="00DF510D"/>
    <w:rsid w:val="00DF60FE"/>
    <w:rsid w:val="00E00247"/>
    <w:rsid w:val="00E01709"/>
    <w:rsid w:val="00E02886"/>
    <w:rsid w:val="00E02A05"/>
    <w:rsid w:val="00E03D8A"/>
    <w:rsid w:val="00E03F49"/>
    <w:rsid w:val="00E06F9D"/>
    <w:rsid w:val="00E070C6"/>
    <w:rsid w:val="00E07829"/>
    <w:rsid w:val="00E10097"/>
    <w:rsid w:val="00E1283D"/>
    <w:rsid w:val="00E13900"/>
    <w:rsid w:val="00E1396D"/>
    <w:rsid w:val="00E139F7"/>
    <w:rsid w:val="00E1443C"/>
    <w:rsid w:val="00E149E7"/>
    <w:rsid w:val="00E14D61"/>
    <w:rsid w:val="00E1590D"/>
    <w:rsid w:val="00E202FF"/>
    <w:rsid w:val="00E20E54"/>
    <w:rsid w:val="00E241B0"/>
    <w:rsid w:val="00E24D6C"/>
    <w:rsid w:val="00E24F82"/>
    <w:rsid w:val="00E2515A"/>
    <w:rsid w:val="00E26609"/>
    <w:rsid w:val="00E31436"/>
    <w:rsid w:val="00E33256"/>
    <w:rsid w:val="00E34014"/>
    <w:rsid w:val="00E348FB"/>
    <w:rsid w:val="00E3502E"/>
    <w:rsid w:val="00E35446"/>
    <w:rsid w:val="00E40FC4"/>
    <w:rsid w:val="00E41E24"/>
    <w:rsid w:val="00E41F5F"/>
    <w:rsid w:val="00E43975"/>
    <w:rsid w:val="00E443C3"/>
    <w:rsid w:val="00E44748"/>
    <w:rsid w:val="00E4629E"/>
    <w:rsid w:val="00E46AFB"/>
    <w:rsid w:val="00E51E35"/>
    <w:rsid w:val="00E533AD"/>
    <w:rsid w:val="00E5381C"/>
    <w:rsid w:val="00E53C1E"/>
    <w:rsid w:val="00E53C6C"/>
    <w:rsid w:val="00E5455E"/>
    <w:rsid w:val="00E579C0"/>
    <w:rsid w:val="00E6286C"/>
    <w:rsid w:val="00E629C1"/>
    <w:rsid w:val="00E6358E"/>
    <w:rsid w:val="00E650C5"/>
    <w:rsid w:val="00E670D6"/>
    <w:rsid w:val="00E70D6A"/>
    <w:rsid w:val="00E71F27"/>
    <w:rsid w:val="00E7282D"/>
    <w:rsid w:val="00E74CC8"/>
    <w:rsid w:val="00E75AF3"/>
    <w:rsid w:val="00E76670"/>
    <w:rsid w:val="00E76E7B"/>
    <w:rsid w:val="00E76F17"/>
    <w:rsid w:val="00E7720F"/>
    <w:rsid w:val="00E82438"/>
    <w:rsid w:val="00E831BF"/>
    <w:rsid w:val="00E845FA"/>
    <w:rsid w:val="00E851E1"/>
    <w:rsid w:val="00E87120"/>
    <w:rsid w:val="00E877B9"/>
    <w:rsid w:val="00E8780D"/>
    <w:rsid w:val="00E87DFB"/>
    <w:rsid w:val="00E91D4A"/>
    <w:rsid w:val="00E923E0"/>
    <w:rsid w:val="00E9291F"/>
    <w:rsid w:val="00E96D6D"/>
    <w:rsid w:val="00EA2243"/>
    <w:rsid w:val="00EA67B8"/>
    <w:rsid w:val="00EA6A8E"/>
    <w:rsid w:val="00EA6B20"/>
    <w:rsid w:val="00EB039C"/>
    <w:rsid w:val="00EB03AD"/>
    <w:rsid w:val="00EB0902"/>
    <w:rsid w:val="00EB105F"/>
    <w:rsid w:val="00EB3500"/>
    <w:rsid w:val="00EB396F"/>
    <w:rsid w:val="00EB3C54"/>
    <w:rsid w:val="00EB43A2"/>
    <w:rsid w:val="00EB5188"/>
    <w:rsid w:val="00EB5A8D"/>
    <w:rsid w:val="00EB5CA1"/>
    <w:rsid w:val="00EB79A9"/>
    <w:rsid w:val="00EC168C"/>
    <w:rsid w:val="00EC29D1"/>
    <w:rsid w:val="00EC329E"/>
    <w:rsid w:val="00EC4D69"/>
    <w:rsid w:val="00EC51B3"/>
    <w:rsid w:val="00EC5839"/>
    <w:rsid w:val="00EC5E8C"/>
    <w:rsid w:val="00ED27F2"/>
    <w:rsid w:val="00ED4459"/>
    <w:rsid w:val="00ED46AF"/>
    <w:rsid w:val="00ED4E8E"/>
    <w:rsid w:val="00ED4EB5"/>
    <w:rsid w:val="00ED5A1D"/>
    <w:rsid w:val="00ED6523"/>
    <w:rsid w:val="00ED7847"/>
    <w:rsid w:val="00EE1170"/>
    <w:rsid w:val="00EE25AD"/>
    <w:rsid w:val="00EE4765"/>
    <w:rsid w:val="00EE5991"/>
    <w:rsid w:val="00EE6A1D"/>
    <w:rsid w:val="00EE6B75"/>
    <w:rsid w:val="00EE7538"/>
    <w:rsid w:val="00EE7D66"/>
    <w:rsid w:val="00EF1003"/>
    <w:rsid w:val="00EF31D5"/>
    <w:rsid w:val="00EF44AB"/>
    <w:rsid w:val="00EF46BE"/>
    <w:rsid w:val="00EF4DC6"/>
    <w:rsid w:val="00EF4E42"/>
    <w:rsid w:val="00EF6A83"/>
    <w:rsid w:val="00EF7A82"/>
    <w:rsid w:val="00F007EE"/>
    <w:rsid w:val="00F007FE"/>
    <w:rsid w:val="00F03B63"/>
    <w:rsid w:val="00F050D8"/>
    <w:rsid w:val="00F07E41"/>
    <w:rsid w:val="00F1153B"/>
    <w:rsid w:val="00F127A5"/>
    <w:rsid w:val="00F16163"/>
    <w:rsid w:val="00F16702"/>
    <w:rsid w:val="00F21158"/>
    <w:rsid w:val="00F213AA"/>
    <w:rsid w:val="00F21575"/>
    <w:rsid w:val="00F22E37"/>
    <w:rsid w:val="00F24554"/>
    <w:rsid w:val="00F264CA"/>
    <w:rsid w:val="00F27C83"/>
    <w:rsid w:val="00F3168D"/>
    <w:rsid w:val="00F31CE3"/>
    <w:rsid w:val="00F33916"/>
    <w:rsid w:val="00F34820"/>
    <w:rsid w:val="00F35813"/>
    <w:rsid w:val="00F35AA5"/>
    <w:rsid w:val="00F35D3B"/>
    <w:rsid w:val="00F36075"/>
    <w:rsid w:val="00F3682A"/>
    <w:rsid w:val="00F36A16"/>
    <w:rsid w:val="00F408D0"/>
    <w:rsid w:val="00F40B8E"/>
    <w:rsid w:val="00F410AE"/>
    <w:rsid w:val="00F436F9"/>
    <w:rsid w:val="00F507A3"/>
    <w:rsid w:val="00F50A62"/>
    <w:rsid w:val="00F51189"/>
    <w:rsid w:val="00F51A0A"/>
    <w:rsid w:val="00F5385D"/>
    <w:rsid w:val="00F55C04"/>
    <w:rsid w:val="00F57E03"/>
    <w:rsid w:val="00F607E0"/>
    <w:rsid w:val="00F661CB"/>
    <w:rsid w:val="00F6704C"/>
    <w:rsid w:val="00F714AB"/>
    <w:rsid w:val="00F71D28"/>
    <w:rsid w:val="00F81EB3"/>
    <w:rsid w:val="00F83F44"/>
    <w:rsid w:val="00F84367"/>
    <w:rsid w:val="00F86FF0"/>
    <w:rsid w:val="00F87AEC"/>
    <w:rsid w:val="00F90DFE"/>
    <w:rsid w:val="00F92B93"/>
    <w:rsid w:val="00F93951"/>
    <w:rsid w:val="00F93FEC"/>
    <w:rsid w:val="00FA04EB"/>
    <w:rsid w:val="00FA0856"/>
    <w:rsid w:val="00FA2CC9"/>
    <w:rsid w:val="00FA3489"/>
    <w:rsid w:val="00FA5118"/>
    <w:rsid w:val="00FA6BC0"/>
    <w:rsid w:val="00FB05A5"/>
    <w:rsid w:val="00FB1E77"/>
    <w:rsid w:val="00FB5220"/>
    <w:rsid w:val="00FB6E9C"/>
    <w:rsid w:val="00FC2311"/>
    <w:rsid w:val="00FC3EA7"/>
    <w:rsid w:val="00FC400A"/>
    <w:rsid w:val="00FC4F56"/>
    <w:rsid w:val="00FC65A1"/>
    <w:rsid w:val="00FC6794"/>
    <w:rsid w:val="00FC6A6F"/>
    <w:rsid w:val="00FD0034"/>
    <w:rsid w:val="00FD0E4D"/>
    <w:rsid w:val="00FD2827"/>
    <w:rsid w:val="00FD3F43"/>
    <w:rsid w:val="00FD622F"/>
    <w:rsid w:val="00FD7B59"/>
    <w:rsid w:val="00FE1E06"/>
    <w:rsid w:val="00FE6CB8"/>
    <w:rsid w:val="00FE7D2D"/>
    <w:rsid w:val="00FF238F"/>
    <w:rsid w:val="00FF278E"/>
    <w:rsid w:val="00FF3154"/>
    <w:rsid w:val="00FF5D11"/>
    <w:rsid w:val="00FF61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22"/>
  </w:style>
  <w:style w:type="paragraph" w:styleId="Heading1">
    <w:name w:val="heading 1"/>
    <w:basedOn w:val="Normal"/>
    <w:link w:val="Heading1Char"/>
    <w:uiPriority w:val="9"/>
    <w:qFormat/>
    <w:rsid w:val="00ED4459"/>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AD"/>
    <w:pPr>
      <w:ind w:left="720"/>
      <w:contextualSpacing/>
    </w:pPr>
  </w:style>
  <w:style w:type="character" w:styleId="Hyperlink">
    <w:name w:val="Hyperlink"/>
    <w:basedOn w:val="DefaultParagraphFont"/>
    <w:uiPriority w:val="99"/>
    <w:unhideWhenUsed/>
    <w:rsid w:val="009511AD"/>
    <w:rPr>
      <w:color w:val="0000FF"/>
      <w:u w:val="single"/>
    </w:rPr>
  </w:style>
  <w:style w:type="table" w:styleId="TableGrid">
    <w:name w:val="Table Grid"/>
    <w:basedOn w:val="TableNormal"/>
    <w:uiPriority w:val="59"/>
    <w:rsid w:val="009511A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37C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FA"/>
  </w:style>
  <w:style w:type="paragraph" w:styleId="Footer">
    <w:name w:val="footer"/>
    <w:basedOn w:val="Normal"/>
    <w:link w:val="FooterChar"/>
    <w:uiPriority w:val="99"/>
    <w:unhideWhenUsed/>
    <w:rsid w:val="0078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FA"/>
  </w:style>
  <w:style w:type="character" w:styleId="Emphasis">
    <w:name w:val="Emphasis"/>
    <w:basedOn w:val="DefaultParagraphFont"/>
    <w:uiPriority w:val="20"/>
    <w:qFormat/>
    <w:rsid w:val="00425AE5"/>
    <w:rPr>
      <w:i/>
      <w:iCs/>
    </w:rPr>
  </w:style>
  <w:style w:type="paragraph" w:styleId="BalloonText">
    <w:name w:val="Balloon Text"/>
    <w:basedOn w:val="Normal"/>
    <w:link w:val="BalloonTextChar"/>
    <w:uiPriority w:val="99"/>
    <w:semiHidden/>
    <w:unhideWhenUsed/>
    <w:rsid w:val="00425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E5"/>
    <w:rPr>
      <w:rFonts w:ascii="Tahoma" w:hAnsi="Tahoma" w:cs="Tahoma"/>
      <w:sz w:val="16"/>
      <w:szCs w:val="16"/>
    </w:rPr>
  </w:style>
  <w:style w:type="paragraph" w:customStyle="1" w:styleId="Default">
    <w:name w:val="Default"/>
    <w:rsid w:val="00FC3EA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ED4459"/>
    <w:rPr>
      <w:rFonts w:ascii="Times New Roman" w:eastAsia="Times New Roman" w:hAnsi="Times New Roman" w:cs="Times New Roman"/>
      <w:b/>
      <w:bCs/>
      <w:kern w:val="36"/>
      <w:sz w:val="48"/>
      <w:szCs w:val="48"/>
      <w:lang w:val="id-ID" w:eastAsia="id-ID"/>
    </w:rPr>
  </w:style>
  <w:style w:type="character" w:customStyle="1" w:styleId="apple-converted-space">
    <w:name w:val="apple-converted-space"/>
    <w:basedOn w:val="DefaultParagraphFont"/>
    <w:rsid w:val="00ED4459"/>
  </w:style>
  <w:style w:type="character" w:customStyle="1" w:styleId="theauthor">
    <w:name w:val="theauthor"/>
    <w:basedOn w:val="DefaultParagraphFont"/>
    <w:rsid w:val="00ED4459"/>
  </w:style>
  <w:style w:type="character" w:customStyle="1" w:styleId="thecategory">
    <w:name w:val="thecategory"/>
    <w:basedOn w:val="DefaultParagraphFont"/>
    <w:rsid w:val="00ED4459"/>
  </w:style>
  <w:style w:type="character" w:customStyle="1" w:styleId="thecomment">
    <w:name w:val="thecomment"/>
    <w:basedOn w:val="DefaultParagraphFont"/>
    <w:rsid w:val="00ED4459"/>
  </w:style>
  <w:style w:type="character" w:customStyle="1" w:styleId="per-suku">
    <w:name w:val="per-suku"/>
    <w:basedOn w:val="DefaultParagraphFont"/>
    <w:rsid w:val="002D7E98"/>
  </w:style>
</w:styles>
</file>

<file path=word/webSettings.xml><?xml version="1.0" encoding="utf-8"?>
<w:webSettings xmlns:r="http://schemas.openxmlformats.org/officeDocument/2006/relationships" xmlns:w="http://schemas.openxmlformats.org/wordprocessingml/2006/main">
  <w:divs>
    <w:div w:id="67731158">
      <w:bodyDiv w:val="1"/>
      <w:marLeft w:val="0"/>
      <w:marRight w:val="0"/>
      <w:marTop w:val="0"/>
      <w:marBottom w:val="0"/>
      <w:divBdr>
        <w:top w:val="none" w:sz="0" w:space="0" w:color="auto"/>
        <w:left w:val="none" w:sz="0" w:space="0" w:color="auto"/>
        <w:bottom w:val="none" w:sz="0" w:space="0" w:color="auto"/>
        <w:right w:val="none" w:sz="0" w:space="0" w:color="auto"/>
      </w:divBdr>
    </w:div>
    <w:div w:id="628753652">
      <w:bodyDiv w:val="1"/>
      <w:marLeft w:val="0"/>
      <w:marRight w:val="0"/>
      <w:marTop w:val="0"/>
      <w:marBottom w:val="0"/>
      <w:divBdr>
        <w:top w:val="none" w:sz="0" w:space="0" w:color="auto"/>
        <w:left w:val="none" w:sz="0" w:space="0" w:color="auto"/>
        <w:bottom w:val="none" w:sz="0" w:space="0" w:color="auto"/>
        <w:right w:val="none" w:sz="0" w:space="0" w:color="auto"/>
      </w:divBdr>
      <w:divsChild>
        <w:div w:id="1915434540">
          <w:marLeft w:val="0"/>
          <w:marRight w:val="0"/>
          <w:marTop w:val="0"/>
          <w:marBottom w:val="0"/>
          <w:divBdr>
            <w:top w:val="none" w:sz="0" w:space="0" w:color="auto"/>
            <w:left w:val="none" w:sz="0" w:space="0" w:color="auto"/>
            <w:bottom w:val="none" w:sz="0" w:space="0" w:color="auto"/>
            <w:right w:val="none" w:sz="0" w:space="0" w:color="auto"/>
          </w:divBdr>
        </w:div>
        <w:div w:id="1147279279">
          <w:marLeft w:val="0"/>
          <w:marRight w:val="0"/>
          <w:marTop w:val="0"/>
          <w:marBottom w:val="0"/>
          <w:divBdr>
            <w:top w:val="none" w:sz="0" w:space="0" w:color="auto"/>
            <w:left w:val="none" w:sz="0" w:space="0" w:color="auto"/>
            <w:bottom w:val="none" w:sz="0" w:space="0" w:color="auto"/>
            <w:right w:val="none" w:sz="0" w:space="0" w:color="auto"/>
          </w:divBdr>
        </w:div>
      </w:divsChild>
    </w:div>
    <w:div w:id="917862070">
      <w:bodyDiv w:val="1"/>
      <w:marLeft w:val="0"/>
      <w:marRight w:val="0"/>
      <w:marTop w:val="0"/>
      <w:marBottom w:val="0"/>
      <w:divBdr>
        <w:top w:val="none" w:sz="0" w:space="0" w:color="auto"/>
        <w:left w:val="none" w:sz="0" w:space="0" w:color="auto"/>
        <w:bottom w:val="none" w:sz="0" w:space="0" w:color="auto"/>
        <w:right w:val="none" w:sz="0" w:space="0" w:color="auto"/>
      </w:divBdr>
    </w:div>
    <w:div w:id="1290092253">
      <w:bodyDiv w:val="1"/>
      <w:marLeft w:val="0"/>
      <w:marRight w:val="0"/>
      <w:marTop w:val="0"/>
      <w:marBottom w:val="0"/>
      <w:divBdr>
        <w:top w:val="none" w:sz="0" w:space="0" w:color="auto"/>
        <w:left w:val="none" w:sz="0" w:space="0" w:color="auto"/>
        <w:bottom w:val="none" w:sz="0" w:space="0" w:color="auto"/>
        <w:right w:val="none" w:sz="0" w:space="0" w:color="auto"/>
      </w:divBdr>
      <w:divsChild>
        <w:div w:id="403181194">
          <w:marLeft w:val="360"/>
          <w:marRight w:val="0"/>
          <w:marTop w:val="0"/>
          <w:marBottom w:val="0"/>
          <w:divBdr>
            <w:top w:val="none" w:sz="0" w:space="0" w:color="auto"/>
            <w:left w:val="none" w:sz="0" w:space="0" w:color="auto"/>
            <w:bottom w:val="none" w:sz="0" w:space="0" w:color="auto"/>
            <w:right w:val="none" w:sz="0" w:space="0" w:color="auto"/>
          </w:divBdr>
        </w:div>
      </w:divsChild>
    </w:div>
    <w:div w:id="1599800328">
      <w:bodyDiv w:val="1"/>
      <w:marLeft w:val="0"/>
      <w:marRight w:val="0"/>
      <w:marTop w:val="0"/>
      <w:marBottom w:val="0"/>
      <w:divBdr>
        <w:top w:val="none" w:sz="0" w:space="0" w:color="auto"/>
        <w:left w:val="none" w:sz="0" w:space="0" w:color="auto"/>
        <w:bottom w:val="none" w:sz="0" w:space="0" w:color="auto"/>
        <w:right w:val="none" w:sz="0" w:space="0" w:color="auto"/>
      </w:divBdr>
    </w:div>
    <w:div w:id="1643608595">
      <w:bodyDiv w:val="1"/>
      <w:marLeft w:val="0"/>
      <w:marRight w:val="0"/>
      <w:marTop w:val="0"/>
      <w:marBottom w:val="0"/>
      <w:divBdr>
        <w:top w:val="none" w:sz="0" w:space="0" w:color="auto"/>
        <w:left w:val="none" w:sz="0" w:space="0" w:color="auto"/>
        <w:bottom w:val="none" w:sz="0" w:space="0" w:color="auto"/>
        <w:right w:val="none" w:sz="0" w:space="0" w:color="auto"/>
      </w:divBdr>
      <w:divsChild>
        <w:div w:id="1653755375">
          <w:marLeft w:val="360"/>
          <w:marRight w:val="0"/>
          <w:marTop w:val="0"/>
          <w:marBottom w:val="0"/>
          <w:divBdr>
            <w:top w:val="none" w:sz="0" w:space="0" w:color="auto"/>
            <w:left w:val="none" w:sz="0" w:space="0" w:color="auto"/>
            <w:bottom w:val="none" w:sz="0" w:space="0" w:color="auto"/>
            <w:right w:val="none" w:sz="0" w:space="0" w:color="auto"/>
          </w:divBdr>
        </w:div>
      </w:divsChild>
    </w:div>
    <w:div w:id="1848903119">
      <w:bodyDiv w:val="1"/>
      <w:marLeft w:val="0"/>
      <w:marRight w:val="0"/>
      <w:marTop w:val="0"/>
      <w:marBottom w:val="0"/>
      <w:divBdr>
        <w:top w:val="none" w:sz="0" w:space="0" w:color="auto"/>
        <w:left w:val="none" w:sz="0" w:space="0" w:color="auto"/>
        <w:bottom w:val="none" w:sz="0" w:space="0" w:color="auto"/>
        <w:right w:val="none" w:sz="0" w:space="0" w:color="auto"/>
      </w:divBdr>
    </w:div>
    <w:div w:id="1919359939">
      <w:bodyDiv w:val="1"/>
      <w:marLeft w:val="0"/>
      <w:marRight w:val="0"/>
      <w:marTop w:val="0"/>
      <w:marBottom w:val="0"/>
      <w:divBdr>
        <w:top w:val="none" w:sz="0" w:space="0" w:color="auto"/>
        <w:left w:val="none" w:sz="0" w:space="0" w:color="auto"/>
        <w:bottom w:val="none" w:sz="0" w:space="0" w:color="auto"/>
        <w:right w:val="none" w:sz="0" w:space="0" w:color="auto"/>
      </w:divBdr>
      <w:divsChild>
        <w:div w:id="1791700119">
          <w:marLeft w:val="0"/>
          <w:marRight w:val="0"/>
          <w:marTop w:val="600"/>
          <w:marBottom w:val="0"/>
          <w:divBdr>
            <w:top w:val="none" w:sz="0" w:space="0" w:color="auto"/>
            <w:left w:val="none" w:sz="0" w:space="0" w:color="auto"/>
            <w:bottom w:val="none" w:sz="0" w:space="0" w:color="auto"/>
            <w:right w:val="none" w:sz="0" w:space="0" w:color="auto"/>
          </w:divBdr>
        </w:div>
        <w:div w:id="777720534">
          <w:marLeft w:val="0"/>
          <w:marRight w:val="0"/>
          <w:marTop w:val="0"/>
          <w:marBottom w:val="0"/>
          <w:divBdr>
            <w:top w:val="none" w:sz="0" w:space="0" w:color="auto"/>
            <w:left w:val="none" w:sz="0" w:space="0" w:color="auto"/>
            <w:bottom w:val="none" w:sz="0" w:space="0" w:color="auto"/>
            <w:right w:val="none" w:sz="0" w:space="0" w:color="auto"/>
          </w:divBdr>
        </w:div>
        <w:div w:id="94431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CC94-0F10-4556-92B6-06358F93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6261</TotalTime>
  <Pages>9</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Virgo</dc:creator>
  <cp:lastModifiedBy>DELL</cp:lastModifiedBy>
  <cp:revision>203</cp:revision>
  <cp:lastPrinted>2016-01-30T17:56:00Z</cp:lastPrinted>
  <dcterms:created xsi:type="dcterms:W3CDTF">2013-07-15T21:23:00Z</dcterms:created>
  <dcterms:modified xsi:type="dcterms:W3CDTF">2016-02-28T18:49:00Z</dcterms:modified>
</cp:coreProperties>
</file>