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17" w:rsidRPr="00C45FC5" w:rsidRDefault="00C45FC5" w:rsidP="00C45FC5">
      <w:pPr>
        <w:tabs>
          <w:tab w:val="left" w:pos="2250"/>
        </w:tabs>
        <w:jc w:val="center"/>
        <w:rPr>
          <w:b/>
        </w:rPr>
      </w:pPr>
      <w:r w:rsidRPr="00C45FC5">
        <w:rPr>
          <w:b/>
          <w:noProof/>
        </w:rPr>
        <w:drawing>
          <wp:inline distT="0" distB="0" distL="0" distR="0">
            <wp:extent cx="1080135" cy="1080000"/>
            <wp:effectExtent l="19050" t="0" r="5715" b="0"/>
            <wp:docPr id="2" name="Picture 1" descr="Description: F:\Logo UN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C16D02" w:rsidRPr="00C16D02" w:rsidRDefault="00C16D02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Pr="001A5A14" w:rsidRDefault="001A5A14" w:rsidP="004259A7">
      <w:pPr>
        <w:jc w:val="center"/>
        <w:rPr>
          <w:b/>
        </w:rPr>
      </w:pPr>
      <w:r>
        <w:rPr>
          <w:b/>
        </w:rPr>
        <w:t>SKRIPSI</w:t>
      </w:r>
    </w:p>
    <w:p w:rsidR="00422823" w:rsidRPr="00422823" w:rsidRDefault="00422823" w:rsidP="00A90617">
      <w:pPr>
        <w:jc w:val="center"/>
        <w:rPr>
          <w:b/>
        </w:rPr>
      </w:pPr>
    </w:p>
    <w:p w:rsidR="00422823" w:rsidRPr="00422823" w:rsidRDefault="00422823" w:rsidP="00A90617">
      <w:pPr>
        <w:jc w:val="center"/>
        <w:rPr>
          <w:b/>
        </w:rPr>
      </w:pPr>
    </w:p>
    <w:p w:rsidR="00A90617" w:rsidRPr="00C16D02" w:rsidRDefault="00A90617" w:rsidP="00A90617">
      <w:pPr>
        <w:jc w:val="center"/>
        <w:rPr>
          <w:b/>
          <w:lang w:val="id-ID"/>
        </w:rPr>
      </w:pPr>
    </w:p>
    <w:p w:rsidR="00A90617" w:rsidRPr="00C16D02" w:rsidRDefault="00A90617" w:rsidP="00A90617">
      <w:pPr>
        <w:tabs>
          <w:tab w:val="left" w:pos="2250"/>
        </w:tabs>
        <w:rPr>
          <w:b/>
          <w:lang w:val="id-ID"/>
        </w:rPr>
      </w:pPr>
    </w:p>
    <w:p w:rsidR="00A90617" w:rsidRPr="00C16D02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Pr="00C16D02" w:rsidRDefault="00A90617" w:rsidP="00C16D02">
      <w:pPr>
        <w:ind w:right="49"/>
        <w:jc w:val="center"/>
        <w:rPr>
          <w:b/>
        </w:rPr>
      </w:pPr>
      <w:r w:rsidRPr="00C16D02">
        <w:rPr>
          <w:b/>
          <w:lang w:val="id-ID"/>
        </w:rPr>
        <w:t>MENINGKATKAN KEMA</w:t>
      </w:r>
      <w:r w:rsidR="00C16D02" w:rsidRPr="00C16D02">
        <w:rPr>
          <w:b/>
          <w:lang w:val="id-ID"/>
        </w:rPr>
        <w:t>MPUAN M</w:t>
      </w:r>
      <w:r w:rsidR="00C16D02" w:rsidRPr="00C16D02">
        <w:rPr>
          <w:b/>
        </w:rPr>
        <w:t xml:space="preserve">OTORIK HALUS ANAK MELALUI KEGIATAN </w:t>
      </w:r>
      <w:r w:rsidR="00C16D02" w:rsidRPr="00C16D02">
        <w:rPr>
          <w:b/>
          <w:i/>
        </w:rPr>
        <w:t>FINGER PAINTING</w:t>
      </w:r>
      <w:r w:rsidR="00C16D02" w:rsidRPr="00C16D02">
        <w:rPr>
          <w:b/>
        </w:rPr>
        <w:t xml:space="preserve"> DI TAMAN KANAK-KANAK BHAYANGKARI PANAIKANG MAKASSAR</w:t>
      </w:r>
    </w:p>
    <w:p w:rsidR="00A90617" w:rsidRPr="00C16D02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Pr="00C16D02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color w:val="000000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422823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422823" w:rsidRPr="00C16D02" w:rsidRDefault="00422823" w:rsidP="00422823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rPr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A90617" w:rsidRPr="00C16D02" w:rsidRDefault="00C16D02" w:rsidP="00A90617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 w:rsidRPr="00C16D02">
        <w:rPr>
          <w:b/>
        </w:rPr>
        <w:t>WISDA MALIYA</w:t>
      </w: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A90617" w:rsidRPr="00C16D02" w:rsidRDefault="00A90617" w:rsidP="00C16D02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Pr="00422823" w:rsidRDefault="00A90617" w:rsidP="00A90617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Pr="00C16D02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Pr="00C16D02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16D02">
        <w:rPr>
          <w:b/>
          <w:lang w:val="id-ID"/>
        </w:rPr>
        <w:t>PRO</w:t>
      </w:r>
      <w:r w:rsidR="00F2697B">
        <w:rPr>
          <w:b/>
        </w:rPr>
        <w:t>GRAM STU</w:t>
      </w:r>
      <w:r w:rsidRPr="00C16D02">
        <w:rPr>
          <w:b/>
          <w:lang w:val="id-ID"/>
        </w:rPr>
        <w:t xml:space="preserve">DI </w:t>
      </w:r>
      <w:r w:rsidRPr="00C16D02">
        <w:rPr>
          <w:b/>
        </w:rPr>
        <w:t>PENDIDIKAN GURU</w:t>
      </w:r>
      <w:r w:rsidRPr="00C16D02">
        <w:rPr>
          <w:b/>
          <w:lang w:val="id-ID"/>
        </w:rPr>
        <w:t xml:space="preserve"> PENDIDIKAN</w:t>
      </w:r>
      <w:r w:rsidRPr="00C16D02">
        <w:rPr>
          <w:b/>
        </w:rPr>
        <w:t xml:space="preserve"> </w:t>
      </w:r>
      <w:r w:rsidRPr="00C16D02">
        <w:rPr>
          <w:b/>
          <w:lang w:val="id-ID"/>
        </w:rPr>
        <w:t>ANAK USIA DINI</w:t>
      </w:r>
    </w:p>
    <w:p w:rsidR="00A90617" w:rsidRPr="00C16D02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16D02">
        <w:rPr>
          <w:b/>
          <w:lang w:val="id-ID"/>
        </w:rPr>
        <w:t>FAKULTAS ILMU PENDIDIKAN</w:t>
      </w:r>
    </w:p>
    <w:p w:rsidR="00A90617" w:rsidRPr="00C16D02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16D02">
        <w:rPr>
          <w:b/>
          <w:lang w:val="id-ID"/>
        </w:rPr>
        <w:t>UNIVERSITAS NEGERI MAKASSAR</w:t>
      </w:r>
    </w:p>
    <w:p w:rsidR="005A0C76" w:rsidRPr="005A0C76" w:rsidRDefault="005A0C76" w:rsidP="00C45FC5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201</w:t>
      </w:r>
      <w:r>
        <w:rPr>
          <w:b/>
        </w:rPr>
        <w:t>4</w:t>
      </w:r>
    </w:p>
    <w:sectPr w:rsidR="005A0C76" w:rsidRPr="005A0C76" w:rsidSect="00C16D0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0617"/>
    <w:rsid w:val="000E25C9"/>
    <w:rsid w:val="000F2981"/>
    <w:rsid w:val="000F34A9"/>
    <w:rsid w:val="001A5A14"/>
    <w:rsid w:val="00346577"/>
    <w:rsid w:val="00396F43"/>
    <w:rsid w:val="00422823"/>
    <w:rsid w:val="004259A7"/>
    <w:rsid w:val="00436A85"/>
    <w:rsid w:val="00472FD3"/>
    <w:rsid w:val="004F5FF6"/>
    <w:rsid w:val="00532CD2"/>
    <w:rsid w:val="005A0C76"/>
    <w:rsid w:val="006671F3"/>
    <w:rsid w:val="006B1891"/>
    <w:rsid w:val="00764DDC"/>
    <w:rsid w:val="007B6578"/>
    <w:rsid w:val="00837DD3"/>
    <w:rsid w:val="00A90617"/>
    <w:rsid w:val="00AB3283"/>
    <w:rsid w:val="00AB38AF"/>
    <w:rsid w:val="00C16D02"/>
    <w:rsid w:val="00C45FC5"/>
    <w:rsid w:val="00EB6905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1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dhya</cp:lastModifiedBy>
  <cp:revision>18</cp:revision>
  <cp:lastPrinted>2014-01-11T03:43:00Z</cp:lastPrinted>
  <dcterms:created xsi:type="dcterms:W3CDTF">2013-12-09T08:07:00Z</dcterms:created>
  <dcterms:modified xsi:type="dcterms:W3CDTF">2007-12-31T16:18:00Z</dcterms:modified>
</cp:coreProperties>
</file>