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BB" w:rsidRPr="005D6B5E" w:rsidRDefault="00876532" w:rsidP="00C975BB">
      <w:pPr>
        <w:spacing w:line="240" w:lineRule="auto"/>
        <w:ind w:left="993" w:hanging="993"/>
        <w:jc w:val="center"/>
        <w:rPr>
          <w:rFonts w:ascii="Times New Roman" w:hAnsi="Times New Roman"/>
          <w:b/>
          <w:sz w:val="24"/>
          <w:lang w:val="id-ID"/>
        </w:rPr>
      </w:pPr>
      <w:r>
        <w:rPr>
          <w:rFonts w:ascii="Times New Roman" w:hAnsi="Times New Roman"/>
          <w:b/>
          <w:noProof/>
          <w:sz w:val="24"/>
          <w:lang w:val="en-US" w:eastAsia="en-US"/>
        </w:rPr>
        <w:pict>
          <v:rect id="_x0000_s1026" style="position:absolute;left:0;text-align:left;margin-left:370pt;margin-top:-86.75pt;width:54.75pt;height:30.75pt;z-index:251658240" stroked="f"/>
        </w:pict>
      </w:r>
      <w:r w:rsidR="00C975BB">
        <w:rPr>
          <w:rFonts w:ascii="Times New Roman" w:hAnsi="Times New Roman"/>
          <w:b/>
          <w:sz w:val="24"/>
          <w:lang w:val="id-ID"/>
        </w:rPr>
        <w:t>BAB I</w:t>
      </w:r>
    </w:p>
    <w:p w:rsidR="00C975BB" w:rsidRPr="00F17EB0" w:rsidRDefault="00C975BB" w:rsidP="00F17EB0">
      <w:pPr>
        <w:tabs>
          <w:tab w:val="left" w:pos="5010"/>
        </w:tabs>
        <w:spacing w:after="0" w:line="720" w:lineRule="auto"/>
        <w:ind w:left="720" w:hanging="720"/>
        <w:jc w:val="center"/>
        <w:rPr>
          <w:rFonts w:ascii="Times New Roman" w:hAnsi="Times New Roman"/>
          <w:b/>
          <w:sz w:val="24"/>
          <w:lang w:val="en-US"/>
        </w:rPr>
      </w:pPr>
      <w:r>
        <w:rPr>
          <w:rFonts w:ascii="Times New Roman" w:hAnsi="Times New Roman"/>
          <w:b/>
          <w:sz w:val="24"/>
        </w:rPr>
        <w:t>PENDAHULUAN</w:t>
      </w:r>
    </w:p>
    <w:p w:rsidR="00C975BB" w:rsidRDefault="00C975BB" w:rsidP="00F17EB0">
      <w:pPr>
        <w:spacing w:after="0" w:line="480" w:lineRule="auto"/>
        <w:ind w:left="720" w:hanging="720"/>
        <w:jc w:val="both"/>
        <w:rPr>
          <w:rFonts w:ascii="Times New Roman" w:hAnsi="Times New Roman"/>
          <w:b/>
          <w:sz w:val="24"/>
        </w:rPr>
      </w:pPr>
      <w:r>
        <w:rPr>
          <w:rFonts w:ascii="Times New Roman" w:hAnsi="Times New Roman"/>
          <w:b/>
          <w:sz w:val="24"/>
        </w:rPr>
        <w:t>A. Latar Belakang Masalah</w:t>
      </w:r>
    </w:p>
    <w:p w:rsidR="00643E82" w:rsidRPr="0087014D" w:rsidRDefault="00643E82" w:rsidP="00F17EB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87014D">
        <w:rPr>
          <w:rFonts w:ascii="Times New Roman" w:hAnsi="Times New Roman" w:cs="Times New Roman"/>
          <w:sz w:val="24"/>
          <w:szCs w:val="24"/>
        </w:rPr>
        <w:t>Pelayanan bimbingan dan konseling di</w:t>
      </w:r>
      <w:r>
        <w:rPr>
          <w:rFonts w:ascii="Times New Roman" w:hAnsi="Times New Roman" w:cs="Times New Roman"/>
          <w:sz w:val="24"/>
          <w:szCs w:val="24"/>
        </w:rPr>
        <w:t xml:space="preserve"> </w:t>
      </w:r>
      <w:r w:rsidRPr="0087014D">
        <w:rPr>
          <w:rFonts w:ascii="Times New Roman" w:hAnsi="Times New Roman" w:cs="Times New Roman"/>
          <w:sz w:val="24"/>
          <w:szCs w:val="24"/>
        </w:rPr>
        <w:t>sekolah salah satunya ditujukan untuk membantu mengembangkan aspirasi studi lanjut dan karir peserta di</w:t>
      </w:r>
      <w:r>
        <w:rPr>
          <w:rFonts w:ascii="Times New Roman" w:hAnsi="Times New Roman" w:cs="Times New Roman"/>
          <w:sz w:val="24"/>
          <w:szCs w:val="24"/>
        </w:rPr>
        <w:t>dik di sekolah</w:t>
      </w:r>
      <w:r w:rsidRPr="0087014D">
        <w:rPr>
          <w:rFonts w:ascii="Times New Roman" w:hAnsi="Times New Roman" w:cs="Times New Roman"/>
          <w:sz w:val="24"/>
          <w:szCs w:val="24"/>
        </w:rPr>
        <w:t>. Hal tersebut dapat terwujud melalui pengembangan pemahaman peserta didik tentang dirinya dengan segala potensinya, memahami tentang pilihannya dan hal-hal yang perlu dipersi</w:t>
      </w:r>
      <w:r>
        <w:rPr>
          <w:rFonts w:ascii="Times New Roman" w:hAnsi="Times New Roman" w:cs="Times New Roman"/>
          <w:sz w:val="24"/>
          <w:szCs w:val="24"/>
        </w:rPr>
        <w:t>ap</w:t>
      </w:r>
      <w:r w:rsidRPr="0087014D">
        <w:rPr>
          <w:rFonts w:ascii="Times New Roman" w:hAnsi="Times New Roman" w:cs="Times New Roman"/>
          <w:sz w:val="24"/>
          <w:szCs w:val="24"/>
        </w:rPr>
        <w:t>kan terkait pilihan stud</w:t>
      </w:r>
      <w:r>
        <w:rPr>
          <w:rFonts w:ascii="Times New Roman" w:hAnsi="Times New Roman" w:cs="Times New Roman"/>
          <w:sz w:val="24"/>
          <w:szCs w:val="24"/>
        </w:rPr>
        <w:t>i lanjut dan/atau karir yang di</w:t>
      </w:r>
      <w:r w:rsidRPr="0087014D">
        <w:rPr>
          <w:rFonts w:ascii="Times New Roman" w:hAnsi="Times New Roman" w:cs="Times New Roman"/>
          <w:sz w:val="24"/>
          <w:szCs w:val="24"/>
        </w:rPr>
        <w:t xml:space="preserve">rencanakannya. Salah satu masalah yang dialami oleh siswa-siswa SMK adalah kesulitan menentukan program pendidikan lanjutan dan </w:t>
      </w:r>
      <w:r w:rsidR="006D2EBA">
        <w:rPr>
          <w:rFonts w:ascii="Times New Roman" w:hAnsi="Times New Roman" w:cs="Times New Roman"/>
          <w:sz w:val="24"/>
          <w:szCs w:val="24"/>
        </w:rPr>
        <w:t xml:space="preserve">rencana kariernya. </w:t>
      </w:r>
      <w:r w:rsidRPr="0087014D">
        <w:rPr>
          <w:rFonts w:ascii="Times New Roman" w:hAnsi="Times New Roman" w:cs="Times New Roman"/>
          <w:sz w:val="24"/>
          <w:szCs w:val="24"/>
        </w:rPr>
        <w:t>Hal ini ditandai oleh masih banyaknya siswa yang mengalami kebimbangan atau keragu-raguan dalam menentukan jurusan yang akan dipilih di perguruan tinggi</w:t>
      </w:r>
      <w:r>
        <w:rPr>
          <w:rFonts w:ascii="Times New Roman" w:hAnsi="Times New Roman" w:cs="Times New Roman"/>
          <w:sz w:val="24"/>
          <w:szCs w:val="24"/>
        </w:rPr>
        <w:t xml:space="preserve"> nantinya</w:t>
      </w:r>
      <w:r w:rsidRPr="0087014D">
        <w:rPr>
          <w:rFonts w:ascii="Times New Roman" w:hAnsi="Times New Roman" w:cs="Times New Roman"/>
          <w:sz w:val="24"/>
          <w:szCs w:val="24"/>
        </w:rPr>
        <w:t>, demikian pula kebimbangan dala</w:t>
      </w:r>
      <w:r>
        <w:rPr>
          <w:rFonts w:ascii="Times New Roman" w:hAnsi="Times New Roman" w:cs="Times New Roman"/>
          <w:sz w:val="24"/>
          <w:szCs w:val="24"/>
        </w:rPr>
        <w:t>m perencanaan kariernya di</w:t>
      </w:r>
      <w:r w:rsidR="00C1430C">
        <w:rPr>
          <w:rFonts w:ascii="Times New Roman" w:hAnsi="Times New Roman" w:cs="Times New Roman"/>
          <w:sz w:val="24"/>
          <w:szCs w:val="24"/>
        </w:rPr>
        <w:t xml:space="preserve"> </w:t>
      </w:r>
      <w:r>
        <w:rPr>
          <w:rFonts w:ascii="Times New Roman" w:hAnsi="Times New Roman" w:cs="Times New Roman"/>
          <w:sz w:val="24"/>
          <w:szCs w:val="24"/>
        </w:rPr>
        <w:t>masa yang akan datang</w:t>
      </w:r>
      <w:r w:rsidRPr="0087014D">
        <w:rPr>
          <w:rFonts w:ascii="Times New Roman" w:hAnsi="Times New Roman" w:cs="Times New Roman"/>
          <w:sz w:val="24"/>
          <w:szCs w:val="24"/>
        </w:rPr>
        <w:t>.</w:t>
      </w:r>
    </w:p>
    <w:p w:rsidR="00643E82" w:rsidRPr="008172DC" w:rsidRDefault="00876532" w:rsidP="00643E82">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lang w:val="en-US" w:eastAsia="en-US"/>
        </w:rPr>
        <w:pict>
          <v:rect id="_x0000_s1027" style="position:absolute;left:0;text-align:left;margin-left:170.95pt;margin-top:653.5pt;width:54.75pt;height:30.75pt;z-index:251659264;mso-position-horizontal-relative:margin;mso-position-vertical-relative:margin" stroked="f">
            <v:textbox>
              <w:txbxContent>
                <w:p w:rsidR="00342962" w:rsidRPr="007F7D24" w:rsidRDefault="00342962" w:rsidP="007F7D24">
                  <w:pPr>
                    <w:jc w:val="center"/>
                    <w:rPr>
                      <w:rFonts w:ascii="Times New Roman" w:hAnsi="Times New Roman"/>
                      <w:sz w:val="24"/>
                      <w:szCs w:val="24"/>
                    </w:rPr>
                  </w:pPr>
                  <w:r w:rsidRPr="007F7D24">
                    <w:rPr>
                      <w:rFonts w:ascii="Times New Roman" w:hAnsi="Times New Roman"/>
                      <w:sz w:val="24"/>
                      <w:szCs w:val="24"/>
                    </w:rPr>
                    <w:t>1</w:t>
                  </w:r>
                </w:p>
              </w:txbxContent>
            </v:textbox>
            <w10:wrap anchorx="margin" anchory="margin"/>
          </v:rect>
        </w:pict>
      </w:r>
      <w:r w:rsidR="00643E82" w:rsidRPr="008172DC">
        <w:rPr>
          <w:rFonts w:ascii="Times New Roman" w:hAnsi="Times New Roman"/>
          <w:sz w:val="24"/>
          <w:szCs w:val="24"/>
        </w:rPr>
        <w:t>Fenomena yang diperkirakan terkait dengan hal tersebut</w:t>
      </w:r>
      <w:r w:rsidR="000510C6">
        <w:rPr>
          <w:rFonts w:ascii="Times New Roman" w:hAnsi="Times New Roman"/>
          <w:sz w:val="24"/>
          <w:szCs w:val="24"/>
        </w:rPr>
        <w:t xml:space="preserve"> </w:t>
      </w:r>
      <w:r w:rsidR="00643E82" w:rsidRPr="008172DC">
        <w:rPr>
          <w:rFonts w:ascii="Times New Roman" w:hAnsi="Times New Roman"/>
          <w:sz w:val="24"/>
          <w:szCs w:val="24"/>
        </w:rPr>
        <w:t xml:space="preserve">adalah </w:t>
      </w:r>
      <w:r w:rsidR="00643E82">
        <w:rPr>
          <w:rFonts w:ascii="Times New Roman" w:hAnsi="Times New Roman"/>
          <w:sz w:val="24"/>
          <w:szCs w:val="24"/>
        </w:rPr>
        <w:t>masih banyaknya</w:t>
      </w:r>
      <w:r w:rsidR="00643E82" w:rsidRPr="008172DC">
        <w:rPr>
          <w:rFonts w:ascii="Times New Roman" w:hAnsi="Times New Roman"/>
          <w:sz w:val="24"/>
          <w:szCs w:val="24"/>
        </w:rPr>
        <w:t xml:space="preserve"> siswa di sekolah menengah (yang setara) dan bahkan mahasiswa</w:t>
      </w:r>
      <w:r w:rsidR="00643E82">
        <w:rPr>
          <w:rFonts w:ascii="Times New Roman" w:hAnsi="Times New Roman"/>
          <w:sz w:val="24"/>
          <w:szCs w:val="24"/>
        </w:rPr>
        <w:t xml:space="preserve"> </w:t>
      </w:r>
      <w:r w:rsidR="00643E82" w:rsidRPr="008172DC">
        <w:rPr>
          <w:rFonts w:ascii="Times New Roman" w:hAnsi="Times New Roman"/>
          <w:sz w:val="24"/>
          <w:szCs w:val="24"/>
        </w:rPr>
        <w:t xml:space="preserve">yang mengalami kesalahan dalam </w:t>
      </w:r>
      <w:r w:rsidR="00643E82">
        <w:rPr>
          <w:rFonts w:ascii="Times New Roman" w:hAnsi="Times New Roman"/>
          <w:sz w:val="24"/>
          <w:szCs w:val="24"/>
        </w:rPr>
        <w:t xml:space="preserve">perencanaan kariernya baik dalam </w:t>
      </w:r>
      <w:r w:rsidR="00643E82" w:rsidRPr="008172DC">
        <w:rPr>
          <w:rFonts w:ascii="Times New Roman" w:hAnsi="Times New Roman"/>
          <w:sz w:val="24"/>
          <w:szCs w:val="24"/>
        </w:rPr>
        <w:t>memilih jurusan, program studi atau</w:t>
      </w:r>
      <w:r w:rsidR="00643E82">
        <w:rPr>
          <w:rFonts w:ascii="Times New Roman" w:hAnsi="Times New Roman"/>
          <w:sz w:val="24"/>
          <w:szCs w:val="24"/>
        </w:rPr>
        <w:t>pun</w:t>
      </w:r>
      <w:r w:rsidR="00023E9F">
        <w:rPr>
          <w:rFonts w:ascii="Times New Roman" w:hAnsi="Times New Roman"/>
          <w:sz w:val="24"/>
          <w:szCs w:val="24"/>
        </w:rPr>
        <w:t xml:space="preserve"> jenis </w:t>
      </w:r>
      <w:r w:rsidR="00643E82">
        <w:rPr>
          <w:rFonts w:ascii="Times New Roman" w:hAnsi="Times New Roman"/>
          <w:sz w:val="24"/>
          <w:szCs w:val="24"/>
        </w:rPr>
        <w:t>pendidikan dan pekerjaannya</w:t>
      </w:r>
      <w:r w:rsidR="00643E82" w:rsidRPr="008172DC">
        <w:rPr>
          <w:rFonts w:ascii="Times New Roman" w:hAnsi="Times New Roman"/>
          <w:sz w:val="24"/>
          <w:szCs w:val="24"/>
        </w:rPr>
        <w:t>. Berdasarkan hal tersebut, membuat peserta didik</w:t>
      </w:r>
      <w:r w:rsidR="00643E82">
        <w:rPr>
          <w:rFonts w:ascii="Times New Roman" w:hAnsi="Times New Roman"/>
          <w:sz w:val="24"/>
          <w:szCs w:val="24"/>
        </w:rPr>
        <w:t xml:space="preserve"> harus</w:t>
      </w:r>
      <w:r w:rsidR="00643E82" w:rsidRPr="008172DC">
        <w:rPr>
          <w:rFonts w:ascii="Times New Roman" w:hAnsi="Times New Roman"/>
          <w:sz w:val="24"/>
          <w:szCs w:val="24"/>
        </w:rPr>
        <w:t xml:space="preserve"> paham akan dirinya</w:t>
      </w:r>
      <w:r w:rsidR="00643E82">
        <w:rPr>
          <w:rFonts w:ascii="Times New Roman" w:hAnsi="Times New Roman"/>
          <w:sz w:val="24"/>
          <w:szCs w:val="24"/>
        </w:rPr>
        <w:t xml:space="preserve"> dan yakin terhadap arah perencanaan</w:t>
      </w:r>
      <w:r w:rsidR="00643E82" w:rsidRPr="008172DC">
        <w:rPr>
          <w:rFonts w:ascii="Times New Roman" w:hAnsi="Times New Roman"/>
          <w:sz w:val="24"/>
          <w:szCs w:val="24"/>
        </w:rPr>
        <w:t xml:space="preserve"> karirnya merupakan bagian yang penting dalam pendidikan.  Bimbingan karier merupakan salah satu bidang bimbingan dalam pelayanan konseling yang diberikan kepada individu agar dapat memahami diri dan tuntutan </w:t>
      </w:r>
      <w:r w:rsidR="00643E82" w:rsidRPr="008172DC">
        <w:rPr>
          <w:rFonts w:ascii="Times New Roman" w:hAnsi="Times New Roman"/>
          <w:sz w:val="24"/>
          <w:szCs w:val="24"/>
        </w:rPr>
        <w:lastRenderedPageBreak/>
        <w:t>lingkungan karier, sehingga dapat membuat pilihan dan menjalani karier dengan baik (Pray</w:t>
      </w:r>
      <w:r w:rsidR="003B6D9D">
        <w:rPr>
          <w:rFonts w:ascii="Times New Roman" w:hAnsi="Times New Roman"/>
          <w:sz w:val="24"/>
          <w:szCs w:val="24"/>
        </w:rPr>
        <w:t>itno dan</w:t>
      </w:r>
      <w:r w:rsidR="00643E82" w:rsidRPr="008172DC">
        <w:rPr>
          <w:rFonts w:ascii="Times New Roman" w:hAnsi="Times New Roman"/>
          <w:sz w:val="24"/>
          <w:szCs w:val="24"/>
        </w:rPr>
        <w:t xml:space="preserve"> Amti,</w:t>
      </w:r>
      <w:r w:rsidR="003B6D9D">
        <w:rPr>
          <w:rFonts w:ascii="Times New Roman" w:hAnsi="Times New Roman"/>
          <w:sz w:val="24"/>
          <w:szCs w:val="24"/>
        </w:rPr>
        <w:t xml:space="preserve"> </w:t>
      </w:r>
      <w:r w:rsidR="00643E82" w:rsidRPr="008172DC">
        <w:rPr>
          <w:rFonts w:ascii="Times New Roman" w:hAnsi="Times New Roman"/>
          <w:sz w:val="24"/>
          <w:szCs w:val="24"/>
        </w:rPr>
        <w:t>1999).</w:t>
      </w:r>
    </w:p>
    <w:p w:rsidR="00643E82" w:rsidRPr="008172DC" w:rsidRDefault="00643E82" w:rsidP="00643E82">
      <w:pPr>
        <w:autoSpaceDE w:val="0"/>
        <w:autoSpaceDN w:val="0"/>
        <w:adjustRightInd w:val="0"/>
        <w:spacing w:after="0" w:line="480" w:lineRule="auto"/>
        <w:ind w:firstLine="720"/>
        <w:jc w:val="both"/>
        <w:rPr>
          <w:rFonts w:ascii="Times New Roman" w:hAnsi="Times New Roman"/>
          <w:sz w:val="24"/>
          <w:szCs w:val="24"/>
        </w:rPr>
      </w:pPr>
      <w:r w:rsidRPr="00342962">
        <w:rPr>
          <w:rFonts w:ascii="Times New Roman" w:hAnsi="Times New Roman"/>
          <w:color w:val="000000" w:themeColor="text1"/>
          <w:sz w:val="24"/>
          <w:szCs w:val="24"/>
        </w:rPr>
        <w:t>Yusuf</w:t>
      </w:r>
      <w:r w:rsidR="00EB34D7" w:rsidRPr="00342962">
        <w:rPr>
          <w:rFonts w:ascii="Times New Roman" w:hAnsi="Times New Roman"/>
          <w:color w:val="000000" w:themeColor="text1"/>
          <w:sz w:val="24"/>
          <w:szCs w:val="24"/>
          <w:lang w:val="id-ID"/>
        </w:rPr>
        <w:t>, A. M</w:t>
      </w:r>
      <w:r w:rsidRPr="00342962">
        <w:rPr>
          <w:rFonts w:ascii="Times New Roman" w:hAnsi="Times New Roman"/>
          <w:color w:val="000000" w:themeColor="text1"/>
          <w:sz w:val="24"/>
          <w:szCs w:val="24"/>
        </w:rPr>
        <w:t xml:space="preserve"> (2005; 12) menyebutkan bahwa “karier mencakup tiga dunia yang ber</w:t>
      </w:r>
      <w:r w:rsidR="006D2EBA">
        <w:rPr>
          <w:rFonts w:ascii="Times New Roman" w:hAnsi="Times New Roman"/>
          <w:color w:val="000000" w:themeColor="text1"/>
          <w:sz w:val="24"/>
          <w:szCs w:val="24"/>
        </w:rPr>
        <w:t xml:space="preserve">hubungan yaitu dunia pendidikan </w:t>
      </w:r>
      <w:r w:rsidRPr="00342962">
        <w:rPr>
          <w:rFonts w:ascii="Times New Roman" w:hAnsi="Times New Roman"/>
          <w:color w:val="000000" w:themeColor="text1"/>
          <w:sz w:val="24"/>
          <w:szCs w:val="24"/>
        </w:rPr>
        <w:t>(pre–occupation), dunia kerja (occupation), dan dunia pensiun (post-occupation) selama rentang kehidupan”.</w:t>
      </w:r>
      <w:r w:rsidR="00606A1F" w:rsidRPr="00606A1F">
        <w:rPr>
          <w:rFonts w:ascii="Times New Roman" w:hAnsi="Times New Roman"/>
          <w:color w:val="FF0000"/>
          <w:sz w:val="24"/>
          <w:szCs w:val="24"/>
        </w:rPr>
        <w:t xml:space="preserve"> </w:t>
      </w:r>
      <w:r w:rsidR="00606A1F" w:rsidRPr="00606A1F">
        <w:rPr>
          <w:rFonts w:ascii="Times New Roman" w:hAnsi="Times New Roman"/>
          <w:color w:val="000000" w:themeColor="text1"/>
          <w:sz w:val="24"/>
          <w:szCs w:val="24"/>
        </w:rPr>
        <w:t>Sehingga ini menunjukkan bahwa keberhasilan seseorang pada dunia pendidikan berkontribusi terhadap keberhasilannya pada dunia kerja dan keberhasilan pada dunia kerja erat hubungannya dengan pencapaian kebahagiaan serta posisi sebagai orang yang dihormati pada dunia pensiunnya.</w:t>
      </w:r>
      <w:r w:rsidRPr="00342962">
        <w:rPr>
          <w:rFonts w:ascii="Times New Roman" w:hAnsi="Times New Roman"/>
          <w:color w:val="000000" w:themeColor="text1"/>
          <w:sz w:val="24"/>
          <w:szCs w:val="24"/>
        </w:rPr>
        <w:t xml:space="preserve"> </w:t>
      </w:r>
      <w:r w:rsidRPr="008172DC">
        <w:rPr>
          <w:rFonts w:ascii="Times New Roman" w:hAnsi="Times New Roman"/>
          <w:sz w:val="24"/>
          <w:szCs w:val="24"/>
        </w:rPr>
        <w:t>Pada usia remaja yang sering juga di</w:t>
      </w:r>
      <w:r w:rsidR="00927D39">
        <w:rPr>
          <w:rFonts w:ascii="Times New Roman" w:hAnsi="Times New Roman"/>
          <w:sz w:val="24"/>
          <w:szCs w:val="24"/>
        </w:rPr>
        <w:t xml:space="preserve"> </w:t>
      </w:r>
      <w:r w:rsidRPr="008172DC">
        <w:rPr>
          <w:rFonts w:ascii="Times New Roman" w:hAnsi="Times New Roman"/>
          <w:sz w:val="24"/>
          <w:szCs w:val="24"/>
        </w:rPr>
        <w:t>sebut sebagai masa pencarian identitas, individu mulai mempertanyakan tentang dirinya, untuk apa dan akan jadi apa karier hidupnya di kemudian hari (Herr dan Cramer, 1979).</w:t>
      </w:r>
    </w:p>
    <w:p w:rsidR="00643E82" w:rsidRPr="008172DC" w:rsidRDefault="00F716CB" w:rsidP="00643E82">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olor w:val="000000" w:themeColor="text1"/>
          <w:sz w:val="24"/>
          <w:szCs w:val="24"/>
        </w:rPr>
        <w:t>Melihat f</w:t>
      </w:r>
      <w:r w:rsidR="00023E9F" w:rsidRPr="000510C6">
        <w:rPr>
          <w:rFonts w:ascii="Times New Roman" w:hAnsi="Times New Roman"/>
          <w:color w:val="000000" w:themeColor="text1"/>
          <w:sz w:val="24"/>
          <w:szCs w:val="24"/>
        </w:rPr>
        <w:t>enomena</w:t>
      </w:r>
      <w:r>
        <w:rPr>
          <w:rFonts w:ascii="Times New Roman" w:hAnsi="Times New Roman"/>
          <w:color w:val="000000" w:themeColor="text1"/>
          <w:sz w:val="24"/>
          <w:szCs w:val="24"/>
        </w:rPr>
        <w:t xml:space="preserve"> yang sudah pernah ada di</w:t>
      </w:r>
      <w:r w:rsidR="00772DB4">
        <w:rPr>
          <w:rFonts w:ascii="Times New Roman" w:hAnsi="Times New Roman"/>
          <w:color w:val="000000" w:themeColor="text1"/>
          <w:sz w:val="24"/>
          <w:szCs w:val="24"/>
        </w:rPr>
        <w:t xml:space="preserve"> </w:t>
      </w:r>
      <w:r>
        <w:rPr>
          <w:rFonts w:ascii="Times New Roman" w:hAnsi="Times New Roman"/>
          <w:color w:val="000000" w:themeColor="text1"/>
          <w:sz w:val="24"/>
          <w:szCs w:val="24"/>
        </w:rPr>
        <w:t>sekitar kita bahwa</w:t>
      </w:r>
      <w:r w:rsidR="00643E82" w:rsidRPr="000510C6">
        <w:rPr>
          <w:rFonts w:ascii="Times New Roman" w:hAnsi="Times New Roman"/>
          <w:color w:val="000000" w:themeColor="text1"/>
          <w:sz w:val="24"/>
          <w:szCs w:val="24"/>
        </w:rPr>
        <w:t xml:space="preserve"> </w:t>
      </w:r>
      <w:r w:rsidR="00643E82" w:rsidRPr="008172DC">
        <w:rPr>
          <w:rFonts w:ascii="Times New Roman" w:hAnsi="Times New Roman"/>
          <w:sz w:val="24"/>
          <w:szCs w:val="24"/>
        </w:rPr>
        <w:t>banyak</w:t>
      </w:r>
      <w:r>
        <w:rPr>
          <w:rFonts w:ascii="Times New Roman" w:hAnsi="Times New Roman"/>
          <w:sz w:val="24"/>
          <w:szCs w:val="24"/>
        </w:rPr>
        <w:t xml:space="preserve"> dari</w:t>
      </w:r>
      <w:r w:rsidR="00643E82" w:rsidRPr="008172DC">
        <w:rPr>
          <w:rFonts w:ascii="Times New Roman" w:hAnsi="Times New Roman"/>
          <w:sz w:val="24"/>
          <w:szCs w:val="24"/>
        </w:rPr>
        <w:t xml:space="preserve"> orang tua yang</w:t>
      </w:r>
      <w:r>
        <w:rPr>
          <w:rFonts w:ascii="Times New Roman" w:hAnsi="Times New Roman"/>
          <w:sz w:val="24"/>
          <w:szCs w:val="24"/>
        </w:rPr>
        <w:t xml:space="preserve"> masih</w:t>
      </w:r>
      <w:r w:rsidR="00643E82" w:rsidRPr="008172DC">
        <w:rPr>
          <w:rFonts w:ascii="Times New Roman" w:hAnsi="Times New Roman"/>
          <w:sz w:val="24"/>
          <w:szCs w:val="24"/>
        </w:rPr>
        <w:t xml:space="preserve"> belum memberikan kesempatan kepada anak-anaknya untuk menentukan pilihan terhadap kariernya. Banyak juga terjadi penjurusan siswa ke program studi</w:t>
      </w:r>
      <w:r w:rsidR="00023E9F">
        <w:rPr>
          <w:rFonts w:ascii="Times New Roman" w:hAnsi="Times New Roman"/>
          <w:sz w:val="24"/>
          <w:szCs w:val="24"/>
        </w:rPr>
        <w:t xml:space="preserve"> lain</w:t>
      </w:r>
      <w:r w:rsidR="00643E82" w:rsidRPr="008172DC">
        <w:rPr>
          <w:rFonts w:ascii="Times New Roman" w:hAnsi="Times New Roman"/>
          <w:sz w:val="24"/>
          <w:szCs w:val="24"/>
        </w:rPr>
        <w:t xml:space="preserve"> dan </w:t>
      </w:r>
      <w:r w:rsidR="00023E9F">
        <w:rPr>
          <w:rFonts w:ascii="Times New Roman" w:hAnsi="Times New Roman"/>
          <w:sz w:val="24"/>
          <w:szCs w:val="24"/>
        </w:rPr>
        <w:t>pen</w:t>
      </w:r>
      <w:r w:rsidR="00643E82" w:rsidRPr="008172DC">
        <w:rPr>
          <w:rFonts w:ascii="Times New Roman" w:hAnsi="Times New Roman"/>
          <w:sz w:val="24"/>
          <w:szCs w:val="24"/>
        </w:rPr>
        <w:t xml:space="preserve">jurusan di SMK tidak melaksanakan tes potensi diri terhadap siswa sebagai upaya </w:t>
      </w:r>
      <w:r w:rsidR="00EB34D7">
        <w:rPr>
          <w:rFonts w:ascii="Times New Roman" w:hAnsi="Times New Roman"/>
          <w:sz w:val="24"/>
          <w:szCs w:val="24"/>
          <w:lang w:val="id-ID"/>
        </w:rPr>
        <w:t>pemantapan rencana karier</w:t>
      </w:r>
      <w:r w:rsidR="00643E82" w:rsidRPr="008172DC">
        <w:rPr>
          <w:rFonts w:ascii="Times New Roman" w:hAnsi="Times New Roman"/>
          <w:sz w:val="24"/>
          <w:szCs w:val="24"/>
        </w:rPr>
        <w:t xml:space="preserve"> siswa, sehin</w:t>
      </w:r>
      <w:r w:rsidR="00EB34D7">
        <w:rPr>
          <w:rFonts w:ascii="Times New Roman" w:hAnsi="Times New Roman"/>
          <w:sz w:val="24"/>
          <w:szCs w:val="24"/>
        </w:rPr>
        <w:t>gga tidak mendukung tercapainya</w:t>
      </w:r>
      <w:r w:rsidR="00643E82" w:rsidRPr="008172DC">
        <w:rPr>
          <w:rFonts w:ascii="Times New Roman" w:hAnsi="Times New Roman"/>
          <w:sz w:val="24"/>
          <w:szCs w:val="24"/>
        </w:rPr>
        <w:t xml:space="preserve"> kesesuaian antara kondisi dan potensi diri siswa (self) dengan bidang pendidikan serta jurusan yang ditempuh</w:t>
      </w:r>
      <w:r w:rsidR="00643E82">
        <w:rPr>
          <w:rFonts w:ascii="Times New Roman" w:hAnsi="Times New Roman"/>
          <w:sz w:val="24"/>
          <w:szCs w:val="24"/>
        </w:rPr>
        <w:t xml:space="preserve"> s</w:t>
      </w:r>
      <w:r w:rsidR="008B6210">
        <w:rPr>
          <w:rFonts w:ascii="Times New Roman" w:hAnsi="Times New Roman"/>
          <w:sz w:val="24"/>
          <w:szCs w:val="24"/>
        </w:rPr>
        <w:t xml:space="preserve">ehingga membuat perencanaan </w:t>
      </w:r>
      <w:r w:rsidR="00643E82">
        <w:rPr>
          <w:rFonts w:ascii="Times New Roman" w:hAnsi="Times New Roman"/>
          <w:sz w:val="24"/>
          <w:szCs w:val="24"/>
        </w:rPr>
        <w:t xml:space="preserve"> karier yang kurang sesuai dengan minat dari peserta didik</w:t>
      </w:r>
      <w:r w:rsidR="00643E82" w:rsidRPr="008172DC">
        <w:rPr>
          <w:rFonts w:ascii="Times New Roman" w:hAnsi="Times New Roman"/>
          <w:sz w:val="24"/>
          <w:szCs w:val="24"/>
        </w:rPr>
        <w:t>.</w:t>
      </w:r>
    </w:p>
    <w:p w:rsidR="00643E82" w:rsidRPr="008172DC" w:rsidRDefault="000510C6" w:rsidP="00643E82">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Merencanakan karir</w:t>
      </w:r>
      <w:r w:rsidR="00023E9F">
        <w:rPr>
          <w:rFonts w:ascii="Times New Roman" w:hAnsi="Times New Roman"/>
          <w:sz w:val="24"/>
          <w:szCs w:val="24"/>
        </w:rPr>
        <w:t xml:space="preserve"> dan melangkah ke</w:t>
      </w:r>
      <w:r w:rsidR="00385429">
        <w:rPr>
          <w:rFonts w:ascii="Times New Roman" w:hAnsi="Times New Roman"/>
          <w:sz w:val="24"/>
          <w:szCs w:val="24"/>
        </w:rPr>
        <w:t xml:space="preserve"> </w:t>
      </w:r>
      <w:r w:rsidR="00023E9F">
        <w:rPr>
          <w:rFonts w:ascii="Times New Roman" w:hAnsi="Times New Roman"/>
          <w:sz w:val="24"/>
          <w:szCs w:val="24"/>
        </w:rPr>
        <w:t xml:space="preserve">jenjang karier di masa yang akan </w:t>
      </w:r>
      <w:r w:rsidR="002D40DF">
        <w:rPr>
          <w:rFonts w:ascii="Times New Roman" w:hAnsi="Times New Roman"/>
          <w:sz w:val="24"/>
          <w:szCs w:val="24"/>
        </w:rPr>
        <w:t>datang dan</w:t>
      </w:r>
      <w:r w:rsidR="00643E82" w:rsidRPr="008172DC">
        <w:rPr>
          <w:rFonts w:ascii="Times New Roman" w:hAnsi="Times New Roman"/>
          <w:sz w:val="24"/>
          <w:szCs w:val="24"/>
        </w:rPr>
        <w:t xml:space="preserve"> yang sesuai</w:t>
      </w:r>
      <w:r w:rsidR="006D2EBA">
        <w:rPr>
          <w:rFonts w:ascii="Times New Roman" w:hAnsi="Times New Roman"/>
          <w:sz w:val="24"/>
          <w:szCs w:val="24"/>
        </w:rPr>
        <w:t>,</w:t>
      </w:r>
      <w:r w:rsidR="00643E82" w:rsidRPr="008172DC">
        <w:rPr>
          <w:rFonts w:ascii="Times New Roman" w:hAnsi="Times New Roman"/>
          <w:sz w:val="24"/>
          <w:szCs w:val="24"/>
        </w:rPr>
        <w:t xml:space="preserve"> bukan</w:t>
      </w:r>
      <w:r w:rsidR="002D40DF">
        <w:rPr>
          <w:rFonts w:ascii="Times New Roman" w:hAnsi="Times New Roman"/>
          <w:sz w:val="24"/>
          <w:szCs w:val="24"/>
        </w:rPr>
        <w:t>lah</w:t>
      </w:r>
      <w:r w:rsidR="00643E82" w:rsidRPr="008172DC">
        <w:rPr>
          <w:rFonts w:ascii="Times New Roman" w:hAnsi="Times New Roman"/>
          <w:sz w:val="24"/>
          <w:szCs w:val="24"/>
        </w:rPr>
        <w:t xml:space="preserve"> sesuatu hal yan</w:t>
      </w:r>
      <w:r w:rsidR="00643E82">
        <w:rPr>
          <w:rFonts w:ascii="Times New Roman" w:hAnsi="Times New Roman"/>
          <w:sz w:val="24"/>
          <w:szCs w:val="24"/>
        </w:rPr>
        <w:t>g mudah sehingga siswa yang</w:t>
      </w:r>
      <w:r w:rsidR="002D40DF">
        <w:rPr>
          <w:rFonts w:ascii="Times New Roman" w:hAnsi="Times New Roman"/>
          <w:sz w:val="24"/>
          <w:szCs w:val="24"/>
        </w:rPr>
        <w:t xml:space="preserve"> berada pada</w:t>
      </w:r>
      <w:r w:rsidR="00643E82" w:rsidRPr="008172DC">
        <w:rPr>
          <w:rFonts w:ascii="Times New Roman" w:hAnsi="Times New Roman"/>
          <w:sz w:val="24"/>
          <w:szCs w:val="24"/>
        </w:rPr>
        <w:t xml:space="preserve"> SMK dituntut untuk mampu</w:t>
      </w:r>
      <w:r w:rsidR="00643E82">
        <w:rPr>
          <w:rFonts w:ascii="Times New Roman" w:hAnsi="Times New Roman"/>
          <w:sz w:val="24"/>
          <w:szCs w:val="24"/>
        </w:rPr>
        <w:t xml:space="preserve"> melakukan perencanaan karir </w:t>
      </w:r>
      <w:r w:rsidR="002D40DF">
        <w:rPr>
          <w:rFonts w:ascii="Times New Roman" w:hAnsi="Times New Roman"/>
          <w:sz w:val="24"/>
          <w:szCs w:val="24"/>
        </w:rPr>
        <w:t>se</w:t>
      </w:r>
      <w:r w:rsidR="00023E9F">
        <w:rPr>
          <w:rFonts w:ascii="Times New Roman" w:hAnsi="Times New Roman"/>
          <w:sz w:val="24"/>
          <w:szCs w:val="24"/>
        </w:rPr>
        <w:t xml:space="preserve">dini </w:t>
      </w:r>
      <w:r w:rsidR="002D40DF">
        <w:rPr>
          <w:rFonts w:ascii="Times New Roman" w:hAnsi="Times New Roman"/>
          <w:sz w:val="24"/>
          <w:szCs w:val="24"/>
        </w:rPr>
        <w:lastRenderedPageBreak/>
        <w:t xml:space="preserve">mungkin </w:t>
      </w:r>
      <w:r w:rsidR="00643E82">
        <w:rPr>
          <w:rFonts w:ascii="Times New Roman" w:hAnsi="Times New Roman"/>
          <w:sz w:val="24"/>
          <w:szCs w:val="24"/>
        </w:rPr>
        <w:t>dengan cara</w:t>
      </w:r>
      <w:r w:rsidR="00643E82" w:rsidRPr="008172DC">
        <w:rPr>
          <w:rFonts w:ascii="Times New Roman" w:hAnsi="Times New Roman"/>
          <w:sz w:val="24"/>
          <w:szCs w:val="24"/>
        </w:rPr>
        <w:t xml:space="preserve"> memahami diri dan menghayatinya sehingga </w:t>
      </w:r>
      <w:r w:rsidR="002D40DF">
        <w:rPr>
          <w:rFonts w:ascii="Times New Roman" w:hAnsi="Times New Roman"/>
          <w:sz w:val="24"/>
          <w:szCs w:val="24"/>
        </w:rPr>
        <w:t>dapat menentukan pilihan</w:t>
      </w:r>
      <w:r w:rsidR="00CF353A">
        <w:rPr>
          <w:rFonts w:ascii="Times New Roman" w:hAnsi="Times New Roman"/>
          <w:sz w:val="24"/>
          <w:szCs w:val="24"/>
        </w:rPr>
        <w:t xml:space="preserve"> program studi lanjut/pekerjaan </w:t>
      </w:r>
      <w:r w:rsidR="00643E82" w:rsidRPr="008172DC">
        <w:rPr>
          <w:rFonts w:ascii="Times New Roman" w:hAnsi="Times New Roman"/>
          <w:sz w:val="24"/>
          <w:szCs w:val="24"/>
        </w:rPr>
        <w:t>yang benar-benar sesuai untuknya, serta memberik</w:t>
      </w:r>
      <w:r w:rsidR="00643E82">
        <w:rPr>
          <w:rFonts w:ascii="Times New Roman" w:hAnsi="Times New Roman"/>
          <w:sz w:val="24"/>
          <w:szCs w:val="24"/>
        </w:rPr>
        <w:t>an kontribusi mengembangkan perencanaan</w:t>
      </w:r>
      <w:r w:rsidR="00643E82" w:rsidRPr="008172DC">
        <w:rPr>
          <w:rFonts w:ascii="Times New Roman" w:hAnsi="Times New Roman"/>
          <w:sz w:val="24"/>
          <w:szCs w:val="24"/>
        </w:rPr>
        <w:t xml:space="preserve"> </w:t>
      </w:r>
      <w:r w:rsidR="00643E82">
        <w:rPr>
          <w:rFonts w:ascii="Times New Roman" w:hAnsi="Times New Roman"/>
          <w:sz w:val="24"/>
          <w:szCs w:val="24"/>
        </w:rPr>
        <w:t>karier dan kesuksesan kariernya.</w:t>
      </w:r>
    </w:p>
    <w:p w:rsidR="00643E82" w:rsidRPr="00A96409" w:rsidRDefault="00643E82" w:rsidP="00643E82">
      <w:pPr>
        <w:autoSpaceDE w:val="0"/>
        <w:autoSpaceDN w:val="0"/>
        <w:adjustRightInd w:val="0"/>
        <w:spacing w:after="0" w:line="480" w:lineRule="auto"/>
        <w:ind w:firstLine="720"/>
        <w:jc w:val="both"/>
        <w:rPr>
          <w:rFonts w:ascii="Arial" w:hAnsi="Arial" w:cs="Arial"/>
          <w:sz w:val="18"/>
          <w:szCs w:val="18"/>
        </w:rPr>
      </w:pPr>
      <w:r w:rsidRPr="00E81F9F">
        <w:rPr>
          <w:rFonts w:ascii="Times New Roman" w:hAnsi="Times New Roman"/>
          <w:sz w:val="24"/>
          <w:szCs w:val="24"/>
        </w:rPr>
        <w:t>Pendidikan sekolah  berhubungan e</w:t>
      </w:r>
      <w:r>
        <w:rPr>
          <w:rFonts w:ascii="Times New Roman" w:hAnsi="Times New Roman"/>
          <w:sz w:val="24"/>
          <w:szCs w:val="24"/>
        </w:rPr>
        <w:t>rat dengan perencanaan</w:t>
      </w:r>
      <w:r w:rsidRPr="00E81F9F">
        <w:rPr>
          <w:rFonts w:ascii="Times New Roman" w:hAnsi="Times New Roman"/>
          <w:sz w:val="24"/>
          <w:szCs w:val="24"/>
        </w:rPr>
        <w:t xml:space="preserve"> karir</w:t>
      </w:r>
      <w:r>
        <w:rPr>
          <w:rFonts w:ascii="Times New Roman" w:hAnsi="Times New Roman"/>
          <w:sz w:val="24"/>
          <w:szCs w:val="24"/>
        </w:rPr>
        <w:t xml:space="preserve"> siswa</w:t>
      </w:r>
      <w:r w:rsidRPr="00E81F9F">
        <w:rPr>
          <w:rFonts w:ascii="Times New Roman" w:hAnsi="Times New Roman"/>
          <w:sz w:val="24"/>
          <w:szCs w:val="24"/>
        </w:rPr>
        <w:t>, karena pendidikan di sekolah dapa</w:t>
      </w:r>
      <w:r>
        <w:rPr>
          <w:rFonts w:ascii="Times New Roman" w:hAnsi="Times New Roman"/>
          <w:sz w:val="24"/>
          <w:szCs w:val="24"/>
        </w:rPr>
        <w:t xml:space="preserve">t berfungsi sebagai wadah untuk </w:t>
      </w:r>
      <w:r w:rsidRPr="00E81F9F">
        <w:rPr>
          <w:rFonts w:ascii="Times New Roman" w:hAnsi="Times New Roman"/>
          <w:sz w:val="24"/>
          <w:szCs w:val="24"/>
        </w:rPr>
        <w:t xml:space="preserve">mempersiapkan siswa memasuki </w:t>
      </w:r>
      <w:r>
        <w:rPr>
          <w:rFonts w:ascii="Times New Roman" w:hAnsi="Times New Roman"/>
          <w:sz w:val="24"/>
          <w:szCs w:val="24"/>
        </w:rPr>
        <w:t>dunia kerja</w:t>
      </w:r>
      <w:r w:rsidRPr="00E81F9F">
        <w:rPr>
          <w:rFonts w:ascii="Times New Roman" w:hAnsi="Times New Roman"/>
          <w:sz w:val="24"/>
          <w:szCs w:val="24"/>
        </w:rPr>
        <w:t>.</w:t>
      </w:r>
      <w:r>
        <w:rPr>
          <w:rFonts w:ascii="Times New Roman" w:hAnsi="Times New Roman"/>
          <w:sz w:val="24"/>
          <w:szCs w:val="24"/>
        </w:rPr>
        <w:t xml:space="preserve"> Sekolah-</w:t>
      </w:r>
      <w:r w:rsidRPr="00E81F9F">
        <w:rPr>
          <w:rFonts w:ascii="Times New Roman" w:hAnsi="Times New Roman"/>
          <w:sz w:val="24"/>
          <w:szCs w:val="24"/>
        </w:rPr>
        <w:t xml:space="preserve">sekolah di </w:t>
      </w:r>
      <w:r>
        <w:rPr>
          <w:rFonts w:ascii="Times New Roman" w:hAnsi="Times New Roman"/>
          <w:sz w:val="24"/>
          <w:szCs w:val="24"/>
        </w:rPr>
        <w:t>In</w:t>
      </w:r>
      <w:r w:rsidRPr="00E81F9F">
        <w:rPr>
          <w:rFonts w:ascii="Times New Roman" w:hAnsi="Times New Roman"/>
          <w:sz w:val="24"/>
          <w:szCs w:val="24"/>
        </w:rPr>
        <w:t xml:space="preserve">donesia  </w:t>
      </w:r>
      <w:r>
        <w:rPr>
          <w:rFonts w:ascii="Times New Roman" w:hAnsi="Times New Roman"/>
          <w:sz w:val="24"/>
          <w:szCs w:val="24"/>
        </w:rPr>
        <w:t xml:space="preserve">telah melaksanakan </w:t>
      </w:r>
      <w:r w:rsidRPr="00E81F9F">
        <w:rPr>
          <w:rFonts w:ascii="Times New Roman" w:hAnsi="Times New Roman"/>
          <w:sz w:val="24"/>
          <w:szCs w:val="24"/>
        </w:rPr>
        <w:t>bimbingan karir sebagai suatu pendekatan untuk mendidik siswa, memahami berbag</w:t>
      </w:r>
      <w:r>
        <w:rPr>
          <w:rFonts w:ascii="Times New Roman" w:hAnsi="Times New Roman"/>
          <w:sz w:val="24"/>
          <w:szCs w:val="24"/>
        </w:rPr>
        <w:t>ai jenis pekerjaan yang ada di</w:t>
      </w:r>
      <w:r w:rsidR="007213C4">
        <w:rPr>
          <w:rFonts w:ascii="Times New Roman" w:hAnsi="Times New Roman"/>
          <w:sz w:val="24"/>
          <w:szCs w:val="24"/>
        </w:rPr>
        <w:t xml:space="preserve"> </w:t>
      </w:r>
      <w:r w:rsidRPr="00E81F9F">
        <w:rPr>
          <w:rFonts w:ascii="Times New Roman" w:hAnsi="Times New Roman"/>
          <w:sz w:val="24"/>
          <w:szCs w:val="24"/>
        </w:rPr>
        <w:t>dalam masyarakat.</w:t>
      </w:r>
    </w:p>
    <w:p w:rsidR="00643E82" w:rsidRPr="00E81F9F" w:rsidRDefault="00643E82" w:rsidP="00643E82">
      <w:pPr>
        <w:spacing w:after="0" w:line="480" w:lineRule="auto"/>
        <w:ind w:firstLine="720"/>
        <w:jc w:val="both"/>
        <w:rPr>
          <w:rFonts w:ascii="Times New Roman" w:hAnsi="Times New Roman"/>
          <w:sz w:val="24"/>
          <w:szCs w:val="24"/>
        </w:rPr>
      </w:pPr>
      <w:r w:rsidRPr="00E81F9F">
        <w:rPr>
          <w:rFonts w:ascii="Times New Roman" w:hAnsi="Times New Roman"/>
          <w:sz w:val="24"/>
          <w:szCs w:val="24"/>
        </w:rPr>
        <w:t>Salah satu konsekuensi yang harus diantisipas</w:t>
      </w:r>
      <w:r>
        <w:rPr>
          <w:rFonts w:ascii="Times New Roman" w:hAnsi="Times New Roman"/>
          <w:sz w:val="24"/>
          <w:szCs w:val="24"/>
        </w:rPr>
        <w:t xml:space="preserve">i oleh lembaga yang menangani </w:t>
      </w:r>
      <w:r w:rsidRPr="00E81F9F">
        <w:rPr>
          <w:rFonts w:ascii="Times New Roman" w:hAnsi="Times New Roman"/>
          <w:sz w:val="24"/>
          <w:szCs w:val="24"/>
        </w:rPr>
        <w:t>masalah p</w:t>
      </w:r>
      <w:r w:rsidR="002323E0">
        <w:rPr>
          <w:rFonts w:ascii="Times New Roman" w:hAnsi="Times New Roman"/>
          <w:sz w:val="24"/>
          <w:szCs w:val="24"/>
        </w:rPr>
        <w:t xml:space="preserve">endidikan </w:t>
      </w:r>
      <w:r>
        <w:rPr>
          <w:rFonts w:ascii="Times New Roman" w:hAnsi="Times New Roman"/>
          <w:sz w:val="24"/>
          <w:szCs w:val="24"/>
        </w:rPr>
        <w:t>adalah adanya tugas-tugas yang dipercayakan untuk di</w:t>
      </w:r>
      <w:r w:rsidRPr="00E81F9F">
        <w:rPr>
          <w:rFonts w:ascii="Times New Roman" w:hAnsi="Times New Roman"/>
          <w:sz w:val="24"/>
          <w:szCs w:val="24"/>
        </w:rPr>
        <w:t>persia</w:t>
      </w:r>
      <w:r>
        <w:rPr>
          <w:rFonts w:ascii="Times New Roman" w:hAnsi="Times New Roman"/>
          <w:sz w:val="24"/>
          <w:szCs w:val="24"/>
        </w:rPr>
        <w:t>p</w:t>
      </w:r>
      <w:r w:rsidRPr="00E81F9F">
        <w:rPr>
          <w:rFonts w:ascii="Times New Roman" w:hAnsi="Times New Roman"/>
          <w:sz w:val="24"/>
          <w:szCs w:val="24"/>
        </w:rPr>
        <w:t>kan peserta didik, agar dapat  berperan aktif dalam perkembangan i</w:t>
      </w:r>
      <w:r>
        <w:rPr>
          <w:rFonts w:ascii="Times New Roman" w:hAnsi="Times New Roman"/>
          <w:sz w:val="24"/>
          <w:szCs w:val="24"/>
        </w:rPr>
        <w:t xml:space="preserve">lmu pengetahuan dan teknologi. Di </w:t>
      </w:r>
      <w:r w:rsidRPr="00E81F9F">
        <w:rPr>
          <w:rFonts w:ascii="Times New Roman" w:hAnsi="Times New Roman"/>
          <w:sz w:val="24"/>
          <w:szCs w:val="24"/>
        </w:rPr>
        <w:t>samping itu, ham</w:t>
      </w:r>
      <w:r>
        <w:rPr>
          <w:rFonts w:ascii="Times New Roman" w:hAnsi="Times New Roman"/>
          <w:sz w:val="24"/>
          <w:szCs w:val="24"/>
        </w:rPr>
        <w:t>batan-</w:t>
      </w:r>
      <w:r w:rsidRPr="00E81F9F">
        <w:rPr>
          <w:rFonts w:ascii="Times New Roman" w:hAnsi="Times New Roman"/>
          <w:sz w:val="24"/>
          <w:szCs w:val="24"/>
        </w:rPr>
        <w:t>ham</w:t>
      </w:r>
      <w:r>
        <w:rPr>
          <w:rFonts w:ascii="Times New Roman" w:hAnsi="Times New Roman"/>
          <w:sz w:val="24"/>
          <w:szCs w:val="24"/>
        </w:rPr>
        <w:t xml:space="preserve">batan yang mungkin dihadapi seperti kesulitan dalam perencanaan kariernya dapat diantisipasi sejak dini. Oleh karena itu, </w:t>
      </w:r>
      <w:r w:rsidRPr="00E81F9F">
        <w:rPr>
          <w:rFonts w:ascii="Times New Roman" w:hAnsi="Times New Roman"/>
          <w:sz w:val="24"/>
          <w:szCs w:val="24"/>
        </w:rPr>
        <w:t>lembaga</w:t>
      </w:r>
      <w:r w:rsidR="002323E0">
        <w:rPr>
          <w:rFonts w:ascii="Times New Roman" w:hAnsi="Times New Roman"/>
          <w:sz w:val="24"/>
          <w:szCs w:val="24"/>
        </w:rPr>
        <w:t xml:space="preserve"> </w:t>
      </w:r>
      <w:r>
        <w:rPr>
          <w:rFonts w:ascii="Times New Roman" w:hAnsi="Times New Roman"/>
          <w:sz w:val="24"/>
          <w:szCs w:val="24"/>
        </w:rPr>
        <w:t xml:space="preserve">pendidikan </w:t>
      </w:r>
      <w:r w:rsidRPr="00E81F9F">
        <w:rPr>
          <w:rFonts w:ascii="Times New Roman" w:hAnsi="Times New Roman"/>
          <w:sz w:val="24"/>
          <w:szCs w:val="24"/>
        </w:rPr>
        <w:t>se</w:t>
      </w:r>
      <w:r>
        <w:rPr>
          <w:rFonts w:ascii="Times New Roman" w:hAnsi="Times New Roman"/>
          <w:sz w:val="24"/>
          <w:szCs w:val="24"/>
        </w:rPr>
        <w:t>jak dini  mengupayakan hal-</w:t>
      </w:r>
      <w:r w:rsidRPr="00E81F9F">
        <w:rPr>
          <w:rFonts w:ascii="Times New Roman" w:hAnsi="Times New Roman"/>
          <w:sz w:val="24"/>
          <w:szCs w:val="24"/>
        </w:rPr>
        <w:t>hal yang dapat</w:t>
      </w:r>
      <w:r>
        <w:rPr>
          <w:rFonts w:ascii="Times New Roman" w:hAnsi="Times New Roman"/>
          <w:sz w:val="24"/>
          <w:szCs w:val="24"/>
        </w:rPr>
        <w:t xml:space="preserve"> membantu peserta didik, agar </w:t>
      </w:r>
      <w:r w:rsidRPr="00E81F9F">
        <w:rPr>
          <w:rFonts w:ascii="Times New Roman" w:hAnsi="Times New Roman"/>
          <w:sz w:val="24"/>
          <w:szCs w:val="24"/>
        </w:rPr>
        <w:t xml:space="preserve">tidak mengalami hambatan yang  berhubungan dengan pendidikan dunia </w:t>
      </w:r>
      <w:r>
        <w:rPr>
          <w:rFonts w:ascii="Times New Roman" w:hAnsi="Times New Roman"/>
          <w:sz w:val="24"/>
          <w:szCs w:val="24"/>
        </w:rPr>
        <w:t>kerja atau  hal-hal</w:t>
      </w:r>
      <w:r w:rsidRPr="00E81F9F">
        <w:rPr>
          <w:rFonts w:ascii="Times New Roman" w:hAnsi="Times New Roman"/>
          <w:sz w:val="24"/>
          <w:szCs w:val="24"/>
        </w:rPr>
        <w:t xml:space="preserve"> lainnya.</w:t>
      </w:r>
    </w:p>
    <w:p w:rsidR="00F37965" w:rsidRDefault="00643E82" w:rsidP="00643E82">
      <w:pPr>
        <w:spacing w:line="480" w:lineRule="auto"/>
        <w:ind w:firstLine="720"/>
        <w:jc w:val="both"/>
        <w:rPr>
          <w:rFonts w:ascii="Times New Roman" w:hAnsi="Times New Roman"/>
          <w:sz w:val="24"/>
          <w:szCs w:val="24"/>
        </w:rPr>
      </w:pPr>
      <w:r w:rsidRPr="00EE500C">
        <w:rPr>
          <w:rFonts w:ascii="Times New Roman" w:hAnsi="Times New Roman"/>
          <w:sz w:val="24"/>
          <w:szCs w:val="24"/>
        </w:rPr>
        <w:t xml:space="preserve">Upaya  yang ditempuh untuk mengatasi hal tersebut antara lain adalah memberikan modeling simbolis dengan visualisasi film dokumenter terhadap peningkatan kemampuan perencanaan karier, Masa remaja adalah masa memilih, hal ini terlihat dari salah satu tugas perkembangan remaja yaitu memilih dan mempersiapkan diri untuk menjalankan suatu pekerjaan (Sukadji, 2000). Menurut Havinghurst (dalam Hurlock, 1980) pemilihan dan persiapan diri untuk </w:t>
      </w:r>
      <w:r w:rsidRPr="00EE500C">
        <w:rPr>
          <w:rFonts w:ascii="Times New Roman" w:hAnsi="Times New Roman"/>
          <w:sz w:val="24"/>
          <w:szCs w:val="24"/>
        </w:rPr>
        <w:lastRenderedPageBreak/>
        <w:t>menjalankan suatu pekerjaan atau karir merupakan tugas perkembangan yang penting di</w:t>
      </w:r>
      <w:r w:rsidR="002323E0">
        <w:rPr>
          <w:rFonts w:ascii="Times New Roman" w:hAnsi="Times New Roman"/>
          <w:sz w:val="24"/>
          <w:szCs w:val="24"/>
        </w:rPr>
        <w:t xml:space="preserve"> </w:t>
      </w:r>
      <w:r w:rsidRPr="00EE500C">
        <w:rPr>
          <w:rFonts w:ascii="Times New Roman" w:hAnsi="Times New Roman"/>
          <w:sz w:val="24"/>
          <w:szCs w:val="24"/>
        </w:rPr>
        <w:t xml:space="preserve">masa remaja, sebab karir atau pekerjaan seseorang menentukan berbagai hal dalam kehidupan. </w:t>
      </w:r>
      <w:r w:rsidR="00F37965">
        <w:rPr>
          <w:rFonts w:ascii="Times New Roman" w:hAnsi="Times New Roman"/>
          <w:sz w:val="24"/>
          <w:szCs w:val="24"/>
        </w:rPr>
        <w:t xml:space="preserve"> </w:t>
      </w:r>
    </w:p>
    <w:p w:rsidR="00F37965" w:rsidRDefault="00643E82" w:rsidP="00F37965">
      <w:pPr>
        <w:spacing w:line="240" w:lineRule="auto"/>
        <w:ind w:left="720"/>
        <w:jc w:val="both"/>
        <w:rPr>
          <w:rFonts w:ascii="Times New Roman" w:hAnsi="Times New Roman"/>
          <w:sz w:val="24"/>
          <w:szCs w:val="24"/>
        </w:rPr>
      </w:pPr>
      <w:r>
        <w:rPr>
          <w:rFonts w:ascii="Times New Roman" w:hAnsi="Times New Roman"/>
          <w:sz w:val="24"/>
          <w:szCs w:val="24"/>
        </w:rPr>
        <w:t>….</w:t>
      </w:r>
      <w:r w:rsidR="00157518">
        <w:rPr>
          <w:rFonts w:ascii="Times New Roman" w:hAnsi="Times New Roman"/>
          <w:sz w:val="24"/>
          <w:szCs w:val="24"/>
        </w:rPr>
        <w:t>M</w:t>
      </w:r>
      <w:r w:rsidRPr="00EE500C">
        <w:rPr>
          <w:rFonts w:ascii="Times New Roman" w:hAnsi="Times New Roman"/>
          <w:sz w:val="24"/>
          <w:szCs w:val="24"/>
        </w:rPr>
        <w:t xml:space="preserve">elalui perencanaan karir, setiap individu mengevaluasi kemampuan dan minatnya sendiri, mempertimbangkan kesempatan karir alternatif, menyusun tujuan karir, dan merencanakan aktivitas-aktivitas pengembangan praktis. Fokus utama dalam perencanaan karir haruslah sesuai antara tujuan pribadi dan kesempatan-kesempatan </w:t>
      </w:r>
      <w:r w:rsidR="00F37965">
        <w:rPr>
          <w:rFonts w:ascii="Times New Roman" w:hAnsi="Times New Roman"/>
          <w:sz w:val="24"/>
          <w:szCs w:val="24"/>
        </w:rPr>
        <w:t>yang secara realistis tersedia (Mondy, 1993: 362).</w:t>
      </w:r>
      <w:r>
        <w:rPr>
          <w:rFonts w:ascii="Times New Roman" w:hAnsi="Times New Roman"/>
          <w:sz w:val="24"/>
          <w:szCs w:val="24"/>
        </w:rPr>
        <w:t xml:space="preserve"> </w:t>
      </w:r>
    </w:p>
    <w:p w:rsidR="00643E82" w:rsidRPr="007C3CE1" w:rsidRDefault="00643E82" w:rsidP="00157518">
      <w:pPr>
        <w:spacing w:line="480" w:lineRule="auto"/>
        <w:ind w:firstLine="720"/>
        <w:jc w:val="both"/>
        <w:rPr>
          <w:rFonts w:ascii="Times New Roman" w:hAnsi="Times New Roman"/>
          <w:sz w:val="24"/>
          <w:szCs w:val="24"/>
        </w:rPr>
      </w:pPr>
      <w:r w:rsidRPr="007C3CE1">
        <w:rPr>
          <w:rFonts w:ascii="Times New Roman" w:hAnsi="Times New Roman"/>
          <w:sz w:val="24"/>
          <w:szCs w:val="24"/>
        </w:rPr>
        <w:t>Denga</w:t>
      </w:r>
      <w:r>
        <w:rPr>
          <w:rFonts w:ascii="Times New Roman" w:hAnsi="Times New Roman"/>
          <w:sz w:val="24"/>
          <w:szCs w:val="24"/>
        </w:rPr>
        <w:t>n demikian, Pemilihan dan perencanaan</w:t>
      </w:r>
      <w:r w:rsidRPr="007C3CE1">
        <w:rPr>
          <w:rFonts w:ascii="Times New Roman" w:hAnsi="Times New Roman"/>
          <w:sz w:val="24"/>
          <w:szCs w:val="24"/>
        </w:rPr>
        <w:t xml:space="preserve"> kari</w:t>
      </w:r>
      <w:r>
        <w:rPr>
          <w:rFonts w:ascii="Times New Roman" w:hAnsi="Times New Roman"/>
          <w:sz w:val="24"/>
          <w:szCs w:val="24"/>
        </w:rPr>
        <w:t>e</w:t>
      </w:r>
      <w:r w:rsidRPr="007C3CE1">
        <w:rPr>
          <w:rFonts w:ascii="Times New Roman" w:hAnsi="Times New Roman"/>
          <w:sz w:val="24"/>
          <w:szCs w:val="24"/>
        </w:rPr>
        <w:t>r merupakan salah satu tugas perkembangan yang penting bagi remaja dan dapat mempengaruhi keseluruhan masa depan seseorang, te</w:t>
      </w:r>
      <w:r w:rsidR="00157518">
        <w:rPr>
          <w:rFonts w:ascii="Times New Roman" w:hAnsi="Times New Roman"/>
          <w:sz w:val="24"/>
          <w:szCs w:val="24"/>
        </w:rPr>
        <w:t>rmasuk dalam hal memilih program studi lanjut</w:t>
      </w:r>
      <w:r w:rsidRPr="007C3CE1">
        <w:rPr>
          <w:rFonts w:ascii="Times New Roman" w:hAnsi="Times New Roman"/>
          <w:sz w:val="24"/>
          <w:szCs w:val="24"/>
        </w:rPr>
        <w:t xml:space="preserve"> pendidikan yang tepat. Remaja dapat memilih dan merencanakan karir sesuai dengan minat, harapan, cita-cita, dan ke</w:t>
      </w:r>
      <w:r>
        <w:rPr>
          <w:rFonts w:ascii="Times New Roman" w:hAnsi="Times New Roman"/>
          <w:sz w:val="24"/>
          <w:szCs w:val="24"/>
        </w:rPr>
        <w:t>mampuannya.</w:t>
      </w:r>
      <w:r w:rsidRPr="007C3CE1">
        <w:rPr>
          <w:rFonts w:ascii="Times New Roman" w:hAnsi="Times New Roman"/>
          <w:sz w:val="24"/>
          <w:szCs w:val="24"/>
        </w:rPr>
        <w:t>.</w:t>
      </w:r>
    </w:p>
    <w:p w:rsidR="00643E82" w:rsidRDefault="00643E82" w:rsidP="00643E82">
      <w:pPr>
        <w:spacing w:after="0" w:line="480" w:lineRule="auto"/>
        <w:ind w:firstLine="720"/>
        <w:jc w:val="both"/>
        <w:rPr>
          <w:rFonts w:ascii="Times New Roman" w:hAnsi="Times New Roman"/>
          <w:sz w:val="24"/>
          <w:szCs w:val="24"/>
        </w:rPr>
      </w:pPr>
      <w:r>
        <w:rPr>
          <w:rFonts w:ascii="Times New Roman" w:hAnsi="Times New Roman"/>
          <w:sz w:val="24"/>
          <w:szCs w:val="24"/>
        </w:rPr>
        <w:t>Berdasarkan hasil wawancara awal dengan guru pembimbing di SMK</w:t>
      </w:r>
      <w:r w:rsidRPr="00E81F9F">
        <w:rPr>
          <w:rFonts w:ascii="Times New Roman" w:hAnsi="Times New Roman"/>
          <w:sz w:val="24"/>
          <w:szCs w:val="24"/>
        </w:rPr>
        <w:t xml:space="preserve">  N</w:t>
      </w:r>
      <w:r>
        <w:rPr>
          <w:rFonts w:ascii="Times New Roman" w:hAnsi="Times New Roman"/>
          <w:sz w:val="24"/>
          <w:szCs w:val="24"/>
        </w:rPr>
        <w:t xml:space="preserve">egeri 3 Makassar (wawancara 19 oktober 2011), </w:t>
      </w:r>
      <w:r w:rsidRPr="0093430E">
        <w:rPr>
          <w:rFonts w:ascii="Times New Roman" w:hAnsi="Times New Roman"/>
          <w:sz w:val="24"/>
          <w:szCs w:val="24"/>
        </w:rPr>
        <w:t xml:space="preserve">diperoleh informasi dari guru pembimbing tentang berbagai problem karier siswa seperti: awal mula memasuki jurusan karena hanya ikut – ikutan dan disuruh oleh orang tua, kemudian setelah memasuki proses belajar merasa tidak cocok dengan jurusan yang ditempati, dan  tidak memiliki perencanaan </w:t>
      </w:r>
      <w:r>
        <w:rPr>
          <w:rFonts w:ascii="Times New Roman" w:hAnsi="Times New Roman"/>
          <w:sz w:val="24"/>
          <w:szCs w:val="24"/>
        </w:rPr>
        <w:t>karier</w:t>
      </w:r>
      <w:r w:rsidRPr="0093430E">
        <w:rPr>
          <w:rFonts w:ascii="Times New Roman" w:hAnsi="Times New Roman"/>
          <w:sz w:val="24"/>
          <w:szCs w:val="24"/>
        </w:rPr>
        <w:t xml:space="preserve"> ke mana akan mendaftar atau mencari kerja  setelah tamat SMK.</w:t>
      </w:r>
      <w:r>
        <w:rPr>
          <w:rFonts w:ascii="Times New Roman" w:hAnsi="Times New Roman"/>
          <w:sz w:val="24"/>
          <w:szCs w:val="24"/>
        </w:rPr>
        <w:t xml:space="preserve"> Di samping itu </w:t>
      </w:r>
      <w:r w:rsidRPr="00E81F9F">
        <w:rPr>
          <w:rFonts w:ascii="Times New Roman" w:hAnsi="Times New Roman"/>
          <w:sz w:val="24"/>
          <w:szCs w:val="24"/>
        </w:rPr>
        <w:t>kur</w:t>
      </w:r>
      <w:r>
        <w:rPr>
          <w:rFonts w:ascii="Times New Roman" w:hAnsi="Times New Roman"/>
          <w:sz w:val="24"/>
          <w:szCs w:val="24"/>
        </w:rPr>
        <w:t>ang memahami potensi yang di</w:t>
      </w:r>
      <w:r w:rsidRPr="00E81F9F">
        <w:rPr>
          <w:rFonts w:ascii="Times New Roman" w:hAnsi="Times New Roman"/>
          <w:sz w:val="24"/>
          <w:szCs w:val="24"/>
        </w:rPr>
        <w:t>miliki</w:t>
      </w:r>
      <w:r>
        <w:rPr>
          <w:rFonts w:ascii="Times New Roman" w:hAnsi="Times New Roman"/>
          <w:sz w:val="24"/>
          <w:szCs w:val="24"/>
        </w:rPr>
        <w:t xml:space="preserve"> sehingga sulit menentukan perencanaan </w:t>
      </w:r>
      <w:r w:rsidRPr="00E81F9F">
        <w:rPr>
          <w:rFonts w:ascii="Times New Roman" w:hAnsi="Times New Roman"/>
          <w:sz w:val="24"/>
          <w:szCs w:val="24"/>
        </w:rPr>
        <w:t xml:space="preserve">kariernya, dan tidak memiliki gambaran yang </w:t>
      </w:r>
      <w:r>
        <w:rPr>
          <w:rFonts w:ascii="Times New Roman" w:hAnsi="Times New Roman"/>
          <w:sz w:val="24"/>
          <w:szCs w:val="24"/>
        </w:rPr>
        <w:t>jelas tentang dunia kerja. Oleh karena</w:t>
      </w:r>
      <w:r w:rsidRPr="00E81F9F">
        <w:rPr>
          <w:rFonts w:ascii="Times New Roman" w:hAnsi="Times New Roman"/>
          <w:sz w:val="24"/>
          <w:szCs w:val="24"/>
        </w:rPr>
        <w:t xml:space="preserve"> itulah</w:t>
      </w:r>
      <w:r>
        <w:rPr>
          <w:rFonts w:ascii="Times New Roman" w:hAnsi="Times New Roman"/>
          <w:sz w:val="24"/>
          <w:szCs w:val="24"/>
        </w:rPr>
        <w:t>,</w:t>
      </w:r>
      <w:r w:rsidRPr="00E81F9F">
        <w:rPr>
          <w:rFonts w:ascii="Times New Roman" w:hAnsi="Times New Roman"/>
          <w:sz w:val="24"/>
          <w:szCs w:val="24"/>
        </w:rPr>
        <w:t xml:space="preserve"> para siswa perlu diberikan informasi atau penerangan tentan</w:t>
      </w:r>
      <w:r>
        <w:rPr>
          <w:rFonts w:ascii="Times New Roman" w:hAnsi="Times New Roman"/>
          <w:sz w:val="24"/>
          <w:szCs w:val="24"/>
        </w:rPr>
        <w:t xml:space="preserve">g diri pribadinya. Proses memberikan bantuan untuk mendapatkan pengetahuan dan pemahaman tentang dirinya sendiri dan </w:t>
      </w:r>
      <w:r>
        <w:rPr>
          <w:rFonts w:ascii="Times New Roman" w:hAnsi="Times New Roman"/>
          <w:sz w:val="24"/>
          <w:szCs w:val="24"/>
        </w:rPr>
        <w:lastRenderedPageBreak/>
        <w:t>merupakan salah satu usaha yang diwujudkan dalam program bimbingan karier di sekolah khususnya penggunaan modeling simbolis dengan visualisasi film dokumenter.</w:t>
      </w:r>
    </w:p>
    <w:p w:rsidR="00643E82" w:rsidRPr="0093430E" w:rsidRDefault="00643E82" w:rsidP="00643E82">
      <w:pPr>
        <w:spacing w:after="0" w:line="480" w:lineRule="auto"/>
        <w:ind w:firstLine="720"/>
        <w:jc w:val="both"/>
        <w:rPr>
          <w:rFonts w:ascii="Times New Roman" w:hAnsi="Times New Roman"/>
          <w:sz w:val="24"/>
          <w:szCs w:val="24"/>
        </w:rPr>
      </w:pPr>
      <w:r>
        <w:rPr>
          <w:rFonts w:ascii="Times New Roman" w:hAnsi="Times New Roman"/>
          <w:sz w:val="24"/>
          <w:szCs w:val="24"/>
        </w:rPr>
        <w:t>Meskipun pemberian informasi karier telah diterapkan di sekolah namun diduga bahwa penyelenggaraan informasi karier masih kurang efektif, kekurang efektifan pemberian informasi karier di sekolah dapat dilihat dari ucapan dan tindakan siswa yang menunjukan ketidakmantapan arah perencanaan kariernya bahwa masalah karier masih merupakan</w:t>
      </w:r>
      <w:r w:rsidRPr="0093430E">
        <w:rPr>
          <w:rFonts w:ascii="Times New Roman" w:hAnsi="Times New Roman"/>
          <w:sz w:val="24"/>
          <w:szCs w:val="24"/>
        </w:rPr>
        <w:t xml:space="preserve"> hal yang meresahkan yang dihadapi di sekolah</w:t>
      </w:r>
      <w:r w:rsidR="008151D8">
        <w:rPr>
          <w:rFonts w:ascii="Times New Roman" w:hAnsi="Times New Roman"/>
          <w:sz w:val="24"/>
          <w:szCs w:val="24"/>
        </w:rPr>
        <w:t>,</w:t>
      </w:r>
      <w:r w:rsidRPr="0093430E">
        <w:rPr>
          <w:rFonts w:ascii="Times New Roman" w:hAnsi="Times New Roman"/>
          <w:sz w:val="24"/>
          <w:szCs w:val="24"/>
        </w:rPr>
        <w:t xml:space="preserve"> hal ini terungkap dari keluhan lebih dari lima siswa yang telah di wawancarai pada tanggal 05 November 2011 menyatakan bahwa bagaimana saya mendapatkan pekerjaan yang sesuai, bagaimana menyesuaikan antara kemampuan diri saya dan pekerjaan yang sesuai, bagaimana menyesuaikan antara kemampuan diri dengan pekerjaan, bagaimana mengetahui berbagai jenis pekerjaan, bagaimana menyiapkan diri untuk karier di masa depan dan jenis pendidikan mana yang harus ditempuh</w:t>
      </w:r>
      <w:r w:rsidR="00EB34D7">
        <w:rPr>
          <w:rFonts w:ascii="Times New Roman" w:hAnsi="Times New Roman"/>
          <w:sz w:val="24"/>
          <w:szCs w:val="24"/>
          <w:lang w:val="id-ID"/>
        </w:rPr>
        <w:t xml:space="preserve"> di</w:t>
      </w:r>
      <w:r w:rsidR="008A763E">
        <w:rPr>
          <w:rFonts w:ascii="Times New Roman" w:hAnsi="Times New Roman"/>
          <w:sz w:val="24"/>
          <w:szCs w:val="24"/>
          <w:lang w:val="en-US"/>
        </w:rPr>
        <w:t xml:space="preserve"> </w:t>
      </w:r>
      <w:r w:rsidR="00EB34D7">
        <w:rPr>
          <w:rFonts w:ascii="Times New Roman" w:hAnsi="Times New Roman"/>
          <w:sz w:val="24"/>
          <w:szCs w:val="24"/>
          <w:lang w:val="id-ID"/>
        </w:rPr>
        <w:t>masa depan</w:t>
      </w:r>
      <w:r w:rsidRPr="0093430E">
        <w:rPr>
          <w:rFonts w:ascii="Times New Roman" w:hAnsi="Times New Roman"/>
          <w:sz w:val="24"/>
          <w:szCs w:val="24"/>
        </w:rPr>
        <w:t xml:space="preserve"> untuk memperoleh pekerjaan di bidang yang di cita-citakan.</w:t>
      </w:r>
      <w:r w:rsidR="00373F9B">
        <w:rPr>
          <w:rFonts w:ascii="Times New Roman" w:hAnsi="Times New Roman"/>
          <w:sz w:val="24"/>
          <w:szCs w:val="24"/>
        </w:rPr>
        <w:t xml:space="preserve"> Jadi masalah-masalah yang di</w:t>
      </w:r>
      <w:r w:rsidR="008151D8">
        <w:rPr>
          <w:rFonts w:ascii="Times New Roman" w:hAnsi="Times New Roman"/>
          <w:sz w:val="24"/>
          <w:szCs w:val="24"/>
        </w:rPr>
        <w:t xml:space="preserve">ungkapkan siswa tersebut menggambarkan bahwa rendahnya perencanaan karir yang dimiliki siswa sehingga </w:t>
      </w:r>
      <w:r w:rsidR="00B37DF9">
        <w:rPr>
          <w:rFonts w:ascii="Times New Roman" w:hAnsi="Times New Roman"/>
          <w:sz w:val="24"/>
          <w:szCs w:val="24"/>
        </w:rPr>
        <w:t>membuatnya</w:t>
      </w:r>
      <w:r w:rsidR="008151D8">
        <w:rPr>
          <w:rFonts w:ascii="Times New Roman" w:hAnsi="Times New Roman"/>
          <w:sz w:val="24"/>
          <w:szCs w:val="24"/>
        </w:rPr>
        <w:t xml:space="preserve"> merasa ragu-</w:t>
      </w:r>
      <w:r w:rsidR="00B37DF9">
        <w:rPr>
          <w:rFonts w:ascii="Times New Roman" w:hAnsi="Times New Roman"/>
          <w:sz w:val="24"/>
          <w:szCs w:val="24"/>
        </w:rPr>
        <w:t>ragu atau bimbang dalam mengambil langkah-langkah yang tepat dalam membuat sebuah perencanaan karir demi masa depannya, sehingga melalui</w:t>
      </w:r>
      <w:r w:rsidR="001B53BC">
        <w:rPr>
          <w:rFonts w:ascii="Times New Roman" w:hAnsi="Times New Roman"/>
          <w:sz w:val="24"/>
          <w:szCs w:val="24"/>
        </w:rPr>
        <w:t xml:space="preserve"> b</w:t>
      </w:r>
      <w:r w:rsidR="002323E0">
        <w:rPr>
          <w:rFonts w:ascii="Times New Roman" w:hAnsi="Times New Roman"/>
          <w:sz w:val="24"/>
          <w:szCs w:val="24"/>
        </w:rPr>
        <w:t>imbingan karir diharap</w:t>
      </w:r>
      <w:r w:rsidR="00B37DF9">
        <w:rPr>
          <w:rFonts w:ascii="Times New Roman" w:hAnsi="Times New Roman"/>
          <w:sz w:val="24"/>
          <w:szCs w:val="24"/>
        </w:rPr>
        <w:t>kan dapat membantu siswa akan pemahaman diri, minat,</w:t>
      </w:r>
      <w:r w:rsidR="00774A0A">
        <w:rPr>
          <w:rFonts w:ascii="Times New Roman" w:hAnsi="Times New Roman"/>
          <w:sz w:val="24"/>
          <w:szCs w:val="24"/>
        </w:rPr>
        <w:t xml:space="preserve"> bakat,</w:t>
      </w:r>
      <w:r w:rsidR="00B37DF9">
        <w:rPr>
          <w:rFonts w:ascii="Times New Roman" w:hAnsi="Times New Roman"/>
          <w:sz w:val="24"/>
          <w:szCs w:val="24"/>
        </w:rPr>
        <w:t xml:space="preserve"> nilai-n</w:t>
      </w:r>
      <w:r w:rsidR="00F37616">
        <w:rPr>
          <w:rFonts w:ascii="Times New Roman" w:hAnsi="Times New Roman"/>
          <w:sz w:val="24"/>
          <w:szCs w:val="24"/>
        </w:rPr>
        <w:t>ilai dan tujuan yang di</w:t>
      </w:r>
      <w:r w:rsidR="00774A0A">
        <w:rPr>
          <w:rFonts w:ascii="Times New Roman" w:hAnsi="Times New Roman"/>
          <w:sz w:val="24"/>
          <w:szCs w:val="24"/>
        </w:rPr>
        <w:t>inginkan</w:t>
      </w:r>
      <w:r w:rsidR="00F37616">
        <w:rPr>
          <w:rFonts w:ascii="Times New Roman" w:hAnsi="Times New Roman"/>
          <w:sz w:val="24"/>
          <w:szCs w:val="24"/>
        </w:rPr>
        <w:t>-</w:t>
      </w:r>
      <w:r w:rsidR="00774A0A">
        <w:rPr>
          <w:rFonts w:ascii="Times New Roman" w:hAnsi="Times New Roman"/>
          <w:sz w:val="24"/>
          <w:szCs w:val="24"/>
        </w:rPr>
        <w:t>nya</w:t>
      </w:r>
      <w:r w:rsidR="00B37DF9">
        <w:rPr>
          <w:rFonts w:ascii="Times New Roman" w:hAnsi="Times New Roman"/>
          <w:sz w:val="24"/>
          <w:szCs w:val="24"/>
        </w:rPr>
        <w:t xml:space="preserve"> di masa yang akan datang.</w:t>
      </w:r>
    </w:p>
    <w:p w:rsidR="00643E82" w:rsidRPr="002D10AC" w:rsidRDefault="00B37DF9" w:rsidP="00643E82">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Teknik m</w:t>
      </w:r>
      <w:r w:rsidR="001B6501">
        <w:rPr>
          <w:rFonts w:ascii="Times New Roman" w:hAnsi="Times New Roman"/>
          <w:sz w:val="24"/>
          <w:szCs w:val="24"/>
        </w:rPr>
        <w:t xml:space="preserve">odeling </w:t>
      </w:r>
      <w:r w:rsidR="001B6501">
        <w:rPr>
          <w:rFonts w:ascii="Times New Roman" w:hAnsi="Times New Roman"/>
          <w:sz w:val="24"/>
          <w:szCs w:val="24"/>
          <w:lang w:val="id-ID"/>
        </w:rPr>
        <w:t>s</w:t>
      </w:r>
      <w:r w:rsidR="00643E82">
        <w:rPr>
          <w:rFonts w:ascii="Times New Roman" w:hAnsi="Times New Roman"/>
          <w:sz w:val="24"/>
          <w:szCs w:val="24"/>
        </w:rPr>
        <w:t>imbolis dengan</w:t>
      </w:r>
      <w:r w:rsidR="001B6501">
        <w:rPr>
          <w:rFonts w:ascii="Times New Roman" w:hAnsi="Times New Roman"/>
          <w:sz w:val="24"/>
          <w:szCs w:val="24"/>
          <w:lang w:val="id-ID"/>
        </w:rPr>
        <w:t xml:space="preserve"> menggunakan</w:t>
      </w:r>
      <w:r w:rsidR="001B6501">
        <w:rPr>
          <w:rFonts w:ascii="Times New Roman" w:hAnsi="Times New Roman"/>
          <w:sz w:val="24"/>
          <w:szCs w:val="24"/>
        </w:rPr>
        <w:t xml:space="preserve"> </w:t>
      </w:r>
      <w:r w:rsidR="001B6501">
        <w:rPr>
          <w:rFonts w:ascii="Times New Roman" w:hAnsi="Times New Roman"/>
          <w:sz w:val="24"/>
          <w:szCs w:val="24"/>
          <w:lang w:val="id-ID"/>
        </w:rPr>
        <w:t>v</w:t>
      </w:r>
      <w:r w:rsidR="00643E82">
        <w:rPr>
          <w:rFonts w:ascii="Times New Roman" w:hAnsi="Times New Roman"/>
          <w:sz w:val="24"/>
          <w:szCs w:val="24"/>
        </w:rPr>
        <w:t xml:space="preserve">isualisasi film dokumenter yang bernuansa tentang </w:t>
      </w:r>
      <w:r w:rsidR="00643E82" w:rsidRPr="00E81F9F">
        <w:rPr>
          <w:rFonts w:ascii="Times New Roman" w:hAnsi="Times New Roman"/>
          <w:sz w:val="24"/>
          <w:szCs w:val="24"/>
        </w:rPr>
        <w:t xml:space="preserve">karir </w:t>
      </w:r>
      <w:r w:rsidR="00643E82">
        <w:rPr>
          <w:rFonts w:ascii="Times New Roman" w:hAnsi="Times New Roman"/>
          <w:sz w:val="24"/>
          <w:szCs w:val="24"/>
        </w:rPr>
        <w:t xml:space="preserve"> dan pencapaian perencanaan karier </w:t>
      </w:r>
      <w:r w:rsidR="00643E82" w:rsidRPr="00E81F9F">
        <w:rPr>
          <w:rFonts w:ascii="Times New Roman" w:hAnsi="Times New Roman"/>
          <w:sz w:val="24"/>
          <w:szCs w:val="24"/>
        </w:rPr>
        <w:t>dalam kedudukan ini berfungsi sebagai alat untuk membantu siswa memahami dirinya sendiri,</w:t>
      </w:r>
      <w:r w:rsidR="00643E82">
        <w:rPr>
          <w:rFonts w:ascii="Times New Roman" w:hAnsi="Times New Roman"/>
          <w:sz w:val="24"/>
          <w:szCs w:val="24"/>
        </w:rPr>
        <w:t xml:space="preserve">  </w:t>
      </w:r>
      <w:r w:rsidR="00643E82" w:rsidRPr="00E81F9F">
        <w:rPr>
          <w:rFonts w:ascii="Times New Roman" w:hAnsi="Times New Roman"/>
          <w:sz w:val="24"/>
          <w:szCs w:val="24"/>
        </w:rPr>
        <w:t xml:space="preserve">memahami dunia kerja dan lebih jauh lagi menentukan </w:t>
      </w:r>
      <w:r w:rsidR="00643E82">
        <w:rPr>
          <w:rFonts w:ascii="Times New Roman" w:hAnsi="Times New Roman"/>
          <w:sz w:val="24"/>
          <w:szCs w:val="24"/>
        </w:rPr>
        <w:t>perencanaan karier secara realistis. I</w:t>
      </w:r>
      <w:r w:rsidR="00643E82" w:rsidRPr="00E81F9F">
        <w:rPr>
          <w:rFonts w:ascii="Times New Roman" w:hAnsi="Times New Roman"/>
          <w:sz w:val="24"/>
          <w:szCs w:val="24"/>
        </w:rPr>
        <w:t>nformasi tersebut haruslah jelas fungsinya</w:t>
      </w:r>
      <w:r w:rsidR="00643E82">
        <w:rPr>
          <w:rFonts w:ascii="Times New Roman" w:hAnsi="Times New Roman"/>
          <w:sz w:val="24"/>
          <w:szCs w:val="24"/>
        </w:rPr>
        <w:t>,</w:t>
      </w:r>
      <w:r w:rsidR="00643E82" w:rsidRPr="00E81F9F">
        <w:rPr>
          <w:rFonts w:ascii="Times New Roman" w:hAnsi="Times New Roman"/>
          <w:sz w:val="24"/>
          <w:szCs w:val="24"/>
        </w:rPr>
        <w:t xml:space="preserve"> memadai mutunya dan relevan kaitannya dengan kebutuhan masa mendatang dalam hubungannya dengan pekerjaan dan pendi</w:t>
      </w:r>
      <w:r w:rsidR="00643E82">
        <w:rPr>
          <w:rFonts w:ascii="Times New Roman" w:hAnsi="Times New Roman"/>
          <w:sz w:val="24"/>
          <w:szCs w:val="24"/>
        </w:rPr>
        <w:t>dikan. Dengan demikian modeling simbolis dengan</w:t>
      </w:r>
      <w:r w:rsidR="001B6501">
        <w:rPr>
          <w:rFonts w:ascii="Times New Roman" w:hAnsi="Times New Roman"/>
          <w:sz w:val="24"/>
          <w:szCs w:val="24"/>
          <w:lang w:val="id-ID"/>
        </w:rPr>
        <w:t xml:space="preserve"> menggunakan</w:t>
      </w:r>
      <w:r w:rsidR="00643E82">
        <w:rPr>
          <w:rFonts w:ascii="Times New Roman" w:hAnsi="Times New Roman"/>
          <w:sz w:val="24"/>
          <w:szCs w:val="24"/>
        </w:rPr>
        <w:t xml:space="preserve"> visualisasi film dokumenter yang bernuansakan tentang</w:t>
      </w:r>
      <w:r w:rsidR="00643E82" w:rsidRPr="00E81F9F">
        <w:rPr>
          <w:rFonts w:ascii="Times New Roman" w:hAnsi="Times New Roman"/>
          <w:sz w:val="24"/>
          <w:szCs w:val="24"/>
        </w:rPr>
        <w:t xml:space="preserve"> karier bukan sekedar fakta dan data tetapi diolah sedemikian rupa sehingga sesuai dengan tujuan dalam hal ini membantu siswa me</w:t>
      </w:r>
      <w:r w:rsidR="00643E82">
        <w:rPr>
          <w:rFonts w:ascii="Times New Roman" w:hAnsi="Times New Roman"/>
          <w:sz w:val="24"/>
          <w:szCs w:val="24"/>
        </w:rPr>
        <w:t>mperoleh pemahaman tentang perencanaan</w:t>
      </w:r>
      <w:r w:rsidR="00643E82" w:rsidRPr="00E81F9F">
        <w:rPr>
          <w:rFonts w:ascii="Times New Roman" w:hAnsi="Times New Roman"/>
          <w:sz w:val="24"/>
          <w:szCs w:val="24"/>
        </w:rPr>
        <w:t xml:space="preserve"> karier</w:t>
      </w:r>
      <w:r w:rsidR="00643E82">
        <w:rPr>
          <w:rFonts w:ascii="Times New Roman" w:hAnsi="Times New Roman"/>
          <w:sz w:val="24"/>
          <w:szCs w:val="24"/>
        </w:rPr>
        <w:t>nya. B</w:t>
      </w:r>
      <w:r w:rsidR="00643E82" w:rsidRPr="00E81F9F">
        <w:rPr>
          <w:rFonts w:ascii="Times New Roman" w:hAnsi="Times New Roman"/>
          <w:sz w:val="24"/>
          <w:szCs w:val="24"/>
        </w:rPr>
        <w:t xml:space="preserve">anyak </w:t>
      </w:r>
      <w:r w:rsidR="00643E82">
        <w:rPr>
          <w:rFonts w:ascii="Times New Roman" w:hAnsi="Times New Roman"/>
          <w:sz w:val="24"/>
          <w:szCs w:val="24"/>
        </w:rPr>
        <w:t xml:space="preserve"> </w:t>
      </w:r>
      <w:r w:rsidR="00643E82" w:rsidRPr="00E81F9F">
        <w:rPr>
          <w:rFonts w:ascii="Times New Roman" w:hAnsi="Times New Roman"/>
          <w:sz w:val="24"/>
          <w:szCs w:val="24"/>
        </w:rPr>
        <w:t>d</w:t>
      </w:r>
      <w:r w:rsidR="00643E82">
        <w:rPr>
          <w:rFonts w:ascii="Times New Roman" w:hAnsi="Times New Roman"/>
          <w:sz w:val="24"/>
          <w:szCs w:val="24"/>
        </w:rPr>
        <w:t>ata yang memuat informasi fakta</w:t>
      </w:r>
      <w:r w:rsidR="00643E82" w:rsidRPr="00E81F9F">
        <w:rPr>
          <w:rFonts w:ascii="Times New Roman" w:hAnsi="Times New Roman"/>
          <w:sz w:val="24"/>
          <w:szCs w:val="24"/>
        </w:rPr>
        <w:t xml:space="preserve"> atau data tetapi tidak selamanya relevan dengan kebutuhan siswa, dalam hal ini informasi karier</w:t>
      </w:r>
      <w:r w:rsidR="00643E82">
        <w:rPr>
          <w:rFonts w:ascii="Times New Roman" w:hAnsi="Times New Roman"/>
          <w:sz w:val="24"/>
          <w:szCs w:val="24"/>
        </w:rPr>
        <w:t xml:space="preserve"> berupa visualisasi film </w:t>
      </w:r>
      <w:r w:rsidR="00643E82" w:rsidRPr="00E81F9F">
        <w:rPr>
          <w:rFonts w:ascii="Times New Roman" w:hAnsi="Times New Roman"/>
          <w:sz w:val="24"/>
          <w:szCs w:val="24"/>
        </w:rPr>
        <w:t>menjadi suatu bahan yang dapat menolong siswa dalam mengubah data menjadi pengetahuan  un</w:t>
      </w:r>
      <w:r w:rsidR="00643E82">
        <w:rPr>
          <w:rFonts w:ascii="Times New Roman" w:hAnsi="Times New Roman"/>
          <w:sz w:val="24"/>
          <w:szCs w:val="24"/>
        </w:rPr>
        <w:t xml:space="preserve">tuk merencanakan  masa depannya (Abimanyu &amp; Manrihu: 1996) </w:t>
      </w:r>
    </w:p>
    <w:p w:rsidR="00643E82" w:rsidRPr="008C2E78" w:rsidRDefault="00643E82" w:rsidP="00643E82">
      <w:pPr>
        <w:spacing w:after="0" w:line="480" w:lineRule="auto"/>
        <w:ind w:firstLine="720"/>
        <w:jc w:val="both"/>
        <w:rPr>
          <w:rFonts w:ascii="Times New Roman" w:hAnsi="Times New Roman"/>
          <w:sz w:val="24"/>
          <w:szCs w:val="24"/>
        </w:rPr>
      </w:pPr>
      <w:r>
        <w:rPr>
          <w:rFonts w:ascii="Times New Roman" w:hAnsi="Times New Roman"/>
          <w:sz w:val="24"/>
          <w:szCs w:val="24"/>
        </w:rPr>
        <w:t>Sehubungan dengan pelaksanaan di atas dengan diadakan informasi tentang karier melalui teknik modeling simbolis dengan</w:t>
      </w:r>
      <w:r w:rsidR="001B6501">
        <w:rPr>
          <w:rFonts w:ascii="Times New Roman" w:hAnsi="Times New Roman"/>
          <w:sz w:val="24"/>
          <w:szCs w:val="24"/>
          <w:lang w:val="id-ID"/>
        </w:rPr>
        <w:t xml:space="preserve"> menggunakan</w:t>
      </w:r>
      <w:r>
        <w:rPr>
          <w:rFonts w:ascii="Times New Roman" w:hAnsi="Times New Roman"/>
          <w:sz w:val="24"/>
          <w:szCs w:val="24"/>
        </w:rPr>
        <w:t xml:space="preserve"> visualisasi film dokumenter, </w:t>
      </w:r>
      <w:r w:rsidRPr="008C2E78">
        <w:rPr>
          <w:rFonts w:ascii="Times New Roman" w:hAnsi="Times New Roman"/>
          <w:sz w:val="24"/>
          <w:szCs w:val="24"/>
        </w:rPr>
        <w:t>maka pelaksanaan bimbingan karier sedini mungkin dikemukakan oleh Dewa Ketut Sukardi sebagai berikut:</w:t>
      </w:r>
    </w:p>
    <w:p w:rsidR="00643E82" w:rsidRPr="008C2E78" w:rsidRDefault="00643E82" w:rsidP="00643E82">
      <w:pPr>
        <w:spacing w:after="0" w:line="449" w:lineRule="auto"/>
        <w:ind w:right="567"/>
        <w:jc w:val="both"/>
        <w:rPr>
          <w:rFonts w:ascii="Times New Roman" w:hAnsi="Times New Roman"/>
          <w:sz w:val="24"/>
          <w:szCs w:val="24"/>
        </w:rPr>
      </w:pPr>
      <w:r w:rsidRPr="008C2E78">
        <w:rPr>
          <w:rFonts w:ascii="Times New Roman" w:hAnsi="Times New Roman"/>
          <w:sz w:val="24"/>
          <w:szCs w:val="24"/>
        </w:rPr>
        <w:t>Pendekatan bimbingan karier dilihat dari segi</w:t>
      </w:r>
      <w:r w:rsidRPr="008C2E78">
        <w:rPr>
          <w:rFonts w:ascii="Times New Roman" w:hAnsi="Times New Roman"/>
          <w:i/>
          <w:sz w:val="24"/>
          <w:szCs w:val="24"/>
        </w:rPr>
        <w:t>‘’development tol’’</w:t>
      </w:r>
      <w:r w:rsidRPr="008C2E78">
        <w:rPr>
          <w:rFonts w:ascii="Times New Roman" w:hAnsi="Times New Roman"/>
          <w:sz w:val="24"/>
          <w:szCs w:val="24"/>
        </w:rPr>
        <w:t xml:space="preserve"> adalah:</w:t>
      </w:r>
    </w:p>
    <w:p w:rsidR="00643E82" w:rsidRPr="008C2E78" w:rsidRDefault="00643E82" w:rsidP="00643E82">
      <w:pPr>
        <w:spacing w:after="0"/>
        <w:ind w:left="709" w:right="708"/>
        <w:jc w:val="both"/>
        <w:rPr>
          <w:rFonts w:ascii="Times New Roman" w:hAnsi="Times New Roman"/>
          <w:sz w:val="24"/>
          <w:szCs w:val="24"/>
        </w:rPr>
      </w:pPr>
      <w:r w:rsidRPr="008C2E78">
        <w:rPr>
          <w:rFonts w:ascii="Times New Roman" w:hAnsi="Times New Roman"/>
          <w:sz w:val="24"/>
          <w:szCs w:val="24"/>
        </w:rPr>
        <w:t xml:space="preserve">Bahwa keputusan mengenai  karier  yang dibuat  oleh seseorang merupakan suatu hasil dari serangkaian  pengalaman dan keputusan yang di alaminya sejak masa kanak-kanak atau “dalam hal ini  seseorang tidak akan pernah membuat keputusan akhir  hanya pada </w:t>
      </w:r>
      <w:r w:rsidRPr="008C2E78">
        <w:rPr>
          <w:rFonts w:ascii="Times New Roman" w:hAnsi="Times New Roman"/>
          <w:sz w:val="24"/>
          <w:szCs w:val="24"/>
        </w:rPr>
        <w:lastRenderedPageBreak/>
        <w:t>suatu waktu tertentu tetapi  melalui serangkaian keputusan yang berjalan  d</w:t>
      </w:r>
      <w:r w:rsidR="00102ED6">
        <w:rPr>
          <w:rFonts w:ascii="Times New Roman" w:hAnsi="Times New Roman"/>
          <w:sz w:val="24"/>
          <w:szCs w:val="24"/>
        </w:rPr>
        <w:t>an beberapa tahun (Sukardi,</w:t>
      </w:r>
      <w:r w:rsidRPr="008C2E78">
        <w:rPr>
          <w:rFonts w:ascii="Times New Roman" w:hAnsi="Times New Roman"/>
          <w:sz w:val="24"/>
          <w:szCs w:val="24"/>
        </w:rPr>
        <w:t xml:space="preserve"> 1984: 338).</w:t>
      </w:r>
    </w:p>
    <w:p w:rsidR="00E23E8B" w:rsidRPr="00E81F9F" w:rsidRDefault="00E23E8B" w:rsidP="00E23E8B">
      <w:pPr>
        <w:spacing w:after="0"/>
        <w:ind w:right="567"/>
        <w:jc w:val="both"/>
        <w:rPr>
          <w:rFonts w:ascii="Times New Roman" w:hAnsi="Times New Roman"/>
          <w:sz w:val="24"/>
          <w:szCs w:val="24"/>
        </w:rPr>
      </w:pPr>
    </w:p>
    <w:p w:rsidR="00D63B64" w:rsidRDefault="00D63B64" w:rsidP="00643E82">
      <w:pPr>
        <w:spacing w:after="0" w:line="480" w:lineRule="auto"/>
        <w:ind w:firstLine="720"/>
        <w:jc w:val="both"/>
        <w:rPr>
          <w:rFonts w:ascii="Times New Roman" w:hAnsi="Times New Roman"/>
          <w:sz w:val="24"/>
          <w:szCs w:val="24"/>
        </w:rPr>
      </w:pPr>
      <w:r>
        <w:rPr>
          <w:rFonts w:ascii="Times New Roman" w:hAnsi="Times New Roman"/>
          <w:sz w:val="24"/>
          <w:szCs w:val="24"/>
        </w:rPr>
        <w:t xml:space="preserve">Bimbingan karir pada hakekatnya adalah merupakan salah satu upaya pendidikan melalui pendekatan pribadi dan kelompok dalam membantu </w:t>
      </w:r>
      <w:r w:rsidR="00D91F9B">
        <w:rPr>
          <w:rFonts w:ascii="Times New Roman" w:hAnsi="Times New Roman"/>
          <w:sz w:val="24"/>
          <w:szCs w:val="24"/>
        </w:rPr>
        <w:t>individu untuk mencapai kompetensi yang diperlukan dalam menghadapi karir. Bimbingan karir menurut Super (Herr &amp;</w:t>
      </w:r>
      <w:r w:rsidR="008B6210">
        <w:rPr>
          <w:rFonts w:ascii="Times New Roman" w:hAnsi="Times New Roman"/>
          <w:sz w:val="24"/>
          <w:szCs w:val="24"/>
        </w:rPr>
        <w:t xml:space="preserve"> Cramer, 19</w:t>
      </w:r>
      <w:r w:rsidR="00D91F9B">
        <w:rPr>
          <w:rFonts w:ascii="Times New Roman" w:hAnsi="Times New Roman"/>
          <w:sz w:val="24"/>
          <w:szCs w:val="24"/>
        </w:rPr>
        <w:t>79 : 6-7) adalah proses membantu pada individu untuk memahami, menerima diri sendiri dan memahami sekaligus menyusaikan diri dengan dunia kerja.</w:t>
      </w:r>
    </w:p>
    <w:p w:rsidR="00643E82" w:rsidRDefault="00643E82" w:rsidP="00643E82">
      <w:pPr>
        <w:spacing w:after="0" w:line="480" w:lineRule="auto"/>
        <w:ind w:firstLine="720"/>
        <w:jc w:val="both"/>
        <w:rPr>
          <w:rFonts w:ascii="Times New Roman" w:hAnsi="Times New Roman"/>
          <w:sz w:val="24"/>
          <w:szCs w:val="24"/>
        </w:rPr>
      </w:pPr>
      <w:r w:rsidRPr="00E81F9F">
        <w:rPr>
          <w:rFonts w:ascii="Times New Roman" w:hAnsi="Times New Roman"/>
          <w:sz w:val="24"/>
          <w:szCs w:val="24"/>
        </w:rPr>
        <w:t>Dengan demikian betapa pentingnya pelaksanaan bimbingan karier yang hendaknya</w:t>
      </w:r>
      <w:r>
        <w:rPr>
          <w:rFonts w:ascii="Times New Roman" w:hAnsi="Times New Roman"/>
          <w:sz w:val="24"/>
          <w:szCs w:val="24"/>
        </w:rPr>
        <w:t xml:space="preserve"> dilaksanakan di SMK Negeri 3 Makassar dengan </w:t>
      </w:r>
      <w:r w:rsidRPr="00E81F9F">
        <w:rPr>
          <w:rFonts w:ascii="Times New Roman" w:hAnsi="Times New Roman"/>
          <w:sz w:val="24"/>
          <w:szCs w:val="24"/>
        </w:rPr>
        <w:t xml:space="preserve">melalui </w:t>
      </w:r>
      <w:r>
        <w:rPr>
          <w:rFonts w:ascii="Times New Roman" w:hAnsi="Times New Roman"/>
          <w:sz w:val="24"/>
          <w:szCs w:val="24"/>
        </w:rPr>
        <w:t>pendidikan sedini mungkin dengan perhatian pada peserta didik. Di samping itu disesuaikan pula</w:t>
      </w:r>
      <w:r w:rsidRPr="00E81F9F">
        <w:rPr>
          <w:rFonts w:ascii="Times New Roman" w:hAnsi="Times New Roman"/>
          <w:sz w:val="24"/>
          <w:szCs w:val="24"/>
        </w:rPr>
        <w:t xml:space="preserve"> pada k</w:t>
      </w:r>
      <w:r>
        <w:rPr>
          <w:rFonts w:ascii="Times New Roman" w:hAnsi="Times New Roman"/>
          <w:sz w:val="24"/>
          <w:szCs w:val="24"/>
        </w:rPr>
        <w:t>emampuan dan kompetensi yang diperlukan di dalam perencanaan karier, dan memilih alternatif dapat di</w:t>
      </w:r>
      <w:r w:rsidR="00B10B4F">
        <w:rPr>
          <w:rFonts w:ascii="Times New Roman" w:hAnsi="Times New Roman"/>
          <w:sz w:val="24"/>
          <w:szCs w:val="24"/>
        </w:rPr>
        <w:t xml:space="preserve"> </w:t>
      </w:r>
      <w:r>
        <w:rPr>
          <w:rFonts w:ascii="Times New Roman" w:hAnsi="Times New Roman"/>
          <w:sz w:val="24"/>
          <w:szCs w:val="24"/>
        </w:rPr>
        <w:t>mu</w:t>
      </w:r>
      <w:r w:rsidRPr="00E81F9F">
        <w:rPr>
          <w:rFonts w:ascii="Times New Roman" w:hAnsi="Times New Roman"/>
          <w:sz w:val="24"/>
          <w:szCs w:val="24"/>
        </w:rPr>
        <w:t>l</w:t>
      </w:r>
      <w:r>
        <w:rPr>
          <w:rFonts w:ascii="Times New Roman" w:hAnsi="Times New Roman"/>
          <w:sz w:val="24"/>
          <w:szCs w:val="24"/>
        </w:rPr>
        <w:t>ai dari situasi sehari-</w:t>
      </w:r>
      <w:r w:rsidRPr="00E81F9F">
        <w:rPr>
          <w:rFonts w:ascii="Times New Roman" w:hAnsi="Times New Roman"/>
          <w:sz w:val="24"/>
          <w:szCs w:val="24"/>
        </w:rPr>
        <w:t>h</w:t>
      </w:r>
      <w:r>
        <w:rPr>
          <w:rFonts w:ascii="Times New Roman" w:hAnsi="Times New Roman"/>
          <w:sz w:val="24"/>
          <w:szCs w:val="24"/>
        </w:rPr>
        <w:t>ari sampai pada peningkatan kemampuan perencaan karier</w:t>
      </w:r>
      <w:r w:rsidR="001B6501">
        <w:rPr>
          <w:rFonts w:ascii="Times New Roman" w:hAnsi="Times New Roman"/>
          <w:sz w:val="24"/>
          <w:szCs w:val="24"/>
          <w:lang w:val="id-ID"/>
        </w:rPr>
        <w:t>nya</w:t>
      </w:r>
      <w:r w:rsidRPr="00E81F9F">
        <w:rPr>
          <w:rFonts w:ascii="Times New Roman" w:hAnsi="Times New Roman"/>
          <w:sz w:val="24"/>
          <w:szCs w:val="24"/>
        </w:rPr>
        <w:t>.</w:t>
      </w:r>
    </w:p>
    <w:p w:rsidR="00E9711D" w:rsidRDefault="00AE04DC" w:rsidP="00550763">
      <w:pPr>
        <w:spacing w:after="0" w:line="480" w:lineRule="auto"/>
        <w:ind w:firstLine="720"/>
        <w:jc w:val="both"/>
        <w:rPr>
          <w:rFonts w:ascii="Times New Roman" w:hAnsi="Times New Roman"/>
          <w:sz w:val="24"/>
          <w:szCs w:val="24"/>
        </w:rPr>
      </w:pPr>
      <w:r>
        <w:rPr>
          <w:rFonts w:ascii="Times New Roman" w:hAnsi="Times New Roman"/>
          <w:color w:val="000000" w:themeColor="text1" w:themeShade="BF"/>
          <w:sz w:val="24"/>
          <w:szCs w:val="24"/>
        </w:rPr>
        <w:t xml:space="preserve">Berdasar pada </w:t>
      </w:r>
      <w:r w:rsidR="00E9711D" w:rsidRPr="00ED4861">
        <w:rPr>
          <w:rFonts w:ascii="Times New Roman" w:hAnsi="Times New Roman"/>
          <w:color w:val="000000" w:themeColor="text1" w:themeShade="BF"/>
          <w:sz w:val="24"/>
          <w:szCs w:val="24"/>
        </w:rPr>
        <w:t>hasil penelitian</w:t>
      </w:r>
      <w:r>
        <w:rPr>
          <w:rFonts w:ascii="Times New Roman" w:hAnsi="Times New Roman"/>
          <w:color w:val="000000" w:themeColor="text1" w:themeShade="BF"/>
          <w:sz w:val="24"/>
          <w:szCs w:val="24"/>
        </w:rPr>
        <w:t xml:space="preserve"> sebelumnya</w:t>
      </w:r>
      <w:r w:rsidR="00E9711D" w:rsidRPr="00ED4861">
        <w:rPr>
          <w:rFonts w:ascii="Times New Roman" w:hAnsi="Times New Roman"/>
          <w:color w:val="000000" w:themeColor="text1" w:themeShade="BF"/>
          <w:sz w:val="24"/>
          <w:szCs w:val="24"/>
        </w:rPr>
        <w:t xml:space="preserve"> yang dilakukan oleh Kadir (2010:</w:t>
      </w:r>
      <w:r w:rsidR="00E9711D">
        <w:rPr>
          <w:rFonts w:ascii="Times New Roman" w:hAnsi="Times New Roman"/>
          <w:color w:val="000000" w:themeColor="text1" w:themeShade="BF"/>
          <w:sz w:val="24"/>
          <w:szCs w:val="24"/>
        </w:rPr>
        <w:t xml:space="preserve">  </w:t>
      </w:r>
      <w:r w:rsidR="00E9711D" w:rsidRPr="00ED4861">
        <w:rPr>
          <w:rFonts w:ascii="Times New Roman" w:hAnsi="Times New Roman"/>
          <w:color w:val="000000" w:themeColor="text1" w:themeShade="BF"/>
          <w:sz w:val="24"/>
          <w:szCs w:val="24"/>
        </w:rPr>
        <w:t xml:space="preserve">49) di SMA Negeri 1 </w:t>
      </w:r>
      <w:r w:rsidR="00E9711D">
        <w:rPr>
          <w:rFonts w:ascii="Times New Roman" w:hAnsi="Times New Roman"/>
          <w:color w:val="000000" w:themeColor="text1" w:themeShade="BF"/>
          <w:sz w:val="24"/>
          <w:szCs w:val="24"/>
        </w:rPr>
        <w:t>Enrekang menyatakan bahwa teknik</w:t>
      </w:r>
      <w:r w:rsidR="00E9711D" w:rsidRPr="00ED4861">
        <w:rPr>
          <w:rFonts w:ascii="Times New Roman" w:hAnsi="Times New Roman"/>
          <w:color w:val="000000" w:themeColor="text1" w:themeShade="BF"/>
          <w:sz w:val="24"/>
          <w:szCs w:val="24"/>
        </w:rPr>
        <w:t xml:space="preserve"> modeling</w:t>
      </w:r>
      <w:r w:rsidR="00E9711D">
        <w:rPr>
          <w:rFonts w:ascii="Times New Roman" w:hAnsi="Times New Roman"/>
          <w:color w:val="000000" w:themeColor="text1" w:themeShade="BF"/>
          <w:sz w:val="24"/>
          <w:szCs w:val="24"/>
        </w:rPr>
        <w:t xml:space="preserve"> simbolis</w:t>
      </w:r>
      <w:r w:rsidR="00E9711D" w:rsidRPr="00ED4861">
        <w:rPr>
          <w:rFonts w:ascii="Times New Roman" w:hAnsi="Times New Roman"/>
          <w:color w:val="000000" w:themeColor="text1" w:themeShade="BF"/>
          <w:sz w:val="24"/>
          <w:szCs w:val="24"/>
        </w:rPr>
        <w:t xml:space="preserve"> sangat efisien dalam membantu siswa mengatas</w:t>
      </w:r>
      <w:r w:rsidR="00AE50F9">
        <w:rPr>
          <w:rFonts w:ascii="Times New Roman" w:hAnsi="Times New Roman"/>
          <w:color w:val="000000" w:themeColor="text1" w:themeShade="BF"/>
          <w:sz w:val="24"/>
          <w:szCs w:val="24"/>
        </w:rPr>
        <w:t>i masalah</w:t>
      </w:r>
      <w:r w:rsidR="00157D8D">
        <w:rPr>
          <w:rFonts w:ascii="Times New Roman" w:hAnsi="Times New Roman"/>
          <w:color w:val="000000" w:themeColor="text1" w:themeShade="BF"/>
          <w:sz w:val="24"/>
          <w:szCs w:val="24"/>
        </w:rPr>
        <w:t xml:space="preserve"> yang</w:t>
      </w:r>
      <w:r w:rsidR="00AE50F9">
        <w:rPr>
          <w:rFonts w:ascii="Times New Roman" w:hAnsi="Times New Roman"/>
          <w:color w:val="000000" w:themeColor="text1" w:themeShade="BF"/>
          <w:sz w:val="24"/>
          <w:szCs w:val="24"/>
        </w:rPr>
        <w:t xml:space="preserve"> berkaitan dengan</w:t>
      </w:r>
      <w:r w:rsidR="00E9711D">
        <w:rPr>
          <w:rFonts w:ascii="Times New Roman" w:hAnsi="Times New Roman"/>
          <w:color w:val="000000" w:themeColor="text1" w:themeShade="BF"/>
          <w:sz w:val="24"/>
          <w:szCs w:val="24"/>
        </w:rPr>
        <w:t xml:space="preserve"> bimbingan belajar maupun bimbingan kari</w:t>
      </w:r>
      <w:r w:rsidR="00E9711D" w:rsidRPr="00ED4861">
        <w:rPr>
          <w:rFonts w:ascii="Times New Roman" w:hAnsi="Times New Roman"/>
          <w:color w:val="000000" w:themeColor="text1" w:themeShade="BF"/>
          <w:sz w:val="24"/>
          <w:szCs w:val="24"/>
        </w:rPr>
        <w:t>r.</w:t>
      </w:r>
      <w:r>
        <w:rPr>
          <w:rFonts w:ascii="Times New Roman" w:hAnsi="Times New Roman"/>
          <w:color w:val="000000" w:themeColor="text1" w:themeShade="BF"/>
          <w:sz w:val="24"/>
          <w:szCs w:val="24"/>
        </w:rPr>
        <w:t xml:space="preserve"> </w:t>
      </w:r>
      <w:r w:rsidR="00550763">
        <w:rPr>
          <w:rFonts w:ascii="Times New Roman" w:hAnsi="Times New Roman"/>
          <w:color w:val="000000" w:themeColor="text1" w:themeShade="BF"/>
          <w:sz w:val="24"/>
          <w:szCs w:val="24"/>
        </w:rPr>
        <w:t>Kemudian di</w:t>
      </w:r>
      <w:r w:rsidR="00550763" w:rsidRPr="00ED4861">
        <w:rPr>
          <w:rFonts w:ascii="Times New Roman" w:hAnsi="Times New Roman"/>
          <w:color w:val="000000" w:themeColor="text1" w:themeShade="BF"/>
          <w:sz w:val="24"/>
          <w:szCs w:val="24"/>
        </w:rPr>
        <w:t xml:space="preserve">dukung oleh hasil penelitian yang dilakukan oleh </w:t>
      </w:r>
      <w:r w:rsidR="00550763">
        <w:rPr>
          <w:rFonts w:ascii="Times New Roman" w:hAnsi="Times New Roman"/>
          <w:color w:val="000000" w:themeColor="text1" w:themeShade="BF"/>
          <w:sz w:val="24"/>
          <w:szCs w:val="24"/>
        </w:rPr>
        <w:t>Yusuf (2011</w:t>
      </w:r>
      <w:r w:rsidR="00550763" w:rsidRPr="00ED4861">
        <w:rPr>
          <w:rFonts w:ascii="Times New Roman" w:hAnsi="Times New Roman"/>
          <w:color w:val="000000" w:themeColor="text1" w:themeShade="BF"/>
          <w:sz w:val="24"/>
          <w:szCs w:val="24"/>
        </w:rPr>
        <w:t>:</w:t>
      </w:r>
      <w:r w:rsidR="00550763">
        <w:rPr>
          <w:rFonts w:ascii="Times New Roman" w:hAnsi="Times New Roman"/>
          <w:color w:val="000000" w:themeColor="text1" w:themeShade="BF"/>
          <w:sz w:val="24"/>
          <w:szCs w:val="24"/>
        </w:rPr>
        <w:t xml:space="preserve"> 7</w:t>
      </w:r>
      <w:r w:rsidR="00550763" w:rsidRPr="00ED4861">
        <w:rPr>
          <w:rFonts w:ascii="Times New Roman" w:hAnsi="Times New Roman"/>
          <w:color w:val="000000" w:themeColor="text1" w:themeShade="BF"/>
          <w:sz w:val="24"/>
          <w:szCs w:val="24"/>
        </w:rPr>
        <w:t>2)</w:t>
      </w:r>
      <w:r w:rsidR="00550763">
        <w:rPr>
          <w:rFonts w:ascii="Times New Roman" w:hAnsi="Times New Roman"/>
          <w:color w:val="000000" w:themeColor="text1" w:themeShade="BF"/>
          <w:sz w:val="24"/>
          <w:szCs w:val="24"/>
        </w:rPr>
        <w:t xml:space="preserve"> di </w:t>
      </w:r>
      <w:r w:rsidR="00550763">
        <w:rPr>
          <w:rFonts w:ascii="Times New Roman" w:hAnsi="Times New Roman"/>
          <w:sz w:val="24"/>
          <w:szCs w:val="24"/>
          <w:lang w:val="es-ES"/>
        </w:rPr>
        <w:t>SMA Negeri 1 Kahu Kabupaten Bone,</w:t>
      </w:r>
      <w:r w:rsidR="00550763" w:rsidRPr="00ED4861">
        <w:rPr>
          <w:rFonts w:ascii="Times New Roman" w:hAnsi="Times New Roman"/>
          <w:color w:val="000000" w:themeColor="text1" w:themeShade="BF"/>
          <w:sz w:val="24"/>
          <w:szCs w:val="24"/>
        </w:rPr>
        <w:t xml:space="preserve"> mengatakan bahwa penerapan teknik modeling simbolis</w:t>
      </w:r>
      <w:r w:rsidR="00550763">
        <w:rPr>
          <w:rFonts w:ascii="Times New Roman" w:hAnsi="Times New Roman"/>
          <w:color w:val="000000" w:themeColor="text1" w:themeShade="BF"/>
          <w:sz w:val="24"/>
          <w:szCs w:val="24"/>
        </w:rPr>
        <w:t xml:space="preserve"> dengan mengunakan visualisasi film</w:t>
      </w:r>
      <w:r w:rsidR="00550763" w:rsidRPr="00ED4861">
        <w:rPr>
          <w:rFonts w:ascii="Times New Roman" w:hAnsi="Times New Roman"/>
          <w:color w:val="000000" w:themeColor="text1" w:themeShade="BF"/>
          <w:sz w:val="24"/>
          <w:szCs w:val="24"/>
        </w:rPr>
        <w:t xml:space="preserve"> sangat </w:t>
      </w:r>
      <w:r w:rsidR="00550763">
        <w:rPr>
          <w:rFonts w:ascii="Times New Roman" w:hAnsi="Times New Roman"/>
          <w:color w:val="000000" w:themeColor="text1" w:themeShade="BF"/>
          <w:sz w:val="24"/>
          <w:szCs w:val="24"/>
        </w:rPr>
        <w:t>efektif</w:t>
      </w:r>
      <w:r w:rsidR="00550763" w:rsidRPr="00ED4861">
        <w:rPr>
          <w:rFonts w:ascii="Times New Roman" w:hAnsi="Times New Roman"/>
          <w:color w:val="000000" w:themeColor="text1" w:themeShade="BF"/>
          <w:sz w:val="24"/>
          <w:szCs w:val="24"/>
        </w:rPr>
        <w:t xml:space="preserve"> dalam membantu siswa mengatasi persoalan pribadinya terutama dalam pengambilan keputusan.</w:t>
      </w:r>
      <w:r w:rsidR="00251A72">
        <w:rPr>
          <w:rFonts w:ascii="Times New Roman" w:hAnsi="Times New Roman"/>
          <w:color w:val="000000" w:themeColor="text1" w:themeShade="BF"/>
          <w:sz w:val="24"/>
          <w:szCs w:val="24"/>
        </w:rPr>
        <w:t xml:space="preserve"> sehingga melalui penerapan teknik modelling simbolis dengan menggunakan visualisasi do</w:t>
      </w:r>
      <w:r w:rsidR="007802CF">
        <w:rPr>
          <w:rFonts w:ascii="Times New Roman" w:hAnsi="Times New Roman"/>
          <w:color w:val="000000" w:themeColor="text1" w:themeShade="BF"/>
          <w:sz w:val="24"/>
          <w:szCs w:val="24"/>
        </w:rPr>
        <w:t>k</w:t>
      </w:r>
      <w:r w:rsidR="00251A72">
        <w:rPr>
          <w:rFonts w:ascii="Times New Roman" w:hAnsi="Times New Roman"/>
          <w:color w:val="000000" w:themeColor="text1" w:themeShade="BF"/>
          <w:sz w:val="24"/>
          <w:szCs w:val="24"/>
        </w:rPr>
        <w:t>umenter yang</w:t>
      </w:r>
      <w:r w:rsidR="007802CF">
        <w:rPr>
          <w:rFonts w:ascii="Times New Roman" w:hAnsi="Times New Roman"/>
          <w:color w:val="000000" w:themeColor="text1" w:themeShade="BF"/>
          <w:sz w:val="24"/>
          <w:szCs w:val="24"/>
        </w:rPr>
        <w:t xml:space="preserve"> bermaksud dilaku</w:t>
      </w:r>
      <w:r w:rsidR="00251A72">
        <w:rPr>
          <w:rFonts w:ascii="Times New Roman" w:hAnsi="Times New Roman"/>
          <w:color w:val="000000" w:themeColor="text1" w:themeShade="BF"/>
          <w:sz w:val="24"/>
          <w:szCs w:val="24"/>
        </w:rPr>
        <w:t xml:space="preserve">kan peneliti ini dapat membatu siswa agar </w:t>
      </w:r>
      <w:r w:rsidR="00251A72">
        <w:rPr>
          <w:rFonts w:ascii="Times New Roman" w:hAnsi="Times New Roman"/>
          <w:color w:val="000000" w:themeColor="text1" w:themeShade="BF"/>
          <w:sz w:val="24"/>
          <w:szCs w:val="24"/>
        </w:rPr>
        <w:lastRenderedPageBreak/>
        <w:t>mencapai perencanaan yang sesuai dengan harapan pencapaian k</w:t>
      </w:r>
      <w:r w:rsidR="00B10B4F">
        <w:rPr>
          <w:rFonts w:ascii="Times New Roman" w:hAnsi="Times New Roman"/>
          <w:color w:val="000000" w:themeColor="text1" w:themeShade="BF"/>
          <w:sz w:val="24"/>
          <w:szCs w:val="24"/>
        </w:rPr>
        <w:t>arier dimasa yang akan datang. T</w:t>
      </w:r>
      <w:r w:rsidR="00251A72">
        <w:rPr>
          <w:rFonts w:ascii="Times New Roman" w:hAnsi="Times New Roman"/>
          <w:color w:val="000000" w:themeColor="text1" w:themeShade="BF"/>
          <w:sz w:val="24"/>
          <w:szCs w:val="24"/>
        </w:rPr>
        <w:t>erkhusus pada visualisasi film dokumenter yang lebih</w:t>
      </w:r>
      <w:r w:rsidR="007802CF">
        <w:rPr>
          <w:rFonts w:ascii="Times New Roman" w:hAnsi="Times New Roman"/>
          <w:color w:val="000000" w:themeColor="text1" w:themeShade="BF"/>
          <w:sz w:val="24"/>
          <w:szCs w:val="24"/>
        </w:rPr>
        <w:t xml:space="preserve"> bersifat menampilkan kehidupan nyata dan peristiwa-peristiwa yang terjadi dalam kehidupan kenyataan dengan pertimbangan lebih kepada perjalanan karier dan karier yang ditekuni oleh seseorang dalam dunianya</w:t>
      </w:r>
      <w:r w:rsidR="00194551">
        <w:rPr>
          <w:rFonts w:ascii="Times New Roman" w:hAnsi="Times New Roman"/>
          <w:color w:val="000000" w:themeColor="text1" w:themeShade="BF"/>
          <w:sz w:val="24"/>
          <w:szCs w:val="24"/>
        </w:rPr>
        <w:t>, sehingga hal ini dapat</w:t>
      </w:r>
      <w:r w:rsidR="007802CF">
        <w:rPr>
          <w:rFonts w:ascii="Times New Roman" w:hAnsi="Times New Roman"/>
          <w:color w:val="000000" w:themeColor="text1" w:themeShade="BF"/>
          <w:sz w:val="24"/>
          <w:szCs w:val="24"/>
        </w:rPr>
        <w:t xml:space="preserve"> menjadi sumber informasi yang baru bagi siswa yang ada di SMK Negeri 3 Makassar.</w:t>
      </w:r>
      <w:r w:rsidR="00251A72">
        <w:rPr>
          <w:rFonts w:ascii="Times New Roman" w:hAnsi="Times New Roman"/>
          <w:color w:val="000000" w:themeColor="text1" w:themeShade="BF"/>
          <w:sz w:val="24"/>
          <w:szCs w:val="24"/>
        </w:rPr>
        <w:t xml:space="preserve">   </w:t>
      </w:r>
    </w:p>
    <w:p w:rsidR="00643E82" w:rsidRPr="00E81F9F" w:rsidRDefault="00643E82" w:rsidP="00643E82">
      <w:pPr>
        <w:spacing w:after="0" w:line="480" w:lineRule="auto"/>
        <w:ind w:firstLine="720"/>
        <w:jc w:val="both"/>
        <w:rPr>
          <w:rFonts w:ascii="Times New Roman" w:hAnsi="Times New Roman"/>
          <w:sz w:val="24"/>
          <w:szCs w:val="24"/>
        </w:rPr>
      </w:pPr>
      <w:r>
        <w:rPr>
          <w:rFonts w:ascii="Times New Roman" w:hAnsi="Times New Roman"/>
          <w:sz w:val="24"/>
          <w:szCs w:val="24"/>
        </w:rPr>
        <w:t>Oleh sebab itu, untuk mengkaji lebih dalam mengenai bagaimana siswa agar mencapai peningkatan kemampuan perencanaan karier yang sesuai</w:t>
      </w:r>
      <w:r w:rsidR="001B6501">
        <w:rPr>
          <w:rFonts w:ascii="Times New Roman" w:hAnsi="Times New Roman"/>
          <w:sz w:val="24"/>
          <w:szCs w:val="24"/>
        </w:rPr>
        <w:t xml:space="preserve"> dengan harapannya, maka pen</w:t>
      </w:r>
      <w:r w:rsidR="001B6501">
        <w:rPr>
          <w:rFonts w:ascii="Times New Roman" w:hAnsi="Times New Roman"/>
          <w:sz w:val="24"/>
          <w:szCs w:val="24"/>
          <w:lang w:val="id-ID"/>
        </w:rPr>
        <w:t>eliti</w:t>
      </w:r>
      <w:r>
        <w:rPr>
          <w:rFonts w:ascii="Times New Roman" w:hAnsi="Times New Roman"/>
          <w:sz w:val="24"/>
          <w:szCs w:val="24"/>
        </w:rPr>
        <w:t xml:space="preserve"> akan mencoba melakukan penelitian dengan judul “pengaruh penerapan teknik modeling simbolis dengan visualisasi film dokumenter terhadap peningkatan kemampuan perencanaan karir siswa di SMK Negeri 3 Makassar“.</w:t>
      </w:r>
    </w:p>
    <w:p w:rsidR="00643E82" w:rsidRDefault="00643E82" w:rsidP="00F17EB0">
      <w:pPr>
        <w:spacing w:after="0" w:line="480" w:lineRule="auto"/>
        <w:ind w:firstLine="720"/>
        <w:jc w:val="both"/>
        <w:rPr>
          <w:rFonts w:ascii="Times New Roman" w:hAnsi="Times New Roman"/>
          <w:sz w:val="24"/>
          <w:szCs w:val="24"/>
        </w:rPr>
      </w:pPr>
      <w:r w:rsidRPr="00E81F9F">
        <w:rPr>
          <w:rFonts w:ascii="Times New Roman" w:hAnsi="Times New Roman"/>
          <w:sz w:val="24"/>
          <w:szCs w:val="24"/>
        </w:rPr>
        <w:t>Dari pemikiran di</w:t>
      </w:r>
      <w:r w:rsidR="001B6501">
        <w:rPr>
          <w:rFonts w:ascii="Times New Roman" w:hAnsi="Times New Roman"/>
          <w:sz w:val="24"/>
          <w:szCs w:val="24"/>
        </w:rPr>
        <w:t xml:space="preserve"> atas, maka pen</w:t>
      </w:r>
      <w:r w:rsidR="001B6501">
        <w:rPr>
          <w:rFonts w:ascii="Times New Roman" w:hAnsi="Times New Roman"/>
          <w:sz w:val="24"/>
          <w:szCs w:val="24"/>
          <w:lang w:val="id-ID"/>
        </w:rPr>
        <w:t>eliti</w:t>
      </w:r>
      <w:r>
        <w:rPr>
          <w:rFonts w:ascii="Times New Roman" w:hAnsi="Times New Roman"/>
          <w:sz w:val="24"/>
          <w:szCs w:val="24"/>
        </w:rPr>
        <w:t xml:space="preserve"> merasa tertarik untuk mengkaji secara mendalam</w:t>
      </w:r>
      <w:r w:rsidRPr="00E81F9F">
        <w:rPr>
          <w:rFonts w:ascii="Times New Roman" w:hAnsi="Times New Roman"/>
          <w:sz w:val="24"/>
          <w:szCs w:val="24"/>
        </w:rPr>
        <w:t xml:space="preserve">  permasalahan  tersebut dalam </w:t>
      </w:r>
      <w:r>
        <w:rPr>
          <w:rFonts w:ascii="Times New Roman" w:hAnsi="Times New Roman"/>
          <w:sz w:val="24"/>
          <w:szCs w:val="24"/>
        </w:rPr>
        <w:t xml:space="preserve">suatu </w:t>
      </w:r>
      <w:r w:rsidRPr="00E81F9F">
        <w:rPr>
          <w:rFonts w:ascii="Times New Roman" w:hAnsi="Times New Roman"/>
          <w:sz w:val="24"/>
          <w:szCs w:val="24"/>
        </w:rPr>
        <w:t>penelitian untuk keperluan penulisan skripsi dengan mengambil j</w:t>
      </w:r>
      <w:r>
        <w:rPr>
          <w:rFonts w:ascii="Times New Roman" w:hAnsi="Times New Roman"/>
          <w:sz w:val="24"/>
          <w:szCs w:val="24"/>
        </w:rPr>
        <w:t xml:space="preserve">udul </w:t>
      </w:r>
      <w:r w:rsidRPr="00E81F9F">
        <w:rPr>
          <w:rFonts w:ascii="Times New Roman" w:hAnsi="Times New Roman"/>
          <w:sz w:val="24"/>
          <w:szCs w:val="24"/>
        </w:rPr>
        <w:t>“</w:t>
      </w:r>
      <w:r>
        <w:rPr>
          <w:rFonts w:ascii="Times New Roman" w:hAnsi="Times New Roman"/>
          <w:sz w:val="24"/>
          <w:szCs w:val="24"/>
        </w:rPr>
        <w:t>Pengaruh p</w:t>
      </w:r>
      <w:r w:rsidRPr="00E81F9F">
        <w:rPr>
          <w:rFonts w:ascii="Times New Roman" w:hAnsi="Times New Roman"/>
          <w:sz w:val="24"/>
          <w:szCs w:val="24"/>
        </w:rPr>
        <w:t xml:space="preserve">enerapan </w:t>
      </w:r>
      <w:r>
        <w:rPr>
          <w:rFonts w:ascii="Times New Roman" w:hAnsi="Times New Roman"/>
          <w:sz w:val="24"/>
          <w:szCs w:val="24"/>
        </w:rPr>
        <w:t xml:space="preserve"> teknik  modeling   simbolis dengan menggunakan visualisasi film dokumenter terhadap peningkatan</w:t>
      </w:r>
      <w:r w:rsidR="001B6501">
        <w:rPr>
          <w:rFonts w:ascii="Times New Roman" w:hAnsi="Times New Roman"/>
          <w:sz w:val="24"/>
          <w:szCs w:val="24"/>
          <w:lang w:val="id-ID"/>
        </w:rPr>
        <w:t xml:space="preserve"> kemampuan</w:t>
      </w:r>
      <w:r>
        <w:rPr>
          <w:rFonts w:ascii="Times New Roman" w:hAnsi="Times New Roman"/>
          <w:sz w:val="24"/>
          <w:szCs w:val="24"/>
        </w:rPr>
        <w:t xml:space="preserve"> perencanaan karir siswa di </w:t>
      </w:r>
      <w:r w:rsidRPr="00E81F9F">
        <w:rPr>
          <w:rFonts w:ascii="Times New Roman" w:hAnsi="Times New Roman"/>
          <w:sz w:val="24"/>
          <w:szCs w:val="24"/>
        </w:rPr>
        <w:t>S</w:t>
      </w:r>
      <w:r w:rsidR="001B6501">
        <w:rPr>
          <w:rFonts w:ascii="Times New Roman" w:hAnsi="Times New Roman"/>
          <w:sz w:val="24"/>
          <w:szCs w:val="24"/>
          <w:lang w:val="id-ID"/>
        </w:rPr>
        <w:t>MK</w:t>
      </w:r>
      <w:r>
        <w:rPr>
          <w:rFonts w:ascii="Times New Roman" w:hAnsi="Times New Roman"/>
          <w:sz w:val="24"/>
          <w:szCs w:val="24"/>
        </w:rPr>
        <w:t xml:space="preserve">  Negeri 3</w:t>
      </w:r>
      <w:r w:rsidRPr="00E81F9F">
        <w:rPr>
          <w:rFonts w:ascii="Times New Roman" w:hAnsi="Times New Roman"/>
          <w:sz w:val="24"/>
          <w:szCs w:val="24"/>
        </w:rPr>
        <w:t xml:space="preserve"> </w:t>
      </w:r>
      <w:r>
        <w:rPr>
          <w:rFonts w:ascii="Times New Roman" w:hAnsi="Times New Roman"/>
          <w:sz w:val="24"/>
          <w:szCs w:val="24"/>
        </w:rPr>
        <w:t>Makassar</w:t>
      </w:r>
      <w:r w:rsidRPr="00E81F9F">
        <w:rPr>
          <w:rFonts w:ascii="Times New Roman" w:hAnsi="Times New Roman"/>
          <w:sz w:val="24"/>
          <w:szCs w:val="24"/>
        </w:rPr>
        <w:t>“.</w:t>
      </w:r>
      <w:r>
        <w:rPr>
          <w:rFonts w:ascii="Times New Roman" w:hAnsi="Times New Roman"/>
          <w:sz w:val="24"/>
          <w:szCs w:val="24"/>
        </w:rPr>
        <w:t xml:space="preserve">   </w:t>
      </w:r>
    </w:p>
    <w:p w:rsidR="00643E82" w:rsidRPr="002B5420" w:rsidRDefault="00643E82" w:rsidP="00F17EB0">
      <w:pPr>
        <w:pStyle w:val="ListParagraph"/>
        <w:numPr>
          <w:ilvl w:val="0"/>
          <w:numId w:val="12"/>
        </w:numPr>
        <w:spacing w:after="0" w:line="480" w:lineRule="auto"/>
        <w:ind w:left="360"/>
        <w:jc w:val="both"/>
        <w:rPr>
          <w:rFonts w:ascii="Times New Roman" w:hAnsi="Times New Roman"/>
          <w:b/>
          <w:sz w:val="24"/>
          <w:szCs w:val="24"/>
        </w:rPr>
      </w:pPr>
      <w:r w:rsidRPr="002B5420">
        <w:rPr>
          <w:rFonts w:ascii="Times New Roman" w:hAnsi="Times New Roman"/>
          <w:b/>
          <w:sz w:val="24"/>
          <w:szCs w:val="24"/>
        </w:rPr>
        <w:t xml:space="preserve">Rumusan  masalah </w:t>
      </w:r>
    </w:p>
    <w:p w:rsidR="00643E82" w:rsidRPr="00E81F9F" w:rsidRDefault="00643E82" w:rsidP="00F17EB0">
      <w:pPr>
        <w:spacing w:after="0" w:line="480" w:lineRule="auto"/>
        <w:ind w:firstLine="720"/>
        <w:jc w:val="both"/>
        <w:rPr>
          <w:rFonts w:ascii="Times New Roman" w:hAnsi="Times New Roman"/>
          <w:sz w:val="24"/>
          <w:szCs w:val="24"/>
        </w:rPr>
      </w:pPr>
      <w:r w:rsidRPr="00E81F9F">
        <w:rPr>
          <w:rFonts w:ascii="Times New Roman" w:hAnsi="Times New Roman"/>
          <w:sz w:val="24"/>
          <w:szCs w:val="24"/>
        </w:rPr>
        <w:t>Mengacu pada</w:t>
      </w:r>
      <w:r>
        <w:rPr>
          <w:rFonts w:ascii="Times New Roman" w:hAnsi="Times New Roman"/>
          <w:sz w:val="24"/>
          <w:szCs w:val="24"/>
        </w:rPr>
        <w:t xml:space="preserve"> latar belakang masalah sebagaimana di</w:t>
      </w:r>
      <w:r w:rsidRPr="00E81F9F">
        <w:rPr>
          <w:rFonts w:ascii="Times New Roman" w:hAnsi="Times New Roman"/>
          <w:sz w:val="24"/>
          <w:szCs w:val="24"/>
        </w:rPr>
        <w:t xml:space="preserve">paparkan di atas, maka permasalahan yang </w:t>
      </w:r>
      <w:r>
        <w:rPr>
          <w:rFonts w:ascii="Times New Roman" w:hAnsi="Times New Roman"/>
          <w:sz w:val="24"/>
          <w:szCs w:val="24"/>
        </w:rPr>
        <w:t xml:space="preserve">akan </w:t>
      </w:r>
      <w:r w:rsidRPr="00E81F9F">
        <w:rPr>
          <w:rFonts w:ascii="Times New Roman" w:hAnsi="Times New Roman"/>
          <w:sz w:val="24"/>
          <w:szCs w:val="24"/>
        </w:rPr>
        <w:t xml:space="preserve">dikaji dalam penelitian ini </w:t>
      </w:r>
      <w:r>
        <w:rPr>
          <w:rFonts w:ascii="Times New Roman" w:hAnsi="Times New Roman"/>
          <w:sz w:val="24"/>
          <w:szCs w:val="24"/>
        </w:rPr>
        <w:t xml:space="preserve">dapat </w:t>
      </w:r>
      <w:r w:rsidRPr="00E81F9F">
        <w:rPr>
          <w:rFonts w:ascii="Times New Roman" w:hAnsi="Times New Roman"/>
          <w:sz w:val="24"/>
          <w:szCs w:val="24"/>
        </w:rPr>
        <w:t>dirumuskan sebagai berikut :</w:t>
      </w:r>
    </w:p>
    <w:p w:rsidR="00643E82" w:rsidRPr="00E81F9F" w:rsidRDefault="00643E82" w:rsidP="00643E82">
      <w:pPr>
        <w:pStyle w:val="ListParagraph"/>
        <w:numPr>
          <w:ilvl w:val="0"/>
          <w:numId w:val="6"/>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Bagaimana gambaran kemampuan perencanaan karier siswa SMK</w:t>
      </w:r>
      <w:r w:rsidRPr="00E81F9F">
        <w:rPr>
          <w:rFonts w:ascii="Times New Roman" w:hAnsi="Times New Roman" w:cs="Times New Roman"/>
          <w:sz w:val="24"/>
          <w:szCs w:val="24"/>
        </w:rPr>
        <w:t xml:space="preserve"> </w:t>
      </w:r>
      <w:r>
        <w:rPr>
          <w:rFonts w:ascii="Times New Roman" w:hAnsi="Times New Roman" w:cs="Times New Roman"/>
          <w:sz w:val="24"/>
          <w:szCs w:val="24"/>
        </w:rPr>
        <w:t xml:space="preserve"> Negeri 3 Makassar</w:t>
      </w:r>
      <w:r w:rsidRPr="00E81F9F">
        <w:rPr>
          <w:rFonts w:ascii="Times New Roman" w:hAnsi="Times New Roman" w:cs="Times New Roman"/>
          <w:sz w:val="24"/>
          <w:szCs w:val="24"/>
        </w:rPr>
        <w:t xml:space="preserve"> sebelum d</w:t>
      </w:r>
      <w:r>
        <w:rPr>
          <w:rFonts w:ascii="Times New Roman" w:hAnsi="Times New Roman" w:cs="Times New Roman"/>
          <w:sz w:val="24"/>
          <w:szCs w:val="24"/>
        </w:rPr>
        <w:t>an sesudah diberikan pengetahuan tentang  perencanaan karier</w:t>
      </w:r>
      <w:r w:rsidRPr="00E81F9F">
        <w:rPr>
          <w:rFonts w:ascii="Times New Roman" w:hAnsi="Times New Roman" w:cs="Times New Roman"/>
          <w:sz w:val="24"/>
          <w:szCs w:val="24"/>
        </w:rPr>
        <w:t xml:space="preserve">  melalui </w:t>
      </w:r>
      <w:r>
        <w:rPr>
          <w:rFonts w:ascii="Times New Roman" w:hAnsi="Times New Roman" w:cs="Times New Roman"/>
          <w:sz w:val="24"/>
          <w:szCs w:val="24"/>
        </w:rPr>
        <w:t xml:space="preserve">teknik </w:t>
      </w:r>
      <w:r w:rsidRPr="00E81F9F">
        <w:rPr>
          <w:rFonts w:ascii="Times New Roman" w:hAnsi="Times New Roman" w:cs="Times New Roman"/>
          <w:sz w:val="24"/>
          <w:szCs w:val="24"/>
        </w:rPr>
        <w:t>modeling  simbolis dengan</w:t>
      </w:r>
      <w:r>
        <w:rPr>
          <w:rFonts w:ascii="Times New Roman" w:hAnsi="Times New Roman" w:cs="Times New Roman"/>
          <w:sz w:val="24"/>
          <w:szCs w:val="24"/>
        </w:rPr>
        <w:t xml:space="preserve"> menggunakan</w:t>
      </w:r>
      <w:r w:rsidRPr="00E81F9F">
        <w:rPr>
          <w:rFonts w:ascii="Times New Roman" w:hAnsi="Times New Roman" w:cs="Times New Roman"/>
          <w:sz w:val="24"/>
          <w:szCs w:val="24"/>
        </w:rPr>
        <w:t xml:space="preserve"> visualisasi film</w:t>
      </w:r>
      <w:r>
        <w:rPr>
          <w:rFonts w:ascii="Times New Roman" w:hAnsi="Times New Roman" w:cs="Times New Roman"/>
          <w:sz w:val="24"/>
          <w:szCs w:val="24"/>
        </w:rPr>
        <w:t xml:space="preserve"> dokumenter?</w:t>
      </w:r>
      <w:r w:rsidR="00E23E8B">
        <w:rPr>
          <w:rFonts w:ascii="Times New Roman" w:hAnsi="Times New Roman" w:cs="Times New Roman"/>
          <w:sz w:val="24"/>
          <w:szCs w:val="24"/>
        </w:rPr>
        <w:t>.</w:t>
      </w:r>
    </w:p>
    <w:p w:rsidR="00643E82" w:rsidRPr="000C4008" w:rsidRDefault="00643E82" w:rsidP="00643E82">
      <w:pPr>
        <w:pStyle w:val="ListParagraph"/>
        <w:numPr>
          <w:ilvl w:val="0"/>
          <w:numId w:val="6"/>
        </w:numPr>
        <w:spacing w:after="0" w:line="480" w:lineRule="auto"/>
        <w:ind w:left="425" w:hanging="425"/>
        <w:jc w:val="both"/>
        <w:rPr>
          <w:rFonts w:ascii="Times New Roman" w:hAnsi="Times New Roman" w:cs="Times New Roman"/>
          <w:b/>
          <w:sz w:val="24"/>
          <w:szCs w:val="24"/>
        </w:rPr>
      </w:pPr>
      <w:r w:rsidRPr="00E81F9F">
        <w:rPr>
          <w:rFonts w:ascii="Times New Roman" w:hAnsi="Times New Roman" w:cs="Times New Roman"/>
          <w:sz w:val="24"/>
          <w:szCs w:val="24"/>
        </w:rPr>
        <w:t xml:space="preserve">Apakah </w:t>
      </w:r>
      <w:r>
        <w:rPr>
          <w:rFonts w:ascii="Times New Roman" w:hAnsi="Times New Roman" w:cs="Times New Roman"/>
          <w:sz w:val="24"/>
          <w:szCs w:val="24"/>
        </w:rPr>
        <w:t xml:space="preserve">ada pengaruh penerapan teknik </w:t>
      </w:r>
      <w:r w:rsidRPr="00E81F9F">
        <w:rPr>
          <w:rFonts w:ascii="Times New Roman" w:hAnsi="Times New Roman" w:cs="Times New Roman"/>
          <w:sz w:val="24"/>
          <w:szCs w:val="24"/>
        </w:rPr>
        <w:t xml:space="preserve">modeling simbolis </w:t>
      </w:r>
      <w:r>
        <w:rPr>
          <w:rFonts w:ascii="Times New Roman" w:hAnsi="Times New Roman" w:cs="Times New Roman"/>
          <w:sz w:val="24"/>
          <w:szCs w:val="24"/>
        </w:rPr>
        <w:t>dengan mengunakan visualisasi film dokumenter terhadap peningkatan kemampuan perencanaan karier siswa di SMK Negeri 3 Makassar?</w:t>
      </w:r>
      <w:r w:rsidR="00E23E8B">
        <w:rPr>
          <w:rFonts w:ascii="Times New Roman" w:hAnsi="Times New Roman" w:cs="Times New Roman"/>
          <w:sz w:val="24"/>
          <w:szCs w:val="24"/>
        </w:rPr>
        <w:t>.</w:t>
      </w:r>
    </w:p>
    <w:p w:rsidR="00643E82" w:rsidRPr="008E0DA2" w:rsidRDefault="00643E82" w:rsidP="008E0DA2">
      <w:pPr>
        <w:pStyle w:val="ListParagraph"/>
        <w:numPr>
          <w:ilvl w:val="0"/>
          <w:numId w:val="12"/>
        </w:numPr>
        <w:tabs>
          <w:tab w:val="left" w:pos="284"/>
        </w:tabs>
        <w:spacing w:after="0" w:line="480" w:lineRule="auto"/>
        <w:ind w:left="360"/>
        <w:jc w:val="both"/>
        <w:rPr>
          <w:rFonts w:ascii="Times New Roman" w:hAnsi="Times New Roman"/>
          <w:b/>
          <w:sz w:val="24"/>
          <w:szCs w:val="24"/>
        </w:rPr>
      </w:pPr>
      <w:r w:rsidRPr="008E0DA2">
        <w:rPr>
          <w:rFonts w:ascii="Times New Roman" w:hAnsi="Times New Roman"/>
          <w:b/>
          <w:sz w:val="24"/>
          <w:szCs w:val="24"/>
        </w:rPr>
        <w:t xml:space="preserve">Tujuan   Penelitian </w:t>
      </w:r>
    </w:p>
    <w:p w:rsidR="00643E82" w:rsidRPr="00E81F9F" w:rsidRDefault="00643E82" w:rsidP="00643E82">
      <w:pPr>
        <w:spacing w:after="0" w:line="480" w:lineRule="auto"/>
        <w:ind w:firstLine="720"/>
        <w:jc w:val="both"/>
        <w:rPr>
          <w:rFonts w:ascii="Times New Roman" w:hAnsi="Times New Roman"/>
          <w:sz w:val="24"/>
          <w:szCs w:val="24"/>
        </w:rPr>
      </w:pPr>
      <w:r w:rsidRPr="00E81F9F">
        <w:rPr>
          <w:rFonts w:ascii="Times New Roman" w:hAnsi="Times New Roman"/>
          <w:sz w:val="24"/>
          <w:szCs w:val="24"/>
        </w:rPr>
        <w:t>Meng</w:t>
      </w:r>
      <w:r>
        <w:rPr>
          <w:rFonts w:ascii="Times New Roman" w:hAnsi="Times New Roman"/>
          <w:sz w:val="24"/>
          <w:szCs w:val="24"/>
        </w:rPr>
        <w:t>acu pada rumusan masalah</w:t>
      </w:r>
      <w:r w:rsidRPr="00E81F9F">
        <w:rPr>
          <w:rFonts w:ascii="Times New Roman" w:hAnsi="Times New Roman"/>
          <w:sz w:val="24"/>
          <w:szCs w:val="24"/>
        </w:rPr>
        <w:t xml:space="preserve">, maka  tujuan yang ingin dicapai dalam pelaksaaan penelitian ini adalah </w:t>
      </w:r>
      <w:r>
        <w:rPr>
          <w:rFonts w:ascii="Times New Roman" w:hAnsi="Times New Roman"/>
          <w:sz w:val="24"/>
          <w:szCs w:val="24"/>
        </w:rPr>
        <w:t xml:space="preserve">untuk </w:t>
      </w:r>
      <w:r w:rsidRPr="00E81F9F">
        <w:rPr>
          <w:rFonts w:ascii="Times New Roman" w:hAnsi="Times New Roman"/>
          <w:sz w:val="24"/>
          <w:szCs w:val="24"/>
        </w:rPr>
        <w:t xml:space="preserve">: </w:t>
      </w:r>
    </w:p>
    <w:p w:rsidR="00643E82" w:rsidRPr="00E81F9F" w:rsidRDefault="00643E82" w:rsidP="00643E82">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E81F9F">
        <w:rPr>
          <w:rFonts w:ascii="Times New Roman" w:hAnsi="Times New Roman" w:cs="Times New Roman"/>
          <w:sz w:val="24"/>
          <w:szCs w:val="24"/>
        </w:rPr>
        <w:t>engeta</w:t>
      </w:r>
      <w:r>
        <w:rPr>
          <w:rFonts w:ascii="Times New Roman" w:hAnsi="Times New Roman" w:cs="Times New Roman"/>
          <w:sz w:val="24"/>
          <w:szCs w:val="24"/>
        </w:rPr>
        <w:t>hui gambaran kemampuan perencanaan</w:t>
      </w:r>
      <w:r w:rsidRPr="00E81F9F">
        <w:rPr>
          <w:rFonts w:ascii="Times New Roman" w:hAnsi="Times New Roman" w:cs="Times New Roman"/>
          <w:sz w:val="24"/>
          <w:szCs w:val="24"/>
        </w:rPr>
        <w:t xml:space="preserve"> karier</w:t>
      </w:r>
      <w:r>
        <w:rPr>
          <w:rFonts w:ascii="Times New Roman" w:hAnsi="Times New Roman" w:cs="Times New Roman"/>
          <w:sz w:val="24"/>
          <w:szCs w:val="24"/>
        </w:rPr>
        <w:t xml:space="preserve"> siswa di  SMK  Negeri 3 Makassar</w:t>
      </w:r>
      <w:r w:rsidRPr="00E81F9F">
        <w:rPr>
          <w:rFonts w:ascii="Times New Roman" w:hAnsi="Times New Roman" w:cs="Times New Roman"/>
          <w:sz w:val="24"/>
          <w:szCs w:val="24"/>
        </w:rPr>
        <w:t xml:space="preserve"> sebelum dan sesudah di</w:t>
      </w:r>
      <w:r>
        <w:rPr>
          <w:rFonts w:ascii="Times New Roman" w:hAnsi="Times New Roman" w:cs="Times New Roman"/>
          <w:sz w:val="24"/>
          <w:szCs w:val="24"/>
        </w:rPr>
        <w:t xml:space="preserve">beri pengetahuan  berupa  teknik modeling simbolis dengan </w:t>
      </w:r>
      <w:r w:rsidRPr="00E81F9F">
        <w:rPr>
          <w:rFonts w:ascii="Times New Roman" w:hAnsi="Times New Roman" w:cs="Times New Roman"/>
          <w:sz w:val="24"/>
          <w:szCs w:val="24"/>
        </w:rPr>
        <w:t>mengguanakan visualisasi  film</w:t>
      </w:r>
      <w:r>
        <w:rPr>
          <w:rFonts w:ascii="Times New Roman" w:hAnsi="Times New Roman" w:cs="Times New Roman"/>
          <w:sz w:val="24"/>
          <w:szCs w:val="24"/>
        </w:rPr>
        <w:t xml:space="preserve"> dokumenter terhadap peningkatan kemampuan perencanaan karier</w:t>
      </w:r>
      <w:r w:rsidRPr="00E81F9F">
        <w:rPr>
          <w:rFonts w:ascii="Times New Roman" w:hAnsi="Times New Roman" w:cs="Times New Roman"/>
          <w:sz w:val="24"/>
          <w:szCs w:val="24"/>
        </w:rPr>
        <w:t>.</w:t>
      </w:r>
    </w:p>
    <w:p w:rsidR="00643E82" w:rsidRPr="003C2682" w:rsidRDefault="00643E82" w:rsidP="00643E82">
      <w:pPr>
        <w:pStyle w:val="ListParagraph"/>
        <w:numPr>
          <w:ilvl w:val="0"/>
          <w:numId w:val="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Mengetahui </w:t>
      </w:r>
      <w:r w:rsidRPr="00E81F9F">
        <w:rPr>
          <w:rFonts w:ascii="Times New Roman" w:hAnsi="Times New Roman" w:cs="Times New Roman"/>
          <w:sz w:val="24"/>
          <w:szCs w:val="24"/>
        </w:rPr>
        <w:t>pengaruh pen</w:t>
      </w:r>
      <w:r>
        <w:rPr>
          <w:rFonts w:ascii="Times New Roman" w:hAnsi="Times New Roman" w:cs="Times New Roman"/>
          <w:sz w:val="24"/>
          <w:szCs w:val="24"/>
        </w:rPr>
        <w:t xml:space="preserve">erapan teknik </w:t>
      </w:r>
      <w:r w:rsidRPr="00E81F9F">
        <w:rPr>
          <w:rFonts w:ascii="Times New Roman" w:hAnsi="Times New Roman" w:cs="Times New Roman"/>
          <w:sz w:val="24"/>
          <w:szCs w:val="24"/>
        </w:rPr>
        <w:t>modeling simbolis dengan men</w:t>
      </w:r>
      <w:r>
        <w:rPr>
          <w:rFonts w:ascii="Times New Roman" w:hAnsi="Times New Roman" w:cs="Times New Roman"/>
          <w:sz w:val="24"/>
          <w:szCs w:val="24"/>
        </w:rPr>
        <w:t>g</w:t>
      </w:r>
      <w:r w:rsidRPr="00E81F9F">
        <w:rPr>
          <w:rFonts w:ascii="Times New Roman" w:hAnsi="Times New Roman" w:cs="Times New Roman"/>
          <w:sz w:val="24"/>
          <w:szCs w:val="24"/>
        </w:rPr>
        <w:t>gu</w:t>
      </w:r>
      <w:r>
        <w:rPr>
          <w:rFonts w:ascii="Times New Roman" w:hAnsi="Times New Roman" w:cs="Times New Roman"/>
          <w:sz w:val="24"/>
          <w:szCs w:val="24"/>
        </w:rPr>
        <w:t>nakan visualisasi film</w:t>
      </w:r>
      <w:r w:rsidR="001A1730">
        <w:rPr>
          <w:rFonts w:ascii="Times New Roman" w:hAnsi="Times New Roman" w:cs="Times New Roman"/>
          <w:sz w:val="24"/>
          <w:szCs w:val="24"/>
        </w:rPr>
        <w:t xml:space="preserve"> dokumenter</w:t>
      </w:r>
      <w:r>
        <w:rPr>
          <w:rFonts w:ascii="Times New Roman" w:hAnsi="Times New Roman" w:cs="Times New Roman"/>
          <w:sz w:val="24"/>
          <w:szCs w:val="24"/>
        </w:rPr>
        <w:t xml:space="preserve"> terhadap peningkatan kemampuan perencanaan karier siswa di  SMK Negeri 3 Makassar</w:t>
      </w:r>
      <w:r w:rsidRPr="00E81F9F">
        <w:rPr>
          <w:rFonts w:ascii="Times New Roman" w:hAnsi="Times New Roman" w:cs="Times New Roman"/>
          <w:sz w:val="24"/>
          <w:szCs w:val="24"/>
        </w:rPr>
        <w:t>.</w:t>
      </w:r>
    </w:p>
    <w:p w:rsidR="00643E82" w:rsidRPr="00E81F9F" w:rsidRDefault="00643E82" w:rsidP="008E0DA2">
      <w:pPr>
        <w:pStyle w:val="ListParagraph"/>
        <w:numPr>
          <w:ilvl w:val="0"/>
          <w:numId w:val="1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w:t>
      </w:r>
      <w:r w:rsidRPr="00E81F9F">
        <w:rPr>
          <w:rFonts w:ascii="Times New Roman" w:hAnsi="Times New Roman" w:cs="Times New Roman"/>
          <w:b/>
          <w:sz w:val="24"/>
          <w:szCs w:val="24"/>
        </w:rPr>
        <w:t xml:space="preserve">enelitian </w:t>
      </w:r>
    </w:p>
    <w:p w:rsidR="00643E82" w:rsidRPr="00E81F9F" w:rsidRDefault="00643E82" w:rsidP="00643E82">
      <w:pPr>
        <w:spacing w:after="0" w:line="480" w:lineRule="auto"/>
        <w:ind w:firstLine="720"/>
        <w:jc w:val="both"/>
        <w:rPr>
          <w:rFonts w:ascii="Times New Roman" w:hAnsi="Times New Roman"/>
          <w:sz w:val="24"/>
          <w:szCs w:val="24"/>
        </w:rPr>
      </w:pPr>
      <w:r w:rsidRPr="00E81F9F">
        <w:rPr>
          <w:rFonts w:ascii="Times New Roman" w:hAnsi="Times New Roman"/>
          <w:sz w:val="24"/>
          <w:szCs w:val="24"/>
        </w:rPr>
        <w:t>Hasil penelitian ini diharapkan dapat memberi  manfaat  secara teoritis dan praktis sebagai berikut :</w:t>
      </w:r>
    </w:p>
    <w:p w:rsidR="00643E82" w:rsidRPr="000C376C" w:rsidRDefault="00643E82" w:rsidP="00643E82">
      <w:pPr>
        <w:pStyle w:val="ListParagraph"/>
        <w:numPr>
          <w:ilvl w:val="0"/>
          <w:numId w:val="10"/>
        </w:numPr>
        <w:tabs>
          <w:tab w:val="left" w:pos="284"/>
        </w:tabs>
        <w:spacing w:after="0" w:line="480" w:lineRule="auto"/>
        <w:ind w:left="360"/>
        <w:jc w:val="both"/>
        <w:rPr>
          <w:rFonts w:ascii="Times New Roman" w:hAnsi="Times New Roman" w:cs="Times New Roman"/>
          <w:sz w:val="24"/>
          <w:szCs w:val="24"/>
        </w:rPr>
      </w:pPr>
      <w:r w:rsidRPr="000C376C">
        <w:rPr>
          <w:rFonts w:ascii="Times New Roman" w:hAnsi="Times New Roman" w:cs="Times New Roman"/>
          <w:sz w:val="24"/>
          <w:szCs w:val="24"/>
        </w:rPr>
        <w:t xml:space="preserve">Manfaat   Teoritis   </w:t>
      </w:r>
    </w:p>
    <w:p w:rsidR="00643E82" w:rsidRDefault="00643E82" w:rsidP="00643E82">
      <w:pPr>
        <w:pStyle w:val="ListParagraph"/>
        <w:numPr>
          <w:ilvl w:val="0"/>
          <w:numId w:val="8"/>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Akademisi, sebagai bahan informasi dan pengetahuan dalam rangka pengembangan wacana keilmuan  khususnya</w:t>
      </w:r>
      <w:r w:rsidRPr="00E81F9F">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E81F9F">
        <w:rPr>
          <w:rFonts w:ascii="Times New Roman" w:hAnsi="Times New Roman" w:cs="Times New Roman"/>
          <w:sz w:val="24"/>
          <w:szCs w:val="24"/>
        </w:rPr>
        <w:t xml:space="preserve">bidang  psikologi </w:t>
      </w:r>
      <w:r w:rsidRPr="00E81F9F">
        <w:rPr>
          <w:rFonts w:ascii="Times New Roman" w:hAnsi="Times New Roman" w:cs="Times New Roman"/>
          <w:sz w:val="24"/>
          <w:szCs w:val="24"/>
        </w:rPr>
        <w:lastRenderedPageBreak/>
        <w:t>pendidikan dan bimbingan berkaitan de</w:t>
      </w:r>
      <w:r w:rsidR="004C07F1">
        <w:rPr>
          <w:rFonts w:ascii="Times New Roman" w:hAnsi="Times New Roman" w:cs="Times New Roman"/>
          <w:sz w:val="24"/>
          <w:szCs w:val="24"/>
        </w:rPr>
        <w:t>ngan p</w:t>
      </w:r>
      <w:r>
        <w:rPr>
          <w:rFonts w:ascii="Times New Roman" w:hAnsi="Times New Roman" w:cs="Times New Roman"/>
          <w:sz w:val="24"/>
          <w:szCs w:val="24"/>
        </w:rPr>
        <w:t>engaruh penerapan</w:t>
      </w:r>
      <w:r w:rsidRPr="00E81F9F">
        <w:rPr>
          <w:rFonts w:ascii="Times New Roman" w:hAnsi="Times New Roman" w:cs="Times New Roman"/>
          <w:sz w:val="24"/>
          <w:szCs w:val="24"/>
        </w:rPr>
        <w:t xml:space="preserve"> </w:t>
      </w:r>
      <w:r>
        <w:rPr>
          <w:rFonts w:ascii="Times New Roman" w:hAnsi="Times New Roman" w:cs="Times New Roman"/>
          <w:sz w:val="24"/>
          <w:szCs w:val="24"/>
        </w:rPr>
        <w:t xml:space="preserve">teknik </w:t>
      </w:r>
      <w:r w:rsidRPr="00E81F9F">
        <w:rPr>
          <w:rFonts w:ascii="Times New Roman" w:hAnsi="Times New Roman" w:cs="Times New Roman"/>
          <w:sz w:val="24"/>
          <w:szCs w:val="24"/>
        </w:rPr>
        <w:t>modeling simboli</w:t>
      </w:r>
      <w:r>
        <w:rPr>
          <w:rFonts w:ascii="Times New Roman" w:hAnsi="Times New Roman" w:cs="Times New Roman"/>
          <w:sz w:val="24"/>
          <w:szCs w:val="24"/>
        </w:rPr>
        <w:t xml:space="preserve">s </w:t>
      </w:r>
      <w:r w:rsidRPr="00E81F9F">
        <w:rPr>
          <w:rFonts w:ascii="Times New Roman" w:hAnsi="Times New Roman" w:cs="Times New Roman"/>
          <w:sz w:val="24"/>
          <w:szCs w:val="24"/>
        </w:rPr>
        <w:t>dengan menggunakan visualisasi film</w:t>
      </w:r>
      <w:r>
        <w:rPr>
          <w:rFonts w:ascii="Times New Roman" w:hAnsi="Times New Roman" w:cs="Times New Roman"/>
          <w:sz w:val="24"/>
          <w:szCs w:val="24"/>
        </w:rPr>
        <w:t xml:space="preserve"> dokumenter terhadap peningkatan kemampuan perencanaan</w:t>
      </w:r>
      <w:r w:rsidR="00532D40">
        <w:rPr>
          <w:rFonts w:ascii="Times New Roman" w:hAnsi="Times New Roman" w:cs="Times New Roman"/>
          <w:sz w:val="24"/>
          <w:szCs w:val="24"/>
        </w:rPr>
        <w:t xml:space="preserve"> karier</w:t>
      </w:r>
      <w:r w:rsidRPr="00E81F9F">
        <w:rPr>
          <w:rFonts w:ascii="Times New Roman" w:hAnsi="Times New Roman" w:cs="Times New Roman"/>
          <w:sz w:val="24"/>
          <w:szCs w:val="24"/>
        </w:rPr>
        <w:t xml:space="preserve"> siswa .</w:t>
      </w:r>
    </w:p>
    <w:p w:rsidR="00643E82" w:rsidRPr="000C376C" w:rsidRDefault="00643E82" w:rsidP="00643E82">
      <w:pPr>
        <w:pStyle w:val="ListParagraph"/>
        <w:numPr>
          <w:ilvl w:val="0"/>
          <w:numId w:val="8"/>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Peneliti</w:t>
      </w:r>
      <w:r w:rsidRPr="000C376C">
        <w:rPr>
          <w:rFonts w:ascii="Times New Roman" w:hAnsi="Times New Roman" w:cs="Times New Roman"/>
          <w:sz w:val="24"/>
          <w:szCs w:val="24"/>
        </w:rPr>
        <w:t xml:space="preserve"> selanjutnya, sebagai bahan refleksi kajian tentang pengaruh  penerapan teknik modeling simbolis dengan menggunakan visualisasi film</w:t>
      </w:r>
      <w:r>
        <w:rPr>
          <w:rFonts w:ascii="Times New Roman" w:hAnsi="Times New Roman" w:cs="Times New Roman"/>
          <w:sz w:val="24"/>
          <w:szCs w:val="24"/>
        </w:rPr>
        <w:t xml:space="preserve"> dokumenter terhadap peningkatan kemampuan perencanaan</w:t>
      </w:r>
      <w:r w:rsidRPr="000C376C">
        <w:rPr>
          <w:rFonts w:ascii="Times New Roman" w:hAnsi="Times New Roman" w:cs="Times New Roman"/>
          <w:sz w:val="24"/>
          <w:szCs w:val="24"/>
        </w:rPr>
        <w:t xml:space="preserve"> kari</w:t>
      </w:r>
      <w:r>
        <w:rPr>
          <w:rFonts w:ascii="Times New Roman" w:hAnsi="Times New Roman" w:cs="Times New Roman"/>
          <w:sz w:val="24"/>
          <w:szCs w:val="24"/>
        </w:rPr>
        <w:t>e</w:t>
      </w:r>
      <w:r w:rsidRPr="000C376C">
        <w:rPr>
          <w:rFonts w:ascii="Times New Roman" w:hAnsi="Times New Roman" w:cs="Times New Roman"/>
          <w:sz w:val="24"/>
          <w:szCs w:val="24"/>
        </w:rPr>
        <w:t>r siswa.</w:t>
      </w:r>
    </w:p>
    <w:p w:rsidR="00643E82" w:rsidRPr="00E81F9F" w:rsidRDefault="00643E82" w:rsidP="00643E82">
      <w:pPr>
        <w:pStyle w:val="ListParagraph"/>
        <w:numPr>
          <w:ilvl w:val="0"/>
          <w:numId w:val="10"/>
        </w:numPr>
        <w:tabs>
          <w:tab w:val="left" w:pos="284"/>
        </w:tabs>
        <w:spacing w:after="0" w:line="480" w:lineRule="auto"/>
        <w:ind w:hanging="720"/>
        <w:jc w:val="both"/>
        <w:rPr>
          <w:rFonts w:ascii="Times New Roman" w:hAnsi="Times New Roman" w:cs="Times New Roman"/>
          <w:sz w:val="24"/>
          <w:szCs w:val="24"/>
        </w:rPr>
      </w:pPr>
      <w:r w:rsidRPr="00E81F9F">
        <w:rPr>
          <w:rFonts w:ascii="Times New Roman" w:hAnsi="Times New Roman" w:cs="Times New Roman"/>
          <w:sz w:val="24"/>
          <w:szCs w:val="24"/>
        </w:rPr>
        <w:t>Manfaat   Praktis</w:t>
      </w:r>
    </w:p>
    <w:p w:rsidR="00643E82" w:rsidRDefault="00643E82" w:rsidP="00643E82">
      <w:pPr>
        <w:pStyle w:val="ListParagraph"/>
        <w:numPr>
          <w:ilvl w:val="0"/>
          <w:numId w:val="9"/>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kepala sekolah dan jajarannya Merupakan bahan i</w:t>
      </w:r>
      <w:r w:rsidRPr="00E81F9F">
        <w:rPr>
          <w:rFonts w:ascii="Times New Roman" w:hAnsi="Times New Roman" w:cs="Times New Roman"/>
          <w:sz w:val="24"/>
          <w:szCs w:val="24"/>
        </w:rPr>
        <w:t xml:space="preserve">nformasi </w:t>
      </w:r>
      <w:r>
        <w:rPr>
          <w:rFonts w:ascii="Times New Roman" w:hAnsi="Times New Roman" w:cs="Times New Roman"/>
          <w:sz w:val="24"/>
          <w:szCs w:val="24"/>
        </w:rPr>
        <w:t>untuk memberikan pengetahuan bagi siswa di  SMK  Negeri  3</w:t>
      </w:r>
      <w:r w:rsidRPr="00E81F9F">
        <w:rPr>
          <w:rFonts w:ascii="Times New Roman" w:hAnsi="Times New Roman" w:cs="Times New Roman"/>
          <w:sz w:val="24"/>
          <w:szCs w:val="24"/>
        </w:rPr>
        <w:t xml:space="preserve">  </w:t>
      </w:r>
      <w:r>
        <w:rPr>
          <w:rFonts w:ascii="Times New Roman" w:hAnsi="Times New Roman" w:cs="Times New Roman"/>
          <w:sz w:val="24"/>
          <w:szCs w:val="24"/>
        </w:rPr>
        <w:t>Makassar</w:t>
      </w:r>
      <w:r w:rsidRPr="00E81F9F">
        <w:rPr>
          <w:rFonts w:ascii="Times New Roman" w:hAnsi="Times New Roman" w:cs="Times New Roman"/>
          <w:sz w:val="24"/>
          <w:szCs w:val="24"/>
        </w:rPr>
        <w:t>.</w:t>
      </w:r>
    </w:p>
    <w:p w:rsidR="00B772D4" w:rsidRDefault="00643E82" w:rsidP="00B772D4">
      <w:pPr>
        <w:pStyle w:val="ListParagraph"/>
        <w:numPr>
          <w:ilvl w:val="0"/>
          <w:numId w:val="9"/>
        </w:numPr>
        <w:tabs>
          <w:tab w:val="left" w:pos="567"/>
          <w:tab w:val="left" w:pos="72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Bagi petugas bimbingan atau konselor sekolah, Sebagai bahan masukan </w:t>
      </w:r>
      <w:r w:rsidRPr="000C376C">
        <w:rPr>
          <w:rFonts w:ascii="Times New Roman" w:hAnsi="Times New Roman" w:cs="Times New Roman"/>
          <w:sz w:val="24"/>
          <w:szCs w:val="24"/>
        </w:rPr>
        <w:t xml:space="preserve">dalam memberikan pemahaman </w:t>
      </w:r>
      <w:r>
        <w:rPr>
          <w:rFonts w:ascii="Times New Roman" w:hAnsi="Times New Roman" w:cs="Times New Roman"/>
          <w:sz w:val="24"/>
          <w:szCs w:val="24"/>
        </w:rPr>
        <w:t xml:space="preserve">dan pengetahuan  </w:t>
      </w:r>
      <w:r w:rsidRPr="000C376C">
        <w:rPr>
          <w:rFonts w:ascii="Times New Roman" w:hAnsi="Times New Roman" w:cs="Times New Roman"/>
          <w:sz w:val="24"/>
          <w:szCs w:val="24"/>
        </w:rPr>
        <w:t xml:space="preserve">kepada </w:t>
      </w:r>
      <w:r>
        <w:rPr>
          <w:rFonts w:ascii="Times New Roman" w:hAnsi="Times New Roman" w:cs="Times New Roman"/>
          <w:sz w:val="24"/>
          <w:szCs w:val="24"/>
        </w:rPr>
        <w:t xml:space="preserve"> </w:t>
      </w:r>
      <w:r w:rsidRPr="000C376C">
        <w:rPr>
          <w:rFonts w:ascii="Times New Roman" w:hAnsi="Times New Roman" w:cs="Times New Roman"/>
          <w:sz w:val="24"/>
          <w:szCs w:val="24"/>
        </w:rPr>
        <w:t xml:space="preserve">siswa  terhadap </w:t>
      </w:r>
      <w:r>
        <w:rPr>
          <w:rFonts w:ascii="Times New Roman" w:hAnsi="Times New Roman" w:cs="Times New Roman"/>
          <w:sz w:val="24"/>
          <w:szCs w:val="24"/>
        </w:rPr>
        <w:t xml:space="preserve"> </w:t>
      </w:r>
      <w:r w:rsidRPr="000C376C">
        <w:rPr>
          <w:rFonts w:ascii="Times New Roman" w:hAnsi="Times New Roman" w:cs="Times New Roman"/>
          <w:sz w:val="24"/>
          <w:szCs w:val="24"/>
        </w:rPr>
        <w:t>pelaksan</w:t>
      </w:r>
      <w:r>
        <w:rPr>
          <w:rFonts w:ascii="Times New Roman" w:hAnsi="Times New Roman" w:cs="Times New Roman"/>
          <w:sz w:val="24"/>
          <w:szCs w:val="24"/>
        </w:rPr>
        <w:t>aan bimbingan karier di SMK  Negeri  3</w:t>
      </w:r>
      <w:r w:rsidRPr="000C376C">
        <w:rPr>
          <w:rFonts w:ascii="Times New Roman" w:hAnsi="Times New Roman" w:cs="Times New Roman"/>
          <w:sz w:val="24"/>
          <w:szCs w:val="24"/>
        </w:rPr>
        <w:t xml:space="preserve">  </w:t>
      </w:r>
      <w:r>
        <w:rPr>
          <w:rFonts w:ascii="Times New Roman" w:hAnsi="Times New Roman" w:cs="Times New Roman"/>
          <w:sz w:val="24"/>
          <w:szCs w:val="24"/>
        </w:rPr>
        <w:t>Makassar</w:t>
      </w:r>
    </w:p>
    <w:p w:rsidR="00C975BB" w:rsidRPr="00B772D4" w:rsidRDefault="00643E82" w:rsidP="00B772D4">
      <w:pPr>
        <w:pStyle w:val="ListParagraph"/>
        <w:numPr>
          <w:ilvl w:val="0"/>
          <w:numId w:val="9"/>
        </w:numPr>
        <w:tabs>
          <w:tab w:val="left" w:pos="567"/>
          <w:tab w:val="left" w:pos="720"/>
        </w:tabs>
        <w:spacing w:after="0" w:line="480" w:lineRule="auto"/>
        <w:ind w:left="567" w:hanging="283"/>
        <w:jc w:val="both"/>
        <w:rPr>
          <w:rFonts w:ascii="Times New Roman" w:hAnsi="Times New Roman" w:cs="Times New Roman"/>
          <w:sz w:val="24"/>
          <w:szCs w:val="24"/>
        </w:rPr>
      </w:pPr>
      <w:r w:rsidRPr="00B772D4">
        <w:rPr>
          <w:rFonts w:ascii="Times New Roman" w:hAnsi="Times New Roman"/>
          <w:sz w:val="24"/>
          <w:szCs w:val="24"/>
        </w:rPr>
        <w:t>Bagi mahasiswa, diharapkan dapat dijadikan sebagai bahan pelajaran atau rujukan kedepannya jika sesudah terjun ke lapangan sebagai seorang  pembimbing.</w:t>
      </w:r>
    </w:p>
    <w:p w:rsidR="001C09EB" w:rsidRDefault="001C09EB">
      <w:pPr>
        <w:rPr>
          <w:lang w:val="id-ID"/>
        </w:rPr>
      </w:pPr>
    </w:p>
    <w:p w:rsidR="006061EA" w:rsidRDefault="006061EA">
      <w:pPr>
        <w:rPr>
          <w:lang w:val="id-ID"/>
        </w:rPr>
      </w:pPr>
    </w:p>
    <w:p w:rsidR="006061EA" w:rsidRDefault="006061EA">
      <w:pPr>
        <w:rPr>
          <w:lang w:val="id-ID"/>
        </w:rPr>
      </w:pPr>
    </w:p>
    <w:p w:rsidR="006061EA" w:rsidRDefault="006061EA">
      <w:pPr>
        <w:rPr>
          <w:lang w:val="id-ID"/>
        </w:rPr>
      </w:pPr>
    </w:p>
    <w:p w:rsidR="006061EA" w:rsidRDefault="006061EA">
      <w:pPr>
        <w:rPr>
          <w:lang w:val="id-ID"/>
        </w:rPr>
      </w:pPr>
    </w:p>
    <w:p w:rsidR="006061EA" w:rsidRDefault="006061EA">
      <w:pPr>
        <w:rPr>
          <w:lang w:val="id-ID"/>
        </w:rPr>
      </w:pPr>
    </w:p>
    <w:p w:rsidR="006061EA" w:rsidRDefault="006061EA">
      <w:pPr>
        <w:rPr>
          <w:lang w:val="id-ID"/>
        </w:rPr>
      </w:pPr>
    </w:p>
    <w:p w:rsidR="006061EA" w:rsidRDefault="006061EA">
      <w:pPr>
        <w:rPr>
          <w:lang w:val="id-ID"/>
        </w:rPr>
      </w:pPr>
    </w:p>
    <w:p w:rsidR="006061EA" w:rsidRPr="006061EA" w:rsidRDefault="006061EA">
      <w:pPr>
        <w:rPr>
          <w:lang w:val="id-ID"/>
        </w:rPr>
      </w:pPr>
    </w:p>
    <w:sectPr w:rsidR="006061EA" w:rsidRPr="006061EA" w:rsidSect="00B06959">
      <w:headerReference w:type="default" r:id="rId8"/>
      <w:footerReference w:type="default" r:id="rId9"/>
      <w:pgSz w:w="11906" w:h="16838" w:code="9"/>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677" w:rsidRDefault="00AD1677" w:rsidP="00F27985">
      <w:pPr>
        <w:spacing w:after="0" w:line="240" w:lineRule="auto"/>
      </w:pPr>
      <w:r>
        <w:separator/>
      </w:r>
    </w:p>
  </w:endnote>
  <w:endnote w:type="continuationSeparator" w:id="1">
    <w:p w:rsidR="00AD1677" w:rsidRDefault="00AD1677" w:rsidP="00F27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962" w:rsidRPr="00164063" w:rsidRDefault="00342962">
    <w:pPr>
      <w:pStyle w:val="Footer"/>
      <w:jc w:val="right"/>
      <w:rPr>
        <w:lang w:val="id-ID"/>
      </w:rPr>
    </w:pPr>
  </w:p>
  <w:p w:rsidR="00342962" w:rsidRDefault="00342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677" w:rsidRDefault="00AD1677" w:rsidP="00F27985">
      <w:pPr>
        <w:spacing w:after="0" w:line="240" w:lineRule="auto"/>
      </w:pPr>
      <w:r>
        <w:separator/>
      </w:r>
    </w:p>
  </w:footnote>
  <w:footnote w:type="continuationSeparator" w:id="1">
    <w:p w:rsidR="00AD1677" w:rsidRDefault="00AD1677" w:rsidP="00F27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962" w:rsidRPr="00164063" w:rsidRDefault="00876532">
    <w:pPr>
      <w:pStyle w:val="Header"/>
      <w:jc w:val="right"/>
      <w:rPr>
        <w:rFonts w:ascii="Times New Roman" w:hAnsi="Times New Roman"/>
        <w:sz w:val="24"/>
        <w:szCs w:val="24"/>
      </w:rPr>
    </w:pPr>
    <w:r w:rsidRPr="00164063">
      <w:rPr>
        <w:rFonts w:ascii="Times New Roman" w:hAnsi="Times New Roman"/>
        <w:sz w:val="24"/>
        <w:szCs w:val="24"/>
      </w:rPr>
      <w:fldChar w:fldCharType="begin"/>
    </w:r>
    <w:r w:rsidR="00342962" w:rsidRPr="00164063">
      <w:rPr>
        <w:rFonts w:ascii="Times New Roman" w:hAnsi="Times New Roman"/>
        <w:sz w:val="24"/>
        <w:szCs w:val="24"/>
      </w:rPr>
      <w:instrText xml:space="preserve"> PAGE   \* MERGEFORMAT </w:instrText>
    </w:r>
    <w:r w:rsidRPr="00164063">
      <w:rPr>
        <w:rFonts w:ascii="Times New Roman" w:hAnsi="Times New Roman"/>
        <w:sz w:val="24"/>
        <w:szCs w:val="24"/>
      </w:rPr>
      <w:fldChar w:fldCharType="separate"/>
    </w:r>
    <w:r w:rsidR="00F17EB0">
      <w:rPr>
        <w:rFonts w:ascii="Times New Roman" w:hAnsi="Times New Roman"/>
        <w:noProof/>
        <w:sz w:val="24"/>
        <w:szCs w:val="24"/>
      </w:rPr>
      <w:t>7</w:t>
    </w:r>
    <w:r w:rsidRPr="00164063">
      <w:rPr>
        <w:rFonts w:ascii="Times New Roman" w:hAnsi="Times New Roman"/>
        <w:sz w:val="24"/>
        <w:szCs w:val="24"/>
      </w:rPr>
      <w:fldChar w:fldCharType="end"/>
    </w:r>
  </w:p>
  <w:p w:rsidR="00342962" w:rsidRPr="00164063" w:rsidRDefault="00342962">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A9E"/>
    <w:multiLevelType w:val="hybridMultilevel"/>
    <w:tmpl w:val="C6C88990"/>
    <w:lvl w:ilvl="0" w:tplc="BD98E0C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3B5CD7"/>
    <w:multiLevelType w:val="multilevel"/>
    <w:tmpl w:val="9132A35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911FB"/>
    <w:multiLevelType w:val="hybridMultilevel"/>
    <w:tmpl w:val="3190EF58"/>
    <w:lvl w:ilvl="0" w:tplc="ED624BD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881F56"/>
    <w:multiLevelType w:val="hybridMultilevel"/>
    <w:tmpl w:val="02360D36"/>
    <w:lvl w:ilvl="0" w:tplc="421A5AC4">
      <w:start w:val="1"/>
      <w:numFmt w:val="lowerLetter"/>
      <w:lvlText w:val="%1."/>
      <w:lvlJc w:val="left"/>
      <w:pPr>
        <w:ind w:left="5751" w:hanging="360"/>
      </w:pPr>
      <w:rPr>
        <w:rFonts w:ascii="Times New Roman" w:eastAsiaTheme="minorHAnsi" w:hAnsi="Times New Roman" w:cs="Times New Roman"/>
        <w:b w:val="0"/>
      </w:rPr>
    </w:lvl>
    <w:lvl w:ilvl="1" w:tplc="04090019" w:tentative="1">
      <w:start w:val="1"/>
      <w:numFmt w:val="lowerLetter"/>
      <w:lvlText w:val="%2."/>
      <w:lvlJc w:val="left"/>
      <w:pPr>
        <w:ind w:left="6471" w:hanging="360"/>
      </w:pPr>
    </w:lvl>
    <w:lvl w:ilvl="2" w:tplc="0409001B" w:tentative="1">
      <w:start w:val="1"/>
      <w:numFmt w:val="lowerRoman"/>
      <w:lvlText w:val="%3."/>
      <w:lvlJc w:val="right"/>
      <w:pPr>
        <w:ind w:left="7191" w:hanging="180"/>
      </w:pPr>
    </w:lvl>
    <w:lvl w:ilvl="3" w:tplc="0409000F" w:tentative="1">
      <w:start w:val="1"/>
      <w:numFmt w:val="decimal"/>
      <w:lvlText w:val="%4."/>
      <w:lvlJc w:val="left"/>
      <w:pPr>
        <w:ind w:left="7911" w:hanging="360"/>
      </w:pPr>
    </w:lvl>
    <w:lvl w:ilvl="4" w:tplc="04090019" w:tentative="1">
      <w:start w:val="1"/>
      <w:numFmt w:val="lowerLetter"/>
      <w:lvlText w:val="%5."/>
      <w:lvlJc w:val="left"/>
      <w:pPr>
        <w:ind w:left="8631" w:hanging="360"/>
      </w:pPr>
    </w:lvl>
    <w:lvl w:ilvl="5" w:tplc="0409001B" w:tentative="1">
      <w:start w:val="1"/>
      <w:numFmt w:val="lowerRoman"/>
      <w:lvlText w:val="%6."/>
      <w:lvlJc w:val="right"/>
      <w:pPr>
        <w:ind w:left="9351" w:hanging="180"/>
      </w:pPr>
    </w:lvl>
    <w:lvl w:ilvl="6" w:tplc="0409000F" w:tentative="1">
      <w:start w:val="1"/>
      <w:numFmt w:val="decimal"/>
      <w:lvlText w:val="%7."/>
      <w:lvlJc w:val="left"/>
      <w:pPr>
        <w:ind w:left="10071" w:hanging="360"/>
      </w:pPr>
    </w:lvl>
    <w:lvl w:ilvl="7" w:tplc="04090019" w:tentative="1">
      <w:start w:val="1"/>
      <w:numFmt w:val="lowerLetter"/>
      <w:lvlText w:val="%8."/>
      <w:lvlJc w:val="left"/>
      <w:pPr>
        <w:ind w:left="10791" w:hanging="360"/>
      </w:pPr>
    </w:lvl>
    <w:lvl w:ilvl="8" w:tplc="0409001B" w:tentative="1">
      <w:start w:val="1"/>
      <w:numFmt w:val="lowerRoman"/>
      <w:lvlText w:val="%9."/>
      <w:lvlJc w:val="right"/>
      <w:pPr>
        <w:ind w:left="11511" w:hanging="180"/>
      </w:pPr>
    </w:lvl>
  </w:abstractNum>
  <w:abstractNum w:abstractNumId="4">
    <w:nsid w:val="33D408AB"/>
    <w:multiLevelType w:val="hybridMultilevel"/>
    <w:tmpl w:val="821E16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DD10A9"/>
    <w:multiLevelType w:val="multilevel"/>
    <w:tmpl w:val="554CC3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C31CE0"/>
    <w:multiLevelType w:val="multilevel"/>
    <w:tmpl w:val="0306724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070D29"/>
    <w:multiLevelType w:val="hybridMultilevel"/>
    <w:tmpl w:val="581ED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094275"/>
    <w:multiLevelType w:val="multilevel"/>
    <w:tmpl w:val="144AA3E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445AFC"/>
    <w:multiLevelType w:val="hybridMultilevel"/>
    <w:tmpl w:val="94389F18"/>
    <w:lvl w:ilvl="0" w:tplc="F7A62E4C">
      <w:start w:val="1"/>
      <w:numFmt w:val="decimal"/>
      <w:lvlText w:val="%1."/>
      <w:lvlJc w:val="left"/>
      <w:pPr>
        <w:ind w:left="3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42D35DD"/>
    <w:multiLevelType w:val="hybridMultilevel"/>
    <w:tmpl w:val="4774C2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54778B"/>
    <w:multiLevelType w:val="hybridMultilevel"/>
    <w:tmpl w:val="91B2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8"/>
  </w:num>
  <w:num w:numId="5">
    <w:abstractNumId w:val="7"/>
  </w:num>
  <w:num w:numId="6">
    <w:abstractNumId w:val="9"/>
  </w:num>
  <w:num w:numId="7">
    <w:abstractNumId w:val="0"/>
  </w:num>
  <w:num w:numId="8">
    <w:abstractNumId w:val="10"/>
  </w:num>
  <w:num w:numId="9">
    <w:abstractNumId w:val="3"/>
  </w:num>
  <w:num w:numId="10">
    <w:abstractNumId w:val="1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75BB"/>
    <w:rsid w:val="00023E9F"/>
    <w:rsid w:val="00050603"/>
    <w:rsid w:val="000510C6"/>
    <w:rsid w:val="000974E3"/>
    <w:rsid w:val="000D41FB"/>
    <w:rsid w:val="00102ED6"/>
    <w:rsid w:val="00157518"/>
    <w:rsid w:val="00157D8D"/>
    <w:rsid w:val="00164063"/>
    <w:rsid w:val="00194551"/>
    <w:rsid w:val="001A1730"/>
    <w:rsid w:val="001A5247"/>
    <w:rsid w:val="001B53BC"/>
    <w:rsid w:val="001B6501"/>
    <w:rsid w:val="001C09EB"/>
    <w:rsid w:val="001C6923"/>
    <w:rsid w:val="001D155B"/>
    <w:rsid w:val="00205051"/>
    <w:rsid w:val="002323E0"/>
    <w:rsid w:val="00251A72"/>
    <w:rsid w:val="002B5420"/>
    <w:rsid w:val="002D40DF"/>
    <w:rsid w:val="002D5901"/>
    <w:rsid w:val="00302A3B"/>
    <w:rsid w:val="00342962"/>
    <w:rsid w:val="00373F9B"/>
    <w:rsid w:val="00384AC4"/>
    <w:rsid w:val="00385429"/>
    <w:rsid w:val="003924CC"/>
    <w:rsid w:val="003B6D9D"/>
    <w:rsid w:val="003D38F8"/>
    <w:rsid w:val="00421847"/>
    <w:rsid w:val="0043662E"/>
    <w:rsid w:val="0044002D"/>
    <w:rsid w:val="004C07F1"/>
    <w:rsid w:val="004D597C"/>
    <w:rsid w:val="00504BB0"/>
    <w:rsid w:val="00532D40"/>
    <w:rsid w:val="00550763"/>
    <w:rsid w:val="005633FF"/>
    <w:rsid w:val="00564045"/>
    <w:rsid w:val="005735B6"/>
    <w:rsid w:val="005A33B7"/>
    <w:rsid w:val="005E5352"/>
    <w:rsid w:val="006061EA"/>
    <w:rsid w:val="00606A1F"/>
    <w:rsid w:val="00617358"/>
    <w:rsid w:val="00643E82"/>
    <w:rsid w:val="006A1107"/>
    <w:rsid w:val="006D2EBA"/>
    <w:rsid w:val="006E7A33"/>
    <w:rsid w:val="006F7F3D"/>
    <w:rsid w:val="00711765"/>
    <w:rsid w:val="00717CEB"/>
    <w:rsid w:val="007213C4"/>
    <w:rsid w:val="00724D85"/>
    <w:rsid w:val="00772DB4"/>
    <w:rsid w:val="00774A0A"/>
    <w:rsid w:val="007802CF"/>
    <w:rsid w:val="00786491"/>
    <w:rsid w:val="007870B6"/>
    <w:rsid w:val="007C06F5"/>
    <w:rsid w:val="007F7D24"/>
    <w:rsid w:val="008151D8"/>
    <w:rsid w:val="00835B38"/>
    <w:rsid w:val="008455AC"/>
    <w:rsid w:val="00851697"/>
    <w:rsid w:val="0085275C"/>
    <w:rsid w:val="00876532"/>
    <w:rsid w:val="008A763E"/>
    <w:rsid w:val="008B6210"/>
    <w:rsid w:val="008D424E"/>
    <w:rsid w:val="008E0DA2"/>
    <w:rsid w:val="008E7AAF"/>
    <w:rsid w:val="00911055"/>
    <w:rsid w:val="009154A0"/>
    <w:rsid w:val="00923D34"/>
    <w:rsid w:val="00927D39"/>
    <w:rsid w:val="009510D6"/>
    <w:rsid w:val="00957C05"/>
    <w:rsid w:val="009C6C77"/>
    <w:rsid w:val="009F2CE1"/>
    <w:rsid w:val="00A60901"/>
    <w:rsid w:val="00A6285D"/>
    <w:rsid w:val="00A70DE4"/>
    <w:rsid w:val="00A93F4E"/>
    <w:rsid w:val="00AD1677"/>
    <w:rsid w:val="00AD1D77"/>
    <w:rsid w:val="00AE04DC"/>
    <w:rsid w:val="00AE50F9"/>
    <w:rsid w:val="00B06959"/>
    <w:rsid w:val="00B10B4F"/>
    <w:rsid w:val="00B37DF9"/>
    <w:rsid w:val="00B772D4"/>
    <w:rsid w:val="00B958E0"/>
    <w:rsid w:val="00BF0A69"/>
    <w:rsid w:val="00C1430C"/>
    <w:rsid w:val="00C9689E"/>
    <w:rsid w:val="00C975BB"/>
    <w:rsid w:val="00CA4477"/>
    <w:rsid w:val="00CF353A"/>
    <w:rsid w:val="00D16C02"/>
    <w:rsid w:val="00D531B7"/>
    <w:rsid w:val="00D63B64"/>
    <w:rsid w:val="00D9015B"/>
    <w:rsid w:val="00D91F9B"/>
    <w:rsid w:val="00DB03DA"/>
    <w:rsid w:val="00E2262E"/>
    <w:rsid w:val="00E23E8B"/>
    <w:rsid w:val="00E902FC"/>
    <w:rsid w:val="00E957C6"/>
    <w:rsid w:val="00E9711D"/>
    <w:rsid w:val="00E97ADA"/>
    <w:rsid w:val="00EA3D7A"/>
    <w:rsid w:val="00EB34D7"/>
    <w:rsid w:val="00EB474D"/>
    <w:rsid w:val="00ED3BAB"/>
    <w:rsid w:val="00EE3F60"/>
    <w:rsid w:val="00EE439D"/>
    <w:rsid w:val="00F17EB0"/>
    <w:rsid w:val="00F246E2"/>
    <w:rsid w:val="00F27985"/>
    <w:rsid w:val="00F37616"/>
    <w:rsid w:val="00F37965"/>
    <w:rsid w:val="00F716CB"/>
    <w:rsid w:val="00F97355"/>
    <w:rsid w:val="00FB3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BB"/>
    <w:pPr>
      <w:spacing w:after="200" w:line="276" w:lineRule="auto"/>
    </w:pPr>
    <w:rPr>
      <w:rFonts w:eastAsia="Times New Roman"/>
      <w:sz w:val="22"/>
      <w:szCs w:val="22"/>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985"/>
    <w:pPr>
      <w:tabs>
        <w:tab w:val="center" w:pos="4513"/>
        <w:tab w:val="right" w:pos="9026"/>
      </w:tabs>
    </w:pPr>
  </w:style>
  <w:style w:type="character" w:customStyle="1" w:styleId="HeaderChar">
    <w:name w:val="Header Char"/>
    <w:basedOn w:val="DefaultParagraphFont"/>
    <w:link w:val="Header"/>
    <w:uiPriority w:val="99"/>
    <w:rsid w:val="00F27985"/>
    <w:rPr>
      <w:rFonts w:eastAsia="Times New Roman"/>
      <w:sz w:val="22"/>
      <w:szCs w:val="22"/>
      <w:lang w:val="en-SG" w:eastAsia="en-SG"/>
    </w:rPr>
  </w:style>
  <w:style w:type="paragraph" w:styleId="Footer">
    <w:name w:val="footer"/>
    <w:basedOn w:val="Normal"/>
    <w:link w:val="FooterChar"/>
    <w:uiPriority w:val="99"/>
    <w:unhideWhenUsed/>
    <w:rsid w:val="00F27985"/>
    <w:pPr>
      <w:tabs>
        <w:tab w:val="center" w:pos="4513"/>
        <w:tab w:val="right" w:pos="9026"/>
      </w:tabs>
    </w:pPr>
  </w:style>
  <w:style w:type="character" w:customStyle="1" w:styleId="FooterChar">
    <w:name w:val="Footer Char"/>
    <w:basedOn w:val="DefaultParagraphFont"/>
    <w:link w:val="Footer"/>
    <w:uiPriority w:val="99"/>
    <w:rsid w:val="00F27985"/>
    <w:rPr>
      <w:rFonts w:eastAsia="Times New Roman"/>
      <w:sz w:val="22"/>
      <w:szCs w:val="22"/>
      <w:lang w:val="en-SG" w:eastAsia="en-SG"/>
    </w:rPr>
  </w:style>
  <w:style w:type="paragraph" w:styleId="ListParagraph">
    <w:name w:val="List Paragraph"/>
    <w:basedOn w:val="Normal"/>
    <w:uiPriority w:val="34"/>
    <w:qFormat/>
    <w:rsid w:val="00643E82"/>
    <w:pPr>
      <w:ind w:left="720"/>
      <w:contextualSpacing/>
    </w:pPr>
    <w:rPr>
      <w:rFonts w:asciiTheme="minorHAnsi" w:eastAsiaTheme="minorHAnsi" w:hAnsiTheme="minorHAnsi" w:cstheme="minorBid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F87A-D967-4276-8EB9-E56EC6C7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dc:creator>
  <cp:keywords/>
  <cp:lastModifiedBy>Your User Name</cp:lastModifiedBy>
  <cp:revision>12</cp:revision>
  <cp:lastPrinted>2012-02-27T14:26:00Z</cp:lastPrinted>
  <dcterms:created xsi:type="dcterms:W3CDTF">2012-05-25T10:39:00Z</dcterms:created>
  <dcterms:modified xsi:type="dcterms:W3CDTF">2012-06-17T10:40:00Z</dcterms:modified>
</cp:coreProperties>
</file>