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BD" w:rsidRPr="0019502C" w:rsidRDefault="0019502C" w:rsidP="00220F8B">
      <w:pPr>
        <w:spacing w:after="0" w:line="240" w:lineRule="auto"/>
        <w:jc w:val="both"/>
        <w:rPr>
          <w:rFonts w:ascii="Times New Roman" w:hAnsi="Times New Roman" w:cs="Times New Roman"/>
          <w:b/>
          <w:sz w:val="28"/>
          <w:szCs w:val="28"/>
          <w:lang w:val="en-US"/>
        </w:rPr>
      </w:pPr>
      <w:r w:rsidRPr="0019502C">
        <w:rPr>
          <w:rFonts w:ascii="Times New Roman" w:hAnsi="Times New Roman" w:cs="Times New Roman"/>
          <w:b/>
          <w:sz w:val="28"/>
          <w:szCs w:val="28"/>
          <w:lang w:val="en-US"/>
        </w:rPr>
        <w:t>Lampiran 1</w:t>
      </w:r>
    </w:p>
    <w:p w:rsidR="0019502C" w:rsidRPr="00A558D7" w:rsidRDefault="0019502C" w:rsidP="00220F8B">
      <w:pPr>
        <w:spacing w:after="0" w:line="240" w:lineRule="auto"/>
        <w:jc w:val="both"/>
        <w:rPr>
          <w:rFonts w:ascii="Times New Roman" w:hAnsi="Times New Roman" w:cs="Times New Roman"/>
          <w:b/>
          <w:color w:val="FF0000"/>
          <w:sz w:val="28"/>
          <w:szCs w:val="28"/>
          <w:lang w:val="en-US"/>
        </w:rPr>
      </w:pPr>
    </w:p>
    <w:p w:rsidR="00DF158B" w:rsidRPr="00220F8B" w:rsidRDefault="00DF158B" w:rsidP="00DF158B">
      <w:pPr>
        <w:spacing w:after="0" w:line="480" w:lineRule="auto"/>
        <w:jc w:val="center"/>
        <w:rPr>
          <w:rFonts w:ascii="Times New Roman" w:hAnsi="Times New Roman" w:cs="Times New Roman"/>
          <w:b/>
          <w:sz w:val="40"/>
          <w:szCs w:val="40"/>
          <w:lang w:val="en-US"/>
        </w:rPr>
      </w:pPr>
      <w:r w:rsidRPr="00F02BBE">
        <w:rPr>
          <w:rFonts w:ascii="Times New Roman" w:hAnsi="Times New Roman" w:cs="Times New Roman"/>
          <w:b/>
          <w:sz w:val="40"/>
          <w:szCs w:val="40"/>
        </w:rPr>
        <w:t>Pengembangan Instrumen Penelitian</w:t>
      </w:r>
    </w:p>
    <w:p w:rsidR="00DF158B" w:rsidRDefault="00DF158B" w:rsidP="00220F8B">
      <w:pPr>
        <w:spacing w:after="0" w:line="240" w:lineRule="auto"/>
        <w:jc w:val="center"/>
        <w:rPr>
          <w:rFonts w:ascii="Times New Roman" w:hAnsi="Times New Roman" w:cs="Times New Roman"/>
          <w:sz w:val="24"/>
          <w:szCs w:val="24"/>
        </w:rPr>
      </w:pPr>
    </w:p>
    <w:p w:rsidR="00DF158B" w:rsidRDefault="00F02BBE" w:rsidP="00DF158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066925" cy="2066925"/>
            <wp:effectExtent l="0" t="0" r="9525" b="9525"/>
            <wp:docPr id="137" name="Picture 137" descr="C:\Users\toshiba\Documents\Academic Folde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Academic Folder\logo'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066925"/>
                    </a:xfrm>
                    <a:prstGeom prst="rect">
                      <a:avLst/>
                    </a:prstGeom>
                    <a:noFill/>
                    <a:ln>
                      <a:noFill/>
                    </a:ln>
                  </pic:spPr>
                </pic:pic>
              </a:graphicData>
            </a:graphic>
          </wp:inline>
        </w:drawing>
      </w:r>
    </w:p>
    <w:p w:rsidR="00DF158B" w:rsidRDefault="00DF158B" w:rsidP="00DF158B">
      <w:pPr>
        <w:spacing w:after="0" w:line="480" w:lineRule="auto"/>
        <w:jc w:val="center"/>
        <w:rPr>
          <w:rFonts w:ascii="Times New Roman" w:hAnsi="Times New Roman" w:cs="Times New Roman"/>
          <w:sz w:val="24"/>
          <w:szCs w:val="24"/>
        </w:rPr>
      </w:pPr>
    </w:p>
    <w:p w:rsidR="00DF158B" w:rsidRDefault="00DF158B" w:rsidP="00220F8B">
      <w:pPr>
        <w:spacing w:after="0" w:line="240" w:lineRule="auto"/>
        <w:jc w:val="center"/>
        <w:rPr>
          <w:rFonts w:ascii="Times New Roman" w:hAnsi="Times New Roman" w:cs="Times New Roman"/>
          <w:sz w:val="24"/>
          <w:szCs w:val="24"/>
        </w:rPr>
      </w:pPr>
    </w:p>
    <w:p w:rsidR="00DF158B" w:rsidRPr="00D611CC" w:rsidRDefault="00DF158B" w:rsidP="00D611CC">
      <w:pPr>
        <w:spacing w:after="0" w:line="240" w:lineRule="auto"/>
        <w:rPr>
          <w:rFonts w:ascii="Times New Roman" w:hAnsi="Times New Roman" w:cs="Times New Roman"/>
          <w:sz w:val="24"/>
          <w:szCs w:val="24"/>
          <w:lang w:val="en-US"/>
        </w:rPr>
      </w:pPr>
    </w:p>
    <w:p w:rsidR="00D611CC" w:rsidRPr="00D611CC" w:rsidRDefault="00D611CC" w:rsidP="00DF158B">
      <w:pPr>
        <w:spacing w:after="0" w:line="240" w:lineRule="auto"/>
        <w:jc w:val="center"/>
        <w:rPr>
          <w:rFonts w:ascii="Times New Roman" w:hAnsi="Times New Roman" w:cs="Times New Roman"/>
          <w:sz w:val="24"/>
          <w:szCs w:val="24"/>
          <w:lang w:val="en-US"/>
        </w:rPr>
      </w:pPr>
    </w:p>
    <w:p w:rsidR="00D611CC" w:rsidRDefault="00D611CC" w:rsidP="00DF158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SARTIKA RAHMI</w:t>
      </w:r>
    </w:p>
    <w:p w:rsidR="00D611CC" w:rsidRPr="00D611CC" w:rsidRDefault="00D611CC" w:rsidP="00DF158B">
      <w:pPr>
        <w:spacing w:after="0" w:line="240" w:lineRule="auto"/>
        <w:jc w:val="center"/>
        <w:rPr>
          <w:rFonts w:ascii="Times New Roman" w:hAnsi="Times New Roman" w:cs="Times New Roman"/>
          <w:sz w:val="24"/>
          <w:szCs w:val="24"/>
          <w:lang w:val="en-US"/>
        </w:rPr>
      </w:pPr>
    </w:p>
    <w:p w:rsidR="00DF158B" w:rsidRPr="00D611CC" w:rsidRDefault="00D611CC" w:rsidP="00DF158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084 504 012</w:t>
      </w:r>
    </w:p>
    <w:p w:rsidR="00DF158B" w:rsidRDefault="00DF158B" w:rsidP="00DF158B">
      <w:pPr>
        <w:tabs>
          <w:tab w:val="left" w:pos="1853"/>
        </w:tabs>
        <w:spacing w:after="0" w:line="480" w:lineRule="auto"/>
        <w:jc w:val="center"/>
        <w:rPr>
          <w:rFonts w:ascii="Times New Roman" w:hAnsi="Times New Roman" w:cs="Times New Roman"/>
          <w:sz w:val="24"/>
          <w:szCs w:val="24"/>
        </w:rPr>
      </w:pPr>
    </w:p>
    <w:p w:rsidR="00DF158B" w:rsidRPr="00220F8B" w:rsidRDefault="00DF158B" w:rsidP="00220F8B">
      <w:pPr>
        <w:tabs>
          <w:tab w:val="left" w:pos="1853"/>
        </w:tabs>
        <w:spacing w:after="0" w:line="240" w:lineRule="auto"/>
        <w:rPr>
          <w:rFonts w:ascii="Times New Roman" w:hAnsi="Times New Roman" w:cs="Times New Roman"/>
          <w:sz w:val="24"/>
          <w:szCs w:val="24"/>
          <w:lang w:val="en-US"/>
        </w:rPr>
      </w:pPr>
    </w:p>
    <w:p w:rsidR="00DF158B" w:rsidRDefault="00DF158B" w:rsidP="00F02BBE">
      <w:pPr>
        <w:tabs>
          <w:tab w:val="left" w:pos="1853"/>
        </w:tabs>
        <w:spacing w:after="0" w:line="480" w:lineRule="auto"/>
        <w:rPr>
          <w:rFonts w:ascii="Times New Roman" w:hAnsi="Times New Roman" w:cs="Times New Roman"/>
          <w:sz w:val="24"/>
          <w:szCs w:val="24"/>
        </w:rPr>
      </w:pPr>
    </w:p>
    <w:p w:rsidR="00DF158B" w:rsidRPr="00F02BBE" w:rsidRDefault="00DF158B" w:rsidP="00DF158B">
      <w:pPr>
        <w:spacing w:after="0"/>
        <w:jc w:val="center"/>
        <w:rPr>
          <w:rFonts w:ascii="Times New Roman" w:hAnsi="Times New Roman" w:cs="Times New Roman"/>
          <w:sz w:val="40"/>
          <w:szCs w:val="40"/>
        </w:rPr>
      </w:pPr>
      <w:r w:rsidRPr="00F02BBE">
        <w:rPr>
          <w:rFonts w:ascii="Times New Roman" w:hAnsi="Times New Roman" w:cs="Times New Roman"/>
          <w:sz w:val="40"/>
          <w:szCs w:val="40"/>
        </w:rPr>
        <w:t>Fakultas Ilmu Pendidikan</w:t>
      </w:r>
    </w:p>
    <w:p w:rsidR="00DF158B" w:rsidRPr="00F02BBE" w:rsidRDefault="00DF158B" w:rsidP="00DF158B">
      <w:pPr>
        <w:spacing w:after="0"/>
        <w:jc w:val="center"/>
        <w:rPr>
          <w:rFonts w:ascii="Times New Roman" w:hAnsi="Times New Roman" w:cs="Times New Roman"/>
          <w:sz w:val="40"/>
          <w:szCs w:val="40"/>
        </w:rPr>
      </w:pPr>
      <w:r w:rsidRPr="00F02BBE">
        <w:rPr>
          <w:rFonts w:ascii="Times New Roman" w:hAnsi="Times New Roman" w:cs="Times New Roman"/>
          <w:sz w:val="40"/>
          <w:szCs w:val="40"/>
        </w:rPr>
        <w:t>Pendidikan Luar Biasa</w:t>
      </w:r>
    </w:p>
    <w:p w:rsidR="00DF158B" w:rsidRPr="00F02BBE" w:rsidRDefault="00DF158B" w:rsidP="00DF158B">
      <w:pPr>
        <w:spacing w:after="0"/>
        <w:jc w:val="center"/>
        <w:rPr>
          <w:rFonts w:ascii="Times New Roman" w:hAnsi="Times New Roman" w:cs="Times New Roman"/>
          <w:sz w:val="40"/>
          <w:szCs w:val="40"/>
        </w:rPr>
      </w:pPr>
      <w:r w:rsidRPr="00F02BBE">
        <w:rPr>
          <w:rFonts w:ascii="Times New Roman" w:hAnsi="Times New Roman" w:cs="Times New Roman"/>
          <w:sz w:val="40"/>
          <w:szCs w:val="40"/>
        </w:rPr>
        <w:t>Universitas Negeri Makassar</w:t>
      </w:r>
    </w:p>
    <w:p w:rsidR="00E96AC7" w:rsidRPr="0014563A" w:rsidRDefault="00DF158B" w:rsidP="0014563A">
      <w:pPr>
        <w:spacing w:after="0"/>
        <w:jc w:val="center"/>
        <w:rPr>
          <w:rFonts w:ascii="Times New Roman" w:hAnsi="Times New Roman" w:cs="Times New Roman"/>
          <w:sz w:val="40"/>
          <w:szCs w:val="40"/>
          <w:lang w:val="en-US"/>
        </w:rPr>
      </w:pPr>
      <w:r w:rsidRPr="00F02BBE">
        <w:rPr>
          <w:rFonts w:ascii="Times New Roman" w:hAnsi="Times New Roman" w:cs="Times New Roman"/>
          <w:sz w:val="40"/>
          <w:szCs w:val="40"/>
        </w:rPr>
        <w:t>2012</w:t>
      </w:r>
    </w:p>
    <w:p w:rsidR="00E96AC7" w:rsidRDefault="00E96AC7" w:rsidP="00DF158B">
      <w:pPr>
        <w:spacing w:after="0" w:line="480" w:lineRule="auto"/>
        <w:jc w:val="both"/>
        <w:rPr>
          <w:rFonts w:ascii="Times New Roman" w:hAnsi="Times New Roman" w:cs="Times New Roman"/>
          <w:sz w:val="24"/>
          <w:szCs w:val="24"/>
          <w:lang w:val="en-US"/>
        </w:rPr>
      </w:pPr>
    </w:p>
    <w:p w:rsidR="00220F8B" w:rsidRDefault="00220F8B" w:rsidP="00DF158B">
      <w:pPr>
        <w:spacing w:after="0" w:line="480" w:lineRule="auto"/>
        <w:jc w:val="both"/>
        <w:rPr>
          <w:rFonts w:ascii="Times New Roman" w:hAnsi="Times New Roman" w:cs="Times New Roman"/>
          <w:sz w:val="24"/>
          <w:szCs w:val="24"/>
          <w:lang w:val="en-US"/>
        </w:rPr>
      </w:pPr>
    </w:p>
    <w:p w:rsidR="009B2681" w:rsidRDefault="009B2681" w:rsidP="00DF158B">
      <w:pPr>
        <w:spacing w:after="0" w:line="480" w:lineRule="auto"/>
        <w:jc w:val="both"/>
        <w:rPr>
          <w:rFonts w:ascii="Times New Roman" w:hAnsi="Times New Roman" w:cs="Times New Roman"/>
          <w:sz w:val="24"/>
          <w:szCs w:val="24"/>
          <w:lang w:val="en-US"/>
        </w:rPr>
      </w:pPr>
    </w:p>
    <w:p w:rsidR="004A4946" w:rsidRDefault="004A4946" w:rsidP="00DF158B">
      <w:pPr>
        <w:spacing w:after="0" w:line="480" w:lineRule="auto"/>
        <w:jc w:val="both"/>
        <w:rPr>
          <w:rFonts w:ascii="Times New Roman" w:hAnsi="Times New Roman" w:cs="Times New Roman"/>
          <w:sz w:val="24"/>
          <w:szCs w:val="24"/>
          <w:lang w:val="en-US"/>
        </w:rPr>
      </w:pPr>
    </w:p>
    <w:p w:rsidR="0018424B" w:rsidRDefault="0018424B" w:rsidP="00482718">
      <w:pPr>
        <w:spacing w:after="0" w:line="240" w:lineRule="auto"/>
        <w:ind w:left="1185" w:hanging="1185"/>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Lampiran </w:t>
      </w:r>
      <w:r w:rsidR="009A1CF6">
        <w:rPr>
          <w:rFonts w:ascii="Times New Roman" w:hAnsi="Times New Roman" w:cs="Times New Roman"/>
          <w:b/>
          <w:sz w:val="24"/>
          <w:szCs w:val="24"/>
          <w:lang w:val="en-US"/>
        </w:rPr>
        <w:t>2</w:t>
      </w:r>
    </w:p>
    <w:p w:rsidR="0018424B" w:rsidRDefault="0018424B" w:rsidP="00482718">
      <w:pPr>
        <w:spacing w:after="0" w:line="240" w:lineRule="auto"/>
        <w:ind w:left="1185" w:hanging="1185"/>
        <w:rPr>
          <w:rFonts w:ascii="Times New Roman" w:hAnsi="Times New Roman" w:cs="Times New Roman"/>
          <w:b/>
          <w:sz w:val="24"/>
          <w:szCs w:val="24"/>
          <w:lang w:val="en-US"/>
        </w:rPr>
      </w:pPr>
    </w:p>
    <w:p w:rsidR="00C0074A" w:rsidRDefault="00FA6FBD" w:rsidP="00482718">
      <w:pPr>
        <w:spacing w:after="0" w:line="240" w:lineRule="auto"/>
        <w:ind w:left="1185" w:hanging="1185"/>
        <w:rPr>
          <w:rFonts w:ascii="Times New Roman" w:hAnsi="Times New Roman" w:cs="Times New Roman"/>
          <w:b/>
          <w:sz w:val="24"/>
          <w:szCs w:val="24"/>
          <w:lang w:val="en-US"/>
        </w:rPr>
      </w:pPr>
      <w:proofErr w:type="gramStart"/>
      <w:r w:rsidRPr="00FA6FBD">
        <w:rPr>
          <w:rFonts w:ascii="Times New Roman" w:hAnsi="Times New Roman" w:cs="Times New Roman"/>
          <w:b/>
          <w:sz w:val="24"/>
          <w:szCs w:val="24"/>
          <w:lang w:val="en-US"/>
        </w:rPr>
        <w:t>JUDUL</w:t>
      </w:r>
      <w:r>
        <w:rPr>
          <w:rFonts w:ascii="Times New Roman" w:hAnsi="Times New Roman" w:cs="Times New Roman"/>
          <w:b/>
          <w:sz w:val="24"/>
          <w:szCs w:val="24"/>
          <w:lang w:val="en-US"/>
        </w:rPr>
        <w:t xml:space="preserve"> :</w:t>
      </w:r>
      <w:proofErr w:type="gramEnd"/>
      <w:r w:rsidR="00482718">
        <w:rPr>
          <w:rFonts w:ascii="Times New Roman" w:hAnsi="Times New Roman" w:cs="Times New Roman"/>
          <w:b/>
          <w:sz w:val="24"/>
          <w:szCs w:val="24"/>
          <w:lang w:val="en-US"/>
        </w:rPr>
        <w:t xml:space="preserve"> </w:t>
      </w:r>
      <w:r w:rsidR="00482718">
        <w:rPr>
          <w:rFonts w:ascii="Times New Roman" w:hAnsi="Times New Roman" w:cs="Times New Roman"/>
          <w:b/>
          <w:sz w:val="24"/>
          <w:szCs w:val="24"/>
          <w:lang w:val="en-US"/>
        </w:rPr>
        <w:tab/>
      </w:r>
      <w:r w:rsidRPr="00FA6FBD">
        <w:rPr>
          <w:rFonts w:ascii="Times New Roman" w:hAnsi="Times New Roman" w:cs="Times New Roman"/>
          <w:sz w:val="24"/>
          <w:szCs w:val="24"/>
          <w:lang w:val="en-US"/>
        </w:rPr>
        <w:t xml:space="preserve"> </w:t>
      </w:r>
      <w:r w:rsidR="0000677D">
        <w:rPr>
          <w:rFonts w:ascii="Times New Roman" w:hAnsi="Times New Roman" w:cs="Times New Roman"/>
          <w:b/>
          <w:sz w:val="24"/>
          <w:szCs w:val="24"/>
          <w:lang w:val="en-US"/>
        </w:rPr>
        <w:t>PEMBELAJARAN PENGUCAP</w:t>
      </w:r>
      <w:r w:rsidR="00482718">
        <w:rPr>
          <w:rFonts w:ascii="Times New Roman" w:hAnsi="Times New Roman" w:cs="Times New Roman"/>
          <w:b/>
          <w:sz w:val="24"/>
          <w:szCs w:val="24"/>
          <w:lang w:val="en-US"/>
        </w:rPr>
        <w:t>AN HURUF VOKAL MELALUI CERMIN</w:t>
      </w:r>
      <w:r w:rsidR="0000677D" w:rsidRPr="003C791C">
        <w:rPr>
          <w:rFonts w:ascii="Times New Roman" w:hAnsi="Times New Roman" w:cs="Times New Roman"/>
          <w:b/>
          <w:sz w:val="24"/>
          <w:szCs w:val="24"/>
          <w:lang w:val="en-US"/>
        </w:rPr>
        <w:t xml:space="preserve">ARTIKULASI ANAK TUNARUNGU KELAS DASAR II </w:t>
      </w:r>
    </w:p>
    <w:p w:rsidR="0000677D" w:rsidRDefault="00C0074A" w:rsidP="00482718">
      <w:pPr>
        <w:spacing w:after="0" w:line="240" w:lineRule="auto"/>
        <w:ind w:left="1185" w:hanging="1185"/>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0677D" w:rsidRPr="003C791C">
        <w:rPr>
          <w:rFonts w:ascii="Times New Roman" w:hAnsi="Times New Roman" w:cs="Times New Roman"/>
          <w:b/>
          <w:sz w:val="24"/>
          <w:szCs w:val="24"/>
          <w:lang w:val="en-US"/>
        </w:rPr>
        <w:t>SLB NEGERI PEMBINA TINGAT PROVINSI SULAWESI SELATAN</w:t>
      </w:r>
    </w:p>
    <w:p w:rsidR="00462071" w:rsidRPr="0000677D" w:rsidRDefault="0000677D" w:rsidP="0000677D">
      <w:pPr>
        <w:pStyle w:val="ListParagraph"/>
        <w:spacing w:after="0"/>
        <w:ind w:left="1080" w:hanging="1080"/>
        <w:jc w:val="both"/>
        <w:rPr>
          <w:rFonts w:ascii="Times New Roman" w:hAnsi="Times New Roman" w:cs="Times New Roman"/>
          <w:color w:val="984806" w:themeColor="accent6" w:themeShade="80"/>
          <w:sz w:val="24"/>
          <w:szCs w:val="24"/>
          <w:lang w:val="en-US"/>
        </w:rPr>
      </w:pPr>
      <w:r>
        <w:rPr>
          <w:rFonts w:ascii="Times New Roman" w:hAnsi="Times New Roman" w:cs="Times New Roman"/>
          <w:color w:val="984806" w:themeColor="accent6" w:themeShade="80"/>
          <w:sz w:val="24"/>
          <w:szCs w:val="24"/>
          <w:lang w:val="en-US"/>
        </w:rPr>
        <w:t xml:space="preserve">  </w:t>
      </w:r>
      <w:r w:rsidR="00462071" w:rsidRPr="005C20CA">
        <w:rPr>
          <w:rFonts w:ascii="Times New Roman" w:hAnsi="Times New Roman" w:cs="Times New Roman"/>
          <w:color w:val="984806" w:themeColor="accent6" w:themeShade="80"/>
          <w:sz w:val="24"/>
          <w:szCs w:val="24"/>
        </w:rPr>
        <w:t xml:space="preserve">                                                                                     </w:t>
      </w:r>
    </w:p>
    <w:p w:rsidR="00DF158B" w:rsidRDefault="00AF28EF" w:rsidP="00514D93">
      <w:pPr>
        <w:pStyle w:val="ListParagraph"/>
        <w:numPr>
          <w:ilvl w:val="0"/>
          <w:numId w:val="1"/>
        </w:numPr>
        <w:spacing w:after="0" w:line="480" w:lineRule="auto"/>
        <w:ind w:left="36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Teori</w:t>
      </w:r>
      <w:proofErr w:type="spellEnd"/>
      <w:r>
        <w:rPr>
          <w:rFonts w:ascii="Times New Roman" w:hAnsi="Times New Roman" w:cs="Times New Roman"/>
          <w:b/>
          <w:sz w:val="28"/>
          <w:szCs w:val="28"/>
          <w:lang w:val="en-US"/>
        </w:rPr>
        <w:t xml:space="preserve">/ </w:t>
      </w:r>
      <w:proofErr w:type="spellStart"/>
      <w:r w:rsidR="005C20CA">
        <w:rPr>
          <w:rFonts w:ascii="Times New Roman" w:hAnsi="Times New Roman" w:cs="Times New Roman"/>
          <w:b/>
          <w:sz w:val="28"/>
          <w:szCs w:val="28"/>
          <w:lang w:val="en-US"/>
        </w:rPr>
        <w:t>Konsep</w:t>
      </w:r>
      <w:proofErr w:type="spellEnd"/>
      <w:r w:rsidR="005C20CA">
        <w:rPr>
          <w:rFonts w:ascii="Times New Roman" w:hAnsi="Times New Roman" w:cs="Times New Roman"/>
          <w:b/>
          <w:sz w:val="28"/>
          <w:szCs w:val="28"/>
          <w:lang w:val="en-US"/>
        </w:rPr>
        <w:t xml:space="preserve"> </w:t>
      </w:r>
      <w:proofErr w:type="spellStart"/>
      <w:r w:rsidR="005C20CA">
        <w:rPr>
          <w:rFonts w:ascii="Times New Roman" w:hAnsi="Times New Roman" w:cs="Times New Roman"/>
          <w:b/>
          <w:sz w:val="28"/>
          <w:szCs w:val="28"/>
          <w:lang w:val="en-US"/>
        </w:rPr>
        <w:t>Peubah</w:t>
      </w:r>
      <w:proofErr w:type="spellEnd"/>
    </w:p>
    <w:p w:rsidR="007F4CCD" w:rsidRDefault="00210D31" w:rsidP="005C20C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Cermin artikulasi</w:t>
      </w:r>
      <w:r w:rsidR="0014563A" w:rsidRPr="0014563A">
        <w:rPr>
          <w:rFonts w:ascii="Times New Roman" w:hAnsi="Times New Roman" w:cs="Times New Roman"/>
          <w:sz w:val="24"/>
          <w:szCs w:val="24"/>
        </w:rPr>
        <w:t xml:space="preserve"> didefinisi</w:t>
      </w:r>
      <w:proofErr w:type="spellStart"/>
      <w:r>
        <w:rPr>
          <w:rFonts w:ascii="Times New Roman" w:hAnsi="Times New Roman" w:cs="Times New Roman"/>
          <w:sz w:val="24"/>
          <w:szCs w:val="24"/>
          <w:lang w:val="en-US"/>
        </w:rPr>
        <w:t>kan</w:t>
      </w:r>
      <w:proofErr w:type="spellEnd"/>
      <w:r w:rsidR="0014563A" w:rsidRPr="0014563A">
        <w:rPr>
          <w:rFonts w:ascii="Times New Roman" w:hAnsi="Times New Roman" w:cs="Times New Roman"/>
          <w:sz w:val="24"/>
          <w:szCs w:val="24"/>
        </w:rPr>
        <w:t xml:space="preserve"> sebaga</w:t>
      </w:r>
      <w:r w:rsidR="005C20CA">
        <w:rPr>
          <w:rFonts w:ascii="Times New Roman" w:hAnsi="Times New Roman" w:cs="Times New Roman"/>
          <w:sz w:val="24"/>
          <w:szCs w:val="24"/>
        </w:rPr>
        <w:t>i alat latihan untuk mengontrol</w:t>
      </w:r>
      <w:r w:rsidR="0014563A" w:rsidRPr="0014563A">
        <w:rPr>
          <w:rFonts w:ascii="Times New Roman" w:hAnsi="Times New Roman" w:cs="Times New Roman"/>
          <w:sz w:val="24"/>
          <w:szCs w:val="24"/>
        </w:rPr>
        <w:t xml:space="preserve"> alat bicara dalam pengucapan, bagi anak dapat melihat gerakan otot bicaranya dalam mengucapkan vocal dan konsonan serta dapat meniru contoh gerakan alat bicara guru dan gurupun dapat mengontrol ucapan anak yang belum benar. Cermin digunakan untuk menyamakan posisi mulut anak dengan mulut guru pada saat pengajaran artikulasi bila terdapat kesalahan pada diri anak</w:t>
      </w:r>
      <w:r w:rsidR="0014563A">
        <w:rPr>
          <w:rFonts w:ascii="Times New Roman" w:hAnsi="Times New Roman" w:cs="Times New Roman"/>
          <w:sz w:val="24"/>
          <w:szCs w:val="24"/>
          <w:lang w:val="en-US"/>
        </w:rPr>
        <w:t>.</w:t>
      </w:r>
    </w:p>
    <w:p w:rsidR="0014563A" w:rsidRDefault="0014563A" w:rsidP="00EC5455">
      <w:pPr>
        <w:pStyle w:val="ListParagraph"/>
        <w:spacing w:after="0" w:line="240" w:lineRule="auto"/>
        <w:ind w:left="360"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005C20CA">
        <w:rPr>
          <w:rFonts w:ascii="Times New Roman" w:hAnsi="Times New Roman" w:cs="Times New Roman"/>
          <w:sz w:val="24"/>
          <w:szCs w:val="24"/>
          <w:lang w:val="en-US"/>
        </w:rPr>
        <w:t>Sedjaah</w:t>
      </w:r>
      <w:proofErr w:type="spellEnd"/>
      <w:r w:rsidR="005C20C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5C20CA">
        <w:rPr>
          <w:rFonts w:ascii="Times New Roman" w:hAnsi="Times New Roman" w:cs="Times New Roman"/>
          <w:sz w:val="24"/>
          <w:szCs w:val="24"/>
          <w:lang w:val="en-US"/>
        </w:rPr>
        <w:t>Sukarja</w:t>
      </w:r>
      <w:proofErr w:type="spellEnd"/>
      <w:r w:rsidR="005C20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(1995; </w:t>
      </w:r>
      <w:proofErr w:type="gramStart"/>
      <w:r>
        <w:rPr>
          <w:rFonts w:ascii="Times New Roman" w:hAnsi="Times New Roman" w:cs="Times New Roman"/>
          <w:sz w:val="24"/>
          <w:szCs w:val="24"/>
          <w:lang w:val="en-US"/>
        </w:rPr>
        <w:t>6 )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mendefenisikan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EC5455" w:rsidRDefault="00EC5455" w:rsidP="00EC5455">
      <w:pPr>
        <w:pStyle w:val="ListParagraph"/>
        <w:spacing w:after="0" w:line="240" w:lineRule="auto"/>
        <w:ind w:left="360" w:firstLine="360"/>
        <w:jc w:val="both"/>
        <w:rPr>
          <w:rFonts w:ascii="Times New Roman" w:hAnsi="Times New Roman" w:cs="Times New Roman"/>
          <w:sz w:val="24"/>
          <w:szCs w:val="24"/>
          <w:lang w:val="en-US"/>
        </w:rPr>
      </w:pPr>
    </w:p>
    <w:p w:rsidR="0014563A" w:rsidRDefault="0014563A" w:rsidP="00210D31">
      <w:pPr>
        <w:pStyle w:val="ListParagraph"/>
        <w:numPr>
          <w:ilvl w:val="0"/>
          <w:numId w:val="7"/>
        </w:numPr>
        <w:spacing w:after="0" w:line="240" w:lineRule="auto"/>
        <w:ind w:left="1080" w:right="56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lambing-</w:t>
      </w:r>
      <w:proofErr w:type="spellStart"/>
      <w:r>
        <w:rPr>
          <w:rFonts w:ascii="Times New Roman" w:hAnsi="Times New Roman" w:cs="Times New Roman"/>
          <w:sz w:val="24"/>
          <w:szCs w:val="24"/>
          <w:lang w:val="en-US"/>
        </w:rPr>
        <w:t>lambang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vocal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organ </w:t>
      </w:r>
      <w:proofErr w:type="spellStart"/>
      <w:r>
        <w:rPr>
          <w:rFonts w:ascii="Times New Roman" w:hAnsi="Times New Roman" w:cs="Times New Roman"/>
          <w:sz w:val="24"/>
          <w:szCs w:val="24"/>
          <w:lang w:val="en-US"/>
        </w:rPr>
        <w:t>artikulasi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organ </w:t>
      </w:r>
      <w:proofErr w:type="spellStart"/>
      <w:r>
        <w:rPr>
          <w:rFonts w:ascii="Times New Roman" w:hAnsi="Times New Roman" w:cs="Times New Roman"/>
          <w:sz w:val="24"/>
          <w:szCs w:val="24"/>
          <w:lang w:val="en-US"/>
        </w:rPr>
        <w:t>bicara</w:t>
      </w:r>
      <w:proofErr w:type="spellEnd"/>
      <w:r>
        <w:rPr>
          <w:rFonts w:ascii="Times New Roman" w:hAnsi="Times New Roman" w:cs="Times New Roman"/>
          <w:sz w:val="24"/>
          <w:szCs w:val="24"/>
          <w:lang w:val="en-US"/>
        </w:rPr>
        <w:t>.</w:t>
      </w:r>
    </w:p>
    <w:p w:rsidR="0014563A" w:rsidRDefault="0014563A" w:rsidP="00210D31">
      <w:pPr>
        <w:pStyle w:val="ListParagraph"/>
        <w:numPr>
          <w:ilvl w:val="0"/>
          <w:numId w:val="7"/>
        </w:numPr>
        <w:spacing w:after="0" w:line="240" w:lineRule="auto"/>
        <w:ind w:left="1080" w:right="56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tunarungu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memfungsikan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bicaranya</w:t>
      </w:r>
      <w:proofErr w:type="spellEnd"/>
      <w:r>
        <w:rPr>
          <w:rFonts w:ascii="Times New Roman" w:hAnsi="Times New Roman" w:cs="Times New Roman"/>
          <w:sz w:val="24"/>
          <w:szCs w:val="24"/>
          <w:lang w:val="en-US"/>
        </w:rPr>
        <w:t>.</w:t>
      </w:r>
    </w:p>
    <w:p w:rsidR="0014563A" w:rsidRDefault="0014563A" w:rsidP="00210D31">
      <w:pPr>
        <w:pStyle w:val="ListParagraph"/>
        <w:numPr>
          <w:ilvl w:val="0"/>
          <w:numId w:val="7"/>
        </w:numPr>
        <w:spacing w:after="0" w:line="240" w:lineRule="auto"/>
        <w:ind w:left="1080" w:right="5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Pembatasan pengucapan pola –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vocal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konsonan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penuturan</w:t>
      </w:r>
      <w:proofErr w:type="spellEnd"/>
      <w:r>
        <w:rPr>
          <w:rFonts w:ascii="Times New Roman" w:hAnsi="Times New Roman" w:cs="Times New Roman"/>
          <w:sz w:val="24"/>
          <w:szCs w:val="24"/>
          <w:lang w:val="en-US"/>
        </w:rPr>
        <w:t xml:space="preserve"> suara.</w:t>
      </w:r>
    </w:p>
    <w:p w:rsidR="00EC5455" w:rsidRDefault="00EC5455" w:rsidP="00EC5455">
      <w:pPr>
        <w:pStyle w:val="ListParagraph"/>
        <w:spacing w:after="0" w:line="240" w:lineRule="auto"/>
        <w:jc w:val="both"/>
        <w:rPr>
          <w:rFonts w:ascii="Times New Roman" w:hAnsi="Times New Roman" w:cs="Times New Roman"/>
          <w:sz w:val="24"/>
          <w:szCs w:val="24"/>
          <w:lang w:val="en-US"/>
        </w:rPr>
      </w:pPr>
    </w:p>
    <w:p w:rsidR="0014563A" w:rsidRDefault="0014563A" w:rsidP="005C20CA">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Acharius</w:t>
      </w:r>
      <w:proofErr w:type="spellEnd"/>
      <w:proofErr w:type="gramEnd"/>
      <w:r>
        <w:rPr>
          <w:rFonts w:ascii="Times New Roman" w:hAnsi="Times New Roman" w:cs="Times New Roman"/>
          <w:sz w:val="24"/>
          <w:szCs w:val="24"/>
          <w:lang w:val="en-US"/>
        </w:rPr>
        <w:t xml:space="preserve"> </w:t>
      </w:r>
      <w:r w:rsidR="005C20CA">
        <w:rPr>
          <w:rFonts w:ascii="Times New Roman" w:hAnsi="Times New Roman" w:cs="Times New Roman"/>
          <w:sz w:val="24"/>
          <w:szCs w:val="24"/>
          <w:lang w:val="en-US"/>
        </w:rPr>
        <w:t xml:space="preserve">Van </w:t>
      </w:r>
      <w:proofErr w:type="spellStart"/>
      <w:r w:rsidR="005C20CA">
        <w:rPr>
          <w:rFonts w:ascii="Times New Roman" w:hAnsi="Times New Roman" w:cs="Times New Roman"/>
          <w:sz w:val="24"/>
          <w:szCs w:val="24"/>
          <w:lang w:val="en-US"/>
        </w:rPr>
        <w:t>Langen</w:t>
      </w:r>
      <w:proofErr w:type="spellEnd"/>
      <w:r w:rsidR="005C20CA">
        <w:rPr>
          <w:rFonts w:ascii="Times New Roman" w:hAnsi="Times New Roman" w:cs="Times New Roman"/>
          <w:sz w:val="24"/>
          <w:szCs w:val="24"/>
          <w:lang w:val="en-US"/>
        </w:rPr>
        <w:t xml:space="preserve">  (</w:t>
      </w:r>
      <w:proofErr w:type="spellStart"/>
      <w:r w:rsidR="005C20CA">
        <w:rPr>
          <w:rFonts w:ascii="Times New Roman" w:hAnsi="Times New Roman" w:cs="Times New Roman"/>
          <w:sz w:val="24"/>
          <w:szCs w:val="24"/>
          <w:lang w:val="en-US"/>
        </w:rPr>
        <w:t>Sadjaah</w:t>
      </w:r>
      <w:proofErr w:type="spellEnd"/>
      <w:r w:rsidR="005C20CA">
        <w:rPr>
          <w:rFonts w:ascii="Times New Roman" w:hAnsi="Times New Roman" w:cs="Times New Roman"/>
          <w:sz w:val="24"/>
          <w:szCs w:val="24"/>
          <w:lang w:val="en-US"/>
        </w:rPr>
        <w:t xml:space="preserve"> </w:t>
      </w:r>
      <w:proofErr w:type="spellStart"/>
      <w:r w:rsidR="005C20CA">
        <w:rPr>
          <w:rFonts w:ascii="Times New Roman" w:hAnsi="Times New Roman" w:cs="Times New Roman"/>
          <w:sz w:val="24"/>
          <w:szCs w:val="24"/>
          <w:lang w:val="en-US"/>
        </w:rPr>
        <w:t>dan</w:t>
      </w:r>
      <w:proofErr w:type="spellEnd"/>
      <w:r w:rsidR="005C20CA">
        <w:rPr>
          <w:rFonts w:ascii="Times New Roman" w:hAnsi="Times New Roman" w:cs="Times New Roman"/>
          <w:sz w:val="24"/>
          <w:szCs w:val="24"/>
          <w:lang w:val="en-US"/>
        </w:rPr>
        <w:t xml:space="preserve"> </w:t>
      </w:r>
      <w:proofErr w:type="spellStart"/>
      <w:r w:rsidR="005C20CA">
        <w:rPr>
          <w:rFonts w:ascii="Times New Roman" w:hAnsi="Times New Roman" w:cs="Times New Roman"/>
          <w:sz w:val="24"/>
          <w:szCs w:val="24"/>
          <w:lang w:val="en-US"/>
        </w:rPr>
        <w:t>Sukarja</w:t>
      </w:r>
      <w:proofErr w:type="spellEnd"/>
      <w:r w:rsidR="005C20CA">
        <w:rPr>
          <w:rFonts w:ascii="Times New Roman" w:hAnsi="Times New Roman" w:cs="Times New Roman"/>
          <w:sz w:val="24"/>
          <w:szCs w:val="24"/>
          <w:lang w:val="en-US"/>
        </w:rPr>
        <w:t>, 1995:59</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CB3FCA" w:rsidRDefault="0014563A" w:rsidP="005C20CA">
      <w:pPr>
        <w:spacing w:after="0" w:line="240" w:lineRule="auto"/>
        <w:ind w:left="720" w:right="56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bina bicara yang menyebutkan sebagai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tunarungu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pendengarannya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intelagensinya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pembentukan suara yang diinginkan, dikatakan juga pembentukan suara yang diperlukan koordinasi dari tiga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motoris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pernafasan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vibrasi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tenggorokan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pita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beresonasi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w:t>
      </w:r>
      <w:r w:rsidR="00CB3FCA">
        <w:rPr>
          <w:rFonts w:ascii="Times New Roman" w:hAnsi="Times New Roman" w:cs="Times New Roman"/>
          <w:sz w:val="24"/>
          <w:szCs w:val="24"/>
          <w:lang w:val="en-US"/>
        </w:rPr>
        <w:t>.</w:t>
      </w:r>
    </w:p>
    <w:p w:rsidR="00210D31" w:rsidRDefault="00210D31" w:rsidP="00210D31">
      <w:pPr>
        <w:tabs>
          <w:tab w:val="left" w:pos="8280"/>
        </w:tabs>
        <w:spacing w:after="0" w:line="240" w:lineRule="auto"/>
        <w:ind w:left="1260" w:right="746"/>
        <w:jc w:val="both"/>
        <w:rPr>
          <w:rFonts w:ascii="Times New Roman" w:hAnsi="Times New Roman" w:cs="Times New Roman"/>
          <w:sz w:val="24"/>
          <w:szCs w:val="24"/>
          <w:lang w:val="en-US"/>
        </w:rPr>
      </w:pPr>
    </w:p>
    <w:p w:rsidR="00CB3FCA" w:rsidRDefault="00210D31" w:rsidP="005C20CA">
      <w:pPr>
        <w:spacing w:after="0" w:line="480" w:lineRule="auto"/>
        <w:ind w:right="2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Dua</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pendapat</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w:t>
      </w:r>
      <w:r w:rsidR="00CB3FCA">
        <w:rPr>
          <w:rFonts w:ascii="Times New Roman" w:hAnsi="Times New Roman" w:cs="Times New Roman"/>
          <w:sz w:val="24"/>
          <w:szCs w:val="24"/>
          <w:lang w:val="en-US"/>
        </w:rPr>
        <w:t>kan</w:t>
      </w:r>
      <w:proofErr w:type="spellEnd"/>
      <w:r w:rsidR="00CB3FCA">
        <w:rPr>
          <w:rFonts w:ascii="Times New Roman" w:hAnsi="Times New Roman" w:cs="Times New Roman"/>
          <w:sz w:val="24"/>
          <w:szCs w:val="24"/>
          <w:lang w:val="en-US"/>
        </w:rPr>
        <w:t xml:space="preserve"> </w:t>
      </w:r>
      <w:proofErr w:type="spellStart"/>
      <w:r w:rsidR="00CB3FCA">
        <w:rPr>
          <w:rFonts w:ascii="Times New Roman" w:hAnsi="Times New Roman" w:cs="Times New Roman"/>
          <w:sz w:val="24"/>
          <w:szCs w:val="24"/>
          <w:lang w:val="en-US"/>
        </w:rPr>
        <w:t>bahwa</w:t>
      </w:r>
      <w:proofErr w:type="spellEnd"/>
      <w:r w:rsidR="00CB3FCA">
        <w:rPr>
          <w:rFonts w:ascii="Times New Roman" w:hAnsi="Times New Roman" w:cs="Times New Roman"/>
          <w:sz w:val="24"/>
          <w:szCs w:val="24"/>
          <w:lang w:val="en-US"/>
        </w:rPr>
        <w:t xml:space="preserve"> </w:t>
      </w:r>
      <w:proofErr w:type="spellStart"/>
      <w:r w:rsidR="00CB3FCA">
        <w:rPr>
          <w:rFonts w:ascii="Times New Roman" w:hAnsi="Times New Roman" w:cs="Times New Roman"/>
          <w:sz w:val="24"/>
          <w:szCs w:val="24"/>
          <w:lang w:val="en-US"/>
        </w:rPr>
        <w:t>cermin</w:t>
      </w:r>
      <w:proofErr w:type="spellEnd"/>
      <w:r w:rsidR="00CB3FCA">
        <w:rPr>
          <w:rFonts w:ascii="Times New Roman" w:hAnsi="Times New Roman" w:cs="Times New Roman"/>
          <w:sz w:val="24"/>
          <w:szCs w:val="24"/>
          <w:lang w:val="en-US"/>
        </w:rPr>
        <w:t xml:space="preserve"> </w:t>
      </w:r>
      <w:proofErr w:type="spellStart"/>
      <w:r w:rsidR="00CB3FCA">
        <w:rPr>
          <w:rFonts w:ascii="Times New Roman" w:hAnsi="Times New Roman" w:cs="Times New Roman"/>
          <w:sz w:val="24"/>
          <w:szCs w:val="24"/>
          <w:lang w:val="en-US"/>
        </w:rPr>
        <w:t>artikulasi</w:t>
      </w:r>
      <w:proofErr w:type="spellEnd"/>
      <w:r w:rsidR="00CB3FCA">
        <w:rPr>
          <w:rFonts w:ascii="Times New Roman" w:hAnsi="Times New Roman" w:cs="Times New Roman"/>
          <w:sz w:val="24"/>
          <w:szCs w:val="24"/>
          <w:lang w:val="en-US"/>
        </w:rPr>
        <w:t xml:space="preserve"> </w:t>
      </w:r>
      <w:proofErr w:type="spellStart"/>
      <w:r w:rsidR="00CB3FCA">
        <w:rPr>
          <w:rFonts w:ascii="Times New Roman" w:hAnsi="Times New Roman" w:cs="Times New Roman"/>
          <w:sz w:val="24"/>
          <w:szCs w:val="24"/>
          <w:lang w:val="en-US"/>
        </w:rPr>
        <w:t>adalah</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alat</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untuk</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membantu</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anak</w:t>
      </w:r>
      <w:proofErr w:type="spellEnd"/>
      <w:r w:rsidR="0040779B">
        <w:rPr>
          <w:rFonts w:ascii="Times New Roman" w:hAnsi="Times New Roman" w:cs="Times New Roman"/>
          <w:sz w:val="24"/>
          <w:szCs w:val="24"/>
          <w:lang w:val="en-US"/>
        </w:rPr>
        <w:t xml:space="preserve"> </w:t>
      </w:r>
      <w:proofErr w:type="spellStart"/>
      <w:r w:rsidR="0040779B">
        <w:rPr>
          <w:rFonts w:ascii="Times New Roman" w:hAnsi="Times New Roman" w:cs="Times New Roman"/>
          <w:sz w:val="24"/>
          <w:szCs w:val="24"/>
          <w:lang w:val="en-US"/>
        </w:rPr>
        <w:t>tunarungu</w:t>
      </w:r>
      <w:proofErr w:type="spellEnd"/>
      <w:r w:rsidR="0040779B">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mengontrol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vok</w:t>
      </w:r>
      <w:r w:rsidR="0040779B">
        <w:rPr>
          <w:rFonts w:ascii="Times New Roman" w:hAnsi="Times New Roman" w:cs="Times New Roman"/>
          <w:sz w:val="24"/>
          <w:szCs w:val="24"/>
          <w:lang w:val="en-US"/>
        </w:rPr>
        <w:t>al</w:t>
      </w:r>
      <w:proofErr w:type="spellEnd"/>
      <w:r w:rsidR="0040779B">
        <w:rPr>
          <w:rFonts w:ascii="Times New Roman" w:hAnsi="Times New Roman" w:cs="Times New Roman"/>
          <w:sz w:val="24"/>
          <w:szCs w:val="24"/>
          <w:lang w:val="en-US"/>
        </w:rPr>
        <w:t xml:space="preserve">. </w:t>
      </w:r>
    </w:p>
    <w:p w:rsidR="0040779B" w:rsidRDefault="00210D31" w:rsidP="005C20CA">
      <w:pPr>
        <w:spacing w:after="0" w:line="480" w:lineRule="auto"/>
        <w:ind w:right="26"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CB3FCA" w:rsidRPr="00696C82">
        <w:rPr>
          <w:rFonts w:ascii="Times New Roman" w:hAnsi="Times New Roman" w:cs="Times New Roman"/>
          <w:sz w:val="24"/>
          <w:szCs w:val="24"/>
        </w:rPr>
        <w:t>eng</w:t>
      </w:r>
      <w:r>
        <w:rPr>
          <w:rFonts w:ascii="Times New Roman" w:hAnsi="Times New Roman" w:cs="Times New Roman"/>
          <w:sz w:val="24"/>
          <w:szCs w:val="24"/>
        </w:rPr>
        <w:t>ucapan</w:t>
      </w:r>
      <w:r w:rsidR="00CB3FCA" w:rsidRPr="00696C82">
        <w:rPr>
          <w:rFonts w:ascii="Times New Roman" w:hAnsi="Times New Roman" w:cs="Times New Roman"/>
          <w:sz w:val="24"/>
          <w:szCs w:val="24"/>
        </w:rPr>
        <w:t xml:space="preserve"> merupakan kata yang berasal dari kata ucap.</w:t>
      </w:r>
      <w:proofErr w:type="gramEnd"/>
      <w:r w:rsidR="00CB3FCA" w:rsidRPr="00696C82">
        <w:rPr>
          <w:rFonts w:ascii="Times New Roman" w:hAnsi="Times New Roman" w:cs="Times New Roman"/>
          <w:sz w:val="24"/>
          <w:szCs w:val="24"/>
        </w:rPr>
        <w:t xml:space="preserve"> Dalam kamus besar bahasa indonesia (1998, 1235) kata “ucap” berarti kata yang dilisankan, diuj</w:t>
      </w:r>
      <w:r w:rsidR="00CB3FCA">
        <w:rPr>
          <w:rFonts w:ascii="Times New Roman" w:hAnsi="Times New Roman" w:cs="Times New Roman"/>
          <w:sz w:val="24"/>
          <w:szCs w:val="24"/>
        </w:rPr>
        <w:t xml:space="preserve">arkan. </w:t>
      </w:r>
      <w:r w:rsidR="005C20CA">
        <w:rPr>
          <w:rFonts w:ascii="Times New Roman" w:hAnsi="Times New Roman" w:cs="Times New Roman"/>
          <w:sz w:val="24"/>
          <w:szCs w:val="24"/>
          <w:lang w:val="en-US"/>
        </w:rPr>
        <w:t xml:space="preserve">Hal ini dapat </w:t>
      </w:r>
      <w:r w:rsidR="005C20CA">
        <w:rPr>
          <w:rFonts w:ascii="Times New Roman" w:hAnsi="Times New Roman" w:cs="Times New Roman"/>
          <w:sz w:val="24"/>
          <w:szCs w:val="24"/>
          <w:lang w:val="en-US"/>
        </w:rPr>
        <w:lastRenderedPageBreak/>
        <w:t>diartikan bahwa k</w:t>
      </w:r>
      <w:r w:rsidR="005C20CA">
        <w:rPr>
          <w:rFonts w:ascii="Times New Roman" w:hAnsi="Times New Roman" w:cs="Times New Roman"/>
          <w:sz w:val="24"/>
          <w:szCs w:val="24"/>
        </w:rPr>
        <w:t xml:space="preserve">ata </w:t>
      </w:r>
      <w:r>
        <w:rPr>
          <w:rFonts w:ascii="Times New Roman" w:hAnsi="Times New Roman" w:cs="Times New Roman"/>
          <w:sz w:val="24"/>
          <w:szCs w:val="24"/>
          <w:lang w:val="en-US"/>
        </w:rPr>
        <w:t>p</w:t>
      </w:r>
      <w:r w:rsidR="00CB3FCA" w:rsidRPr="00696C82">
        <w:rPr>
          <w:rFonts w:ascii="Times New Roman" w:hAnsi="Times New Roman" w:cs="Times New Roman"/>
          <w:sz w:val="24"/>
          <w:szCs w:val="24"/>
        </w:rPr>
        <w:t xml:space="preserve">engucapan </w:t>
      </w:r>
      <w:r w:rsidR="005C20CA">
        <w:rPr>
          <w:rFonts w:ascii="Times New Roman" w:hAnsi="Times New Roman" w:cs="Times New Roman"/>
          <w:sz w:val="24"/>
          <w:szCs w:val="24"/>
          <w:lang w:val="en-US"/>
        </w:rPr>
        <w:t xml:space="preserve">adalah </w:t>
      </w:r>
      <w:r w:rsidR="00CB3FCA" w:rsidRPr="00696C82">
        <w:rPr>
          <w:rFonts w:ascii="Times New Roman" w:hAnsi="Times New Roman" w:cs="Times New Roman"/>
          <w:sz w:val="24"/>
          <w:szCs w:val="24"/>
        </w:rPr>
        <w:t>melisankan, mengeluarkan kata dalam bentuk suara baik itu bermakna maupun tidak berkmakna melalui organ suara</w:t>
      </w:r>
      <w:r>
        <w:rPr>
          <w:rFonts w:ascii="Times New Roman" w:hAnsi="Times New Roman" w:cs="Times New Roman"/>
          <w:sz w:val="24"/>
          <w:szCs w:val="24"/>
          <w:lang w:val="en-US"/>
        </w:rPr>
        <w:t>,</w:t>
      </w:r>
      <w:r w:rsidR="00CB3FCA">
        <w:rPr>
          <w:rFonts w:ascii="Times New Roman" w:hAnsi="Times New Roman" w:cs="Times New Roman"/>
          <w:sz w:val="24"/>
          <w:szCs w:val="24"/>
          <w:lang w:val="en-US"/>
        </w:rPr>
        <w:t xml:space="preserve"> sedangkan </w:t>
      </w:r>
      <w:r w:rsidR="00185ED9">
        <w:rPr>
          <w:rFonts w:ascii="Times New Roman" w:hAnsi="Times New Roman" w:cs="Times New Roman"/>
          <w:sz w:val="24"/>
          <w:szCs w:val="24"/>
          <w:lang w:val="en-US"/>
        </w:rPr>
        <w:t>huruf vokal dalam bahasa Indonesia adalah bunyi ujaran akibat adanya udara yang keluar dari paru – paru tidak terkena hambatan atau halangan.</w:t>
      </w:r>
    </w:p>
    <w:p w:rsidR="00DF158B" w:rsidRPr="00185ED9" w:rsidRDefault="005C20CA" w:rsidP="005C20CA">
      <w:pPr>
        <w:spacing w:after="0" w:line="480" w:lineRule="auto"/>
        <w:ind w:right="26"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d</w:t>
      </w:r>
      <w:r w:rsidR="00210D31">
        <w:rPr>
          <w:rFonts w:ascii="Times New Roman" w:hAnsi="Times New Roman" w:cs="Times New Roman"/>
          <w:sz w:val="24"/>
          <w:szCs w:val="24"/>
          <w:lang w:val="en-US"/>
        </w:rPr>
        <w:t>ua pendapat</w:t>
      </w:r>
      <w:r w:rsidR="00185ED9">
        <w:rPr>
          <w:rFonts w:ascii="Times New Roman" w:hAnsi="Times New Roman" w:cs="Times New Roman"/>
          <w:sz w:val="24"/>
          <w:szCs w:val="24"/>
          <w:lang w:val="en-US"/>
        </w:rPr>
        <w:t xml:space="preserve"> </w:t>
      </w:r>
      <w:r w:rsidR="00210D31">
        <w:rPr>
          <w:rFonts w:ascii="Times New Roman" w:hAnsi="Times New Roman" w:cs="Times New Roman"/>
          <w:sz w:val="24"/>
          <w:szCs w:val="24"/>
          <w:lang w:val="en-US"/>
        </w:rPr>
        <w:t>diatas dapat disimpulkan bahwa pengucap</w:t>
      </w:r>
      <w:r w:rsidR="00185ED9">
        <w:rPr>
          <w:rFonts w:ascii="Times New Roman" w:hAnsi="Times New Roman" w:cs="Times New Roman"/>
          <w:sz w:val="24"/>
          <w:szCs w:val="24"/>
          <w:lang w:val="en-US"/>
        </w:rPr>
        <w:t>an huruf vocal adalah mengeluarkan kata dalam bentuk suara.</w:t>
      </w:r>
      <w:proofErr w:type="gramEnd"/>
    </w:p>
    <w:p w:rsidR="00DF158B" w:rsidRPr="007F4CCD" w:rsidRDefault="00143F36" w:rsidP="00DF158B">
      <w:pPr>
        <w:pStyle w:val="ListParagraph"/>
        <w:spacing w:after="0" w:line="240" w:lineRule="auto"/>
        <w:ind w:left="0"/>
        <w:rPr>
          <w:rFonts w:ascii="Times New Roman" w:hAnsi="Times New Roman" w:cs="Times New Roman"/>
          <w:b/>
          <w:sz w:val="28"/>
          <w:szCs w:val="28"/>
          <w:lang w:val="en-US"/>
        </w:rPr>
      </w:pPr>
      <w:r w:rsidRPr="007F4CCD">
        <w:rPr>
          <w:rFonts w:ascii="Times New Roman" w:hAnsi="Times New Roman" w:cs="Times New Roman"/>
          <w:b/>
          <w:sz w:val="28"/>
          <w:szCs w:val="28"/>
        </w:rPr>
        <w:t>D</w:t>
      </w:r>
      <w:r w:rsidR="00DF158B" w:rsidRPr="007F4CCD">
        <w:rPr>
          <w:rFonts w:ascii="Times New Roman" w:hAnsi="Times New Roman" w:cs="Times New Roman"/>
          <w:b/>
          <w:sz w:val="28"/>
          <w:szCs w:val="28"/>
        </w:rPr>
        <w:t>. Petikan Kurikulu</w:t>
      </w:r>
      <w:r w:rsidR="007F4CCD" w:rsidRPr="007F4CCD">
        <w:rPr>
          <w:rFonts w:ascii="Times New Roman" w:hAnsi="Times New Roman" w:cs="Times New Roman"/>
          <w:b/>
          <w:sz w:val="28"/>
          <w:szCs w:val="28"/>
          <w:lang w:val="en-US"/>
        </w:rPr>
        <w:t>m</w:t>
      </w:r>
    </w:p>
    <w:p w:rsidR="00DF158B" w:rsidRDefault="00DF158B" w:rsidP="00DF158B">
      <w:pPr>
        <w:pStyle w:val="ListParagraph"/>
        <w:spacing w:after="0" w:line="240" w:lineRule="auto"/>
        <w:ind w:left="284"/>
        <w:rPr>
          <w:rFonts w:ascii="Times New Roman" w:hAnsi="Times New Roman" w:cs="Times New Roman"/>
          <w:b/>
          <w:sz w:val="24"/>
          <w:szCs w:val="24"/>
        </w:rPr>
      </w:pPr>
    </w:p>
    <w:p w:rsidR="00F02BBE" w:rsidRDefault="00DF158B" w:rsidP="00DF158B">
      <w:pPr>
        <w:pStyle w:val="ListParagraph"/>
        <w:spacing w:after="0" w:line="240" w:lineRule="auto"/>
        <w:ind w:left="284"/>
        <w:rPr>
          <w:rFonts w:ascii="Times New Roman" w:hAnsi="Times New Roman" w:cs="Times New Roman"/>
          <w:b/>
          <w:sz w:val="24"/>
          <w:szCs w:val="24"/>
        </w:rPr>
      </w:pPr>
      <w:r w:rsidRPr="00282A17">
        <w:rPr>
          <w:rFonts w:ascii="Times New Roman" w:hAnsi="Times New Roman" w:cs="Times New Roman"/>
          <w:b/>
          <w:sz w:val="24"/>
          <w:szCs w:val="24"/>
        </w:rPr>
        <w:t>KURIKULUM</w:t>
      </w:r>
      <w:r>
        <w:rPr>
          <w:rFonts w:ascii="Times New Roman" w:hAnsi="Times New Roman" w:cs="Times New Roman"/>
          <w:b/>
          <w:sz w:val="24"/>
          <w:szCs w:val="24"/>
        </w:rPr>
        <w:t xml:space="preserve"> MATA PELAJARAN </w:t>
      </w:r>
      <w:r w:rsidR="00AF28EF">
        <w:rPr>
          <w:rFonts w:ascii="Times New Roman" w:hAnsi="Times New Roman" w:cs="Times New Roman"/>
          <w:b/>
          <w:sz w:val="24"/>
          <w:szCs w:val="24"/>
          <w:lang w:val="en-US"/>
        </w:rPr>
        <w:t>BAHASA INDONESIA</w:t>
      </w:r>
      <w:r w:rsidRPr="009C6CEC">
        <w:rPr>
          <w:rFonts w:ascii="Times New Roman" w:hAnsi="Times New Roman" w:cs="Times New Roman"/>
          <w:b/>
          <w:sz w:val="24"/>
          <w:szCs w:val="24"/>
        </w:rPr>
        <w:t xml:space="preserve"> </w:t>
      </w:r>
    </w:p>
    <w:p w:rsidR="00DF158B" w:rsidRDefault="00AF28EF" w:rsidP="00DF158B">
      <w:pPr>
        <w:pStyle w:val="ListParagraph"/>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KELAS DASAR </w:t>
      </w:r>
      <w:r>
        <w:rPr>
          <w:rFonts w:ascii="Times New Roman" w:hAnsi="Times New Roman" w:cs="Times New Roman"/>
          <w:b/>
          <w:sz w:val="24"/>
          <w:szCs w:val="24"/>
          <w:lang w:val="en-US"/>
        </w:rPr>
        <w:t>II</w:t>
      </w:r>
      <w:r w:rsidR="00DF158B" w:rsidRPr="009C6CEC">
        <w:rPr>
          <w:rFonts w:ascii="Times New Roman" w:hAnsi="Times New Roman" w:cs="Times New Roman"/>
          <w:b/>
          <w:sz w:val="24"/>
          <w:szCs w:val="24"/>
        </w:rPr>
        <w:t xml:space="preserve"> SEMESTER II </w:t>
      </w:r>
    </w:p>
    <w:p w:rsidR="00DF158B" w:rsidRPr="004A4946" w:rsidRDefault="00DF158B" w:rsidP="005C20CA">
      <w:pPr>
        <w:pStyle w:val="ListParagraph"/>
        <w:spacing w:after="240" w:line="240" w:lineRule="auto"/>
        <w:ind w:left="284"/>
        <w:rPr>
          <w:rFonts w:ascii="Times New Roman" w:hAnsi="Times New Roman" w:cs="Times New Roman"/>
          <w:b/>
          <w:sz w:val="24"/>
          <w:szCs w:val="24"/>
          <w:lang w:val="en-US"/>
        </w:rPr>
      </w:pPr>
      <w:r w:rsidRPr="009C6CEC">
        <w:rPr>
          <w:rFonts w:ascii="Times New Roman" w:hAnsi="Times New Roman" w:cs="Times New Roman"/>
          <w:b/>
          <w:sz w:val="24"/>
          <w:szCs w:val="24"/>
        </w:rPr>
        <w:t>SEKOLAH DASAR LUAR BIASA MURID TUNARUNGU</w:t>
      </w:r>
    </w:p>
    <w:tbl>
      <w:tblPr>
        <w:tblStyle w:val="TableGrid"/>
        <w:tblW w:w="8363" w:type="dxa"/>
        <w:tblInd w:w="392" w:type="dxa"/>
        <w:tblLook w:val="04A0"/>
      </w:tblPr>
      <w:tblGrid>
        <w:gridCol w:w="936"/>
        <w:gridCol w:w="3229"/>
        <w:gridCol w:w="4198"/>
      </w:tblGrid>
      <w:tr w:rsidR="00DF158B" w:rsidTr="00EE2172">
        <w:tc>
          <w:tcPr>
            <w:tcW w:w="850" w:type="dxa"/>
            <w:shd w:val="clear" w:color="auto" w:fill="FFC000"/>
          </w:tcPr>
          <w:p w:rsidR="00DF158B" w:rsidRDefault="00DF158B" w:rsidP="00DF158B">
            <w:pPr>
              <w:spacing w:line="480" w:lineRule="auto"/>
              <w:jc w:val="center"/>
              <w:rPr>
                <w:rFonts w:ascii="Times New Roman" w:hAnsi="Times New Roman" w:cs="Times New Roman"/>
                <w:sz w:val="24"/>
                <w:szCs w:val="24"/>
                <w:lang w:val="id-ID"/>
              </w:rPr>
            </w:pPr>
          </w:p>
          <w:p w:rsidR="00DF158B" w:rsidRDefault="00DF158B" w:rsidP="00DF158B">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61" w:type="dxa"/>
            <w:shd w:val="clear" w:color="auto" w:fill="FFC000"/>
          </w:tcPr>
          <w:p w:rsidR="00DF158B" w:rsidRDefault="00DF158B" w:rsidP="00DF158B">
            <w:pPr>
              <w:spacing w:line="480" w:lineRule="auto"/>
              <w:jc w:val="center"/>
              <w:rPr>
                <w:rFonts w:ascii="Times New Roman" w:hAnsi="Times New Roman" w:cs="Times New Roman"/>
                <w:sz w:val="24"/>
                <w:szCs w:val="24"/>
                <w:lang w:val="id-ID"/>
              </w:rPr>
            </w:pPr>
          </w:p>
          <w:p w:rsidR="00DF158B" w:rsidRDefault="00DF158B" w:rsidP="00DF158B">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4252" w:type="dxa"/>
            <w:shd w:val="clear" w:color="auto" w:fill="FFC000"/>
          </w:tcPr>
          <w:p w:rsidR="00DF158B" w:rsidRDefault="00DF158B" w:rsidP="00DF158B">
            <w:pPr>
              <w:spacing w:line="480" w:lineRule="auto"/>
              <w:jc w:val="center"/>
              <w:rPr>
                <w:rFonts w:ascii="Times New Roman" w:hAnsi="Times New Roman" w:cs="Times New Roman"/>
                <w:sz w:val="24"/>
                <w:szCs w:val="24"/>
                <w:lang w:val="id-ID"/>
              </w:rPr>
            </w:pPr>
          </w:p>
          <w:p w:rsidR="00F02BBE" w:rsidRPr="00F02BBE" w:rsidRDefault="00DF158B" w:rsidP="00F02BB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KOMPETENSI DASAR</w:t>
            </w:r>
          </w:p>
        </w:tc>
      </w:tr>
      <w:tr w:rsidR="00DF158B" w:rsidRPr="00462071" w:rsidTr="00DF158B">
        <w:tc>
          <w:tcPr>
            <w:tcW w:w="850" w:type="dxa"/>
          </w:tcPr>
          <w:p w:rsidR="00DF158B" w:rsidRPr="00604D74" w:rsidRDefault="00DF158B" w:rsidP="00BF7DFF">
            <w:pPr>
              <w:pStyle w:val="ListParagraph"/>
              <w:rPr>
                <w:rFonts w:ascii="Times New Roman" w:hAnsi="Times New Roman" w:cs="Times New Roman"/>
                <w:sz w:val="28"/>
                <w:szCs w:val="28"/>
              </w:rPr>
            </w:pPr>
          </w:p>
          <w:p w:rsidR="00DF158B" w:rsidRPr="00BF7DFF" w:rsidRDefault="00DF158B" w:rsidP="00514D93">
            <w:pPr>
              <w:pStyle w:val="ListParagraph"/>
              <w:numPr>
                <w:ilvl w:val="0"/>
                <w:numId w:val="8"/>
              </w:numPr>
              <w:jc w:val="center"/>
              <w:rPr>
                <w:rFonts w:ascii="Times New Roman" w:hAnsi="Times New Roman" w:cs="Times New Roman"/>
                <w:sz w:val="28"/>
                <w:szCs w:val="28"/>
              </w:rPr>
            </w:pPr>
          </w:p>
        </w:tc>
        <w:tc>
          <w:tcPr>
            <w:tcW w:w="3261" w:type="dxa"/>
          </w:tcPr>
          <w:p w:rsidR="00DF158B" w:rsidRDefault="00DF158B" w:rsidP="00AF28EF">
            <w:pPr>
              <w:pStyle w:val="ListParagraph"/>
              <w:ind w:left="317" w:hanging="317"/>
              <w:rPr>
                <w:rFonts w:ascii="Times New Roman" w:hAnsi="Times New Roman" w:cs="Times New Roman"/>
                <w:sz w:val="28"/>
                <w:szCs w:val="28"/>
              </w:rPr>
            </w:pPr>
          </w:p>
          <w:p w:rsidR="00BF7DFF" w:rsidRDefault="00BF7DFF" w:rsidP="00BF7DFF">
            <w:pPr>
              <w:spacing w:line="480" w:lineRule="auto"/>
              <w:rPr>
                <w:rFonts w:ascii="Times New Roman" w:hAnsi="Times New Roman" w:cs="Times New Roman"/>
                <w:sz w:val="24"/>
                <w:szCs w:val="24"/>
                <w:lang w:val="nb-NO"/>
              </w:rPr>
            </w:pP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p>
          <w:p w:rsidR="00FA6FBD" w:rsidRDefault="00BF7DFF" w:rsidP="00FA6FB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AF28EF" w:rsidRPr="00462071" w:rsidRDefault="00FA6FBD" w:rsidP="00AF28EF">
            <w:pPr>
              <w:pStyle w:val="ListParagraph"/>
              <w:ind w:left="317" w:hanging="317"/>
              <w:rPr>
                <w:rFonts w:ascii="Times New Roman" w:hAnsi="Times New Roman" w:cs="Times New Roman"/>
                <w:sz w:val="28"/>
                <w:szCs w:val="28"/>
              </w:rPr>
            </w:pPr>
            <w:r>
              <w:rPr>
                <w:rFonts w:ascii="Times New Roman" w:hAnsi="Times New Roman" w:cs="Times New Roman"/>
                <w:sz w:val="28"/>
                <w:szCs w:val="28"/>
              </w:rPr>
              <w:t xml:space="preserve"> </w:t>
            </w:r>
          </w:p>
        </w:tc>
        <w:tc>
          <w:tcPr>
            <w:tcW w:w="4252" w:type="dxa"/>
          </w:tcPr>
          <w:p w:rsidR="00DF158B" w:rsidRPr="00604D74" w:rsidRDefault="00DF158B" w:rsidP="00DF158B">
            <w:pPr>
              <w:spacing w:line="276" w:lineRule="auto"/>
              <w:ind w:left="459" w:hanging="459"/>
              <w:rPr>
                <w:rFonts w:ascii="Times New Roman" w:hAnsi="Times New Roman" w:cs="Times New Roman"/>
                <w:sz w:val="28"/>
                <w:szCs w:val="28"/>
              </w:rPr>
            </w:pPr>
          </w:p>
          <w:p w:rsidR="00BF7DFF" w:rsidRDefault="00BF7DFF" w:rsidP="00BF7DFF">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p>
          <w:p w:rsidR="00DF158B" w:rsidRPr="00185ED9" w:rsidRDefault="00BF7DFF" w:rsidP="00185ED9">
            <w:pPr>
              <w:spacing w:line="276" w:lineRule="auto"/>
              <w:ind w:left="459" w:hanging="459"/>
              <w:rPr>
                <w:rFonts w:ascii="Times New Roman" w:hAnsi="Times New Roman" w:cs="Times New Roman"/>
                <w:sz w:val="28"/>
                <w:szCs w:val="28"/>
              </w:rPr>
            </w:pPr>
            <w:r>
              <w:rPr>
                <w:rFonts w:ascii="Times New Roman" w:hAnsi="Times New Roman" w:cs="Times New Roman"/>
                <w:sz w:val="28"/>
                <w:szCs w:val="28"/>
              </w:rPr>
              <w:t xml:space="preserve"> </w:t>
            </w:r>
          </w:p>
        </w:tc>
      </w:tr>
    </w:tbl>
    <w:p w:rsidR="00DF158B" w:rsidRDefault="00DF158B"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9B2681" w:rsidRDefault="009B268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210D31" w:rsidRDefault="00210D31" w:rsidP="004A4946">
      <w:pPr>
        <w:spacing w:after="0" w:line="240" w:lineRule="auto"/>
        <w:rPr>
          <w:rFonts w:ascii="Times New Roman" w:hAnsi="Times New Roman" w:cs="Times New Roman"/>
          <w:sz w:val="24"/>
          <w:szCs w:val="24"/>
          <w:lang w:val="en-US"/>
        </w:rPr>
      </w:pPr>
    </w:p>
    <w:p w:rsidR="0018424B" w:rsidRDefault="0018424B" w:rsidP="004A494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3</w:t>
      </w:r>
    </w:p>
    <w:p w:rsidR="0018424B" w:rsidRDefault="0018424B" w:rsidP="004A4946">
      <w:pPr>
        <w:spacing w:after="0" w:line="240" w:lineRule="auto"/>
        <w:rPr>
          <w:rFonts w:ascii="Times New Roman" w:hAnsi="Times New Roman" w:cs="Times New Roman"/>
          <w:b/>
          <w:sz w:val="24"/>
          <w:szCs w:val="24"/>
          <w:lang w:val="en-US"/>
        </w:rPr>
      </w:pPr>
    </w:p>
    <w:p w:rsidR="00DF158B" w:rsidRPr="003931D6" w:rsidRDefault="003931D6" w:rsidP="004A494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 KISI –KISI INSTRUMEN</w:t>
      </w:r>
    </w:p>
    <w:p w:rsidR="00DF158B" w:rsidRPr="003931D6" w:rsidRDefault="00DF158B" w:rsidP="00DF158B">
      <w:pPr>
        <w:spacing w:after="0"/>
        <w:ind w:left="284"/>
        <w:rPr>
          <w:rFonts w:ascii="Times New Roman" w:hAnsi="Times New Roman" w:cs="Times New Roman"/>
          <w:sz w:val="24"/>
          <w:szCs w:val="24"/>
          <w:lang w:val="en-US"/>
        </w:rPr>
      </w:pPr>
      <w:r>
        <w:rPr>
          <w:rFonts w:ascii="Times New Roman" w:hAnsi="Times New Roman" w:cs="Times New Roman"/>
          <w:sz w:val="24"/>
          <w:szCs w:val="24"/>
        </w:rPr>
        <w:t>Satuan Pendid</w:t>
      </w:r>
      <w:r w:rsidR="003931D6">
        <w:rPr>
          <w:rFonts w:ascii="Times New Roman" w:hAnsi="Times New Roman" w:cs="Times New Roman"/>
          <w:sz w:val="24"/>
          <w:szCs w:val="24"/>
        </w:rPr>
        <w:t xml:space="preserve">ikan </w:t>
      </w:r>
      <w:r w:rsidR="003931D6">
        <w:rPr>
          <w:rFonts w:ascii="Times New Roman" w:hAnsi="Times New Roman" w:cs="Times New Roman"/>
          <w:sz w:val="24"/>
          <w:szCs w:val="24"/>
        </w:rPr>
        <w:tab/>
        <w:t xml:space="preserve">: </w:t>
      </w:r>
      <w:r w:rsidR="003931D6">
        <w:rPr>
          <w:rFonts w:ascii="Times New Roman" w:hAnsi="Times New Roman" w:cs="Times New Roman"/>
          <w:sz w:val="24"/>
          <w:szCs w:val="24"/>
          <w:lang w:val="en-US"/>
        </w:rPr>
        <w:t xml:space="preserve">SLB NEGERI PEMBINA TINGKAT </w:t>
      </w:r>
    </w:p>
    <w:p w:rsidR="00DF158B" w:rsidRPr="009F3881" w:rsidRDefault="009F3881" w:rsidP="00DF158B">
      <w:pPr>
        <w:spacing w:after="0"/>
        <w:ind w:left="284"/>
        <w:rPr>
          <w:rFonts w:ascii="Times New Roman" w:hAnsi="Times New Roman" w:cs="Times New Roman"/>
          <w:sz w:val="24"/>
          <w:szCs w:val="24"/>
          <w:lang w:val="en-US"/>
        </w:rPr>
      </w:pPr>
      <w:r>
        <w:rPr>
          <w:rFonts w:ascii="Times New Roman" w:hAnsi="Times New Roman" w:cs="Times New Roman"/>
          <w:sz w:val="24"/>
          <w:szCs w:val="24"/>
        </w:rPr>
        <w:t>Mata Pelajaran</w:t>
      </w:r>
      <w:r>
        <w:rPr>
          <w:rFonts w:ascii="Times New Roman" w:hAnsi="Times New Roman" w:cs="Times New Roman"/>
          <w:sz w:val="24"/>
          <w:szCs w:val="24"/>
        </w:rPr>
        <w:tab/>
        <w:t>:</w:t>
      </w:r>
      <w:r>
        <w:rPr>
          <w:rFonts w:ascii="Times New Roman" w:hAnsi="Times New Roman" w:cs="Times New Roman"/>
          <w:sz w:val="24"/>
          <w:szCs w:val="24"/>
          <w:lang w:val="en-US"/>
        </w:rPr>
        <w:t xml:space="preserve"> Bahasa </w:t>
      </w:r>
      <w:r w:rsidR="006B13A0">
        <w:rPr>
          <w:rFonts w:ascii="Times New Roman" w:hAnsi="Times New Roman" w:cs="Times New Roman"/>
          <w:sz w:val="24"/>
          <w:szCs w:val="24"/>
          <w:lang w:val="en-US"/>
        </w:rPr>
        <w:t>Indonesia</w:t>
      </w:r>
    </w:p>
    <w:p w:rsidR="00DF158B" w:rsidRPr="009F3881" w:rsidRDefault="00DF158B" w:rsidP="00DF158B">
      <w:pPr>
        <w:spacing w:after="0"/>
        <w:ind w:left="284"/>
        <w:rPr>
          <w:rFonts w:ascii="Times New Roman" w:hAnsi="Times New Roman" w:cs="Times New Roman"/>
          <w:sz w:val="24"/>
          <w:szCs w:val="24"/>
          <w:lang w:val="en-US"/>
        </w:rPr>
      </w:pPr>
      <w:r>
        <w:rPr>
          <w:rFonts w:ascii="Times New Roman" w:hAnsi="Times New Roman" w:cs="Times New Roman"/>
          <w:sz w:val="24"/>
          <w:szCs w:val="24"/>
        </w:rPr>
        <w:t>Materi penelitia</w:t>
      </w:r>
      <w:r w:rsidR="009F3881">
        <w:rPr>
          <w:rFonts w:ascii="Times New Roman" w:hAnsi="Times New Roman" w:cs="Times New Roman"/>
          <w:sz w:val="24"/>
          <w:szCs w:val="24"/>
        </w:rPr>
        <w:t>n</w:t>
      </w:r>
      <w:r w:rsidR="009F3881">
        <w:rPr>
          <w:rFonts w:ascii="Times New Roman" w:hAnsi="Times New Roman" w:cs="Times New Roman"/>
          <w:sz w:val="24"/>
          <w:szCs w:val="24"/>
        </w:rPr>
        <w:tab/>
        <w:t xml:space="preserve">: </w:t>
      </w:r>
      <w:proofErr w:type="spellStart"/>
      <w:r w:rsidR="006D45F6">
        <w:rPr>
          <w:rFonts w:ascii="Times New Roman" w:hAnsi="Times New Roman" w:cs="Times New Roman"/>
          <w:sz w:val="24"/>
          <w:szCs w:val="24"/>
          <w:lang w:val="en-US"/>
        </w:rPr>
        <w:t>P</w:t>
      </w:r>
      <w:r w:rsidR="00F22C17">
        <w:rPr>
          <w:rFonts w:ascii="Times New Roman" w:hAnsi="Times New Roman" w:cs="Times New Roman"/>
          <w:sz w:val="24"/>
          <w:szCs w:val="24"/>
          <w:lang w:val="en-US"/>
        </w:rPr>
        <w:t>engucap</w:t>
      </w:r>
      <w:r w:rsidR="009F3881">
        <w:rPr>
          <w:rFonts w:ascii="Times New Roman" w:hAnsi="Times New Roman" w:cs="Times New Roman"/>
          <w:sz w:val="24"/>
          <w:szCs w:val="24"/>
          <w:lang w:val="en-US"/>
        </w:rPr>
        <w:t>an</w:t>
      </w:r>
      <w:proofErr w:type="spellEnd"/>
      <w:r w:rsidR="009F3881">
        <w:rPr>
          <w:rFonts w:ascii="Times New Roman" w:hAnsi="Times New Roman" w:cs="Times New Roman"/>
          <w:sz w:val="24"/>
          <w:szCs w:val="24"/>
          <w:lang w:val="en-US"/>
        </w:rPr>
        <w:t xml:space="preserve"> </w:t>
      </w:r>
      <w:proofErr w:type="spellStart"/>
      <w:r w:rsidR="009F3881">
        <w:rPr>
          <w:rFonts w:ascii="Times New Roman" w:hAnsi="Times New Roman" w:cs="Times New Roman"/>
          <w:sz w:val="24"/>
          <w:szCs w:val="24"/>
          <w:lang w:val="en-US"/>
        </w:rPr>
        <w:t>huruf</w:t>
      </w:r>
      <w:proofErr w:type="spellEnd"/>
      <w:r w:rsidR="009F3881">
        <w:rPr>
          <w:rFonts w:ascii="Times New Roman" w:hAnsi="Times New Roman" w:cs="Times New Roman"/>
          <w:sz w:val="24"/>
          <w:szCs w:val="24"/>
          <w:lang w:val="en-US"/>
        </w:rPr>
        <w:t xml:space="preserve"> </w:t>
      </w:r>
      <w:r w:rsidR="006D45F6">
        <w:rPr>
          <w:rFonts w:ascii="Times New Roman" w:hAnsi="Times New Roman" w:cs="Times New Roman"/>
          <w:sz w:val="24"/>
          <w:szCs w:val="24"/>
          <w:lang w:val="en-US"/>
        </w:rPr>
        <w:t xml:space="preserve"> </w:t>
      </w:r>
    </w:p>
    <w:p w:rsidR="00DF158B" w:rsidRDefault="00DF158B" w:rsidP="00C2631E">
      <w:pPr>
        <w:spacing w:after="0"/>
        <w:ind w:left="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Dasar I</w:t>
      </w:r>
      <w:r w:rsidR="007F4CCD">
        <w:rPr>
          <w:rFonts w:ascii="Times New Roman" w:hAnsi="Times New Roman" w:cs="Times New Roman"/>
          <w:sz w:val="24"/>
          <w:szCs w:val="24"/>
          <w:lang w:val="en-US"/>
        </w:rPr>
        <w:t>I</w:t>
      </w:r>
      <w:r>
        <w:rPr>
          <w:rFonts w:ascii="Times New Roman" w:hAnsi="Times New Roman" w:cs="Times New Roman"/>
          <w:sz w:val="24"/>
          <w:szCs w:val="24"/>
        </w:rPr>
        <w:t xml:space="preserve"> </w:t>
      </w:r>
    </w:p>
    <w:p w:rsidR="00DF158B" w:rsidRDefault="00DF158B" w:rsidP="00DF158B">
      <w:pPr>
        <w:spacing w:after="0"/>
        <w:rPr>
          <w:rFonts w:ascii="Times New Roman" w:hAnsi="Times New Roman" w:cs="Times New Roman"/>
          <w:sz w:val="24"/>
          <w:szCs w:val="24"/>
        </w:rPr>
      </w:pPr>
    </w:p>
    <w:tbl>
      <w:tblPr>
        <w:tblStyle w:val="TableGrid"/>
        <w:tblW w:w="8363" w:type="dxa"/>
        <w:tblInd w:w="392" w:type="dxa"/>
        <w:tblLook w:val="04A0"/>
      </w:tblPr>
      <w:tblGrid>
        <w:gridCol w:w="1617"/>
        <w:gridCol w:w="1632"/>
        <w:gridCol w:w="2270"/>
        <w:gridCol w:w="1163"/>
        <w:gridCol w:w="841"/>
        <w:gridCol w:w="840"/>
      </w:tblGrid>
      <w:tr w:rsidR="00DF158B" w:rsidTr="00100237">
        <w:tc>
          <w:tcPr>
            <w:tcW w:w="1617" w:type="dxa"/>
            <w:shd w:val="clear" w:color="auto" w:fill="FFC000"/>
          </w:tcPr>
          <w:p w:rsidR="00F02BBE" w:rsidRDefault="00F02BBE"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PEUBAH PENELITIAN</w:t>
            </w:r>
          </w:p>
        </w:tc>
        <w:tc>
          <w:tcPr>
            <w:tcW w:w="1632" w:type="dxa"/>
            <w:shd w:val="clear" w:color="auto" w:fill="FFC000"/>
          </w:tcPr>
          <w:p w:rsidR="00F02BBE" w:rsidRDefault="00F02BBE"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lang w:val="id-ID"/>
              </w:rPr>
            </w:pPr>
            <w:r>
              <w:rPr>
                <w:rFonts w:ascii="Times New Roman" w:hAnsi="Times New Roman" w:cs="Times New Roman"/>
                <w:sz w:val="24"/>
                <w:szCs w:val="24"/>
              </w:rPr>
              <w:t>ASPEK YANG DINIAI</w:t>
            </w:r>
          </w:p>
          <w:p w:rsidR="00F02BBE" w:rsidRPr="00F02BBE" w:rsidRDefault="00F02BBE" w:rsidP="00DF158B">
            <w:pPr>
              <w:jc w:val="center"/>
              <w:rPr>
                <w:rFonts w:ascii="Times New Roman" w:hAnsi="Times New Roman" w:cs="Times New Roman"/>
                <w:sz w:val="24"/>
                <w:szCs w:val="24"/>
                <w:lang w:val="id-ID"/>
              </w:rPr>
            </w:pPr>
          </w:p>
        </w:tc>
        <w:tc>
          <w:tcPr>
            <w:tcW w:w="2270" w:type="dxa"/>
            <w:shd w:val="clear" w:color="auto" w:fill="FFC000"/>
          </w:tcPr>
          <w:p w:rsidR="00DF158B" w:rsidRDefault="00DF158B"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163" w:type="dxa"/>
            <w:shd w:val="clear" w:color="auto" w:fill="FFC000"/>
          </w:tcPr>
          <w:p w:rsidR="00F02BBE" w:rsidRDefault="00F02BBE"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JENIS TES</w:t>
            </w:r>
          </w:p>
        </w:tc>
        <w:tc>
          <w:tcPr>
            <w:tcW w:w="841" w:type="dxa"/>
            <w:shd w:val="clear" w:color="auto" w:fill="FFC000"/>
          </w:tcPr>
          <w:p w:rsidR="00F02BBE" w:rsidRDefault="00F02BBE"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NO</w:t>
            </w: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ITEM</w:t>
            </w:r>
          </w:p>
        </w:tc>
        <w:tc>
          <w:tcPr>
            <w:tcW w:w="840" w:type="dxa"/>
            <w:shd w:val="clear" w:color="auto" w:fill="FFC000"/>
          </w:tcPr>
          <w:p w:rsidR="00F02BBE" w:rsidRDefault="00F02BBE"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JML ITEM</w:t>
            </w:r>
          </w:p>
        </w:tc>
      </w:tr>
      <w:tr w:rsidR="00DF158B" w:rsidTr="00D51848">
        <w:trPr>
          <w:trHeight w:val="660"/>
        </w:trPr>
        <w:tc>
          <w:tcPr>
            <w:tcW w:w="1617" w:type="dxa"/>
            <w:vMerge w:val="restart"/>
          </w:tcPr>
          <w:p w:rsidR="00DF158B" w:rsidRDefault="00DF158B" w:rsidP="00DF158B">
            <w:pPr>
              <w:rPr>
                <w:rFonts w:ascii="Times New Roman" w:hAnsi="Times New Roman" w:cs="Times New Roman"/>
                <w:sz w:val="24"/>
                <w:szCs w:val="24"/>
                <w:lang w:val="id-ID"/>
              </w:rPr>
            </w:pPr>
          </w:p>
          <w:p w:rsidR="00DF158B" w:rsidRDefault="00E96AC7" w:rsidP="00DF158B">
            <w:pPr>
              <w:rPr>
                <w:rFonts w:ascii="Times New Roman" w:hAnsi="Times New Roman" w:cs="Times New Roman"/>
                <w:sz w:val="24"/>
                <w:szCs w:val="24"/>
              </w:rPr>
            </w:pPr>
            <w:r>
              <w:rPr>
                <w:rFonts w:ascii="Times New Roman" w:hAnsi="Times New Roman" w:cs="Times New Roman"/>
                <w:sz w:val="24"/>
                <w:szCs w:val="24"/>
              </w:rPr>
              <w:t xml:space="preserve">Peningkatan kemampuan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vocal</w:t>
            </w:r>
            <w:r w:rsidR="009F3881">
              <w:rPr>
                <w:rFonts w:ascii="Times New Roman" w:hAnsi="Times New Roman" w:cs="Times New Roman"/>
                <w:sz w:val="24"/>
                <w:szCs w:val="24"/>
              </w:rPr>
              <w:t xml:space="preserve"> </w:t>
            </w:r>
            <w:proofErr w:type="spellStart"/>
            <w:r w:rsidR="009F3881">
              <w:rPr>
                <w:rFonts w:ascii="Times New Roman" w:hAnsi="Times New Roman" w:cs="Times New Roman"/>
                <w:sz w:val="24"/>
                <w:szCs w:val="24"/>
              </w:rPr>
              <w:t>melalui</w:t>
            </w:r>
            <w:proofErr w:type="spellEnd"/>
            <w:r w:rsidR="009F3881">
              <w:rPr>
                <w:rFonts w:ascii="Times New Roman" w:hAnsi="Times New Roman" w:cs="Times New Roman"/>
                <w:sz w:val="24"/>
                <w:szCs w:val="24"/>
              </w:rPr>
              <w:t xml:space="preserve"> </w:t>
            </w:r>
            <w:proofErr w:type="spellStart"/>
            <w:r w:rsidR="009F3881">
              <w:rPr>
                <w:rFonts w:ascii="Times New Roman" w:hAnsi="Times New Roman" w:cs="Times New Roman"/>
                <w:sz w:val="24"/>
                <w:szCs w:val="24"/>
              </w:rPr>
              <w:t>cermin</w:t>
            </w:r>
            <w:proofErr w:type="spellEnd"/>
            <w:r w:rsidR="009F3881">
              <w:rPr>
                <w:rFonts w:ascii="Times New Roman" w:hAnsi="Times New Roman" w:cs="Times New Roman"/>
                <w:sz w:val="24"/>
                <w:szCs w:val="24"/>
              </w:rPr>
              <w:t xml:space="preserve"> </w:t>
            </w:r>
            <w:proofErr w:type="spellStart"/>
            <w:r w:rsidR="009F3881">
              <w:rPr>
                <w:rFonts w:ascii="Times New Roman" w:hAnsi="Times New Roman" w:cs="Times New Roman"/>
                <w:sz w:val="24"/>
                <w:szCs w:val="24"/>
              </w:rPr>
              <w:t>artikulasi</w:t>
            </w:r>
            <w:proofErr w:type="spellEnd"/>
            <w:r>
              <w:rPr>
                <w:rFonts w:ascii="Times New Roman" w:hAnsi="Times New Roman" w:cs="Times New Roman"/>
                <w:sz w:val="24"/>
                <w:szCs w:val="24"/>
              </w:rPr>
              <w:t xml:space="preserve"> </w:t>
            </w:r>
          </w:p>
        </w:tc>
        <w:tc>
          <w:tcPr>
            <w:tcW w:w="1632" w:type="dxa"/>
            <w:vMerge w:val="restart"/>
          </w:tcPr>
          <w:p w:rsidR="00DF158B" w:rsidRDefault="00DF158B" w:rsidP="00DF158B">
            <w:pPr>
              <w:rPr>
                <w:rFonts w:ascii="Times New Roman" w:hAnsi="Times New Roman" w:cs="Times New Roman"/>
                <w:sz w:val="24"/>
                <w:szCs w:val="24"/>
                <w:lang w:val="id-ID"/>
              </w:rPr>
            </w:pPr>
          </w:p>
          <w:p w:rsidR="00DF158B" w:rsidRDefault="009F3881" w:rsidP="00DF158B">
            <w:pPr>
              <w:rPr>
                <w:rFonts w:ascii="Times New Roman" w:hAnsi="Times New Roman" w:cs="Times New Roman"/>
                <w:sz w:val="24"/>
                <w:szCs w:val="24"/>
              </w:rPr>
            </w:pPr>
            <w:r>
              <w:rPr>
                <w:rFonts w:ascii="Times New Roman" w:hAnsi="Times New Roman" w:cs="Times New Roman"/>
                <w:sz w:val="24"/>
                <w:szCs w:val="24"/>
              </w:rPr>
              <w:t>Mengucapkan huruf</w:t>
            </w:r>
          </w:p>
        </w:tc>
        <w:tc>
          <w:tcPr>
            <w:tcW w:w="2270" w:type="dxa"/>
            <w:tcBorders>
              <w:bottom w:val="single" w:sz="4" w:space="0" w:color="auto"/>
            </w:tcBorders>
          </w:tcPr>
          <w:p w:rsidR="00DF158B" w:rsidRDefault="00DF158B" w:rsidP="00210D31">
            <w:pPr>
              <w:rPr>
                <w:rFonts w:ascii="Times New Roman" w:hAnsi="Times New Roman" w:cs="Times New Roman"/>
                <w:sz w:val="24"/>
                <w:szCs w:val="24"/>
              </w:rPr>
            </w:pPr>
          </w:p>
          <w:p w:rsidR="00210D31" w:rsidRDefault="006D45F6" w:rsidP="006D45F6">
            <w:pPr>
              <w:pStyle w:val="ListParagraph"/>
              <w:numPr>
                <w:ilvl w:val="0"/>
                <w:numId w:val="32"/>
              </w:numPr>
              <w:ind w:left="323" w:hanging="272"/>
              <w:rPr>
                <w:rFonts w:ascii="Times New Roman" w:hAnsi="Times New Roman" w:cs="Times New Roman"/>
                <w:sz w:val="24"/>
                <w:szCs w:val="24"/>
              </w:rPr>
            </w:pPr>
            <w:r>
              <w:rPr>
                <w:rFonts w:ascii="Times New Roman" w:hAnsi="Times New Roman" w:cs="Times New Roman"/>
                <w:sz w:val="24"/>
                <w:szCs w:val="24"/>
              </w:rPr>
              <w:t>Vokal</w:t>
            </w:r>
          </w:p>
          <w:p w:rsidR="006D45F6" w:rsidRPr="006D45F6" w:rsidRDefault="006D45F6" w:rsidP="006D45F6">
            <w:pPr>
              <w:pStyle w:val="ListParagraph"/>
              <w:ind w:left="323"/>
              <w:rPr>
                <w:rFonts w:ascii="Times New Roman" w:hAnsi="Times New Roman" w:cs="Times New Roman"/>
                <w:sz w:val="24"/>
                <w:szCs w:val="24"/>
              </w:rPr>
            </w:pPr>
          </w:p>
          <w:p w:rsidR="00DF158B" w:rsidRDefault="00DF158B" w:rsidP="00DF158B">
            <w:pPr>
              <w:rPr>
                <w:rFonts w:ascii="Times New Roman" w:hAnsi="Times New Roman" w:cs="Times New Roman"/>
                <w:sz w:val="24"/>
                <w:szCs w:val="24"/>
              </w:rPr>
            </w:pPr>
            <w:proofErr w:type="spellStart"/>
            <w:r>
              <w:rPr>
                <w:rFonts w:ascii="Times New Roman" w:hAnsi="Times New Roman" w:cs="Times New Roman"/>
                <w:sz w:val="24"/>
                <w:szCs w:val="24"/>
              </w:rPr>
              <w:t>Me</w:t>
            </w:r>
            <w:r w:rsidR="00A558D7">
              <w:rPr>
                <w:rFonts w:ascii="Times New Roman" w:hAnsi="Times New Roman" w:cs="Times New Roman"/>
                <w:sz w:val="24"/>
                <w:szCs w:val="24"/>
              </w:rPr>
              <w:t>mbaca</w:t>
            </w:r>
            <w:proofErr w:type="spellEnd"/>
            <w:r w:rsidR="00A558D7">
              <w:rPr>
                <w:rFonts w:ascii="Times New Roman" w:hAnsi="Times New Roman" w:cs="Times New Roman"/>
                <w:sz w:val="24"/>
                <w:szCs w:val="24"/>
              </w:rPr>
              <w:t xml:space="preserve"> </w:t>
            </w:r>
            <w:proofErr w:type="spellStart"/>
            <w:r w:rsidR="00A558D7">
              <w:rPr>
                <w:rFonts w:ascii="Times New Roman" w:hAnsi="Times New Roman" w:cs="Times New Roman"/>
                <w:sz w:val="24"/>
                <w:szCs w:val="24"/>
              </w:rPr>
              <w:t>nyaring</w:t>
            </w:r>
            <w:proofErr w:type="spellEnd"/>
            <w:r w:rsidR="00A558D7">
              <w:rPr>
                <w:rFonts w:ascii="Times New Roman" w:hAnsi="Times New Roman" w:cs="Times New Roman"/>
                <w:sz w:val="24"/>
                <w:szCs w:val="24"/>
              </w:rPr>
              <w:t xml:space="preserve"> </w:t>
            </w:r>
            <w:r w:rsidR="009F3881">
              <w:rPr>
                <w:rFonts w:ascii="Times New Roman" w:hAnsi="Times New Roman" w:cs="Times New Roman"/>
                <w:sz w:val="24"/>
                <w:szCs w:val="24"/>
              </w:rPr>
              <w:t xml:space="preserve"> </w:t>
            </w:r>
            <w:proofErr w:type="spellStart"/>
            <w:r w:rsidR="009F3881">
              <w:rPr>
                <w:rFonts w:ascii="Times New Roman" w:hAnsi="Times New Roman" w:cs="Times New Roman"/>
                <w:sz w:val="24"/>
                <w:szCs w:val="24"/>
              </w:rPr>
              <w:t>huruf</w:t>
            </w:r>
            <w:proofErr w:type="spellEnd"/>
            <w:r w:rsidR="009F3881">
              <w:rPr>
                <w:rFonts w:ascii="Times New Roman" w:hAnsi="Times New Roman" w:cs="Times New Roman"/>
                <w:sz w:val="24"/>
                <w:szCs w:val="24"/>
              </w:rPr>
              <w:t xml:space="preserve"> vocal a, </w:t>
            </w:r>
            <w:r w:rsidR="00C14440">
              <w:rPr>
                <w:rFonts w:ascii="Times New Roman" w:hAnsi="Times New Roman" w:cs="Times New Roman"/>
                <w:sz w:val="24"/>
                <w:szCs w:val="24"/>
              </w:rPr>
              <w:t>i</w:t>
            </w:r>
            <w:r w:rsidR="009F3881">
              <w:rPr>
                <w:rFonts w:ascii="Times New Roman" w:hAnsi="Times New Roman" w:cs="Times New Roman"/>
                <w:sz w:val="24"/>
                <w:szCs w:val="24"/>
              </w:rPr>
              <w:t>, u, e, o</w:t>
            </w:r>
          </w:p>
          <w:p w:rsidR="006D45F6" w:rsidRDefault="006D45F6" w:rsidP="00DF158B">
            <w:pPr>
              <w:rPr>
                <w:rFonts w:ascii="Times New Roman" w:hAnsi="Times New Roman" w:cs="Times New Roman"/>
                <w:sz w:val="24"/>
                <w:szCs w:val="24"/>
              </w:rPr>
            </w:pPr>
          </w:p>
          <w:p w:rsidR="00D51848" w:rsidRDefault="00D51848" w:rsidP="00DF158B">
            <w:pPr>
              <w:rPr>
                <w:rFonts w:ascii="Times New Roman" w:hAnsi="Times New Roman" w:cs="Times New Roman"/>
                <w:sz w:val="24"/>
                <w:szCs w:val="24"/>
              </w:rPr>
            </w:pPr>
          </w:p>
          <w:p w:rsidR="00D51848" w:rsidRDefault="00D51848" w:rsidP="00DF158B">
            <w:pPr>
              <w:rPr>
                <w:rFonts w:ascii="Times New Roman" w:hAnsi="Times New Roman" w:cs="Times New Roman"/>
                <w:sz w:val="24"/>
                <w:szCs w:val="24"/>
              </w:rPr>
            </w:pPr>
          </w:p>
          <w:p w:rsidR="00D51848" w:rsidRPr="00FD7112" w:rsidRDefault="00D51848" w:rsidP="00DF158B">
            <w:pPr>
              <w:rPr>
                <w:rFonts w:ascii="Times New Roman" w:hAnsi="Times New Roman" w:cs="Times New Roman"/>
                <w:sz w:val="24"/>
                <w:szCs w:val="24"/>
              </w:rPr>
            </w:pPr>
          </w:p>
        </w:tc>
        <w:tc>
          <w:tcPr>
            <w:tcW w:w="1163" w:type="dxa"/>
            <w:tcBorders>
              <w:bottom w:val="single" w:sz="4" w:space="0" w:color="auto"/>
            </w:tcBorders>
          </w:tcPr>
          <w:p w:rsidR="00DF158B" w:rsidRDefault="00DF158B" w:rsidP="00DF158B">
            <w:pPr>
              <w:rPr>
                <w:rFonts w:ascii="Times New Roman" w:hAnsi="Times New Roman" w:cs="Times New Roman"/>
                <w:sz w:val="24"/>
                <w:szCs w:val="24"/>
                <w:lang w:val="id-ID"/>
              </w:rPr>
            </w:pPr>
          </w:p>
          <w:p w:rsidR="00DF158B" w:rsidRDefault="004928E1" w:rsidP="00DF158B">
            <w:pPr>
              <w:rPr>
                <w:rFonts w:ascii="Times New Roman" w:hAnsi="Times New Roman" w:cs="Times New Roman"/>
                <w:sz w:val="24"/>
                <w:szCs w:val="24"/>
              </w:rPr>
            </w:pPr>
            <w:r>
              <w:rPr>
                <w:rFonts w:ascii="Times New Roman" w:hAnsi="Times New Roman" w:cs="Times New Roman"/>
                <w:sz w:val="24"/>
                <w:szCs w:val="24"/>
              </w:rPr>
              <w:t>Tes perbuatan</w:t>
            </w:r>
          </w:p>
        </w:tc>
        <w:tc>
          <w:tcPr>
            <w:tcW w:w="841" w:type="dxa"/>
            <w:tcBorders>
              <w:bottom w:val="single" w:sz="4" w:space="0" w:color="auto"/>
            </w:tcBorders>
          </w:tcPr>
          <w:p w:rsidR="00DF158B" w:rsidRDefault="00DF158B" w:rsidP="00DF158B">
            <w:pPr>
              <w:rPr>
                <w:rFonts w:ascii="Times New Roman" w:hAnsi="Times New Roman" w:cs="Times New Roman"/>
                <w:sz w:val="24"/>
                <w:szCs w:val="24"/>
              </w:rPr>
            </w:pPr>
          </w:p>
          <w:p w:rsidR="00DF158B" w:rsidRDefault="00DF158B" w:rsidP="00DF158B">
            <w:pPr>
              <w:rPr>
                <w:rFonts w:ascii="Times New Roman" w:hAnsi="Times New Roman" w:cs="Times New Roman"/>
                <w:sz w:val="24"/>
                <w:szCs w:val="24"/>
              </w:rPr>
            </w:pPr>
            <w:r>
              <w:rPr>
                <w:rFonts w:ascii="Times New Roman" w:hAnsi="Times New Roman" w:cs="Times New Roman"/>
                <w:sz w:val="24"/>
                <w:szCs w:val="24"/>
              </w:rPr>
              <w:t>1, 2,3</w:t>
            </w:r>
            <w:r w:rsidR="004D12E5">
              <w:rPr>
                <w:rFonts w:ascii="Times New Roman" w:hAnsi="Times New Roman" w:cs="Times New Roman"/>
                <w:sz w:val="24"/>
                <w:szCs w:val="24"/>
              </w:rPr>
              <w:t>, 4, 5</w:t>
            </w:r>
          </w:p>
        </w:tc>
        <w:tc>
          <w:tcPr>
            <w:tcW w:w="840" w:type="dxa"/>
            <w:tcBorders>
              <w:bottom w:val="single" w:sz="4" w:space="0" w:color="auto"/>
            </w:tcBorders>
          </w:tcPr>
          <w:p w:rsidR="00DF158B" w:rsidRDefault="00DF158B" w:rsidP="00DF158B">
            <w:pPr>
              <w:jc w:val="center"/>
              <w:rPr>
                <w:rFonts w:ascii="Times New Roman" w:hAnsi="Times New Roman" w:cs="Times New Roman"/>
                <w:sz w:val="24"/>
                <w:szCs w:val="24"/>
              </w:rPr>
            </w:pPr>
          </w:p>
          <w:p w:rsidR="00DF158B" w:rsidRDefault="004D12E5" w:rsidP="00DF158B">
            <w:pPr>
              <w:jc w:val="center"/>
              <w:rPr>
                <w:rFonts w:ascii="Times New Roman" w:hAnsi="Times New Roman" w:cs="Times New Roman"/>
                <w:sz w:val="24"/>
                <w:szCs w:val="24"/>
              </w:rPr>
            </w:pPr>
            <w:r>
              <w:rPr>
                <w:rFonts w:ascii="Times New Roman" w:hAnsi="Times New Roman" w:cs="Times New Roman"/>
                <w:sz w:val="24"/>
                <w:szCs w:val="24"/>
              </w:rPr>
              <w:t>5</w:t>
            </w:r>
          </w:p>
        </w:tc>
      </w:tr>
      <w:tr w:rsidR="00D51848" w:rsidTr="00D51848">
        <w:trPr>
          <w:trHeight w:val="3598"/>
        </w:trPr>
        <w:tc>
          <w:tcPr>
            <w:tcW w:w="1617" w:type="dxa"/>
            <w:vMerge/>
          </w:tcPr>
          <w:p w:rsidR="00D51848" w:rsidRDefault="00D51848" w:rsidP="00DF158B">
            <w:pPr>
              <w:rPr>
                <w:rFonts w:ascii="Times New Roman" w:hAnsi="Times New Roman" w:cs="Times New Roman"/>
                <w:sz w:val="24"/>
                <w:szCs w:val="24"/>
              </w:rPr>
            </w:pPr>
          </w:p>
        </w:tc>
        <w:tc>
          <w:tcPr>
            <w:tcW w:w="1632" w:type="dxa"/>
            <w:vMerge/>
          </w:tcPr>
          <w:p w:rsidR="00D51848" w:rsidRDefault="00D51848" w:rsidP="00DF158B">
            <w:pPr>
              <w:rPr>
                <w:rFonts w:ascii="Times New Roman" w:hAnsi="Times New Roman" w:cs="Times New Roman"/>
                <w:sz w:val="24"/>
                <w:szCs w:val="24"/>
              </w:rPr>
            </w:pPr>
          </w:p>
        </w:tc>
        <w:tc>
          <w:tcPr>
            <w:tcW w:w="2270" w:type="dxa"/>
            <w:tcBorders>
              <w:top w:val="single" w:sz="4" w:space="0" w:color="auto"/>
            </w:tcBorders>
          </w:tcPr>
          <w:p w:rsidR="00D51848" w:rsidRPr="006D45F6" w:rsidRDefault="00D51848" w:rsidP="006D45F6">
            <w:pPr>
              <w:pStyle w:val="ListParagraph"/>
              <w:numPr>
                <w:ilvl w:val="0"/>
                <w:numId w:val="32"/>
              </w:numPr>
              <w:ind w:left="308" w:hanging="270"/>
              <w:rPr>
                <w:rFonts w:ascii="Times New Roman" w:hAnsi="Times New Roman" w:cs="Times New Roman"/>
                <w:sz w:val="24"/>
                <w:szCs w:val="24"/>
              </w:rPr>
            </w:pPr>
            <w:r>
              <w:rPr>
                <w:rFonts w:ascii="Times New Roman" w:hAnsi="Times New Roman" w:cs="Times New Roman"/>
                <w:sz w:val="24"/>
                <w:szCs w:val="24"/>
              </w:rPr>
              <w:t xml:space="preserve">Suku kata </w:t>
            </w:r>
          </w:p>
          <w:p w:rsidR="00D51848" w:rsidRDefault="00D51848" w:rsidP="00D51848">
            <w:pPr>
              <w:rPr>
                <w:rFonts w:ascii="Times New Roman" w:hAnsi="Times New Roman" w:cs="Times New Roman"/>
                <w:sz w:val="24"/>
                <w:szCs w:val="24"/>
              </w:rPr>
            </w:pP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du, de, do,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we, </w:t>
            </w:r>
            <w:proofErr w:type="spellStart"/>
            <w:r>
              <w:rPr>
                <w:rFonts w:ascii="Times New Roman" w:hAnsi="Times New Roman" w:cs="Times New Roman"/>
                <w:sz w:val="24"/>
                <w:szCs w:val="24"/>
              </w:rPr>
              <w:t>wo</w:t>
            </w:r>
            <w:proofErr w:type="spellEnd"/>
          </w:p>
          <w:p w:rsidR="00D51848" w:rsidRPr="00D51848" w:rsidRDefault="00D51848" w:rsidP="00D51848">
            <w:pPr>
              <w:rPr>
                <w:rFonts w:ascii="Times New Roman" w:hAnsi="Times New Roman" w:cs="Times New Roman"/>
                <w:sz w:val="24"/>
                <w:szCs w:val="24"/>
              </w:rPr>
            </w:pPr>
          </w:p>
        </w:tc>
        <w:tc>
          <w:tcPr>
            <w:tcW w:w="1163" w:type="dxa"/>
            <w:tcBorders>
              <w:top w:val="single" w:sz="4" w:space="0" w:color="auto"/>
            </w:tcBorders>
          </w:tcPr>
          <w:p w:rsidR="00D51848" w:rsidRDefault="00D51848" w:rsidP="00DF158B">
            <w:pPr>
              <w:rPr>
                <w:rFonts w:ascii="Times New Roman" w:hAnsi="Times New Roman" w:cs="Times New Roman"/>
                <w:sz w:val="24"/>
                <w:szCs w:val="24"/>
                <w:lang w:val="id-ID"/>
              </w:rPr>
            </w:pPr>
          </w:p>
          <w:p w:rsidR="00D51848" w:rsidRDefault="00D51848" w:rsidP="00DF158B">
            <w:pPr>
              <w:rPr>
                <w:rFonts w:ascii="Times New Roman" w:hAnsi="Times New Roman" w:cs="Times New Roman"/>
                <w:sz w:val="24"/>
                <w:szCs w:val="24"/>
              </w:rPr>
            </w:pP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p>
        </w:tc>
        <w:tc>
          <w:tcPr>
            <w:tcW w:w="841" w:type="dxa"/>
            <w:tcBorders>
              <w:top w:val="single" w:sz="4" w:space="0" w:color="auto"/>
            </w:tcBorders>
          </w:tcPr>
          <w:p w:rsidR="00D51848" w:rsidRDefault="00D51848" w:rsidP="00DF158B">
            <w:pPr>
              <w:rPr>
                <w:rFonts w:ascii="Times New Roman" w:hAnsi="Times New Roman" w:cs="Times New Roman"/>
                <w:sz w:val="24"/>
                <w:szCs w:val="24"/>
              </w:rPr>
            </w:pPr>
          </w:p>
          <w:p w:rsidR="00D51848" w:rsidRDefault="00D51848" w:rsidP="00DF158B">
            <w:pPr>
              <w:rPr>
                <w:rFonts w:ascii="Times New Roman" w:hAnsi="Times New Roman" w:cs="Times New Roman"/>
                <w:sz w:val="24"/>
                <w:szCs w:val="24"/>
              </w:rPr>
            </w:pPr>
            <w:r>
              <w:rPr>
                <w:rFonts w:ascii="Times New Roman" w:hAnsi="Times New Roman" w:cs="Times New Roman"/>
                <w:sz w:val="24"/>
                <w:szCs w:val="24"/>
              </w:rPr>
              <w:t>6 - 15</w:t>
            </w:r>
          </w:p>
          <w:p w:rsidR="00D51848" w:rsidRDefault="00D51848" w:rsidP="00DF158B">
            <w:pPr>
              <w:rPr>
                <w:rFonts w:ascii="Times New Roman" w:hAnsi="Times New Roman" w:cs="Times New Roman"/>
                <w:sz w:val="24"/>
                <w:szCs w:val="24"/>
              </w:rPr>
            </w:pPr>
            <w:r>
              <w:rPr>
                <w:rFonts w:ascii="Times New Roman" w:hAnsi="Times New Roman" w:cs="Times New Roman"/>
                <w:sz w:val="24"/>
                <w:szCs w:val="24"/>
              </w:rPr>
              <w:t xml:space="preserve"> </w:t>
            </w:r>
          </w:p>
          <w:p w:rsidR="00D51848" w:rsidRDefault="00D51848" w:rsidP="00DF158B">
            <w:pPr>
              <w:rPr>
                <w:rFonts w:ascii="Times New Roman" w:hAnsi="Times New Roman" w:cs="Times New Roman"/>
                <w:sz w:val="24"/>
                <w:szCs w:val="24"/>
              </w:rPr>
            </w:pPr>
            <w:r>
              <w:rPr>
                <w:rFonts w:ascii="Times New Roman" w:hAnsi="Times New Roman" w:cs="Times New Roman"/>
                <w:sz w:val="24"/>
                <w:szCs w:val="24"/>
              </w:rPr>
              <w:t xml:space="preserve"> </w:t>
            </w:r>
          </w:p>
        </w:tc>
        <w:tc>
          <w:tcPr>
            <w:tcW w:w="840" w:type="dxa"/>
            <w:tcBorders>
              <w:top w:val="single" w:sz="4" w:space="0" w:color="auto"/>
            </w:tcBorders>
          </w:tcPr>
          <w:p w:rsidR="00D51848" w:rsidRDefault="00D51848" w:rsidP="00DF158B">
            <w:pPr>
              <w:jc w:val="center"/>
              <w:rPr>
                <w:rFonts w:ascii="Times New Roman" w:hAnsi="Times New Roman" w:cs="Times New Roman"/>
                <w:sz w:val="24"/>
                <w:szCs w:val="24"/>
              </w:rPr>
            </w:pPr>
          </w:p>
          <w:p w:rsidR="00D51848" w:rsidRDefault="00D51848" w:rsidP="00DF158B">
            <w:pPr>
              <w:jc w:val="center"/>
              <w:rPr>
                <w:rFonts w:ascii="Times New Roman" w:hAnsi="Times New Roman" w:cs="Times New Roman"/>
                <w:sz w:val="24"/>
                <w:szCs w:val="24"/>
              </w:rPr>
            </w:pPr>
            <w:r>
              <w:rPr>
                <w:rFonts w:ascii="Times New Roman" w:hAnsi="Times New Roman" w:cs="Times New Roman"/>
                <w:sz w:val="24"/>
                <w:szCs w:val="24"/>
              </w:rPr>
              <w:t>15</w:t>
            </w:r>
          </w:p>
        </w:tc>
      </w:tr>
      <w:tr w:rsidR="00DF158B" w:rsidTr="00100237">
        <w:tc>
          <w:tcPr>
            <w:tcW w:w="7523" w:type="dxa"/>
            <w:gridSpan w:val="5"/>
            <w:shd w:val="clear" w:color="auto" w:fill="FFC000"/>
          </w:tcPr>
          <w:p w:rsidR="00DF158B" w:rsidRDefault="00DF158B" w:rsidP="00DF158B">
            <w:pPr>
              <w:jc w:val="center"/>
              <w:rPr>
                <w:rFonts w:ascii="Times New Roman" w:hAnsi="Times New Roman" w:cs="Times New Roman"/>
                <w:sz w:val="24"/>
                <w:szCs w:val="24"/>
                <w:lang w:val="id-ID"/>
              </w:rPr>
            </w:pPr>
          </w:p>
          <w:p w:rsidR="00DF158B" w:rsidRDefault="00DF158B" w:rsidP="00DF158B">
            <w:pPr>
              <w:jc w:val="center"/>
              <w:rPr>
                <w:rFonts w:ascii="Times New Roman" w:hAnsi="Times New Roman" w:cs="Times New Roman"/>
                <w:sz w:val="24"/>
                <w:szCs w:val="24"/>
              </w:rPr>
            </w:pPr>
            <w:r>
              <w:rPr>
                <w:rFonts w:ascii="Times New Roman" w:hAnsi="Times New Roman" w:cs="Times New Roman"/>
                <w:sz w:val="24"/>
                <w:szCs w:val="24"/>
              </w:rPr>
              <w:t>Jumlah</w:t>
            </w:r>
          </w:p>
        </w:tc>
        <w:tc>
          <w:tcPr>
            <w:tcW w:w="840" w:type="dxa"/>
            <w:shd w:val="clear" w:color="auto" w:fill="FFC000"/>
          </w:tcPr>
          <w:p w:rsidR="00DF158B" w:rsidRDefault="00DF158B" w:rsidP="00DF158B">
            <w:pPr>
              <w:jc w:val="center"/>
              <w:rPr>
                <w:rFonts w:ascii="Times New Roman" w:hAnsi="Times New Roman" w:cs="Times New Roman"/>
                <w:sz w:val="24"/>
                <w:szCs w:val="24"/>
                <w:lang w:val="id-ID"/>
              </w:rPr>
            </w:pPr>
          </w:p>
          <w:p w:rsidR="00DF158B" w:rsidRDefault="00D51848" w:rsidP="00DF158B">
            <w:pPr>
              <w:jc w:val="center"/>
              <w:rPr>
                <w:rFonts w:ascii="Times New Roman" w:hAnsi="Times New Roman" w:cs="Times New Roman"/>
                <w:sz w:val="24"/>
                <w:szCs w:val="24"/>
                <w:lang w:val="id-ID"/>
              </w:rPr>
            </w:pPr>
            <w:r>
              <w:rPr>
                <w:rFonts w:ascii="Times New Roman" w:hAnsi="Times New Roman" w:cs="Times New Roman"/>
                <w:sz w:val="24"/>
                <w:szCs w:val="24"/>
              </w:rPr>
              <w:t>20</w:t>
            </w:r>
          </w:p>
          <w:p w:rsidR="00DF158B" w:rsidRPr="009C6CEC" w:rsidRDefault="00DF158B" w:rsidP="00DF158B">
            <w:pPr>
              <w:jc w:val="center"/>
              <w:rPr>
                <w:rFonts w:ascii="Times New Roman" w:hAnsi="Times New Roman" w:cs="Times New Roman"/>
                <w:sz w:val="24"/>
                <w:szCs w:val="24"/>
                <w:lang w:val="id-ID"/>
              </w:rPr>
            </w:pPr>
          </w:p>
        </w:tc>
      </w:tr>
    </w:tbl>
    <w:p w:rsidR="00220F8B" w:rsidRDefault="00220F8B" w:rsidP="00DF158B">
      <w:pPr>
        <w:spacing w:after="0"/>
        <w:rPr>
          <w:rFonts w:ascii="Times New Roman" w:hAnsi="Times New Roman" w:cs="Times New Roman"/>
          <w:sz w:val="24"/>
          <w:szCs w:val="24"/>
          <w:lang w:val="en-US"/>
        </w:rPr>
      </w:pPr>
    </w:p>
    <w:p w:rsidR="00F13B84" w:rsidRDefault="00F13B84" w:rsidP="00DF158B">
      <w:pPr>
        <w:spacing w:after="0"/>
        <w:rPr>
          <w:rFonts w:ascii="Times New Roman" w:hAnsi="Times New Roman" w:cs="Times New Roman"/>
          <w:sz w:val="24"/>
          <w:szCs w:val="24"/>
          <w:lang w:val="en-US"/>
        </w:rPr>
      </w:pPr>
    </w:p>
    <w:p w:rsidR="00F13B84" w:rsidRDefault="00F13B84" w:rsidP="00DF158B">
      <w:pPr>
        <w:spacing w:after="0"/>
        <w:rPr>
          <w:rFonts w:ascii="Times New Roman" w:hAnsi="Times New Roman" w:cs="Times New Roman"/>
          <w:sz w:val="24"/>
          <w:szCs w:val="24"/>
          <w:lang w:val="en-US"/>
        </w:rPr>
      </w:pPr>
    </w:p>
    <w:p w:rsidR="009B2681" w:rsidRDefault="009B2681" w:rsidP="00DF158B">
      <w:pPr>
        <w:spacing w:after="0"/>
        <w:rPr>
          <w:rFonts w:ascii="Times New Roman" w:hAnsi="Times New Roman" w:cs="Times New Roman"/>
          <w:sz w:val="24"/>
          <w:szCs w:val="24"/>
          <w:lang w:val="en-US"/>
        </w:rPr>
      </w:pPr>
    </w:p>
    <w:p w:rsidR="009B2681" w:rsidRDefault="009B2681" w:rsidP="00DF158B">
      <w:pPr>
        <w:spacing w:after="0"/>
        <w:rPr>
          <w:rFonts w:ascii="Times New Roman" w:hAnsi="Times New Roman" w:cs="Times New Roman"/>
          <w:sz w:val="24"/>
          <w:szCs w:val="24"/>
          <w:lang w:val="en-US"/>
        </w:rPr>
      </w:pPr>
    </w:p>
    <w:p w:rsidR="009B2681" w:rsidRDefault="009B2681" w:rsidP="00DF158B">
      <w:pPr>
        <w:spacing w:after="0"/>
        <w:rPr>
          <w:rFonts w:ascii="Times New Roman" w:hAnsi="Times New Roman" w:cs="Times New Roman"/>
          <w:sz w:val="24"/>
          <w:szCs w:val="24"/>
          <w:lang w:val="en-US"/>
        </w:rPr>
      </w:pPr>
    </w:p>
    <w:p w:rsidR="00F13B84" w:rsidRDefault="00F13B84" w:rsidP="00DF158B">
      <w:pPr>
        <w:spacing w:after="0"/>
        <w:rPr>
          <w:rFonts w:ascii="Times New Roman" w:hAnsi="Times New Roman" w:cs="Times New Roman"/>
          <w:sz w:val="24"/>
          <w:szCs w:val="24"/>
          <w:lang w:val="en-US"/>
        </w:rPr>
      </w:pPr>
    </w:p>
    <w:p w:rsidR="00F13B84" w:rsidRDefault="00F13B84" w:rsidP="00617222">
      <w:pPr>
        <w:spacing w:after="0" w:line="240" w:lineRule="auto"/>
        <w:rPr>
          <w:rFonts w:ascii="Times New Roman" w:hAnsi="Times New Roman" w:cs="Times New Roman"/>
          <w:sz w:val="24"/>
          <w:szCs w:val="24"/>
          <w:lang w:val="en-US"/>
        </w:rPr>
      </w:pPr>
    </w:p>
    <w:p w:rsidR="0018424B" w:rsidRDefault="0018424B" w:rsidP="0061722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Lampiran 4</w:t>
      </w:r>
    </w:p>
    <w:p w:rsidR="0018424B" w:rsidRPr="00185ED9" w:rsidRDefault="0018424B" w:rsidP="00617222">
      <w:pPr>
        <w:spacing w:after="0" w:line="240" w:lineRule="auto"/>
        <w:rPr>
          <w:rFonts w:ascii="Times New Roman" w:hAnsi="Times New Roman" w:cs="Times New Roman"/>
          <w:sz w:val="24"/>
          <w:szCs w:val="24"/>
          <w:lang w:val="en-US"/>
        </w:rPr>
      </w:pPr>
    </w:p>
    <w:p w:rsidR="00DF158B" w:rsidRPr="004A4946" w:rsidRDefault="004B5533" w:rsidP="005C20CA">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 FORMAT INSTRUMEN TES </w:t>
      </w:r>
    </w:p>
    <w:p w:rsidR="00DF158B" w:rsidRPr="004B5533" w:rsidRDefault="00DF158B" w:rsidP="004B5533">
      <w:pPr>
        <w:spacing w:after="0"/>
        <w:ind w:left="2340" w:hanging="2070"/>
        <w:rPr>
          <w:rFonts w:ascii="Times New Roman" w:hAnsi="Times New Roman" w:cs="Times New Roman"/>
          <w:sz w:val="24"/>
          <w:szCs w:val="24"/>
          <w:lang w:val="en-US"/>
        </w:rPr>
      </w:pPr>
      <w:r>
        <w:rPr>
          <w:rFonts w:ascii="Times New Roman" w:hAnsi="Times New Roman" w:cs="Times New Roman"/>
          <w:sz w:val="24"/>
          <w:szCs w:val="24"/>
        </w:rPr>
        <w:t>Satuan Pendi</w:t>
      </w:r>
      <w:r w:rsidR="004B5533">
        <w:rPr>
          <w:rFonts w:ascii="Times New Roman" w:hAnsi="Times New Roman" w:cs="Times New Roman"/>
          <w:sz w:val="24"/>
          <w:szCs w:val="24"/>
        </w:rPr>
        <w:t xml:space="preserve">dikan </w:t>
      </w:r>
      <w:r w:rsidR="004B5533">
        <w:rPr>
          <w:rFonts w:ascii="Times New Roman" w:hAnsi="Times New Roman" w:cs="Times New Roman"/>
          <w:sz w:val="24"/>
          <w:szCs w:val="24"/>
          <w:lang w:val="en-US"/>
        </w:rPr>
        <w:t xml:space="preserve"> </w:t>
      </w:r>
      <w:r w:rsidR="004B5533">
        <w:rPr>
          <w:rFonts w:ascii="Times New Roman" w:hAnsi="Times New Roman" w:cs="Times New Roman"/>
          <w:sz w:val="24"/>
          <w:szCs w:val="24"/>
        </w:rPr>
        <w:t>: S</w:t>
      </w:r>
      <w:r w:rsidR="004B5533">
        <w:rPr>
          <w:rFonts w:ascii="Times New Roman" w:hAnsi="Times New Roman" w:cs="Times New Roman"/>
          <w:sz w:val="24"/>
          <w:szCs w:val="24"/>
          <w:lang w:val="en-US"/>
        </w:rPr>
        <w:t>LB NEGERI PEMBINA TINGKAT PROVINSI SULAWESI SELATAN</w:t>
      </w:r>
    </w:p>
    <w:p w:rsidR="00DF158B" w:rsidRPr="004B5533" w:rsidRDefault="004B5533" w:rsidP="00DF158B">
      <w:pPr>
        <w:spacing w:after="0"/>
        <w:ind w:firstLine="284"/>
        <w:rPr>
          <w:rFonts w:ascii="Times New Roman" w:hAnsi="Times New Roman" w:cs="Times New Roman"/>
          <w:sz w:val="24"/>
          <w:szCs w:val="24"/>
          <w:lang w:val="en-US"/>
        </w:rPr>
      </w:pPr>
      <w:r>
        <w:rPr>
          <w:rFonts w:ascii="Times New Roman" w:hAnsi="Times New Roman" w:cs="Times New Roman"/>
          <w:sz w:val="24"/>
          <w:szCs w:val="24"/>
        </w:rPr>
        <w:t>Mata Pelajaran</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Bahasa Indonesia</w:t>
      </w:r>
    </w:p>
    <w:p w:rsidR="00DF158B" w:rsidRPr="00AA7553" w:rsidRDefault="00DF158B" w:rsidP="00AA7553">
      <w:pPr>
        <w:spacing w:after="0"/>
        <w:ind w:firstLine="284"/>
        <w:rPr>
          <w:rFonts w:ascii="Times New Roman" w:hAnsi="Times New Roman" w:cs="Times New Roman"/>
          <w:sz w:val="24"/>
          <w:szCs w:val="24"/>
        </w:rPr>
      </w:pPr>
      <w:r>
        <w:rPr>
          <w:rFonts w:ascii="Times New Roman" w:hAnsi="Times New Roman" w:cs="Times New Roman"/>
          <w:sz w:val="24"/>
          <w:szCs w:val="24"/>
        </w:rPr>
        <w:t>Materi penelit</w:t>
      </w:r>
      <w:r w:rsidR="00D51907">
        <w:rPr>
          <w:rFonts w:ascii="Times New Roman" w:hAnsi="Times New Roman" w:cs="Times New Roman"/>
          <w:sz w:val="24"/>
          <w:szCs w:val="24"/>
        </w:rPr>
        <w:t>ian</w:t>
      </w:r>
      <w:r w:rsidR="00D51907">
        <w:rPr>
          <w:rFonts w:ascii="Times New Roman" w:hAnsi="Times New Roman" w:cs="Times New Roman"/>
          <w:sz w:val="24"/>
          <w:szCs w:val="24"/>
        </w:rPr>
        <w:tab/>
        <w:t xml:space="preserve">: </w:t>
      </w:r>
      <w:r w:rsidR="00D51907">
        <w:rPr>
          <w:rFonts w:ascii="Times New Roman" w:hAnsi="Times New Roman" w:cs="Times New Roman"/>
          <w:sz w:val="24"/>
          <w:szCs w:val="24"/>
          <w:lang w:val="en-US"/>
        </w:rPr>
        <w:t>P</w:t>
      </w:r>
      <w:r w:rsidR="004B5533">
        <w:rPr>
          <w:rFonts w:ascii="Times New Roman" w:hAnsi="Times New Roman" w:cs="Times New Roman"/>
          <w:sz w:val="24"/>
          <w:szCs w:val="24"/>
        </w:rPr>
        <w:t>en</w:t>
      </w:r>
      <w:proofErr w:type="spellStart"/>
      <w:r w:rsidR="00D51907">
        <w:rPr>
          <w:rFonts w:ascii="Times New Roman" w:hAnsi="Times New Roman" w:cs="Times New Roman"/>
          <w:sz w:val="24"/>
          <w:szCs w:val="24"/>
          <w:lang w:val="en-US"/>
        </w:rPr>
        <w:t>gucap</w:t>
      </w:r>
      <w:r w:rsidR="004B5533">
        <w:rPr>
          <w:rFonts w:ascii="Times New Roman" w:hAnsi="Times New Roman" w:cs="Times New Roman"/>
          <w:sz w:val="24"/>
          <w:szCs w:val="24"/>
          <w:lang w:val="en-US"/>
        </w:rPr>
        <w:t>an</w:t>
      </w:r>
      <w:proofErr w:type="spellEnd"/>
      <w:r w:rsidR="004B5533">
        <w:rPr>
          <w:rFonts w:ascii="Times New Roman" w:hAnsi="Times New Roman" w:cs="Times New Roman"/>
          <w:sz w:val="24"/>
          <w:szCs w:val="24"/>
          <w:lang w:val="en-US"/>
        </w:rPr>
        <w:t xml:space="preserve"> </w:t>
      </w:r>
      <w:proofErr w:type="spellStart"/>
      <w:r w:rsidR="004B5533">
        <w:rPr>
          <w:rFonts w:ascii="Times New Roman" w:hAnsi="Times New Roman" w:cs="Times New Roman"/>
          <w:sz w:val="24"/>
          <w:szCs w:val="24"/>
          <w:lang w:val="en-US"/>
        </w:rPr>
        <w:t>Huruf</w:t>
      </w:r>
      <w:proofErr w:type="spellEnd"/>
      <w:r>
        <w:rPr>
          <w:rFonts w:ascii="Times New Roman" w:hAnsi="Times New Roman" w:cs="Times New Roman"/>
          <w:sz w:val="24"/>
          <w:szCs w:val="24"/>
        </w:rPr>
        <w:t xml:space="preserve">                 </w:t>
      </w:r>
      <w:r w:rsidR="004B5533">
        <w:rPr>
          <w:rFonts w:ascii="Times New Roman" w:hAnsi="Times New Roman" w:cs="Times New Roman"/>
          <w:sz w:val="24"/>
          <w:szCs w:val="24"/>
        </w:rPr>
        <w:t xml:space="preserve">                      </w:t>
      </w:r>
    </w:p>
    <w:p w:rsidR="00DF158B" w:rsidRPr="004B5533" w:rsidRDefault="004B5533" w:rsidP="00DF158B">
      <w:pPr>
        <w:spacing w:after="0"/>
        <w:ind w:firstLine="284"/>
        <w:rPr>
          <w:rFonts w:ascii="Times New Roman" w:hAnsi="Times New Roman" w:cs="Times New Roman"/>
          <w:sz w:val="24"/>
          <w:szCs w:val="24"/>
          <w:lang w:val="en-US"/>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Dasar II</w:t>
      </w:r>
    </w:p>
    <w:p w:rsidR="00DF158B" w:rsidRPr="004B5533" w:rsidRDefault="004B5533" w:rsidP="00DF158B">
      <w:pPr>
        <w:spacing w:after="0"/>
        <w:ind w:firstLine="284"/>
        <w:rPr>
          <w:rFonts w:ascii="Times New Roman" w:hAnsi="Times New Roman" w:cs="Times New Roman"/>
          <w:sz w:val="24"/>
          <w:szCs w:val="24"/>
          <w:lang w:val="en-US"/>
        </w:rPr>
      </w:pPr>
      <w:r>
        <w:rPr>
          <w:rFonts w:ascii="Times New Roman" w:hAnsi="Times New Roman" w:cs="Times New Roman"/>
          <w:sz w:val="24"/>
          <w:szCs w:val="24"/>
        </w:rPr>
        <w:t>Nama Murid</w:t>
      </w:r>
      <w:r>
        <w:rPr>
          <w:rFonts w:ascii="Times New Roman" w:hAnsi="Times New Roman" w:cs="Times New Roman"/>
          <w:sz w:val="24"/>
          <w:szCs w:val="24"/>
        </w:rPr>
        <w:tab/>
        <w:t>:</w:t>
      </w:r>
      <w:r>
        <w:rPr>
          <w:rFonts w:ascii="Times New Roman" w:hAnsi="Times New Roman" w:cs="Times New Roman"/>
          <w:sz w:val="24"/>
          <w:szCs w:val="24"/>
          <w:lang w:val="en-US"/>
        </w:rPr>
        <w:t xml:space="preserve"> </w:t>
      </w:r>
    </w:p>
    <w:p w:rsidR="00FB22A6" w:rsidRDefault="003C791C" w:rsidP="00F13B84">
      <w:pPr>
        <w:spacing w:after="0"/>
        <w:ind w:firstLine="284"/>
        <w:rPr>
          <w:rFonts w:ascii="Times New Roman" w:hAnsi="Times New Roman" w:cs="Times New Roman"/>
          <w:sz w:val="24"/>
          <w:szCs w:val="24"/>
          <w:lang w:val="en-US"/>
        </w:rPr>
      </w:pPr>
      <w:r>
        <w:rPr>
          <w:rFonts w:ascii="Times New Roman" w:hAnsi="Times New Roman" w:cs="Times New Roman"/>
          <w:sz w:val="24"/>
          <w:szCs w:val="24"/>
        </w:rPr>
        <w:t>Hari / tanggal</w:t>
      </w:r>
      <w:r>
        <w:rPr>
          <w:rFonts w:ascii="Times New Roman" w:hAnsi="Times New Roman" w:cs="Times New Roman"/>
          <w:sz w:val="24"/>
          <w:szCs w:val="24"/>
        </w:rPr>
        <w:tab/>
        <w:t xml:space="preserve">: </w:t>
      </w:r>
    </w:p>
    <w:p w:rsidR="00FB22A6" w:rsidRPr="00FB22A6" w:rsidRDefault="00FB22A6" w:rsidP="00F13B84">
      <w:pPr>
        <w:spacing w:after="0"/>
        <w:rPr>
          <w:rFonts w:ascii="Times New Roman" w:hAnsi="Times New Roman" w:cs="Times New Roman"/>
          <w:sz w:val="24"/>
          <w:szCs w:val="24"/>
          <w:lang w:val="en-US"/>
        </w:rPr>
      </w:pPr>
    </w:p>
    <w:tbl>
      <w:tblPr>
        <w:tblStyle w:val="TableGrid"/>
        <w:tblW w:w="9058" w:type="dxa"/>
        <w:tblInd w:w="108" w:type="dxa"/>
        <w:tblLayout w:type="fixed"/>
        <w:tblLook w:val="04A0"/>
      </w:tblPr>
      <w:tblGrid>
        <w:gridCol w:w="1260"/>
        <w:gridCol w:w="3510"/>
        <w:gridCol w:w="1494"/>
        <w:gridCol w:w="1556"/>
        <w:gridCol w:w="1238"/>
      </w:tblGrid>
      <w:tr w:rsidR="005C20CA" w:rsidTr="00100237">
        <w:trPr>
          <w:trHeight w:val="504"/>
        </w:trPr>
        <w:tc>
          <w:tcPr>
            <w:tcW w:w="1260" w:type="dxa"/>
            <w:vMerge w:val="restart"/>
            <w:shd w:val="clear" w:color="auto" w:fill="FFC000"/>
            <w:vAlign w:val="center"/>
          </w:tcPr>
          <w:p w:rsidR="005C20CA" w:rsidRPr="005C20CA" w:rsidRDefault="005C20CA" w:rsidP="005C20CA">
            <w:pPr>
              <w:spacing w:line="480" w:lineRule="auto"/>
              <w:jc w:val="center"/>
              <w:rPr>
                <w:rFonts w:ascii="Times New Roman" w:hAnsi="Times New Roman" w:cs="Times New Roman"/>
                <w:b/>
                <w:sz w:val="24"/>
                <w:szCs w:val="24"/>
              </w:rPr>
            </w:pPr>
            <w:r w:rsidRPr="005C20CA">
              <w:rPr>
                <w:rFonts w:ascii="Times New Roman" w:hAnsi="Times New Roman" w:cs="Times New Roman"/>
                <w:b/>
                <w:sz w:val="24"/>
                <w:szCs w:val="24"/>
              </w:rPr>
              <w:t>No.</w:t>
            </w:r>
          </w:p>
        </w:tc>
        <w:tc>
          <w:tcPr>
            <w:tcW w:w="3510" w:type="dxa"/>
            <w:vMerge w:val="restart"/>
            <w:shd w:val="clear" w:color="auto" w:fill="FFC000"/>
            <w:vAlign w:val="center"/>
          </w:tcPr>
          <w:p w:rsidR="005C20CA" w:rsidRPr="005C20CA" w:rsidRDefault="005C20CA" w:rsidP="005C20CA">
            <w:pPr>
              <w:spacing w:line="480" w:lineRule="auto"/>
              <w:jc w:val="center"/>
              <w:rPr>
                <w:rFonts w:ascii="Times New Roman" w:hAnsi="Times New Roman" w:cs="Times New Roman"/>
                <w:b/>
                <w:sz w:val="24"/>
                <w:szCs w:val="24"/>
              </w:rPr>
            </w:pPr>
            <w:r w:rsidRPr="005C20CA">
              <w:rPr>
                <w:rFonts w:ascii="Times New Roman" w:hAnsi="Times New Roman" w:cs="Times New Roman"/>
                <w:b/>
                <w:sz w:val="24"/>
                <w:szCs w:val="24"/>
              </w:rPr>
              <w:t>Item Tes</w:t>
            </w:r>
          </w:p>
        </w:tc>
        <w:tc>
          <w:tcPr>
            <w:tcW w:w="4288" w:type="dxa"/>
            <w:gridSpan w:val="3"/>
            <w:tcBorders>
              <w:bottom w:val="single" w:sz="4" w:space="0" w:color="auto"/>
            </w:tcBorders>
            <w:shd w:val="clear" w:color="auto" w:fill="FFC000"/>
            <w:vAlign w:val="center"/>
          </w:tcPr>
          <w:p w:rsidR="005C20CA" w:rsidRPr="005C20CA" w:rsidRDefault="005C20CA" w:rsidP="005C20CA">
            <w:pPr>
              <w:spacing w:line="480" w:lineRule="auto"/>
              <w:jc w:val="center"/>
              <w:rPr>
                <w:rFonts w:ascii="Times New Roman" w:hAnsi="Times New Roman" w:cs="Times New Roman"/>
                <w:b/>
                <w:sz w:val="24"/>
                <w:szCs w:val="24"/>
              </w:rPr>
            </w:pPr>
            <w:r w:rsidRPr="005C20CA">
              <w:rPr>
                <w:rFonts w:ascii="Times New Roman" w:hAnsi="Times New Roman" w:cs="Times New Roman"/>
                <w:b/>
                <w:sz w:val="24"/>
                <w:szCs w:val="24"/>
              </w:rPr>
              <w:t>Kriteria Penilaian</w:t>
            </w:r>
          </w:p>
        </w:tc>
      </w:tr>
      <w:tr w:rsidR="008C2972" w:rsidTr="00100237">
        <w:trPr>
          <w:trHeight w:val="583"/>
        </w:trPr>
        <w:tc>
          <w:tcPr>
            <w:tcW w:w="1260" w:type="dxa"/>
            <w:vMerge/>
            <w:shd w:val="clear" w:color="auto" w:fill="FFC000"/>
            <w:vAlign w:val="center"/>
          </w:tcPr>
          <w:p w:rsidR="005C20CA" w:rsidRPr="005C20CA" w:rsidRDefault="005C20CA" w:rsidP="005C20CA">
            <w:pPr>
              <w:spacing w:line="480" w:lineRule="auto"/>
              <w:jc w:val="center"/>
              <w:rPr>
                <w:rFonts w:ascii="Times New Roman" w:hAnsi="Times New Roman" w:cs="Times New Roman"/>
                <w:b/>
                <w:sz w:val="24"/>
                <w:szCs w:val="24"/>
              </w:rPr>
            </w:pPr>
          </w:p>
        </w:tc>
        <w:tc>
          <w:tcPr>
            <w:tcW w:w="3510" w:type="dxa"/>
            <w:vMerge/>
            <w:shd w:val="clear" w:color="auto" w:fill="FFC000"/>
            <w:vAlign w:val="center"/>
          </w:tcPr>
          <w:p w:rsidR="005C20CA" w:rsidRPr="005C20CA" w:rsidRDefault="005C20CA" w:rsidP="005C20CA">
            <w:pPr>
              <w:spacing w:line="480" w:lineRule="auto"/>
              <w:jc w:val="center"/>
              <w:rPr>
                <w:rFonts w:ascii="Times New Roman" w:hAnsi="Times New Roman" w:cs="Times New Roman"/>
                <w:b/>
                <w:sz w:val="24"/>
                <w:szCs w:val="24"/>
              </w:rPr>
            </w:pPr>
          </w:p>
        </w:tc>
        <w:tc>
          <w:tcPr>
            <w:tcW w:w="1494" w:type="dxa"/>
            <w:tcBorders>
              <w:top w:val="single" w:sz="4" w:space="0" w:color="auto"/>
              <w:right w:val="single" w:sz="4" w:space="0" w:color="auto"/>
            </w:tcBorders>
            <w:shd w:val="clear" w:color="auto" w:fill="FFC000"/>
            <w:vAlign w:val="center"/>
          </w:tcPr>
          <w:p w:rsidR="005C20CA" w:rsidRPr="005C20CA" w:rsidRDefault="005C20CA" w:rsidP="005C20CA">
            <w:pPr>
              <w:spacing w:line="360" w:lineRule="auto"/>
              <w:jc w:val="center"/>
              <w:rPr>
                <w:rFonts w:ascii="Times New Roman" w:hAnsi="Times New Roman" w:cs="Times New Roman"/>
                <w:b/>
                <w:sz w:val="24"/>
                <w:szCs w:val="24"/>
              </w:rPr>
            </w:pPr>
            <w:r w:rsidRPr="005C20CA">
              <w:rPr>
                <w:rFonts w:ascii="Times New Roman" w:hAnsi="Times New Roman" w:cs="Times New Roman"/>
                <w:b/>
                <w:sz w:val="24"/>
                <w:szCs w:val="24"/>
              </w:rPr>
              <w:t>Tidak Mampu</w:t>
            </w:r>
          </w:p>
        </w:tc>
        <w:tc>
          <w:tcPr>
            <w:tcW w:w="1556" w:type="dxa"/>
            <w:tcBorders>
              <w:top w:val="single" w:sz="4" w:space="0" w:color="auto"/>
              <w:right w:val="single" w:sz="4" w:space="0" w:color="auto"/>
            </w:tcBorders>
            <w:shd w:val="clear" w:color="auto" w:fill="FFC000"/>
            <w:vAlign w:val="center"/>
          </w:tcPr>
          <w:p w:rsidR="005C20CA" w:rsidRPr="005C20CA" w:rsidRDefault="005C20CA" w:rsidP="005C20CA">
            <w:pPr>
              <w:spacing w:line="360" w:lineRule="auto"/>
              <w:jc w:val="center"/>
              <w:rPr>
                <w:rFonts w:ascii="Times New Roman" w:hAnsi="Times New Roman" w:cs="Times New Roman"/>
                <w:b/>
                <w:sz w:val="24"/>
                <w:szCs w:val="24"/>
              </w:rPr>
            </w:pPr>
            <w:r w:rsidRPr="005C20CA">
              <w:rPr>
                <w:rFonts w:ascii="Times New Roman" w:hAnsi="Times New Roman" w:cs="Times New Roman"/>
                <w:b/>
                <w:sz w:val="24"/>
                <w:szCs w:val="24"/>
              </w:rPr>
              <w:t>Mampu</w:t>
            </w:r>
            <w:r>
              <w:rPr>
                <w:rFonts w:ascii="Times New Roman" w:hAnsi="Times New Roman" w:cs="Times New Roman"/>
                <w:b/>
                <w:sz w:val="24"/>
                <w:szCs w:val="24"/>
              </w:rPr>
              <w:t xml:space="preserve"> dengan Bantuan</w:t>
            </w:r>
          </w:p>
        </w:tc>
        <w:tc>
          <w:tcPr>
            <w:tcW w:w="1238" w:type="dxa"/>
            <w:tcBorders>
              <w:top w:val="single" w:sz="4" w:space="0" w:color="auto"/>
              <w:right w:val="single" w:sz="4" w:space="0" w:color="auto"/>
            </w:tcBorders>
            <w:shd w:val="clear" w:color="auto" w:fill="FFC000"/>
          </w:tcPr>
          <w:p w:rsidR="005C20CA" w:rsidRPr="005C20CA" w:rsidRDefault="005C20CA" w:rsidP="005C20C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Mampu dengan Benar</w:t>
            </w:r>
          </w:p>
        </w:tc>
      </w:tr>
      <w:tr w:rsidR="008C2972" w:rsidTr="008C2972">
        <w:tc>
          <w:tcPr>
            <w:tcW w:w="1260" w:type="dxa"/>
          </w:tcPr>
          <w:p w:rsidR="008C2972" w:rsidRDefault="008C2972" w:rsidP="008C2972">
            <w:pPr>
              <w:pStyle w:val="ListParagraph"/>
              <w:numPr>
                <w:ilvl w:val="0"/>
                <w:numId w:val="37"/>
              </w:numPr>
              <w:spacing w:line="480" w:lineRule="auto"/>
              <w:rPr>
                <w:rFonts w:ascii="Times New Roman" w:hAnsi="Times New Roman" w:cs="Times New Roman"/>
                <w:sz w:val="24"/>
                <w:szCs w:val="24"/>
              </w:rPr>
            </w:pPr>
          </w:p>
          <w:p w:rsidR="005C20CA" w:rsidRPr="008C2972" w:rsidRDefault="005C20CA" w:rsidP="008C2972">
            <w:pPr>
              <w:pStyle w:val="ListParagraph"/>
            </w:pPr>
          </w:p>
        </w:tc>
        <w:tc>
          <w:tcPr>
            <w:tcW w:w="3510" w:type="dxa"/>
          </w:tcPr>
          <w:p w:rsidR="005C20CA" w:rsidRDefault="00BA54D7" w:rsidP="00CD25B8">
            <w:pPr>
              <w:spacing w:line="360" w:lineRule="auto"/>
              <w:rPr>
                <w:rFonts w:ascii="Times New Roman" w:hAnsi="Times New Roman" w:cs="Times New Roman"/>
                <w:sz w:val="24"/>
                <w:szCs w:val="24"/>
              </w:rPr>
            </w:pPr>
            <w:r>
              <w:rPr>
                <w:rFonts w:ascii="Times New Roman" w:hAnsi="Times New Roman" w:cs="Times New Roman"/>
                <w:sz w:val="24"/>
                <w:szCs w:val="24"/>
              </w:rPr>
              <w:t>Mengucapkan</w:t>
            </w:r>
            <w:r w:rsidR="005C20CA">
              <w:rPr>
                <w:rFonts w:ascii="Times New Roman" w:hAnsi="Times New Roman" w:cs="Times New Roman"/>
                <w:sz w:val="24"/>
                <w:szCs w:val="24"/>
              </w:rPr>
              <w:t xml:space="preserve"> huruf vocal </w:t>
            </w:r>
          </w:p>
          <w:p w:rsidR="008C2972" w:rsidRDefault="00BA54D7" w:rsidP="008C2972">
            <w:pPr>
              <w:pStyle w:val="ListParagraph"/>
              <w:numPr>
                <w:ilvl w:val="0"/>
                <w:numId w:val="38"/>
              </w:numPr>
              <w:spacing w:line="360" w:lineRule="auto"/>
              <w:ind w:left="306" w:hanging="270"/>
              <w:rPr>
                <w:rFonts w:ascii="Times New Roman" w:hAnsi="Times New Roman" w:cs="Times New Roman"/>
                <w:sz w:val="24"/>
                <w:szCs w:val="24"/>
              </w:rPr>
            </w:pPr>
            <w:proofErr w:type="spellStart"/>
            <w:r w:rsidRPr="008C2972">
              <w:rPr>
                <w:rFonts w:ascii="Times New Roman" w:hAnsi="Times New Roman" w:cs="Times New Roman"/>
                <w:sz w:val="24"/>
                <w:szCs w:val="24"/>
              </w:rPr>
              <w:t>Mengucapkan</w:t>
            </w:r>
            <w:proofErr w:type="spellEnd"/>
            <w:r w:rsidR="008C2972">
              <w:rPr>
                <w:rFonts w:ascii="Times New Roman" w:hAnsi="Times New Roman" w:cs="Times New Roman"/>
                <w:sz w:val="24"/>
                <w:szCs w:val="24"/>
              </w:rPr>
              <w:t xml:space="preserve"> </w:t>
            </w:r>
            <w:proofErr w:type="spellStart"/>
            <w:r w:rsidR="008C2972">
              <w:rPr>
                <w:rFonts w:ascii="Times New Roman" w:hAnsi="Times New Roman" w:cs="Times New Roman"/>
                <w:sz w:val="24"/>
                <w:szCs w:val="24"/>
              </w:rPr>
              <w:t>huruf</w:t>
            </w:r>
            <w:r w:rsidR="005C20CA" w:rsidRPr="008C2972">
              <w:rPr>
                <w:rFonts w:ascii="Times New Roman" w:hAnsi="Times New Roman" w:cs="Times New Roman"/>
                <w:sz w:val="24"/>
                <w:szCs w:val="24"/>
              </w:rPr>
              <w:t>‘a</w:t>
            </w:r>
            <w:proofErr w:type="spellEnd"/>
            <w:r w:rsidR="005C20CA" w:rsidRPr="008C2972">
              <w:rPr>
                <w:rFonts w:ascii="Times New Roman" w:hAnsi="Times New Roman" w:cs="Times New Roman"/>
                <w:sz w:val="24"/>
                <w:szCs w:val="24"/>
              </w:rPr>
              <w:t>’</w:t>
            </w:r>
          </w:p>
          <w:p w:rsidR="008C2972" w:rsidRDefault="00BA54D7" w:rsidP="008C2972">
            <w:pPr>
              <w:pStyle w:val="ListParagraph"/>
              <w:numPr>
                <w:ilvl w:val="0"/>
                <w:numId w:val="38"/>
              </w:numPr>
              <w:spacing w:line="360" w:lineRule="auto"/>
              <w:ind w:left="306" w:hanging="270"/>
              <w:rPr>
                <w:rFonts w:ascii="Times New Roman" w:hAnsi="Times New Roman" w:cs="Times New Roman"/>
                <w:sz w:val="24"/>
                <w:szCs w:val="24"/>
              </w:rPr>
            </w:pPr>
            <w:proofErr w:type="spellStart"/>
            <w:r w:rsidRPr="008C2972">
              <w:rPr>
                <w:rFonts w:ascii="Times New Roman" w:hAnsi="Times New Roman" w:cs="Times New Roman"/>
                <w:sz w:val="24"/>
                <w:szCs w:val="24"/>
              </w:rPr>
              <w:t>Mengucapkan</w:t>
            </w:r>
            <w:proofErr w:type="spellEnd"/>
            <w:r w:rsidR="005C20CA" w:rsidRPr="008C2972">
              <w:rPr>
                <w:rFonts w:ascii="Times New Roman" w:hAnsi="Times New Roman" w:cs="Times New Roman"/>
                <w:sz w:val="24"/>
                <w:szCs w:val="24"/>
              </w:rPr>
              <w:t xml:space="preserve"> huruf ‘i’</w:t>
            </w:r>
          </w:p>
          <w:p w:rsidR="008C2972" w:rsidRDefault="00BA54D7" w:rsidP="008C2972">
            <w:pPr>
              <w:pStyle w:val="ListParagraph"/>
              <w:numPr>
                <w:ilvl w:val="0"/>
                <w:numId w:val="38"/>
              </w:numPr>
              <w:spacing w:line="360" w:lineRule="auto"/>
              <w:ind w:left="306" w:hanging="270"/>
              <w:rPr>
                <w:rFonts w:ascii="Times New Roman" w:hAnsi="Times New Roman" w:cs="Times New Roman"/>
                <w:sz w:val="24"/>
                <w:szCs w:val="24"/>
              </w:rPr>
            </w:pPr>
            <w:proofErr w:type="spellStart"/>
            <w:r w:rsidRPr="008C2972">
              <w:rPr>
                <w:rFonts w:ascii="Times New Roman" w:hAnsi="Times New Roman" w:cs="Times New Roman"/>
                <w:sz w:val="24"/>
                <w:szCs w:val="24"/>
              </w:rPr>
              <w:t>Mengucapkan</w:t>
            </w:r>
            <w:proofErr w:type="spellEnd"/>
            <w:r w:rsidR="008C2972">
              <w:rPr>
                <w:rFonts w:ascii="Times New Roman" w:hAnsi="Times New Roman" w:cs="Times New Roman"/>
                <w:sz w:val="24"/>
                <w:szCs w:val="24"/>
              </w:rPr>
              <w:t xml:space="preserve"> </w:t>
            </w:r>
            <w:proofErr w:type="spellStart"/>
            <w:r w:rsidR="008C2972">
              <w:rPr>
                <w:rFonts w:ascii="Times New Roman" w:hAnsi="Times New Roman" w:cs="Times New Roman"/>
                <w:sz w:val="24"/>
                <w:szCs w:val="24"/>
              </w:rPr>
              <w:t>huruf</w:t>
            </w:r>
            <w:r w:rsidR="005C20CA" w:rsidRPr="008C2972">
              <w:rPr>
                <w:rFonts w:ascii="Times New Roman" w:hAnsi="Times New Roman" w:cs="Times New Roman"/>
                <w:sz w:val="24"/>
                <w:szCs w:val="24"/>
              </w:rPr>
              <w:t>‘u</w:t>
            </w:r>
            <w:proofErr w:type="spellEnd"/>
            <w:r w:rsidR="005C20CA" w:rsidRPr="008C2972">
              <w:rPr>
                <w:rFonts w:ascii="Times New Roman" w:hAnsi="Times New Roman" w:cs="Times New Roman"/>
                <w:sz w:val="24"/>
                <w:szCs w:val="24"/>
              </w:rPr>
              <w:t>’</w:t>
            </w:r>
          </w:p>
          <w:p w:rsidR="008C2972" w:rsidRDefault="00BA54D7" w:rsidP="008C2972">
            <w:pPr>
              <w:pStyle w:val="ListParagraph"/>
              <w:numPr>
                <w:ilvl w:val="0"/>
                <w:numId w:val="38"/>
              </w:numPr>
              <w:spacing w:line="360" w:lineRule="auto"/>
              <w:ind w:left="306" w:hanging="270"/>
              <w:rPr>
                <w:rFonts w:ascii="Times New Roman" w:hAnsi="Times New Roman" w:cs="Times New Roman"/>
                <w:sz w:val="24"/>
                <w:szCs w:val="24"/>
              </w:rPr>
            </w:pPr>
            <w:proofErr w:type="spellStart"/>
            <w:r w:rsidRPr="008C2972">
              <w:rPr>
                <w:rFonts w:ascii="Times New Roman" w:hAnsi="Times New Roman" w:cs="Times New Roman"/>
                <w:sz w:val="24"/>
                <w:szCs w:val="24"/>
              </w:rPr>
              <w:t>Mengucapkan</w:t>
            </w:r>
            <w:proofErr w:type="spellEnd"/>
            <w:r w:rsidR="008C2972">
              <w:rPr>
                <w:rFonts w:ascii="Times New Roman" w:hAnsi="Times New Roman" w:cs="Times New Roman"/>
                <w:sz w:val="24"/>
                <w:szCs w:val="24"/>
              </w:rPr>
              <w:t xml:space="preserve"> </w:t>
            </w:r>
            <w:proofErr w:type="spellStart"/>
            <w:r w:rsidR="008C2972">
              <w:rPr>
                <w:rFonts w:ascii="Times New Roman" w:hAnsi="Times New Roman" w:cs="Times New Roman"/>
                <w:sz w:val="24"/>
                <w:szCs w:val="24"/>
              </w:rPr>
              <w:t>huruf‘e</w:t>
            </w:r>
            <w:proofErr w:type="spellEnd"/>
            <w:r w:rsidR="005C20CA" w:rsidRPr="008C2972">
              <w:rPr>
                <w:rFonts w:ascii="Times New Roman" w:hAnsi="Times New Roman" w:cs="Times New Roman"/>
                <w:sz w:val="24"/>
                <w:szCs w:val="24"/>
              </w:rPr>
              <w:t>’</w:t>
            </w:r>
          </w:p>
          <w:p w:rsidR="005C20CA" w:rsidRPr="008C2972" w:rsidRDefault="00BA54D7" w:rsidP="008C2972">
            <w:pPr>
              <w:pStyle w:val="ListParagraph"/>
              <w:numPr>
                <w:ilvl w:val="0"/>
                <w:numId w:val="38"/>
              </w:numPr>
              <w:spacing w:line="360" w:lineRule="auto"/>
              <w:ind w:left="306" w:hanging="270"/>
              <w:rPr>
                <w:rFonts w:ascii="Times New Roman" w:hAnsi="Times New Roman" w:cs="Times New Roman"/>
                <w:sz w:val="24"/>
                <w:szCs w:val="24"/>
              </w:rPr>
            </w:pPr>
            <w:proofErr w:type="spellStart"/>
            <w:r w:rsidRPr="008C2972">
              <w:rPr>
                <w:rFonts w:ascii="Times New Roman" w:hAnsi="Times New Roman" w:cs="Times New Roman"/>
                <w:sz w:val="24"/>
                <w:szCs w:val="24"/>
              </w:rPr>
              <w:t>Mengucapkan</w:t>
            </w:r>
            <w:proofErr w:type="spellEnd"/>
            <w:r w:rsidR="008C2972">
              <w:rPr>
                <w:rFonts w:ascii="Times New Roman" w:hAnsi="Times New Roman" w:cs="Times New Roman"/>
                <w:sz w:val="24"/>
                <w:szCs w:val="24"/>
              </w:rPr>
              <w:t xml:space="preserve"> </w:t>
            </w:r>
            <w:proofErr w:type="spellStart"/>
            <w:r w:rsidR="008C2972">
              <w:rPr>
                <w:rFonts w:ascii="Times New Roman" w:hAnsi="Times New Roman" w:cs="Times New Roman"/>
                <w:sz w:val="24"/>
                <w:szCs w:val="24"/>
              </w:rPr>
              <w:t>huruf</w:t>
            </w:r>
            <w:r w:rsidR="005C20CA" w:rsidRPr="008C2972">
              <w:rPr>
                <w:rFonts w:ascii="Times New Roman" w:hAnsi="Times New Roman" w:cs="Times New Roman"/>
                <w:sz w:val="24"/>
                <w:szCs w:val="24"/>
              </w:rPr>
              <w:t>‘o</w:t>
            </w:r>
            <w:proofErr w:type="spellEnd"/>
            <w:r w:rsidR="005C20CA" w:rsidRPr="008C2972">
              <w:rPr>
                <w:rFonts w:ascii="Times New Roman" w:hAnsi="Times New Roman" w:cs="Times New Roman"/>
                <w:sz w:val="24"/>
                <w:szCs w:val="24"/>
              </w:rPr>
              <w:t>’</w:t>
            </w:r>
          </w:p>
        </w:tc>
        <w:tc>
          <w:tcPr>
            <w:tcW w:w="1494" w:type="dxa"/>
          </w:tcPr>
          <w:p w:rsidR="005C20CA" w:rsidRDefault="005C20CA" w:rsidP="00DF158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56" w:type="dxa"/>
          </w:tcPr>
          <w:p w:rsidR="005C20CA" w:rsidRDefault="005C20CA" w:rsidP="00DF158B">
            <w:pPr>
              <w:spacing w:line="480" w:lineRule="auto"/>
              <w:rPr>
                <w:rFonts w:ascii="Times New Roman" w:hAnsi="Times New Roman" w:cs="Times New Roman"/>
                <w:sz w:val="24"/>
                <w:szCs w:val="24"/>
              </w:rPr>
            </w:pPr>
          </w:p>
        </w:tc>
        <w:tc>
          <w:tcPr>
            <w:tcW w:w="1238" w:type="dxa"/>
          </w:tcPr>
          <w:p w:rsidR="005C20CA" w:rsidRDefault="005C20CA" w:rsidP="00DF158B">
            <w:pPr>
              <w:spacing w:line="480" w:lineRule="auto"/>
              <w:rPr>
                <w:rFonts w:ascii="Times New Roman" w:hAnsi="Times New Roman" w:cs="Times New Roman"/>
                <w:sz w:val="24"/>
                <w:szCs w:val="24"/>
              </w:rPr>
            </w:pPr>
          </w:p>
        </w:tc>
      </w:tr>
      <w:tr w:rsidR="008C2972" w:rsidTr="008C2972">
        <w:tc>
          <w:tcPr>
            <w:tcW w:w="1260" w:type="dxa"/>
          </w:tcPr>
          <w:p w:rsidR="005C20CA" w:rsidRPr="008C2972" w:rsidRDefault="005C20CA" w:rsidP="008C2972">
            <w:pPr>
              <w:pStyle w:val="ListParagraph"/>
              <w:numPr>
                <w:ilvl w:val="0"/>
                <w:numId w:val="37"/>
              </w:numPr>
              <w:spacing w:line="480" w:lineRule="auto"/>
              <w:rPr>
                <w:rFonts w:ascii="Times New Roman" w:hAnsi="Times New Roman" w:cs="Times New Roman"/>
                <w:sz w:val="24"/>
                <w:szCs w:val="24"/>
              </w:rPr>
            </w:pPr>
          </w:p>
        </w:tc>
        <w:tc>
          <w:tcPr>
            <w:tcW w:w="3510" w:type="dxa"/>
          </w:tcPr>
          <w:p w:rsidR="005C20CA" w:rsidRDefault="00BA54D7" w:rsidP="00CD25B8">
            <w:pPr>
              <w:spacing w:line="360" w:lineRule="auto"/>
              <w:rPr>
                <w:rFonts w:ascii="Times New Roman" w:hAnsi="Times New Roman" w:cs="Times New Roman"/>
                <w:sz w:val="24"/>
                <w:szCs w:val="24"/>
              </w:rPr>
            </w:pPr>
            <w:r>
              <w:rPr>
                <w:rFonts w:ascii="Times New Roman" w:hAnsi="Times New Roman" w:cs="Times New Roman"/>
                <w:sz w:val="24"/>
                <w:szCs w:val="24"/>
              </w:rPr>
              <w:t>Mengucapkan</w:t>
            </w:r>
            <w:r w:rsidR="005C20CA">
              <w:rPr>
                <w:rFonts w:ascii="Times New Roman" w:hAnsi="Times New Roman" w:cs="Times New Roman"/>
                <w:sz w:val="24"/>
                <w:szCs w:val="24"/>
              </w:rPr>
              <w:t xml:space="preserve"> suku kata</w:t>
            </w:r>
          </w:p>
          <w:p w:rsidR="005C20CA" w:rsidRDefault="00BA54D7" w:rsidP="00D51848">
            <w:pPr>
              <w:pStyle w:val="ListParagraph"/>
              <w:numPr>
                <w:ilvl w:val="0"/>
                <w:numId w:val="38"/>
              </w:numPr>
              <w:spacing w:line="360" w:lineRule="auto"/>
              <w:ind w:left="306" w:hanging="270"/>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r w:rsidR="005C20CA">
              <w:rPr>
                <w:rFonts w:ascii="Times New Roman" w:hAnsi="Times New Roman" w:cs="Times New Roman"/>
                <w:sz w:val="24"/>
                <w:szCs w:val="24"/>
              </w:rPr>
              <w:t>‘ba</w:t>
            </w:r>
            <w:proofErr w:type="spellEnd"/>
            <w:r w:rsidR="005C20CA">
              <w:rPr>
                <w:rFonts w:ascii="Times New Roman" w:hAnsi="Times New Roman" w:cs="Times New Roman"/>
                <w:sz w:val="24"/>
                <w:szCs w:val="24"/>
              </w:rPr>
              <w:t>’</w:t>
            </w:r>
          </w:p>
          <w:p w:rsidR="005C20CA" w:rsidRDefault="00BA54D7" w:rsidP="00D51848">
            <w:pPr>
              <w:pStyle w:val="ListParagraph"/>
              <w:numPr>
                <w:ilvl w:val="0"/>
                <w:numId w:val="38"/>
              </w:numPr>
              <w:spacing w:line="360" w:lineRule="auto"/>
              <w:ind w:left="306" w:hanging="270"/>
              <w:rPr>
                <w:rFonts w:ascii="Times New Roman" w:hAnsi="Times New Roman" w:cs="Times New Roman"/>
                <w:sz w:val="24"/>
                <w:szCs w:val="24"/>
              </w:rPr>
            </w:pPr>
            <w:r>
              <w:rPr>
                <w:rFonts w:ascii="Times New Roman" w:hAnsi="Times New Roman" w:cs="Times New Roman"/>
                <w:sz w:val="24"/>
                <w:szCs w:val="24"/>
              </w:rPr>
              <w:t>Mengucapkan</w:t>
            </w:r>
            <w:r w:rsidR="005C20CA">
              <w:rPr>
                <w:rFonts w:ascii="Times New Roman" w:hAnsi="Times New Roman" w:cs="Times New Roman"/>
                <w:sz w:val="24"/>
                <w:szCs w:val="24"/>
              </w:rPr>
              <w:t xml:space="preserve"> suku kata ‘bi’</w:t>
            </w:r>
          </w:p>
          <w:p w:rsidR="005C20CA" w:rsidRDefault="00BA54D7" w:rsidP="00D51848">
            <w:pPr>
              <w:pStyle w:val="ListParagraph"/>
              <w:numPr>
                <w:ilvl w:val="0"/>
                <w:numId w:val="38"/>
              </w:numPr>
              <w:spacing w:line="360" w:lineRule="auto"/>
              <w:ind w:left="306" w:hanging="270"/>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5C20CA">
              <w:rPr>
                <w:rFonts w:ascii="Times New Roman" w:hAnsi="Times New Roman" w:cs="Times New Roman"/>
                <w:sz w:val="24"/>
                <w:szCs w:val="24"/>
              </w:rPr>
              <w:t xml:space="preserve"> </w:t>
            </w:r>
            <w:proofErr w:type="spellStart"/>
            <w:r w:rsidR="005C20CA">
              <w:rPr>
                <w:rFonts w:ascii="Times New Roman" w:hAnsi="Times New Roman" w:cs="Times New Roman"/>
                <w:sz w:val="24"/>
                <w:szCs w:val="24"/>
              </w:rPr>
              <w:t>suku</w:t>
            </w:r>
            <w:proofErr w:type="spellEnd"/>
            <w:r w:rsidR="005C20CA">
              <w:rPr>
                <w:rFonts w:ascii="Times New Roman" w:hAnsi="Times New Roman" w:cs="Times New Roman"/>
                <w:sz w:val="24"/>
                <w:szCs w:val="24"/>
              </w:rPr>
              <w:t xml:space="preserve"> </w:t>
            </w:r>
            <w:proofErr w:type="spellStart"/>
            <w:r w:rsidR="005C20CA">
              <w:rPr>
                <w:rFonts w:ascii="Times New Roman" w:hAnsi="Times New Roman" w:cs="Times New Roman"/>
                <w:sz w:val="24"/>
                <w:szCs w:val="24"/>
              </w:rPr>
              <w:t>kata</w:t>
            </w:r>
            <w:proofErr w:type="spellEnd"/>
            <w:r w:rsidR="005C20CA">
              <w:rPr>
                <w:rFonts w:ascii="Times New Roman" w:hAnsi="Times New Roman" w:cs="Times New Roman"/>
                <w:sz w:val="24"/>
                <w:szCs w:val="24"/>
              </w:rPr>
              <w:t xml:space="preserve"> ‘</w:t>
            </w:r>
            <w:proofErr w:type="spellStart"/>
            <w:r w:rsidR="005C20CA">
              <w:rPr>
                <w:rFonts w:ascii="Times New Roman" w:hAnsi="Times New Roman" w:cs="Times New Roman"/>
                <w:sz w:val="24"/>
                <w:szCs w:val="24"/>
              </w:rPr>
              <w:t>bu</w:t>
            </w:r>
            <w:proofErr w:type="spellEnd"/>
            <w:r w:rsidR="005C20CA">
              <w:rPr>
                <w:rFonts w:ascii="Times New Roman" w:hAnsi="Times New Roman" w:cs="Times New Roman"/>
                <w:sz w:val="24"/>
                <w:szCs w:val="24"/>
              </w:rPr>
              <w:t>’</w:t>
            </w:r>
          </w:p>
          <w:p w:rsidR="00D51848" w:rsidRDefault="00BA54D7" w:rsidP="00D51848">
            <w:pPr>
              <w:pStyle w:val="ListParagraph"/>
              <w:numPr>
                <w:ilvl w:val="0"/>
                <w:numId w:val="38"/>
              </w:numPr>
              <w:spacing w:line="360" w:lineRule="auto"/>
              <w:ind w:left="306" w:hanging="270"/>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5C20CA">
              <w:rPr>
                <w:rFonts w:ascii="Times New Roman" w:hAnsi="Times New Roman" w:cs="Times New Roman"/>
                <w:sz w:val="24"/>
                <w:szCs w:val="24"/>
              </w:rPr>
              <w:t xml:space="preserve"> </w:t>
            </w:r>
            <w:proofErr w:type="spellStart"/>
            <w:r w:rsidR="005C20CA">
              <w:rPr>
                <w:rFonts w:ascii="Times New Roman" w:hAnsi="Times New Roman" w:cs="Times New Roman"/>
                <w:sz w:val="24"/>
                <w:szCs w:val="24"/>
              </w:rPr>
              <w:t>suku</w:t>
            </w:r>
            <w:proofErr w:type="spellEnd"/>
            <w:r w:rsidR="005C20CA">
              <w:rPr>
                <w:rFonts w:ascii="Times New Roman" w:hAnsi="Times New Roman" w:cs="Times New Roman"/>
                <w:sz w:val="24"/>
                <w:szCs w:val="24"/>
              </w:rPr>
              <w:t xml:space="preserve"> kata ‘be’</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D51848">
              <w:rPr>
                <w:rFonts w:ascii="Times New Roman" w:hAnsi="Times New Roman" w:cs="Times New Roman"/>
                <w:sz w:val="24"/>
                <w:szCs w:val="24"/>
              </w:rPr>
              <w:t>Mengucapkan</w:t>
            </w:r>
            <w:proofErr w:type="spellEnd"/>
            <w:r w:rsidR="005C20CA" w:rsidRPr="00D51848">
              <w:rPr>
                <w:rFonts w:ascii="Times New Roman" w:hAnsi="Times New Roman" w:cs="Times New Roman"/>
                <w:sz w:val="24"/>
                <w:szCs w:val="24"/>
              </w:rPr>
              <w:t xml:space="preserve"> </w:t>
            </w:r>
            <w:proofErr w:type="spellStart"/>
            <w:r w:rsidR="005C20CA" w:rsidRPr="00D51848">
              <w:rPr>
                <w:rFonts w:ascii="Times New Roman" w:hAnsi="Times New Roman" w:cs="Times New Roman"/>
                <w:sz w:val="24"/>
                <w:szCs w:val="24"/>
              </w:rPr>
              <w:t>suku</w:t>
            </w:r>
            <w:proofErr w:type="spellEnd"/>
            <w:r w:rsidR="005C20CA" w:rsidRPr="00D51848">
              <w:rPr>
                <w:rFonts w:ascii="Times New Roman" w:hAnsi="Times New Roman" w:cs="Times New Roman"/>
                <w:sz w:val="24"/>
                <w:szCs w:val="24"/>
              </w:rPr>
              <w:t xml:space="preserve"> </w:t>
            </w:r>
            <w:proofErr w:type="spellStart"/>
            <w:r w:rsidR="005C20CA" w:rsidRPr="00D51848">
              <w:rPr>
                <w:rFonts w:ascii="Times New Roman" w:hAnsi="Times New Roman" w:cs="Times New Roman"/>
                <w:sz w:val="24"/>
                <w:szCs w:val="24"/>
              </w:rPr>
              <w:t>kata</w:t>
            </w:r>
            <w:proofErr w:type="spellEnd"/>
            <w:r w:rsidR="005C20CA" w:rsidRPr="00D51848">
              <w:rPr>
                <w:rFonts w:ascii="Times New Roman" w:hAnsi="Times New Roman" w:cs="Times New Roman"/>
                <w:sz w:val="24"/>
                <w:szCs w:val="24"/>
              </w:rPr>
              <w:t xml:space="preserve"> ‘</w:t>
            </w:r>
            <w:proofErr w:type="spellStart"/>
            <w:r w:rsidR="005C20CA" w:rsidRPr="00D51848">
              <w:rPr>
                <w:rFonts w:ascii="Times New Roman" w:hAnsi="Times New Roman" w:cs="Times New Roman"/>
                <w:sz w:val="24"/>
                <w:szCs w:val="24"/>
              </w:rPr>
              <w:t>bo</w:t>
            </w:r>
            <w:proofErr w:type="spellEnd"/>
            <w:r w:rsidR="005C20CA" w:rsidRPr="00D51848">
              <w:rPr>
                <w:rFonts w:ascii="Times New Roman" w:hAnsi="Times New Roman" w:cs="Times New Roman"/>
                <w:sz w:val="24"/>
                <w:szCs w:val="24"/>
              </w:rPr>
              <w:t>’</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A85BF3">
              <w:rPr>
                <w:rFonts w:ascii="Times New Roman" w:hAnsi="Times New Roman" w:cs="Times New Roman"/>
                <w:sz w:val="24"/>
                <w:szCs w:val="24"/>
              </w:rPr>
              <w:t>Mengucapkan</w:t>
            </w:r>
            <w:proofErr w:type="spellEnd"/>
            <w:r w:rsidR="005C20CA" w:rsidRPr="00A85BF3">
              <w:rPr>
                <w:rFonts w:ascii="Times New Roman" w:hAnsi="Times New Roman" w:cs="Times New Roman"/>
                <w:sz w:val="24"/>
                <w:szCs w:val="24"/>
              </w:rPr>
              <w:t xml:space="preserve"> </w:t>
            </w:r>
            <w:proofErr w:type="spellStart"/>
            <w:r w:rsidR="005C20CA" w:rsidRPr="00A85BF3">
              <w:rPr>
                <w:rFonts w:ascii="Times New Roman" w:hAnsi="Times New Roman" w:cs="Times New Roman"/>
                <w:sz w:val="24"/>
                <w:szCs w:val="24"/>
              </w:rPr>
              <w:t>suku</w:t>
            </w:r>
            <w:proofErr w:type="spellEnd"/>
            <w:r w:rsidR="005C20CA" w:rsidRPr="00A85BF3">
              <w:rPr>
                <w:rFonts w:ascii="Times New Roman" w:hAnsi="Times New Roman" w:cs="Times New Roman"/>
                <w:sz w:val="24"/>
                <w:szCs w:val="24"/>
              </w:rPr>
              <w:t xml:space="preserve"> </w:t>
            </w:r>
            <w:proofErr w:type="spellStart"/>
            <w:r w:rsidR="005C20CA" w:rsidRPr="00A85BF3">
              <w:rPr>
                <w:rFonts w:ascii="Times New Roman" w:hAnsi="Times New Roman" w:cs="Times New Roman"/>
                <w:sz w:val="24"/>
                <w:szCs w:val="24"/>
              </w:rPr>
              <w:t>kata</w:t>
            </w:r>
            <w:proofErr w:type="spellEnd"/>
            <w:r w:rsidR="005C20CA" w:rsidRPr="00A85BF3">
              <w:rPr>
                <w:rFonts w:ascii="Times New Roman" w:hAnsi="Times New Roman" w:cs="Times New Roman"/>
                <w:sz w:val="24"/>
                <w:szCs w:val="24"/>
              </w:rPr>
              <w:t xml:space="preserve"> ‘</w:t>
            </w:r>
            <w:proofErr w:type="spellStart"/>
            <w:r w:rsidR="005C20CA" w:rsidRPr="00A85BF3">
              <w:rPr>
                <w:rFonts w:ascii="Times New Roman" w:hAnsi="Times New Roman" w:cs="Times New Roman"/>
                <w:sz w:val="24"/>
                <w:szCs w:val="24"/>
              </w:rPr>
              <w:t>da</w:t>
            </w:r>
            <w:proofErr w:type="spellEnd"/>
            <w:r w:rsidR="005C20CA" w:rsidRPr="00A85BF3">
              <w:rPr>
                <w:rFonts w:ascii="Times New Roman" w:hAnsi="Times New Roman" w:cs="Times New Roman"/>
                <w:sz w:val="24"/>
                <w:szCs w:val="24"/>
              </w:rPr>
              <w:t>’</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A85BF3">
              <w:rPr>
                <w:rFonts w:ascii="Times New Roman" w:hAnsi="Times New Roman" w:cs="Times New Roman"/>
                <w:sz w:val="24"/>
                <w:szCs w:val="24"/>
              </w:rPr>
              <w:t>Mengucapkan</w:t>
            </w:r>
            <w:proofErr w:type="spellEnd"/>
            <w:r w:rsidR="005C20CA" w:rsidRPr="00A85BF3">
              <w:rPr>
                <w:rFonts w:ascii="Times New Roman" w:hAnsi="Times New Roman" w:cs="Times New Roman"/>
                <w:sz w:val="24"/>
                <w:szCs w:val="24"/>
              </w:rPr>
              <w:t xml:space="preserve"> suku kata ‘di’</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r w:rsidRPr="00A85BF3">
              <w:rPr>
                <w:rFonts w:ascii="Times New Roman" w:hAnsi="Times New Roman" w:cs="Times New Roman"/>
                <w:sz w:val="24"/>
                <w:szCs w:val="24"/>
              </w:rPr>
              <w:t>Mengucapkan</w:t>
            </w:r>
            <w:r w:rsidR="005C20CA" w:rsidRPr="00A85BF3">
              <w:rPr>
                <w:rFonts w:ascii="Times New Roman" w:hAnsi="Times New Roman" w:cs="Times New Roman"/>
                <w:sz w:val="24"/>
                <w:szCs w:val="24"/>
              </w:rPr>
              <w:t xml:space="preserve"> suku kata ‘du’</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r w:rsidRPr="00A85BF3">
              <w:rPr>
                <w:rFonts w:ascii="Times New Roman" w:hAnsi="Times New Roman" w:cs="Times New Roman"/>
                <w:sz w:val="24"/>
                <w:szCs w:val="24"/>
              </w:rPr>
              <w:t>Mengucapkan</w:t>
            </w:r>
            <w:r w:rsidR="005C20CA" w:rsidRPr="00A85BF3">
              <w:rPr>
                <w:rFonts w:ascii="Times New Roman" w:hAnsi="Times New Roman" w:cs="Times New Roman"/>
                <w:sz w:val="24"/>
                <w:szCs w:val="24"/>
              </w:rPr>
              <w:t xml:space="preserve"> suku kata ‘de’</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r w:rsidRPr="00A85BF3">
              <w:rPr>
                <w:rFonts w:ascii="Times New Roman" w:hAnsi="Times New Roman" w:cs="Times New Roman"/>
                <w:sz w:val="24"/>
                <w:szCs w:val="24"/>
              </w:rPr>
              <w:t>Mengucapkan</w:t>
            </w:r>
            <w:r w:rsidR="005C20CA" w:rsidRPr="00A85BF3">
              <w:rPr>
                <w:rFonts w:ascii="Times New Roman" w:hAnsi="Times New Roman" w:cs="Times New Roman"/>
                <w:sz w:val="24"/>
                <w:szCs w:val="24"/>
              </w:rPr>
              <w:t xml:space="preserve"> suku kata ‘do’</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A85BF3">
              <w:rPr>
                <w:rFonts w:ascii="Times New Roman" w:hAnsi="Times New Roman" w:cs="Times New Roman"/>
                <w:sz w:val="24"/>
                <w:szCs w:val="24"/>
              </w:rPr>
              <w:t>Mengucapkan</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suku</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kata</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wa</w:t>
            </w:r>
            <w:proofErr w:type="spellEnd"/>
            <w:r w:rsidR="005C20CA" w:rsidRPr="00A85BF3">
              <w:rPr>
                <w:rFonts w:ascii="Times New Roman" w:hAnsi="Times New Roman" w:cs="Times New Roman"/>
                <w:sz w:val="24"/>
                <w:szCs w:val="24"/>
              </w:rPr>
              <w:t>’</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A85BF3">
              <w:rPr>
                <w:rFonts w:ascii="Times New Roman" w:hAnsi="Times New Roman" w:cs="Times New Roman"/>
                <w:sz w:val="24"/>
                <w:szCs w:val="24"/>
              </w:rPr>
              <w:lastRenderedPageBreak/>
              <w:t>Mengucapkan</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suku</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kata</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wi</w:t>
            </w:r>
            <w:proofErr w:type="spellEnd"/>
            <w:r w:rsidR="005C20CA" w:rsidRPr="00A85BF3">
              <w:rPr>
                <w:rFonts w:ascii="Times New Roman" w:hAnsi="Times New Roman" w:cs="Times New Roman"/>
                <w:sz w:val="24"/>
                <w:szCs w:val="24"/>
              </w:rPr>
              <w:t>’</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A85BF3">
              <w:rPr>
                <w:rFonts w:ascii="Times New Roman" w:hAnsi="Times New Roman" w:cs="Times New Roman"/>
                <w:sz w:val="24"/>
                <w:szCs w:val="24"/>
              </w:rPr>
              <w:t>Mengucapkan</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suku</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kata</w:t>
            </w:r>
            <w:proofErr w:type="spellEnd"/>
            <w:r w:rsidR="008E1A55"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wu</w:t>
            </w:r>
            <w:proofErr w:type="spellEnd"/>
            <w:r w:rsidR="005C20CA" w:rsidRPr="00A85BF3">
              <w:rPr>
                <w:rFonts w:ascii="Times New Roman" w:hAnsi="Times New Roman" w:cs="Times New Roman"/>
                <w:sz w:val="24"/>
                <w:szCs w:val="24"/>
              </w:rPr>
              <w:t>’</w:t>
            </w:r>
          </w:p>
          <w:p w:rsid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r w:rsidRPr="00A85BF3">
              <w:rPr>
                <w:rFonts w:ascii="Times New Roman" w:hAnsi="Times New Roman" w:cs="Times New Roman"/>
                <w:sz w:val="24"/>
                <w:szCs w:val="24"/>
              </w:rPr>
              <w:t>Mengucapkan</w:t>
            </w:r>
            <w:r w:rsidR="008E1A55" w:rsidRPr="00A85BF3">
              <w:rPr>
                <w:rFonts w:ascii="Times New Roman" w:hAnsi="Times New Roman" w:cs="Times New Roman"/>
                <w:sz w:val="24"/>
                <w:szCs w:val="24"/>
              </w:rPr>
              <w:t xml:space="preserve"> suku kata ‘we</w:t>
            </w:r>
            <w:r w:rsidR="005C20CA" w:rsidRPr="00A85BF3">
              <w:rPr>
                <w:rFonts w:ascii="Times New Roman" w:hAnsi="Times New Roman" w:cs="Times New Roman"/>
                <w:sz w:val="24"/>
                <w:szCs w:val="24"/>
              </w:rPr>
              <w:t>’</w:t>
            </w:r>
          </w:p>
          <w:p w:rsidR="005C20CA" w:rsidRPr="00A85BF3" w:rsidRDefault="00BA54D7" w:rsidP="00A85BF3">
            <w:pPr>
              <w:pStyle w:val="ListParagraph"/>
              <w:numPr>
                <w:ilvl w:val="0"/>
                <w:numId w:val="38"/>
              </w:numPr>
              <w:spacing w:line="360" w:lineRule="auto"/>
              <w:ind w:left="306" w:hanging="414"/>
              <w:rPr>
                <w:rFonts w:ascii="Times New Roman" w:hAnsi="Times New Roman" w:cs="Times New Roman"/>
                <w:sz w:val="24"/>
                <w:szCs w:val="24"/>
              </w:rPr>
            </w:pPr>
            <w:proofErr w:type="spellStart"/>
            <w:r w:rsidRPr="00A85BF3">
              <w:rPr>
                <w:rFonts w:ascii="Times New Roman" w:hAnsi="Times New Roman" w:cs="Times New Roman"/>
                <w:sz w:val="24"/>
                <w:szCs w:val="24"/>
              </w:rPr>
              <w:t>Mengucapkan</w:t>
            </w:r>
            <w:proofErr w:type="spellEnd"/>
            <w:r w:rsidR="005C20CA" w:rsidRPr="00A85BF3">
              <w:rPr>
                <w:rFonts w:ascii="Times New Roman" w:hAnsi="Times New Roman" w:cs="Times New Roman"/>
                <w:sz w:val="24"/>
                <w:szCs w:val="24"/>
              </w:rPr>
              <w:t xml:space="preserve"> </w:t>
            </w:r>
            <w:proofErr w:type="spellStart"/>
            <w:r w:rsidR="005C20CA" w:rsidRPr="00A85BF3">
              <w:rPr>
                <w:rFonts w:ascii="Times New Roman" w:hAnsi="Times New Roman" w:cs="Times New Roman"/>
                <w:sz w:val="24"/>
                <w:szCs w:val="24"/>
              </w:rPr>
              <w:t>suku</w:t>
            </w:r>
            <w:proofErr w:type="spellEnd"/>
            <w:r w:rsidR="005C20CA" w:rsidRPr="00A85BF3">
              <w:rPr>
                <w:rFonts w:ascii="Times New Roman" w:hAnsi="Times New Roman" w:cs="Times New Roman"/>
                <w:sz w:val="24"/>
                <w:szCs w:val="24"/>
              </w:rPr>
              <w:t xml:space="preserve"> </w:t>
            </w:r>
            <w:proofErr w:type="spellStart"/>
            <w:r w:rsidR="005C20CA" w:rsidRPr="00A85BF3">
              <w:rPr>
                <w:rFonts w:ascii="Times New Roman" w:hAnsi="Times New Roman" w:cs="Times New Roman"/>
                <w:sz w:val="24"/>
                <w:szCs w:val="24"/>
              </w:rPr>
              <w:t>kata</w:t>
            </w:r>
            <w:proofErr w:type="spellEnd"/>
            <w:r w:rsidR="005C20CA" w:rsidRPr="00A85BF3">
              <w:rPr>
                <w:rFonts w:ascii="Times New Roman" w:hAnsi="Times New Roman" w:cs="Times New Roman"/>
                <w:sz w:val="24"/>
                <w:szCs w:val="24"/>
              </w:rPr>
              <w:t xml:space="preserve"> ‘</w:t>
            </w:r>
            <w:proofErr w:type="spellStart"/>
            <w:r w:rsidR="008E1A55" w:rsidRPr="00A85BF3">
              <w:rPr>
                <w:rFonts w:ascii="Times New Roman" w:hAnsi="Times New Roman" w:cs="Times New Roman"/>
                <w:sz w:val="24"/>
                <w:szCs w:val="24"/>
              </w:rPr>
              <w:t>wo</w:t>
            </w:r>
            <w:proofErr w:type="spellEnd"/>
            <w:r w:rsidR="008E1A55" w:rsidRPr="00A85BF3">
              <w:rPr>
                <w:rFonts w:ascii="Times New Roman" w:hAnsi="Times New Roman" w:cs="Times New Roman"/>
                <w:sz w:val="24"/>
                <w:szCs w:val="24"/>
              </w:rPr>
              <w:t>’</w:t>
            </w:r>
          </w:p>
        </w:tc>
        <w:tc>
          <w:tcPr>
            <w:tcW w:w="1494" w:type="dxa"/>
          </w:tcPr>
          <w:p w:rsidR="005C20CA" w:rsidRDefault="005C20CA" w:rsidP="00DF158B">
            <w:pPr>
              <w:spacing w:line="480" w:lineRule="auto"/>
              <w:rPr>
                <w:rFonts w:ascii="Times New Roman" w:hAnsi="Times New Roman" w:cs="Times New Roman"/>
                <w:sz w:val="24"/>
                <w:szCs w:val="24"/>
              </w:rPr>
            </w:pPr>
          </w:p>
        </w:tc>
        <w:tc>
          <w:tcPr>
            <w:tcW w:w="1556" w:type="dxa"/>
          </w:tcPr>
          <w:p w:rsidR="005C20CA" w:rsidRDefault="005C20CA" w:rsidP="00DF158B">
            <w:pPr>
              <w:spacing w:line="480" w:lineRule="auto"/>
              <w:rPr>
                <w:rFonts w:ascii="Times New Roman" w:hAnsi="Times New Roman" w:cs="Times New Roman"/>
                <w:sz w:val="24"/>
                <w:szCs w:val="24"/>
              </w:rPr>
            </w:pPr>
          </w:p>
        </w:tc>
        <w:tc>
          <w:tcPr>
            <w:tcW w:w="1238" w:type="dxa"/>
          </w:tcPr>
          <w:p w:rsidR="005C20CA" w:rsidRDefault="005C20CA" w:rsidP="00DF158B">
            <w:pPr>
              <w:spacing w:line="480" w:lineRule="auto"/>
              <w:rPr>
                <w:rFonts w:ascii="Times New Roman" w:hAnsi="Times New Roman" w:cs="Times New Roman"/>
                <w:sz w:val="24"/>
                <w:szCs w:val="24"/>
              </w:rPr>
            </w:pPr>
          </w:p>
        </w:tc>
      </w:tr>
      <w:tr w:rsidR="00D51848" w:rsidTr="00D51848">
        <w:tc>
          <w:tcPr>
            <w:tcW w:w="1260" w:type="dxa"/>
          </w:tcPr>
          <w:p w:rsidR="00D51848" w:rsidRPr="00D51848" w:rsidRDefault="00D51848" w:rsidP="00D51848">
            <w:pPr>
              <w:spacing w:line="480" w:lineRule="auto"/>
              <w:rPr>
                <w:rFonts w:ascii="Times New Roman" w:hAnsi="Times New Roman" w:cs="Times New Roman"/>
                <w:sz w:val="24"/>
                <w:szCs w:val="24"/>
              </w:rPr>
            </w:pPr>
          </w:p>
        </w:tc>
        <w:tc>
          <w:tcPr>
            <w:tcW w:w="3510" w:type="dxa"/>
          </w:tcPr>
          <w:p w:rsidR="00D51848" w:rsidRPr="00D51848" w:rsidRDefault="00D51848" w:rsidP="00D5184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p>
        </w:tc>
        <w:tc>
          <w:tcPr>
            <w:tcW w:w="4288" w:type="dxa"/>
            <w:gridSpan w:val="3"/>
          </w:tcPr>
          <w:p w:rsidR="00D51848" w:rsidRDefault="00D51848" w:rsidP="00FE6E29">
            <w:pPr>
              <w:spacing w:line="480" w:lineRule="auto"/>
              <w:jc w:val="center"/>
              <w:rPr>
                <w:rFonts w:ascii="Times New Roman" w:hAnsi="Times New Roman" w:cs="Times New Roman"/>
                <w:sz w:val="24"/>
                <w:szCs w:val="24"/>
              </w:rPr>
            </w:pPr>
          </w:p>
        </w:tc>
      </w:tr>
    </w:tbl>
    <w:p w:rsidR="00A558D7" w:rsidRDefault="00A558D7" w:rsidP="00DF158B">
      <w:pPr>
        <w:spacing w:after="0" w:line="480" w:lineRule="auto"/>
        <w:rPr>
          <w:rFonts w:ascii="Times New Roman" w:hAnsi="Times New Roman" w:cs="Times New Roman"/>
          <w:sz w:val="24"/>
          <w:szCs w:val="24"/>
          <w:lang w:val="en-US"/>
        </w:rPr>
      </w:pPr>
    </w:p>
    <w:p w:rsidR="00F13B84" w:rsidRDefault="00F13B84" w:rsidP="00DF158B">
      <w:pPr>
        <w:spacing w:after="0" w:line="480" w:lineRule="auto"/>
        <w:rPr>
          <w:rFonts w:ascii="Times New Roman" w:hAnsi="Times New Roman" w:cs="Times New Roman"/>
          <w:sz w:val="24"/>
          <w:szCs w:val="24"/>
          <w:lang w:val="en-US"/>
        </w:rPr>
      </w:pPr>
    </w:p>
    <w:p w:rsidR="00CD25B8" w:rsidRDefault="00CD25B8"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A85BF3" w:rsidRDefault="00A85BF3" w:rsidP="00DF158B">
      <w:pPr>
        <w:spacing w:after="0" w:line="480" w:lineRule="auto"/>
        <w:rPr>
          <w:rFonts w:ascii="Times New Roman" w:hAnsi="Times New Roman" w:cs="Times New Roman"/>
          <w:sz w:val="24"/>
          <w:szCs w:val="24"/>
          <w:lang w:val="en-US"/>
        </w:rPr>
      </w:pPr>
    </w:p>
    <w:p w:rsidR="00A85BF3" w:rsidRDefault="00A85BF3" w:rsidP="00DF158B">
      <w:pPr>
        <w:spacing w:after="0" w:line="480" w:lineRule="auto"/>
        <w:rPr>
          <w:rFonts w:ascii="Times New Roman" w:hAnsi="Times New Roman" w:cs="Times New Roman"/>
          <w:sz w:val="24"/>
          <w:szCs w:val="24"/>
          <w:lang w:val="en-US"/>
        </w:rPr>
      </w:pPr>
    </w:p>
    <w:p w:rsidR="00A85BF3" w:rsidRDefault="00A85BF3"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8E1A55" w:rsidRDefault="008E1A55" w:rsidP="00DF158B">
      <w:pPr>
        <w:spacing w:after="0" w:line="480" w:lineRule="auto"/>
        <w:rPr>
          <w:rFonts w:ascii="Times New Roman" w:hAnsi="Times New Roman" w:cs="Times New Roman"/>
          <w:sz w:val="24"/>
          <w:szCs w:val="24"/>
          <w:lang w:val="en-US"/>
        </w:rPr>
      </w:pPr>
    </w:p>
    <w:p w:rsidR="00A85BF3" w:rsidRDefault="00A85BF3" w:rsidP="00DF158B">
      <w:pPr>
        <w:spacing w:after="0" w:line="480" w:lineRule="auto"/>
        <w:rPr>
          <w:rFonts w:ascii="Times New Roman" w:hAnsi="Times New Roman" w:cs="Times New Roman"/>
          <w:sz w:val="24"/>
          <w:szCs w:val="24"/>
          <w:lang w:val="en-US"/>
        </w:rPr>
      </w:pPr>
    </w:p>
    <w:p w:rsidR="00A85BF3" w:rsidRDefault="00A85BF3" w:rsidP="00DF158B">
      <w:pPr>
        <w:spacing w:after="0" w:line="480" w:lineRule="auto"/>
        <w:rPr>
          <w:rFonts w:ascii="Times New Roman" w:hAnsi="Times New Roman" w:cs="Times New Roman"/>
          <w:sz w:val="24"/>
          <w:szCs w:val="24"/>
          <w:lang w:val="en-US"/>
        </w:rPr>
      </w:pPr>
    </w:p>
    <w:p w:rsidR="00A85BF3" w:rsidRDefault="00A85BF3" w:rsidP="00DF158B">
      <w:pPr>
        <w:spacing w:after="0" w:line="480" w:lineRule="auto"/>
        <w:rPr>
          <w:rFonts w:ascii="Times New Roman" w:hAnsi="Times New Roman" w:cs="Times New Roman"/>
          <w:sz w:val="24"/>
          <w:szCs w:val="24"/>
          <w:lang w:val="en-US"/>
        </w:rPr>
      </w:pPr>
    </w:p>
    <w:p w:rsidR="00CD25B8" w:rsidRPr="002A4CF5" w:rsidRDefault="00CD25B8" w:rsidP="008C2972">
      <w:pPr>
        <w:spacing w:after="0" w:line="240" w:lineRule="auto"/>
        <w:rPr>
          <w:rFonts w:ascii="Times New Roman" w:hAnsi="Times New Roman" w:cs="Times New Roman"/>
          <w:sz w:val="24"/>
          <w:szCs w:val="24"/>
          <w:lang w:val="en-US"/>
        </w:rPr>
      </w:pPr>
    </w:p>
    <w:p w:rsidR="009A1CF6" w:rsidRDefault="009A1CF6" w:rsidP="004A4946">
      <w:pPr>
        <w:spacing w:after="0" w:line="240" w:lineRule="auto"/>
        <w:ind w:left="1134" w:hanging="1134"/>
        <w:rPr>
          <w:rFonts w:ascii="Times New Roman" w:hAnsi="Times New Roman" w:cs="Times New Roman"/>
          <w:b/>
          <w:sz w:val="24"/>
          <w:szCs w:val="24"/>
          <w:lang w:val="en-US"/>
        </w:rPr>
      </w:pPr>
    </w:p>
    <w:p w:rsidR="009B2681" w:rsidRDefault="009B2681" w:rsidP="004A4946">
      <w:pPr>
        <w:spacing w:after="0" w:line="240" w:lineRule="auto"/>
        <w:ind w:left="1134" w:hanging="1134"/>
        <w:rPr>
          <w:rFonts w:ascii="Times New Roman" w:hAnsi="Times New Roman" w:cs="Times New Roman"/>
          <w:b/>
          <w:sz w:val="24"/>
          <w:szCs w:val="24"/>
          <w:lang w:val="en-US"/>
        </w:rPr>
      </w:pPr>
    </w:p>
    <w:p w:rsidR="009B2681" w:rsidRDefault="009B2681" w:rsidP="004A4946">
      <w:pPr>
        <w:spacing w:after="0" w:line="240" w:lineRule="auto"/>
        <w:ind w:left="1134" w:hanging="1134"/>
        <w:rPr>
          <w:rFonts w:ascii="Times New Roman" w:hAnsi="Times New Roman" w:cs="Times New Roman"/>
          <w:b/>
          <w:sz w:val="24"/>
          <w:szCs w:val="24"/>
          <w:lang w:val="en-US"/>
        </w:rPr>
      </w:pPr>
    </w:p>
    <w:p w:rsidR="009A1CF6" w:rsidRDefault="009A1CF6" w:rsidP="00D87F97">
      <w:pPr>
        <w:spacing w:after="0" w:line="240" w:lineRule="auto"/>
        <w:rPr>
          <w:rFonts w:ascii="Times New Roman" w:hAnsi="Times New Roman" w:cs="Times New Roman"/>
          <w:b/>
          <w:sz w:val="24"/>
          <w:szCs w:val="24"/>
          <w:lang w:val="en-US"/>
        </w:rPr>
      </w:pPr>
    </w:p>
    <w:p w:rsidR="009A1CF6" w:rsidRDefault="009A1CF6" w:rsidP="004A4946">
      <w:pPr>
        <w:spacing w:after="0" w:line="240" w:lineRule="auto"/>
        <w:ind w:left="1134" w:hanging="1134"/>
        <w:rPr>
          <w:rFonts w:ascii="Times New Roman" w:hAnsi="Times New Roman" w:cs="Times New Roman"/>
          <w:b/>
          <w:sz w:val="24"/>
          <w:szCs w:val="24"/>
          <w:lang w:val="en-US"/>
        </w:rPr>
      </w:pPr>
    </w:p>
    <w:p w:rsidR="00DF158B" w:rsidRDefault="00DF158B" w:rsidP="004A4946">
      <w:pPr>
        <w:spacing w:after="0" w:line="240" w:lineRule="auto"/>
        <w:ind w:left="1134" w:hanging="1134"/>
        <w:rPr>
          <w:rFonts w:ascii="Times New Roman" w:hAnsi="Times New Roman" w:cs="Times New Roman"/>
          <w:b/>
          <w:sz w:val="24"/>
          <w:szCs w:val="24"/>
          <w:lang w:val="en-US"/>
        </w:rPr>
      </w:pPr>
      <w:r w:rsidRPr="003C791C">
        <w:rPr>
          <w:rFonts w:ascii="Times New Roman" w:hAnsi="Times New Roman" w:cs="Times New Roman"/>
          <w:b/>
          <w:sz w:val="24"/>
          <w:szCs w:val="24"/>
        </w:rPr>
        <w:lastRenderedPageBreak/>
        <w:t>JUDUL:</w:t>
      </w:r>
      <w:r w:rsidRPr="003C791C">
        <w:rPr>
          <w:rFonts w:ascii="Times New Roman" w:hAnsi="Times New Roman" w:cs="Times New Roman"/>
          <w:b/>
          <w:sz w:val="24"/>
          <w:szCs w:val="24"/>
        </w:rPr>
        <w:tab/>
      </w:r>
      <w:r w:rsidR="00CD25B8">
        <w:rPr>
          <w:rFonts w:ascii="Times New Roman" w:hAnsi="Times New Roman" w:cs="Times New Roman"/>
          <w:b/>
          <w:sz w:val="24"/>
          <w:szCs w:val="24"/>
          <w:lang w:val="en-US"/>
        </w:rPr>
        <w:t>PEMBELAJARAN P</w:t>
      </w:r>
      <w:r w:rsidR="00125A93">
        <w:rPr>
          <w:rFonts w:ascii="Times New Roman" w:hAnsi="Times New Roman" w:cs="Times New Roman"/>
          <w:b/>
          <w:sz w:val="24"/>
          <w:szCs w:val="24"/>
          <w:lang w:val="en-US"/>
        </w:rPr>
        <w:t>ENGUCAP</w:t>
      </w:r>
      <w:r w:rsidR="003C791C" w:rsidRPr="003C791C">
        <w:rPr>
          <w:rFonts w:ascii="Times New Roman" w:hAnsi="Times New Roman" w:cs="Times New Roman"/>
          <w:b/>
          <w:sz w:val="24"/>
          <w:szCs w:val="24"/>
          <w:lang w:val="en-US"/>
        </w:rPr>
        <w:t>AN HURUF VOKAL MELALUI CERMIN ARTIKULASI ANAK TUNARUNGU KELAS DASAR II SLB NEGERI PEMBINA TINGAT PROVINSI SULAWESI SELATAN</w:t>
      </w:r>
    </w:p>
    <w:p w:rsidR="004A4946" w:rsidRPr="004A4946" w:rsidRDefault="004A4946" w:rsidP="004A4946">
      <w:pPr>
        <w:spacing w:after="0" w:line="240" w:lineRule="auto"/>
        <w:ind w:left="1134" w:hanging="1134"/>
        <w:rPr>
          <w:rFonts w:ascii="Times New Roman" w:hAnsi="Times New Roman" w:cs="Times New Roman"/>
          <w:b/>
          <w:sz w:val="24"/>
          <w:szCs w:val="24"/>
          <w:lang w:val="en-US"/>
        </w:rPr>
      </w:pPr>
    </w:p>
    <w:p w:rsidR="00DF158B" w:rsidRPr="004A4946" w:rsidRDefault="00143F36" w:rsidP="00DF158B">
      <w:pPr>
        <w:spacing w:after="0" w:line="240" w:lineRule="auto"/>
        <w:rPr>
          <w:rFonts w:ascii="Times New Roman" w:hAnsi="Times New Roman" w:cs="Times New Roman"/>
          <w:b/>
          <w:sz w:val="28"/>
          <w:szCs w:val="28"/>
          <w:lang w:val="en-US"/>
        </w:rPr>
      </w:pPr>
      <w:r w:rsidRPr="003C791C">
        <w:rPr>
          <w:rFonts w:ascii="Times New Roman" w:hAnsi="Times New Roman" w:cs="Times New Roman"/>
          <w:b/>
          <w:sz w:val="28"/>
          <w:szCs w:val="28"/>
        </w:rPr>
        <w:t>G</w:t>
      </w:r>
      <w:r w:rsidR="003C791C">
        <w:rPr>
          <w:rFonts w:ascii="Times New Roman" w:hAnsi="Times New Roman" w:cs="Times New Roman"/>
          <w:b/>
          <w:sz w:val="28"/>
          <w:szCs w:val="28"/>
        </w:rPr>
        <w:t xml:space="preserve">. Format Penilaian </w:t>
      </w:r>
      <w:r w:rsidR="003C791C">
        <w:rPr>
          <w:rFonts w:ascii="Times New Roman" w:hAnsi="Times New Roman" w:cs="Times New Roman"/>
          <w:b/>
          <w:sz w:val="28"/>
          <w:szCs w:val="28"/>
          <w:lang w:val="en-US"/>
        </w:rPr>
        <w:t>Tes</w:t>
      </w:r>
    </w:p>
    <w:p w:rsidR="00DF158B" w:rsidRPr="00551DAF" w:rsidRDefault="00DF158B" w:rsidP="00DF158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Mohon Bapak/ ibu dosen atas kesediaan waktunyadalam memberikan bantuan</w:t>
      </w:r>
    </w:p>
    <w:p w:rsidR="00DF158B" w:rsidRPr="00C03C08" w:rsidRDefault="00DF158B" w:rsidP="00DF158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Untuk memberikan penilaian objektif instrumen kami, dengan cara menceklis sesuai atau tidak  sesuai pada kolom/ lajur yang dinilai.</w:t>
      </w:r>
    </w:p>
    <w:p w:rsidR="00604D74" w:rsidRDefault="00DF158B" w:rsidP="00604D74">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rPr>
        <w:t>Atas bantuan bapak/ ibu dosen , saya mengucapkan banyak terima kasih .</w:t>
      </w:r>
    </w:p>
    <w:p w:rsidR="00DF158B" w:rsidRPr="00604D74" w:rsidRDefault="00DF158B" w:rsidP="00604D74">
      <w:pPr>
        <w:pStyle w:val="ListParagraph"/>
        <w:spacing w:after="0"/>
        <w:ind w:left="0"/>
        <w:jc w:val="both"/>
        <w:rPr>
          <w:rFonts w:ascii="Times New Roman" w:hAnsi="Times New Roman" w:cs="Times New Roman"/>
          <w:sz w:val="24"/>
          <w:szCs w:val="24"/>
        </w:rPr>
      </w:pPr>
      <w:r w:rsidRPr="00604D74">
        <w:rPr>
          <w:rFonts w:ascii="Times New Roman" w:hAnsi="Times New Roman" w:cs="Times New Roman"/>
          <w:sz w:val="24"/>
          <w:szCs w:val="24"/>
        </w:rPr>
        <w:t>Petunjuk :</w:t>
      </w:r>
    </w:p>
    <w:p w:rsidR="00FB22A6" w:rsidRDefault="00DF158B" w:rsidP="00DF158B">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Penilaian dilakukan dengan memberikan tanda ceklis (√) pada kolom keriteria  di bawah ini</w:t>
      </w:r>
      <w:r w:rsidR="00185ED9">
        <w:rPr>
          <w:rFonts w:ascii="Times New Roman" w:hAnsi="Times New Roman" w:cs="Times New Roman"/>
          <w:sz w:val="24"/>
          <w:szCs w:val="24"/>
          <w:lang w:val="en-US"/>
        </w:rPr>
        <w:t xml:space="preserve"> :</w:t>
      </w:r>
    </w:p>
    <w:p w:rsidR="00FB22A6" w:rsidRDefault="00FB22A6" w:rsidP="00617222">
      <w:pPr>
        <w:pStyle w:val="ListParagraph"/>
        <w:spacing w:after="0" w:line="240" w:lineRule="auto"/>
        <w:ind w:left="0"/>
        <w:jc w:val="both"/>
        <w:rPr>
          <w:rFonts w:ascii="Times New Roman" w:hAnsi="Times New Roman" w:cs="Times New Roman"/>
          <w:sz w:val="24"/>
          <w:szCs w:val="24"/>
          <w:lang w:val="en-US"/>
        </w:rPr>
      </w:pPr>
    </w:p>
    <w:tbl>
      <w:tblPr>
        <w:tblStyle w:val="TableGrid"/>
        <w:tblW w:w="0" w:type="auto"/>
        <w:tblLook w:val="04A0"/>
      </w:tblPr>
      <w:tblGrid>
        <w:gridCol w:w="1296"/>
        <w:gridCol w:w="5044"/>
        <w:gridCol w:w="1276"/>
        <w:gridCol w:w="1626"/>
      </w:tblGrid>
      <w:tr w:rsidR="00FB22A6" w:rsidTr="00A85BF3">
        <w:trPr>
          <w:trHeight w:val="854"/>
        </w:trPr>
        <w:tc>
          <w:tcPr>
            <w:tcW w:w="1296" w:type="dxa"/>
          </w:tcPr>
          <w:p w:rsidR="008C2972" w:rsidRDefault="008C2972" w:rsidP="00DF158B">
            <w:pPr>
              <w:pStyle w:val="ListParagraph"/>
              <w:ind w:left="0"/>
              <w:jc w:val="both"/>
              <w:rPr>
                <w:rFonts w:ascii="Times New Roman" w:hAnsi="Times New Roman" w:cs="Times New Roman"/>
                <w:sz w:val="24"/>
                <w:szCs w:val="24"/>
              </w:rPr>
            </w:pPr>
          </w:p>
          <w:p w:rsidR="00FB22A6" w:rsidRDefault="00F13B84" w:rsidP="00DF158B">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5044" w:type="dxa"/>
          </w:tcPr>
          <w:p w:rsidR="008C2972" w:rsidRDefault="008C2972" w:rsidP="00DF158B">
            <w:pPr>
              <w:pStyle w:val="ListParagraph"/>
              <w:ind w:left="0"/>
              <w:jc w:val="both"/>
              <w:rPr>
                <w:rFonts w:ascii="Times New Roman" w:hAnsi="Times New Roman" w:cs="Times New Roman"/>
                <w:sz w:val="24"/>
                <w:szCs w:val="24"/>
              </w:rPr>
            </w:pPr>
          </w:p>
          <w:p w:rsidR="00FB22A6" w:rsidRDefault="00FB22A6" w:rsidP="00DF158B">
            <w:pPr>
              <w:pStyle w:val="ListParagraph"/>
              <w:ind w:left="0"/>
              <w:jc w:val="both"/>
              <w:rPr>
                <w:rFonts w:ascii="Times New Roman" w:hAnsi="Times New Roman" w:cs="Times New Roman"/>
                <w:sz w:val="24"/>
                <w:szCs w:val="24"/>
              </w:rPr>
            </w:pPr>
            <w:r>
              <w:rPr>
                <w:rFonts w:ascii="Times New Roman" w:hAnsi="Times New Roman" w:cs="Times New Roman"/>
                <w:sz w:val="24"/>
                <w:szCs w:val="24"/>
              </w:rPr>
              <w:t>Aspek yang di nilai</w:t>
            </w:r>
          </w:p>
        </w:tc>
        <w:tc>
          <w:tcPr>
            <w:tcW w:w="1276" w:type="dxa"/>
          </w:tcPr>
          <w:p w:rsidR="008C2972" w:rsidRDefault="008C2972" w:rsidP="00DF158B">
            <w:pPr>
              <w:pStyle w:val="ListParagraph"/>
              <w:ind w:left="0"/>
              <w:jc w:val="both"/>
              <w:rPr>
                <w:rFonts w:ascii="Times New Roman" w:hAnsi="Times New Roman" w:cs="Times New Roman"/>
                <w:sz w:val="24"/>
                <w:szCs w:val="24"/>
              </w:rPr>
            </w:pPr>
          </w:p>
          <w:p w:rsidR="00FB22A6" w:rsidRDefault="00FB22A6" w:rsidP="00DF158B">
            <w:pPr>
              <w:pStyle w:val="ListParagraph"/>
              <w:ind w:left="0"/>
              <w:jc w:val="both"/>
              <w:rPr>
                <w:rFonts w:ascii="Times New Roman" w:hAnsi="Times New Roman" w:cs="Times New Roman"/>
                <w:sz w:val="24"/>
                <w:szCs w:val="24"/>
              </w:rPr>
            </w:pPr>
            <w:r>
              <w:rPr>
                <w:rFonts w:ascii="Times New Roman" w:hAnsi="Times New Roman" w:cs="Times New Roman"/>
                <w:sz w:val="24"/>
                <w:szCs w:val="24"/>
              </w:rPr>
              <w:t>sesuai</w:t>
            </w:r>
          </w:p>
        </w:tc>
        <w:tc>
          <w:tcPr>
            <w:tcW w:w="1626" w:type="dxa"/>
          </w:tcPr>
          <w:p w:rsidR="008C2972" w:rsidRDefault="008C2972" w:rsidP="00DF158B">
            <w:pPr>
              <w:pStyle w:val="ListParagraph"/>
              <w:ind w:left="0"/>
              <w:jc w:val="both"/>
              <w:rPr>
                <w:rFonts w:ascii="Times New Roman" w:hAnsi="Times New Roman" w:cs="Times New Roman"/>
                <w:sz w:val="24"/>
                <w:szCs w:val="24"/>
              </w:rPr>
            </w:pPr>
          </w:p>
          <w:p w:rsidR="00FB22A6" w:rsidRDefault="00FB22A6" w:rsidP="00DF158B">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sesuai</w:t>
            </w:r>
          </w:p>
        </w:tc>
      </w:tr>
      <w:tr w:rsidR="00FB22A6" w:rsidTr="00A85BF3">
        <w:trPr>
          <w:trHeight w:val="1367"/>
        </w:trPr>
        <w:tc>
          <w:tcPr>
            <w:tcW w:w="1296" w:type="dxa"/>
          </w:tcPr>
          <w:p w:rsidR="00957CC2" w:rsidRDefault="00957CC2" w:rsidP="00957CC2">
            <w:pPr>
              <w:pStyle w:val="ListParagraph"/>
              <w:numPr>
                <w:ilvl w:val="0"/>
                <w:numId w:val="39"/>
              </w:numPr>
              <w:jc w:val="both"/>
              <w:rPr>
                <w:rFonts w:ascii="Times New Roman" w:hAnsi="Times New Roman" w:cs="Times New Roman"/>
                <w:sz w:val="24"/>
                <w:szCs w:val="24"/>
              </w:rPr>
            </w:pPr>
          </w:p>
          <w:p w:rsidR="00957CC2" w:rsidRPr="00957CC2" w:rsidRDefault="00957CC2" w:rsidP="00957CC2"/>
          <w:p w:rsidR="00957CC2" w:rsidRPr="00957CC2" w:rsidRDefault="00957CC2" w:rsidP="00957CC2"/>
          <w:p w:rsidR="00957CC2" w:rsidRPr="00957CC2" w:rsidRDefault="00957CC2" w:rsidP="00957CC2"/>
          <w:p w:rsidR="00957CC2" w:rsidRDefault="00957CC2" w:rsidP="00957CC2"/>
          <w:p w:rsidR="00957CC2" w:rsidRPr="00957CC2" w:rsidRDefault="00957CC2" w:rsidP="00957CC2"/>
          <w:p w:rsidR="00957CC2" w:rsidRDefault="00957CC2" w:rsidP="00957CC2"/>
          <w:p w:rsidR="00957CC2" w:rsidRDefault="00957CC2" w:rsidP="00957CC2"/>
          <w:p w:rsidR="00957CC2" w:rsidRDefault="00957CC2" w:rsidP="00957CC2"/>
          <w:p w:rsidR="00FB22A6" w:rsidRPr="00957CC2" w:rsidRDefault="00FB22A6" w:rsidP="00957CC2">
            <w:pPr>
              <w:pStyle w:val="ListParagraph"/>
              <w:numPr>
                <w:ilvl w:val="0"/>
                <w:numId w:val="39"/>
              </w:numPr>
            </w:pPr>
          </w:p>
        </w:tc>
        <w:tc>
          <w:tcPr>
            <w:tcW w:w="5044" w:type="dxa"/>
          </w:tcPr>
          <w:p w:rsidR="00F13B84" w:rsidRPr="00957CC2" w:rsidRDefault="00004B93" w:rsidP="00957CC2">
            <w:pPr>
              <w:spacing w:line="360" w:lineRule="auto"/>
              <w:rPr>
                <w:rFonts w:ascii="Times New Roman" w:hAnsi="Times New Roman" w:cs="Times New Roman"/>
                <w:sz w:val="24"/>
                <w:szCs w:val="24"/>
              </w:rPr>
            </w:pPr>
            <w:r w:rsidRPr="00957CC2">
              <w:rPr>
                <w:rFonts w:ascii="Times New Roman" w:hAnsi="Times New Roman" w:cs="Times New Roman"/>
                <w:sz w:val="24"/>
                <w:szCs w:val="24"/>
              </w:rPr>
              <w:t xml:space="preserve">Mengucapkan </w:t>
            </w:r>
            <w:r w:rsidR="00F13B84" w:rsidRPr="00957CC2">
              <w:rPr>
                <w:rFonts w:ascii="Times New Roman" w:hAnsi="Times New Roman" w:cs="Times New Roman"/>
                <w:sz w:val="24"/>
                <w:szCs w:val="24"/>
              </w:rPr>
              <w:t>huruf  vokal</w:t>
            </w:r>
          </w:p>
          <w:p w:rsidR="00F13B84" w:rsidRDefault="00004B93" w:rsidP="00CD25B8">
            <w:pPr>
              <w:pStyle w:val="ListParagraph"/>
              <w:numPr>
                <w:ilvl w:val="0"/>
                <w:numId w:val="6"/>
              </w:numPr>
              <w:spacing w:line="360" w:lineRule="auto"/>
              <w:ind w:left="432"/>
              <w:rPr>
                <w:rFonts w:ascii="Times New Roman" w:hAnsi="Times New Roman" w:cs="Times New Roman"/>
                <w:sz w:val="24"/>
                <w:szCs w:val="24"/>
              </w:rPr>
            </w:pPr>
            <w:r>
              <w:rPr>
                <w:rFonts w:ascii="Times New Roman" w:hAnsi="Times New Roman" w:cs="Times New Roman"/>
                <w:sz w:val="24"/>
                <w:szCs w:val="24"/>
              </w:rPr>
              <w:t>Mengucapkan</w:t>
            </w:r>
            <w:r w:rsidR="00F13B84">
              <w:rPr>
                <w:rFonts w:ascii="Times New Roman" w:hAnsi="Times New Roman" w:cs="Times New Roman"/>
                <w:sz w:val="24"/>
                <w:szCs w:val="24"/>
              </w:rPr>
              <w:t xml:space="preserve"> huruf ‘a</w:t>
            </w:r>
            <w:r w:rsidR="00F13B84" w:rsidRPr="00F13B84">
              <w:rPr>
                <w:rFonts w:ascii="Times New Roman" w:hAnsi="Times New Roman" w:cs="Times New Roman"/>
                <w:sz w:val="24"/>
                <w:szCs w:val="24"/>
              </w:rPr>
              <w:t>’</w:t>
            </w:r>
          </w:p>
          <w:p w:rsidR="00F13B84" w:rsidRDefault="00004B93" w:rsidP="00CD25B8">
            <w:pPr>
              <w:pStyle w:val="ListParagraph"/>
              <w:numPr>
                <w:ilvl w:val="0"/>
                <w:numId w:val="6"/>
              </w:numPr>
              <w:spacing w:line="360" w:lineRule="auto"/>
              <w:ind w:left="432"/>
              <w:rPr>
                <w:rFonts w:ascii="Times New Roman" w:hAnsi="Times New Roman" w:cs="Times New Roman"/>
                <w:sz w:val="24"/>
                <w:szCs w:val="24"/>
              </w:rPr>
            </w:pPr>
            <w:r>
              <w:rPr>
                <w:rFonts w:ascii="Times New Roman" w:hAnsi="Times New Roman" w:cs="Times New Roman"/>
                <w:sz w:val="24"/>
                <w:szCs w:val="24"/>
              </w:rPr>
              <w:t>Mengucapkan</w:t>
            </w:r>
            <w:r w:rsidR="00F13B84">
              <w:rPr>
                <w:rFonts w:ascii="Times New Roman" w:hAnsi="Times New Roman" w:cs="Times New Roman"/>
                <w:sz w:val="24"/>
                <w:szCs w:val="24"/>
              </w:rPr>
              <w:t xml:space="preserve"> huruf ‘i</w:t>
            </w:r>
            <w:r w:rsidR="00F13B84" w:rsidRPr="00F13B84">
              <w:rPr>
                <w:rFonts w:ascii="Times New Roman" w:hAnsi="Times New Roman" w:cs="Times New Roman"/>
                <w:sz w:val="24"/>
                <w:szCs w:val="24"/>
              </w:rPr>
              <w:t>’</w:t>
            </w:r>
          </w:p>
          <w:p w:rsidR="00F13B84" w:rsidRDefault="00004B93" w:rsidP="00CD25B8">
            <w:pPr>
              <w:pStyle w:val="ListParagraph"/>
              <w:numPr>
                <w:ilvl w:val="0"/>
                <w:numId w:val="6"/>
              </w:numPr>
              <w:spacing w:line="360" w:lineRule="auto"/>
              <w:ind w:left="432"/>
              <w:rPr>
                <w:rFonts w:ascii="Times New Roman" w:hAnsi="Times New Roman" w:cs="Times New Roman"/>
                <w:sz w:val="24"/>
                <w:szCs w:val="24"/>
              </w:rPr>
            </w:pPr>
            <w:r>
              <w:rPr>
                <w:rFonts w:ascii="Times New Roman" w:hAnsi="Times New Roman" w:cs="Times New Roman"/>
                <w:sz w:val="24"/>
                <w:szCs w:val="24"/>
              </w:rPr>
              <w:t>Mengucapkan</w:t>
            </w:r>
            <w:r w:rsidR="00F13B84">
              <w:rPr>
                <w:rFonts w:ascii="Times New Roman" w:hAnsi="Times New Roman" w:cs="Times New Roman"/>
                <w:sz w:val="24"/>
                <w:szCs w:val="24"/>
              </w:rPr>
              <w:t xml:space="preserve"> huruf ‘u</w:t>
            </w:r>
            <w:r w:rsidR="00F13B84" w:rsidRPr="00F13B84">
              <w:rPr>
                <w:rFonts w:ascii="Times New Roman" w:hAnsi="Times New Roman" w:cs="Times New Roman"/>
                <w:sz w:val="24"/>
                <w:szCs w:val="24"/>
              </w:rPr>
              <w:t>’</w:t>
            </w:r>
          </w:p>
          <w:p w:rsidR="00F13B84" w:rsidRDefault="00004B93" w:rsidP="00CD25B8">
            <w:pPr>
              <w:pStyle w:val="ListParagraph"/>
              <w:numPr>
                <w:ilvl w:val="0"/>
                <w:numId w:val="6"/>
              </w:numPr>
              <w:spacing w:line="360" w:lineRule="auto"/>
              <w:ind w:left="432"/>
              <w:rPr>
                <w:rFonts w:ascii="Times New Roman" w:hAnsi="Times New Roman" w:cs="Times New Roman"/>
                <w:sz w:val="24"/>
                <w:szCs w:val="24"/>
              </w:rPr>
            </w:pPr>
            <w:r>
              <w:rPr>
                <w:rFonts w:ascii="Times New Roman" w:hAnsi="Times New Roman" w:cs="Times New Roman"/>
                <w:sz w:val="24"/>
                <w:szCs w:val="24"/>
              </w:rPr>
              <w:t>Mengucapkan</w:t>
            </w:r>
            <w:r w:rsidR="00F13B84">
              <w:rPr>
                <w:rFonts w:ascii="Times New Roman" w:hAnsi="Times New Roman" w:cs="Times New Roman"/>
                <w:sz w:val="24"/>
                <w:szCs w:val="24"/>
              </w:rPr>
              <w:t xml:space="preserve"> huruf ‘e</w:t>
            </w:r>
            <w:r w:rsidR="00F13B84" w:rsidRPr="00F13B84">
              <w:rPr>
                <w:rFonts w:ascii="Times New Roman" w:hAnsi="Times New Roman" w:cs="Times New Roman"/>
                <w:sz w:val="24"/>
                <w:szCs w:val="24"/>
              </w:rPr>
              <w:t>’</w:t>
            </w:r>
          </w:p>
          <w:p w:rsidR="00F13B84" w:rsidRPr="00CD25B8" w:rsidRDefault="00004B93" w:rsidP="00CD25B8">
            <w:pPr>
              <w:pStyle w:val="ListParagraph"/>
              <w:numPr>
                <w:ilvl w:val="0"/>
                <w:numId w:val="6"/>
              </w:numPr>
              <w:spacing w:line="360" w:lineRule="auto"/>
              <w:ind w:left="432"/>
              <w:rPr>
                <w:rFonts w:ascii="Times New Roman" w:hAnsi="Times New Roman" w:cs="Times New Roman"/>
                <w:sz w:val="24"/>
                <w:szCs w:val="24"/>
              </w:rPr>
            </w:pPr>
            <w:r>
              <w:rPr>
                <w:rFonts w:ascii="Times New Roman" w:hAnsi="Times New Roman" w:cs="Times New Roman"/>
                <w:sz w:val="24"/>
                <w:szCs w:val="24"/>
              </w:rPr>
              <w:t>Mengucapkan</w:t>
            </w:r>
            <w:r w:rsidR="00F13B84">
              <w:rPr>
                <w:rFonts w:ascii="Times New Roman" w:hAnsi="Times New Roman" w:cs="Times New Roman"/>
                <w:sz w:val="24"/>
                <w:szCs w:val="24"/>
              </w:rPr>
              <w:t xml:space="preserve"> huruf  ‘o’</w:t>
            </w:r>
          </w:p>
          <w:p w:rsidR="00F13B84" w:rsidRPr="00957CC2" w:rsidRDefault="00004B93" w:rsidP="00957CC2">
            <w:pPr>
              <w:spacing w:line="360" w:lineRule="auto"/>
              <w:ind w:left="72"/>
              <w:jc w:val="both"/>
              <w:rPr>
                <w:rFonts w:ascii="Times New Roman" w:hAnsi="Times New Roman" w:cs="Times New Roman"/>
                <w:sz w:val="24"/>
                <w:szCs w:val="24"/>
              </w:rPr>
            </w:pPr>
            <w:r w:rsidRPr="00957CC2">
              <w:rPr>
                <w:rFonts w:ascii="Times New Roman" w:hAnsi="Times New Roman" w:cs="Times New Roman"/>
                <w:sz w:val="24"/>
                <w:szCs w:val="24"/>
              </w:rPr>
              <w:t xml:space="preserve">Mengucapkan </w:t>
            </w:r>
            <w:r w:rsidR="00F13B84" w:rsidRPr="00957CC2">
              <w:rPr>
                <w:rFonts w:ascii="Times New Roman" w:hAnsi="Times New Roman" w:cs="Times New Roman"/>
                <w:sz w:val="24"/>
                <w:szCs w:val="24"/>
              </w:rPr>
              <w:t>suku kata</w:t>
            </w:r>
          </w:p>
          <w:p w:rsidR="00F549D2" w:rsidRDefault="00004B93"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F549D2">
              <w:rPr>
                <w:rFonts w:ascii="Times New Roman" w:hAnsi="Times New Roman" w:cs="Times New Roman"/>
                <w:sz w:val="24"/>
                <w:szCs w:val="24"/>
              </w:rPr>
              <w:t xml:space="preserve"> </w:t>
            </w:r>
            <w:proofErr w:type="spellStart"/>
            <w:r w:rsidR="00F549D2">
              <w:rPr>
                <w:rFonts w:ascii="Times New Roman" w:hAnsi="Times New Roman" w:cs="Times New Roman"/>
                <w:sz w:val="24"/>
                <w:szCs w:val="24"/>
              </w:rPr>
              <w:t>suku</w:t>
            </w:r>
            <w:proofErr w:type="spellEnd"/>
            <w:r w:rsidR="00F549D2">
              <w:rPr>
                <w:rFonts w:ascii="Times New Roman" w:hAnsi="Times New Roman" w:cs="Times New Roman"/>
                <w:sz w:val="24"/>
                <w:szCs w:val="24"/>
              </w:rPr>
              <w:t xml:space="preserve"> </w:t>
            </w:r>
            <w:proofErr w:type="spellStart"/>
            <w:r w:rsidR="00F549D2">
              <w:rPr>
                <w:rFonts w:ascii="Times New Roman" w:hAnsi="Times New Roman" w:cs="Times New Roman"/>
                <w:sz w:val="24"/>
                <w:szCs w:val="24"/>
              </w:rPr>
              <w:t>kata</w:t>
            </w:r>
            <w:proofErr w:type="spellEnd"/>
            <w:r w:rsidR="00F549D2">
              <w:rPr>
                <w:rFonts w:ascii="Times New Roman" w:hAnsi="Times New Roman" w:cs="Times New Roman"/>
                <w:sz w:val="24"/>
                <w:szCs w:val="24"/>
              </w:rPr>
              <w:t xml:space="preserve"> ‘</w:t>
            </w:r>
            <w:proofErr w:type="spellStart"/>
            <w:r w:rsidR="00F549D2">
              <w:rPr>
                <w:rFonts w:ascii="Times New Roman" w:hAnsi="Times New Roman" w:cs="Times New Roman"/>
                <w:sz w:val="24"/>
                <w:szCs w:val="24"/>
              </w:rPr>
              <w:t>ba</w:t>
            </w:r>
            <w:proofErr w:type="spellEnd"/>
            <w:r w:rsidR="00F549D2">
              <w:rPr>
                <w:rFonts w:ascii="Times New Roman" w:hAnsi="Times New Roman" w:cs="Times New Roman"/>
                <w:sz w:val="24"/>
                <w:szCs w:val="24"/>
              </w:rPr>
              <w:t>’</w:t>
            </w:r>
          </w:p>
          <w:p w:rsidR="00F549D2" w:rsidRDefault="00004B93"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suku</w:t>
            </w:r>
            <w:proofErr w:type="spellEnd"/>
            <w:r w:rsidR="00F549D2" w:rsidRPr="00F549D2">
              <w:rPr>
                <w:rFonts w:ascii="Times New Roman" w:hAnsi="Times New Roman" w:cs="Times New Roman"/>
                <w:sz w:val="24"/>
                <w:szCs w:val="24"/>
              </w:rPr>
              <w:t xml:space="preserve"> kata ‘bi’</w:t>
            </w:r>
          </w:p>
          <w:p w:rsidR="00F549D2" w:rsidRDefault="00004B93"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Meengucapkan</w:t>
            </w:r>
            <w:proofErr w:type="spellEnd"/>
            <w:r>
              <w:rPr>
                <w:rFonts w:ascii="Times New Roman" w:hAnsi="Times New Roman" w:cs="Times New Roman"/>
                <w:sz w:val="24"/>
                <w:szCs w:val="24"/>
              </w:rPr>
              <w:t xml:space="preserve"> </w:t>
            </w:r>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suku</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kata</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bu</w:t>
            </w:r>
            <w:proofErr w:type="spellEnd"/>
            <w:r w:rsidR="00F549D2" w:rsidRPr="00F549D2">
              <w:rPr>
                <w:rFonts w:ascii="Times New Roman" w:hAnsi="Times New Roman" w:cs="Times New Roman"/>
                <w:sz w:val="24"/>
                <w:szCs w:val="24"/>
              </w:rPr>
              <w:t>’</w:t>
            </w:r>
          </w:p>
          <w:p w:rsidR="00F549D2" w:rsidRDefault="00004B93"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suku</w:t>
            </w:r>
            <w:proofErr w:type="spellEnd"/>
            <w:r w:rsidR="00F549D2" w:rsidRPr="00F549D2">
              <w:rPr>
                <w:rFonts w:ascii="Times New Roman" w:hAnsi="Times New Roman" w:cs="Times New Roman"/>
                <w:sz w:val="24"/>
                <w:szCs w:val="24"/>
              </w:rPr>
              <w:t xml:space="preserve"> kata ‘be’</w:t>
            </w:r>
          </w:p>
          <w:p w:rsidR="00F549D2" w:rsidRDefault="00004B93"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suku</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kata</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bo</w:t>
            </w:r>
            <w:proofErr w:type="spellEnd"/>
            <w:r w:rsidR="00F549D2" w:rsidRPr="00F549D2">
              <w:rPr>
                <w:rFonts w:ascii="Times New Roman" w:hAnsi="Times New Roman" w:cs="Times New Roman"/>
                <w:sz w:val="24"/>
                <w:szCs w:val="24"/>
              </w:rPr>
              <w:t>’</w:t>
            </w:r>
          </w:p>
          <w:p w:rsidR="00F549D2" w:rsidRDefault="00004B93"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suku</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kata</w:t>
            </w:r>
            <w:proofErr w:type="spellEnd"/>
            <w:r w:rsidR="00F549D2" w:rsidRPr="00F549D2">
              <w:rPr>
                <w:rFonts w:ascii="Times New Roman" w:hAnsi="Times New Roman" w:cs="Times New Roman"/>
                <w:sz w:val="24"/>
                <w:szCs w:val="24"/>
              </w:rPr>
              <w:t xml:space="preserve"> ‘</w:t>
            </w:r>
            <w:proofErr w:type="spellStart"/>
            <w:r w:rsidR="00F549D2" w:rsidRPr="00F549D2">
              <w:rPr>
                <w:rFonts w:ascii="Times New Roman" w:hAnsi="Times New Roman" w:cs="Times New Roman"/>
                <w:sz w:val="24"/>
                <w:szCs w:val="24"/>
              </w:rPr>
              <w:t>da</w:t>
            </w:r>
            <w:proofErr w:type="spellEnd"/>
            <w:r w:rsidR="00F549D2" w:rsidRPr="00F549D2">
              <w:rPr>
                <w:rFonts w:ascii="Times New Roman" w:hAnsi="Times New Roman" w:cs="Times New Roman"/>
                <w:sz w:val="24"/>
                <w:szCs w:val="24"/>
              </w:rPr>
              <w:t>’</w:t>
            </w:r>
          </w:p>
          <w:p w:rsidR="00F549D2" w:rsidRDefault="008A2BEB" w:rsidP="00746D0D">
            <w:pPr>
              <w:pStyle w:val="ListParagraph"/>
              <w:numPr>
                <w:ilvl w:val="0"/>
                <w:numId w:val="6"/>
              </w:numPr>
              <w:spacing w:line="360" w:lineRule="auto"/>
              <w:ind w:left="432"/>
              <w:rPr>
                <w:rFonts w:ascii="Times New Roman" w:hAnsi="Times New Roman" w:cs="Times New Roman"/>
                <w:sz w:val="24"/>
                <w:szCs w:val="24"/>
              </w:rPr>
            </w:pPr>
            <w:proofErr w:type="spellStart"/>
            <w:r>
              <w:rPr>
                <w:rFonts w:ascii="Times New Roman" w:hAnsi="Times New Roman" w:cs="Times New Roman"/>
                <w:sz w:val="24"/>
                <w:szCs w:val="24"/>
              </w:rPr>
              <w:t>Mengucapkan</w:t>
            </w:r>
            <w:proofErr w:type="spellEnd"/>
            <w:r w:rsidR="00F549D2" w:rsidRPr="00F549D2">
              <w:rPr>
                <w:rFonts w:ascii="Times New Roman" w:hAnsi="Times New Roman" w:cs="Times New Roman"/>
                <w:sz w:val="24"/>
                <w:szCs w:val="24"/>
              </w:rPr>
              <w:t xml:space="preserve"> suku kata ‘di’</w:t>
            </w: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r>
              <w:rPr>
                <w:rFonts w:ascii="Times New Roman" w:hAnsi="Times New Roman" w:cs="Times New Roman"/>
                <w:sz w:val="24"/>
                <w:szCs w:val="24"/>
              </w:rPr>
              <w:t xml:space="preserve">Mengucapkan </w:t>
            </w:r>
            <w:r w:rsidR="00F549D2" w:rsidRPr="00F549D2">
              <w:rPr>
                <w:rFonts w:ascii="Times New Roman" w:hAnsi="Times New Roman" w:cs="Times New Roman"/>
                <w:sz w:val="24"/>
                <w:szCs w:val="24"/>
              </w:rPr>
              <w:t>suku kata ‘du’</w:t>
            </w: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r w:rsidRPr="00746D0D">
              <w:rPr>
                <w:rFonts w:ascii="Times New Roman" w:hAnsi="Times New Roman" w:cs="Times New Roman"/>
                <w:sz w:val="24"/>
                <w:szCs w:val="24"/>
              </w:rPr>
              <w:t>Mengucapkan</w:t>
            </w:r>
            <w:r w:rsidR="00F549D2" w:rsidRPr="00746D0D">
              <w:rPr>
                <w:rFonts w:ascii="Times New Roman" w:hAnsi="Times New Roman" w:cs="Times New Roman"/>
                <w:sz w:val="24"/>
                <w:szCs w:val="24"/>
              </w:rPr>
              <w:t xml:space="preserve"> suku kata ‘de’</w:t>
            </w: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r w:rsidRPr="00746D0D">
              <w:rPr>
                <w:rFonts w:ascii="Times New Roman" w:hAnsi="Times New Roman" w:cs="Times New Roman"/>
                <w:sz w:val="24"/>
                <w:szCs w:val="24"/>
              </w:rPr>
              <w:t>Mengucapkan</w:t>
            </w:r>
            <w:r w:rsidR="00F549D2" w:rsidRPr="00746D0D">
              <w:rPr>
                <w:rFonts w:ascii="Times New Roman" w:hAnsi="Times New Roman" w:cs="Times New Roman"/>
                <w:sz w:val="24"/>
                <w:szCs w:val="24"/>
              </w:rPr>
              <w:t xml:space="preserve"> suku kata ‘do’</w:t>
            </w: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proofErr w:type="spellStart"/>
            <w:r w:rsidRPr="00746D0D">
              <w:rPr>
                <w:rFonts w:ascii="Times New Roman" w:hAnsi="Times New Roman" w:cs="Times New Roman"/>
                <w:sz w:val="24"/>
                <w:szCs w:val="24"/>
              </w:rPr>
              <w:t>Mengucapkan</w:t>
            </w:r>
            <w:proofErr w:type="spellEnd"/>
            <w:r w:rsidR="00F549D2"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suku</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kata</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wa</w:t>
            </w:r>
            <w:proofErr w:type="spellEnd"/>
            <w:r w:rsidR="00F549D2" w:rsidRPr="00746D0D">
              <w:rPr>
                <w:rFonts w:ascii="Times New Roman" w:hAnsi="Times New Roman" w:cs="Times New Roman"/>
                <w:sz w:val="24"/>
                <w:szCs w:val="24"/>
              </w:rPr>
              <w:t>’</w:t>
            </w: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proofErr w:type="spellStart"/>
            <w:r w:rsidRPr="00746D0D">
              <w:rPr>
                <w:rFonts w:ascii="Times New Roman" w:hAnsi="Times New Roman" w:cs="Times New Roman"/>
                <w:sz w:val="24"/>
                <w:szCs w:val="24"/>
              </w:rPr>
              <w:t>Mengucapkan</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suku</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kata</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wi</w:t>
            </w:r>
            <w:proofErr w:type="spellEnd"/>
            <w:r w:rsidR="00F549D2" w:rsidRPr="00746D0D">
              <w:rPr>
                <w:rFonts w:ascii="Times New Roman" w:hAnsi="Times New Roman" w:cs="Times New Roman"/>
                <w:sz w:val="24"/>
                <w:szCs w:val="24"/>
              </w:rPr>
              <w:t>’</w:t>
            </w:r>
          </w:p>
          <w:p w:rsidR="00D87F97" w:rsidRDefault="00D87F97" w:rsidP="00D87F97">
            <w:pPr>
              <w:spacing w:line="360" w:lineRule="auto"/>
              <w:rPr>
                <w:rFonts w:ascii="Times New Roman" w:hAnsi="Times New Roman" w:cs="Times New Roman"/>
                <w:sz w:val="24"/>
                <w:szCs w:val="24"/>
              </w:rPr>
            </w:pPr>
          </w:p>
          <w:p w:rsidR="00D87F97" w:rsidRPr="00D87F97" w:rsidRDefault="00D87F97" w:rsidP="00D87F97">
            <w:pPr>
              <w:spacing w:line="360" w:lineRule="auto"/>
              <w:rPr>
                <w:rFonts w:ascii="Times New Roman" w:hAnsi="Times New Roman" w:cs="Times New Roman"/>
                <w:sz w:val="24"/>
                <w:szCs w:val="24"/>
              </w:rPr>
            </w:pP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proofErr w:type="spellStart"/>
            <w:r w:rsidRPr="00746D0D">
              <w:rPr>
                <w:rFonts w:ascii="Times New Roman" w:hAnsi="Times New Roman" w:cs="Times New Roman"/>
                <w:sz w:val="24"/>
                <w:szCs w:val="24"/>
              </w:rPr>
              <w:lastRenderedPageBreak/>
              <w:t>Mengucapkan</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suku</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kata</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wu</w:t>
            </w:r>
            <w:proofErr w:type="spellEnd"/>
            <w:r w:rsidR="00F549D2" w:rsidRPr="00746D0D">
              <w:rPr>
                <w:rFonts w:ascii="Times New Roman" w:hAnsi="Times New Roman" w:cs="Times New Roman"/>
                <w:sz w:val="24"/>
                <w:szCs w:val="24"/>
              </w:rPr>
              <w:t>’</w:t>
            </w:r>
          </w:p>
          <w:p w:rsidR="00746D0D" w:rsidRDefault="008A2BEB" w:rsidP="00746D0D">
            <w:pPr>
              <w:pStyle w:val="ListParagraph"/>
              <w:numPr>
                <w:ilvl w:val="0"/>
                <w:numId w:val="6"/>
              </w:numPr>
              <w:spacing w:line="360" w:lineRule="auto"/>
              <w:ind w:left="432"/>
              <w:rPr>
                <w:rFonts w:ascii="Times New Roman" w:hAnsi="Times New Roman" w:cs="Times New Roman"/>
                <w:sz w:val="24"/>
                <w:szCs w:val="24"/>
              </w:rPr>
            </w:pPr>
            <w:r w:rsidRPr="00746D0D">
              <w:rPr>
                <w:rFonts w:ascii="Times New Roman" w:hAnsi="Times New Roman" w:cs="Times New Roman"/>
                <w:sz w:val="24"/>
                <w:szCs w:val="24"/>
              </w:rPr>
              <w:t xml:space="preserve">Mengucapkan </w:t>
            </w:r>
            <w:r w:rsidR="001B7FA1" w:rsidRPr="00746D0D">
              <w:rPr>
                <w:rFonts w:ascii="Times New Roman" w:hAnsi="Times New Roman" w:cs="Times New Roman"/>
                <w:sz w:val="24"/>
                <w:szCs w:val="24"/>
              </w:rPr>
              <w:t>suku kata ‘we</w:t>
            </w:r>
            <w:r w:rsidR="00F549D2" w:rsidRPr="00746D0D">
              <w:rPr>
                <w:rFonts w:ascii="Times New Roman" w:hAnsi="Times New Roman" w:cs="Times New Roman"/>
                <w:sz w:val="24"/>
                <w:szCs w:val="24"/>
              </w:rPr>
              <w:t>’</w:t>
            </w:r>
          </w:p>
          <w:p w:rsidR="001B7FA1" w:rsidRPr="00746D0D" w:rsidRDefault="008A2BEB" w:rsidP="00746D0D">
            <w:pPr>
              <w:pStyle w:val="ListParagraph"/>
              <w:numPr>
                <w:ilvl w:val="0"/>
                <w:numId w:val="6"/>
              </w:numPr>
              <w:spacing w:line="360" w:lineRule="auto"/>
              <w:ind w:left="432"/>
              <w:rPr>
                <w:rFonts w:ascii="Times New Roman" w:hAnsi="Times New Roman" w:cs="Times New Roman"/>
                <w:sz w:val="24"/>
                <w:szCs w:val="24"/>
              </w:rPr>
            </w:pPr>
            <w:proofErr w:type="spellStart"/>
            <w:r w:rsidRPr="00746D0D">
              <w:rPr>
                <w:rFonts w:ascii="Times New Roman" w:hAnsi="Times New Roman" w:cs="Times New Roman"/>
                <w:sz w:val="24"/>
                <w:szCs w:val="24"/>
              </w:rPr>
              <w:t>Mengucapkan</w:t>
            </w:r>
            <w:proofErr w:type="spellEnd"/>
            <w:r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suku</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kata</w:t>
            </w:r>
            <w:proofErr w:type="spellEnd"/>
            <w:r w:rsidR="001B7FA1" w:rsidRPr="00746D0D">
              <w:rPr>
                <w:rFonts w:ascii="Times New Roman" w:hAnsi="Times New Roman" w:cs="Times New Roman"/>
                <w:sz w:val="24"/>
                <w:szCs w:val="24"/>
              </w:rPr>
              <w:t xml:space="preserve"> ‘</w:t>
            </w:r>
            <w:proofErr w:type="spellStart"/>
            <w:r w:rsidR="001B7FA1" w:rsidRPr="00746D0D">
              <w:rPr>
                <w:rFonts w:ascii="Times New Roman" w:hAnsi="Times New Roman" w:cs="Times New Roman"/>
                <w:sz w:val="24"/>
                <w:szCs w:val="24"/>
              </w:rPr>
              <w:t>wo</w:t>
            </w:r>
            <w:proofErr w:type="spellEnd"/>
            <w:r w:rsidR="00F549D2" w:rsidRPr="00746D0D">
              <w:rPr>
                <w:rFonts w:ascii="Times New Roman" w:hAnsi="Times New Roman" w:cs="Times New Roman"/>
                <w:sz w:val="24"/>
                <w:szCs w:val="24"/>
              </w:rPr>
              <w:t>’</w:t>
            </w:r>
          </w:p>
        </w:tc>
        <w:tc>
          <w:tcPr>
            <w:tcW w:w="1276" w:type="dxa"/>
          </w:tcPr>
          <w:p w:rsidR="00FB22A6" w:rsidRDefault="00FB22A6" w:rsidP="00DF158B">
            <w:pPr>
              <w:pStyle w:val="ListParagraph"/>
              <w:ind w:left="0"/>
              <w:jc w:val="both"/>
              <w:rPr>
                <w:rFonts w:ascii="Times New Roman" w:hAnsi="Times New Roman" w:cs="Times New Roman"/>
                <w:sz w:val="24"/>
                <w:szCs w:val="24"/>
              </w:rPr>
            </w:pPr>
          </w:p>
        </w:tc>
        <w:tc>
          <w:tcPr>
            <w:tcW w:w="1626" w:type="dxa"/>
          </w:tcPr>
          <w:p w:rsidR="00FB22A6" w:rsidRDefault="00FB22A6" w:rsidP="00DF158B">
            <w:pPr>
              <w:pStyle w:val="ListParagraph"/>
              <w:ind w:left="0"/>
              <w:jc w:val="both"/>
              <w:rPr>
                <w:rFonts w:ascii="Times New Roman" w:hAnsi="Times New Roman" w:cs="Times New Roman"/>
                <w:sz w:val="24"/>
                <w:szCs w:val="24"/>
              </w:rPr>
            </w:pPr>
          </w:p>
        </w:tc>
      </w:tr>
    </w:tbl>
    <w:p w:rsidR="00E115FD" w:rsidRDefault="00E115FD" w:rsidP="00DF15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9D1CA8" w:rsidRDefault="009D1CA8" w:rsidP="00DF158B">
      <w:pPr>
        <w:spacing w:after="0" w:line="240" w:lineRule="auto"/>
        <w:rPr>
          <w:rFonts w:ascii="Times New Roman" w:hAnsi="Times New Roman" w:cs="Times New Roman"/>
          <w:sz w:val="24"/>
          <w:szCs w:val="24"/>
          <w:lang w:val="en-US"/>
        </w:rPr>
      </w:pPr>
    </w:p>
    <w:p w:rsidR="00A85BF3" w:rsidRDefault="00A85BF3" w:rsidP="00DF158B">
      <w:pPr>
        <w:spacing w:after="0" w:line="240" w:lineRule="auto"/>
        <w:rPr>
          <w:rFonts w:ascii="Times New Roman" w:hAnsi="Times New Roman" w:cs="Times New Roman"/>
          <w:sz w:val="24"/>
          <w:szCs w:val="24"/>
          <w:lang w:val="en-US"/>
        </w:rPr>
      </w:pPr>
    </w:p>
    <w:p w:rsidR="00A85BF3" w:rsidRDefault="00A85BF3" w:rsidP="00DF158B">
      <w:pPr>
        <w:spacing w:after="0" w:line="240" w:lineRule="auto"/>
        <w:rPr>
          <w:rFonts w:ascii="Times New Roman" w:hAnsi="Times New Roman" w:cs="Times New Roman"/>
          <w:sz w:val="24"/>
          <w:szCs w:val="24"/>
          <w:lang w:val="en-US"/>
        </w:rPr>
      </w:pPr>
    </w:p>
    <w:p w:rsidR="00A85BF3" w:rsidRDefault="00A85BF3" w:rsidP="00DF158B">
      <w:pPr>
        <w:spacing w:after="0" w:line="240" w:lineRule="auto"/>
        <w:rPr>
          <w:rFonts w:ascii="Times New Roman" w:hAnsi="Times New Roman" w:cs="Times New Roman"/>
          <w:sz w:val="24"/>
          <w:szCs w:val="24"/>
          <w:lang w:val="en-US"/>
        </w:rPr>
      </w:pPr>
    </w:p>
    <w:p w:rsidR="00DF158B" w:rsidRPr="00E115FD" w:rsidRDefault="00E115FD" w:rsidP="00DF15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58B">
        <w:rPr>
          <w:rFonts w:ascii="Times New Roman" w:hAnsi="Times New Roman" w:cs="Times New Roman"/>
          <w:sz w:val="24"/>
          <w:szCs w:val="24"/>
        </w:rPr>
        <w:t xml:space="preserve"> Makassar </w:t>
      </w:r>
      <w:r>
        <w:rPr>
          <w:rFonts w:ascii="Times New Roman" w:hAnsi="Times New Roman" w:cs="Times New Roman"/>
          <w:sz w:val="24"/>
          <w:szCs w:val="24"/>
        </w:rPr>
        <w:t xml:space="preserve">,      </w:t>
      </w:r>
      <w:r w:rsidR="009A1CF6">
        <w:rPr>
          <w:rFonts w:ascii="Times New Roman" w:hAnsi="Times New Roman" w:cs="Times New Roman"/>
          <w:sz w:val="24"/>
          <w:szCs w:val="24"/>
          <w:lang w:val="en-US"/>
        </w:rPr>
        <w:t xml:space="preserve">9 </w:t>
      </w:r>
      <w:r>
        <w:rPr>
          <w:rFonts w:ascii="Times New Roman" w:hAnsi="Times New Roman" w:cs="Times New Roman"/>
          <w:sz w:val="24"/>
          <w:szCs w:val="24"/>
        </w:rPr>
        <w:t xml:space="preserve"> </w:t>
      </w:r>
      <w:proofErr w:type="spellStart"/>
      <w:r w:rsidR="00482718">
        <w:rPr>
          <w:rFonts w:ascii="Times New Roman" w:hAnsi="Times New Roman" w:cs="Times New Roman"/>
          <w:sz w:val="24"/>
          <w:szCs w:val="24"/>
          <w:lang w:val="en-US"/>
        </w:rPr>
        <w:t>mei</w:t>
      </w:r>
      <w:proofErr w:type="spellEnd"/>
      <w:r w:rsidR="00482718">
        <w:rPr>
          <w:rFonts w:ascii="Times New Roman" w:hAnsi="Times New Roman" w:cs="Times New Roman"/>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en-US"/>
        </w:rPr>
        <w:t>3</w:t>
      </w:r>
    </w:p>
    <w:p w:rsidR="004A4946" w:rsidRDefault="00DF158B" w:rsidP="008825C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E115FD">
        <w:rPr>
          <w:rFonts w:ascii="Times New Roman" w:hAnsi="Times New Roman" w:cs="Times New Roman"/>
          <w:sz w:val="24"/>
          <w:szCs w:val="24"/>
          <w:lang w:val="en-US"/>
        </w:rPr>
        <w:t xml:space="preserve">            </w:t>
      </w:r>
    </w:p>
    <w:p w:rsidR="001B7FA1" w:rsidRDefault="001B7FA1" w:rsidP="008825C4">
      <w:pPr>
        <w:spacing w:after="0" w:line="240" w:lineRule="auto"/>
        <w:rPr>
          <w:rFonts w:ascii="Times New Roman" w:hAnsi="Times New Roman" w:cs="Times New Roman"/>
          <w:sz w:val="24"/>
          <w:szCs w:val="24"/>
          <w:lang w:val="en-US"/>
        </w:rPr>
      </w:pPr>
    </w:p>
    <w:p w:rsidR="001B7FA1" w:rsidRDefault="001B7FA1" w:rsidP="008825C4">
      <w:pPr>
        <w:spacing w:after="0" w:line="240" w:lineRule="auto"/>
        <w:rPr>
          <w:rFonts w:ascii="Times New Roman" w:hAnsi="Times New Roman" w:cs="Times New Roman"/>
          <w:sz w:val="24"/>
          <w:szCs w:val="24"/>
          <w:lang w:val="en-US"/>
        </w:rPr>
      </w:pPr>
    </w:p>
    <w:p w:rsidR="00482718" w:rsidRPr="00C0074A" w:rsidRDefault="00482718" w:rsidP="00482718">
      <w:pPr>
        <w:spacing w:after="0" w:line="24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D25B8" w:rsidRDefault="00CD25B8" w:rsidP="008825C4">
      <w:pPr>
        <w:spacing w:after="0" w:line="240" w:lineRule="auto"/>
        <w:rPr>
          <w:rFonts w:ascii="Times New Roman" w:hAnsi="Times New Roman" w:cs="Times New Roman"/>
          <w:sz w:val="24"/>
          <w:szCs w:val="24"/>
          <w:lang w:val="en-US"/>
        </w:rPr>
      </w:pPr>
    </w:p>
    <w:p w:rsidR="004A4946" w:rsidRDefault="004A4946" w:rsidP="009D1CA8">
      <w:pPr>
        <w:spacing w:after="0" w:line="240" w:lineRule="auto"/>
        <w:rPr>
          <w:rFonts w:ascii="Times New Roman" w:hAnsi="Times New Roman" w:cs="Times New Roman"/>
          <w:sz w:val="24"/>
          <w:szCs w:val="24"/>
          <w:lang w:val="en-US"/>
        </w:rPr>
      </w:pPr>
    </w:p>
    <w:p w:rsidR="001B7FA1" w:rsidRDefault="001B7FA1" w:rsidP="009D1CA8">
      <w:pPr>
        <w:spacing w:after="0" w:line="240" w:lineRule="auto"/>
        <w:rPr>
          <w:rFonts w:ascii="Times New Roman" w:hAnsi="Times New Roman" w:cs="Times New Roman"/>
          <w:sz w:val="24"/>
          <w:szCs w:val="24"/>
          <w:lang w:val="en-US"/>
        </w:rPr>
      </w:pPr>
    </w:p>
    <w:p w:rsidR="001B7FA1" w:rsidRDefault="001B7FA1" w:rsidP="009D1CA8">
      <w:pPr>
        <w:spacing w:after="0" w:line="240" w:lineRule="auto"/>
        <w:rPr>
          <w:rFonts w:ascii="Times New Roman" w:hAnsi="Times New Roman" w:cs="Times New Roman"/>
          <w:sz w:val="24"/>
          <w:szCs w:val="24"/>
          <w:lang w:val="en-US"/>
        </w:rPr>
      </w:pPr>
    </w:p>
    <w:p w:rsidR="001B7FA1" w:rsidRDefault="001B7FA1" w:rsidP="009D1CA8">
      <w:pPr>
        <w:spacing w:after="0" w:line="240" w:lineRule="auto"/>
        <w:rPr>
          <w:rFonts w:ascii="Times New Roman" w:hAnsi="Times New Roman" w:cs="Times New Roman"/>
          <w:sz w:val="24"/>
          <w:szCs w:val="24"/>
          <w:lang w:val="en-US"/>
        </w:rPr>
      </w:pPr>
    </w:p>
    <w:p w:rsidR="001B7FA1" w:rsidRDefault="001B7FA1" w:rsidP="009D1CA8">
      <w:pPr>
        <w:spacing w:after="0" w:line="240" w:lineRule="auto"/>
        <w:rPr>
          <w:rFonts w:ascii="Times New Roman" w:hAnsi="Times New Roman" w:cs="Times New Roman"/>
          <w:sz w:val="24"/>
          <w:szCs w:val="24"/>
          <w:lang w:val="en-US"/>
        </w:rPr>
      </w:pPr>
    </w:p>
    <w:p w:rsidR="001B7FA1" w:rsidRDefault="001B7FA1" w:rsidP="009D1CA8">
      <w:pPr>
        <w:spacing w:after="0" w:line="240" w:lineRule="auto"/>
        <w:rPr>
          <w:rFonts w:ascii="Times New Roman" w:hAnsi="Times New Roman" w:cs="Times New Roman"/>
          <w:sz w:val="24"/>
          <w:szCs w:val="24"/>
          <w:lang w:val="en-US"/>
        </w:rPr>
      </w:pPr>
    </w:p>
    <w:p w:rsidR="001B7FA1" w:rsidRDefault="001B7FA1" w:rsidP="001B7FA1">
      <w:pPr>
        <w:spacing w:after="0" w:line="240" w:lineRule="auto"/>
        <w:rPr>
          <w:rFonts w:ascii="Times New Roman" w:hAnsi="Times New Roman" w:cs="Times New Roman"/>
          <w:sz w:val="24"/>
          <w:szCs w:val="24"/>
          <w:lang w:val="en-US"/>
        </w:rPr>
      </w:pPr>
    </w:p>
    <w:p w:rsidR="001B7FA1" w:rsidRDefault="001B7FA1"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A85BF3" w:rsidRDefault="00A85BF3" w:rsidP="001B7FA1">
      <w:pPr>
        <w:spacing w:after="0" w:line="240" w:lineRule="auto"/>
        <w:rPr>
          <w:rFonts w:ascii="Times New Roman" w:hAnsi="Times New Roman" w:cs="Times New Roman"/>
          <w:sz w:val="24"/>
          <w:szCs w:val="24"/>
          <w:lang w:val="en-US"/>
        </w:rPr>
      </w:pPr>
    </w:p>
    <w:p w:rsidR="009B2681" w:rsidRDefault="009B2681" w:rsidP="001B7FA1">
      <w:pPr>
        <w:spacing w:after="0" w:line="240" w:lineRule="auto"/>
        <w:rPr>
          <w:rFonts w:ascii="Times New Roman" w:hAnsi="Times New Roman" w:cs="Times New Roman"/>
          <w:sz w:val="24"/>
          <w:szCs w:val="24"/>
          <w:lang w:val="en-US"/>
        </w:rPr>
      </w:pPr>
    </w:p>
    <w:p w:rsidR="009B2681" w:rsidRDefault="009B2681"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BE5D28" w:rsidRDefault="00BE5D28" w:rsidP="001B7FA1">
      <w:pPr>
        <w:spacing w:after="0" w:line="240" w:lineRule="auto"/>
        <w:rPr>
          <w:rFonts w:ascii="Times New Roman" w:hAnsi="Times New Roman" w:cs="Times New Roman"/>
          <w:sz w:val="24"/>
          <w:szCs w:val="24"/>
          <w:lang w:val="en-US"/>
        </w:rPr>
      </w:pPr>
    </w:p>
    <w:p w:rsidR="009B2681" w:rsidRDefault="009B2681" w:rsidP="001B7FA1">
      <w:pPr>
        <w:spacing w:after="0" w:line="240" w:lineRule="auto"/>
        <w:rPr>
          <w:rFonts w:ascii="Times New Roman" w:hAnsi="Times New Roman" w:cs="Times New Roman"/>
          <w:sz w:val="24"/>
          <w:szCs w:val="24"/>
          <w:lang w:val="en-US"/>
        </w:rPr>
      </w:pPr>
    </w:p>
    <w:p w:rsidR="009D1CA8" w:rsidRDefault="009D1CA8" w:rsidP="009D1CA8">
      <w:pPr>
        <w:spacing w:after="0" w:line="240" w:lineRule="auto"/>
        <w:rPr>
          <w:rFonts w:ascii="Times New Roman" w:hAnsi="Times New Roman" w:cs="Times New Roman"/>
          <w:sz w:val="24"/>
          <w:szCs w:val="24"/>
          <w:lang w:val="en-US"/>
        </w:rPr>
      </w:pPr>
    </w:p>
    <w:p w:rsidR="003632BF" w:rsidRDefault="003632BF" w:rsidP="009D1CA8">
      <w:pPr>
        <w:spacing w:after="0" w:line="240" w:lineRule="auto"/>
        <w:rPr>
          <w:rFonts w:ascii="Times New Roman" w:hAnsi="Times New Roman" w:cs="Times New Roman"/>
          <w:sz w:val="24"/>
          <w:szCs w:val="24"/>
          <w:lang w:val="en-US"/>
        </w:rPr>
      </w:pPr>
    </w:p>
    <w:p w:rsidR="009A1CF6" w:rsidRPr="00572036" w:rsidRDefault="009A1CF6" w:rsidP="009D1CA8">
      <w:pPr>
        <w:spacing w:after="0" w:line="240" w:lineRule="auto"/>
        <w:rPr>
          <w:rFonts w:ascii="Times New Roman" w:hAnsi="Times New Roman" w:cs="Times New Roman"/>
          <w:sz w:val="24"/>
          <w:szCs w:val="24"/>
          <w:lang w:val="en-US"/>
        </w:rPr>
      </w:pPr>
    </w:p>
    <w:p w:rsidR="00A558D7" w:rsidRPr="003632BF" w:rsidRDefault="00462071" w:rsidP="003632BF">
      <w:pPr>
        <w:spacing w:after="0" w:line="240" w:lineRule="auto"/>
        <w:ind w:left="284"/>
        <w:jc w:val="center"/>
        <w:rPr>
          <w:rFonts w:ascii="Times New Roman" w:hAnsi="Times New Roman" w:cs="Times New Roman"/>
          <w:b/>
          <w:sz w:val="28"/>
          <w:szCs w:val="28"/>
        </w:rPr>
      </w:pPr>
      <w:r w:rsidRPr="003632BF">
        <w:rPr>
          <w:rFonts w:ascii="Times New Roman" w:hAnsi="Times New Roman" w:cs="Times New Roman"/>
          <w:b/>
          <w:sz w:val="28"/>
          <w:szCs w:val="28"/>
        </w:rPr>
        <w:t xml:space="preserve">RENCANA </w:t>
      </w:r>
      <w:r w:rsidR="00DF158B" w:rsidRPr="003632BF">
        <w:rPr>
          <w:rFonts w:ascii="Times New Roman" w:hAnsi="Times New Roman" w:cs="Times New Roman"/>
          <w:b/>
          <w:sz w:val="28"/>
          <w:szCs w:val="28"/>
        </w:rPr>
        <w:t>PELAKSANAAN PEMBELAJARAN (RP</w:t>
      </w:r>
      <w:r w:rsidR="00572036" w:rsidRPr="003632BF">
        <w:rPr>
          <w:rFonts w:ascii="Times New Roman" w:hAnsi="Times New Roman" w:cs="Times New Roman"/>
          <w:b/>
          <w:sz w:val="28"/>
          <w:szCs w:val="28"/>
          <w:lang w:val="en-US"/>
        </w:rPr>
        <w:t>P)</w:t>
      </w:r>
    </w:p>
    <w:p w:rsidR="001B7FA1" w:rsidRDefault="001B7FA1" w:rsidP="00A558D7">
      <w:pPr>
        <w:pStyle w:val="ListParagraph"/>
        <w:spacing w:after="0"/>
        <w:ind w:left="0"/>
        <w:jc w:val="center"/>
        <w:rPr>
          <w:rFonts w:ascii="Times New Roman" w:hAnsi="Times New Roman" w:cs="Times New Roman"/>
          <w:b/>
          <w:sz w:val="28"/>
          <w:szCs w:val="28"/>
          <w:lang w:val="en-US"/>
        </w:rPr>
      </w:pPr>
    </w:p>
    <w:p w:rsidR="00A558D7" w:rsidRDefault="001B7FA1" w:rsidP="00A558D7">
      <w:pPr>
        <w:pStyle w:val="ListParagraph"/>
        <w:spacing w:after="0"/>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TEMATIK </w:t>
      </w:r>
    </w:p>
    <w:p w:rsidR="00A558D7" w:rsidRPr="00A558D7" w:rsidRDefault="00A558D7" w:rsidP="00A558D7">
      <w:pPr>
        <w:pStyle w:val="ListParagraph"/>
        <w:spacing w:after="0"/>
        <w:ind w:left="0"/>
        <w:jc w:val="center"/>
        <w:rPr>
          <w:rFonts w:ascii="Times New Roman" w:hAnsi="Times New Roman" w:cs="Times New Roman"/>
          <w:b/>
          <w:sz w:val="24"/>
          <w:szCs w:val="24"/>
          <w:lang w:val="en-US"/>
        </w:rPr>
      </w:pPr>
    </w:p>
    <w:p w:rsidR="00A558D7" w:rsidRPr="0022096A" w:rsidRDefault="00A558D7" w:rsidP="00A558D7">
      <w:pPr>
        <w:spacing w:after="0"/>
        <w:rPr>
          <w:rFonts w:ascii="Times New Roman" w:hAnsi="Times New Roman" w:cs="Times New Roman"/>
          <w:sz w:val="24"/>
          <w:szCs w:val="24"/>
        </w:rPr>
      </w:pPr>
      <w:r w:rsidRPr="0022096A">
        <w:rPr>
          <w:rFonts w:ascii="Times New Roman" w:hAnsi="Times New Roman" w:cs="Times New Roman"/>
          <w:sz w:val="24"/>
          <w:szCs w:val="24"/>
        </w:rPr>
        <w:t xml:space="preserve">NAMA SEKOLAH </w:t>
      </w:r>
      <w:r w:rsidRPr="0022096A">
        <w:rPr>
          <w:rFonts w:ascii="Times New Roman" w:hAnsi="Times New Roman" w:cs="Times New Roman"/>
          <w:sz w:val="24"/>
          <w:szCs w:val="24"/>
        </w:rPr>
        <w:tab/>
      </w:r>
      <w:r w:rsidRPr="0022096A">
        <w:rPr>
          <w:rFonts w:ascii="Times New Roman" w:hAnsi="Times New Roman" w:cs="Times New Roman"/>
          <w:sz w:val="24"/>
          <w:szCs w:val="24"/>
        </w:rPr>
        <w:tab/>
        <w:t xml:space="preserve">: SLB NEGERI PEMBINA MAKASSAR </w:t>
      </w:r>
    </w:p>
    <w:p w:rsidR="00A558D7" w:rsidRPr="0022096A" w:rsidRDefault="00A558D7" w:rsidP="00A558D7">
      <w:pPr>
        <w:spacing w:after="0"/>
        <w:rPr>
          <w:rFonts w:ascii="Times New Roman" w:hAnsi="Times New Roman" w:cs="Times New Roman"/>
          <w:sz w:val="24"/>
          <w:szCs w:val="24"/>
        </w:rPr>
      </w:pPr>
      <w:r>
        <w:rPr>
          <w:rFonts w:ascii="Times New Roman" w:hAnsi="Times New Roman" w:cs="Times New Roman"/>
          <w:sz w:val="24"/>
          <w:szCs w:val="24"/>
        </w:rPr>
        <w:t xml:space="preserve">SATUAN PENDIDIKAN </w:t>
      </w:r>
      <w:r>
        <w:rPr>
          <w:rFonts w:ascii="Times New Roman" w:hAnsi="Times New Roman" w:cs="Times New Roman"/>
          <w:sz w:val="24"/>
          <w:szCs w:val="24"/>
        </w:rPr>
        <w:tab/>
        <w:t>: SDLB-</w:t>
      </w:r>
      <w:r>
        <w:rPr>
          <w:rFonts w:ascii="Times New Roman" w:hAnsi="Times New Roman" w:cs="Times New Roman"/>
          <w:sz w:val="24"/>
          <w:szCs w:val="24"/>
          <w:lang w:val="en-US"/>
        </w:rPr>
        <w:t>B</w:t>
      </w:r>
      <w:r>
        <w:rPr>
          <w:rFonts w:ascii="Times New Roman" w:hAnsi="Times New Roman" w:cs="Times New Roman"/>
          <w:sz w:val="24"/>
          <w:szCs w:val="24"/>
        </w:rPr>
        <w:t xml:space="preserve"> (TUNA</w:t>
      </w:r>
      <w:r>
        <w:rPr>
          <w:rFonts w:ascii="Times New Roman" w:hAnsi="Times New Roman" w:cs="Times New Roman"/>
          <w:sz w:val="24"/>
          <w:szCs w:val="24"/>
          <w:lang w:val="en-US"/>
        </w:rPr>
        <w:t>RUNGU</w:t>
      </w:r>
      <w:r w:rsidRPr="0022096A">
        <w:rPr>
          <w:rFonts w:ascii="Times New Roman" w:hAnsi="Times New Roman" w:cs="Times New Roman"/>
          <w:sz w:val="24"/>
          <w:szCs w:val="24"/>
        </w:rPr>
        <w:t>)</w:t>
      </w:r>
    </w:p>
    <w:p w:rsidR="00A558D7" w:rsidRPr="0022096A" w:rsidRDefault="00A558D7" w:rsidP="00A558D7">
      <w:pPr>
        <w:spacing w:after="0"/>
        <w:rPr>
          <w:rFonts w:ascii="Times New Roman" w:hAnsi="Times New Roman" w:cs="Times New Roman"/>
          <w:sz w:val="24"/>
          <w:szCs w:val="24"/>
        </w:rPr>
      </w:pPr>
      <w:r>
        <w:rPr>
          <w:rFonts w:ascii="Times New Roman" w:hAnsi="Times New Roman" w:cs="Times New Roman"/>
          <w:sz w:val="24"/>
          <w:szCs w:val="24"/>
        </w:rPr>
        <w:t xml:space="preserve">KELAS/SEMESTER </w:t>
      </w:r>
      <w:r>
        <w:rPr>
          <w:rFonts w:ascii="Times New Roman" w:hAnsi="Times New Roman" w:cs="Times New Roman"/>
          <w:sz w:val="24"/>
          <w:szCs w:val="24"/>
        </w:rPr>
        <w:tab/>
      </w:r>
      <w:r>
        <w:rPr>
          <w:rFonts w:ascii="Times New Roman" w:hAnsi="Times New Roman" w:cs="Times New Roman"/>
          <w:sz w:val="24"/>
          <w:szCs w:val="24"/>
        </w:rPr>
        <w:tab/>
        <w:t>: II</w:t>
      </w:r>
      <w:r w:rsidRPr="0022096A">
        <w:rPr>
          <w:rFonts w:ascii="Times New Roman" w:hAnsi="Times New Roman" w:cs="Times New Roman"/>
          <w:sz w:val="24"/>
          <w:szCs w:val="24"/>
        </w:rPr>
        <w:t xml:space="preserve"> / II</w:t>
      </w:r>
    </w:p>
    <w:p w:rsidR="00A558D7" w:rsidRPr="00A558D7" w:rsidRDefault="00A558D7" w:rsidP="00A558D7">
      <w:pPr>
        <w:spacing w:after="0"/>
        <w:rPr>
          <w:rFonts w:ascii="Times New Roman" w:hAnsi="Times New Roman" w:cs="Times New Roman"/>
          <w:sz w:val="24"/>
          <w:szCs w:val="24"/>
          <w:lang w:val="en-US"/>
        </w:rPr>
      </w:pPr>
      <w:r>
        <w:rPr>
          <w:rFonts w:ascii="Times New Roman" w:hAnsi="Times New Roman" w:cs="Times New Roman"/>
          <w:sz w:val="24"/>
          <w:szCs w:val="24"/>
        </w:rPr>
        <w:t xml:space="preserve">TEMA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keluargaku</w:t>
      </w:r>
      <w:proofErr w:type="spellEnd"/>
    </w:p>
    <w:p w:rsidR="00A558D7" w:rsidRPr="0022096A" w:rsidRDefault="00A558D7" w:rsidP="00A558D7">
      <w:pPr>
        <w:spacing w:after="0"/>
        <w:rPr>
          <w:rFonts w:ascii="Times New Roman" w:hAnsi="Times New Roman" w:cs="Times New Roman"/>
          <w:sz w:val="24"/>
          <w:szCs w:val="24"/>
        </w:rPr>
      </w:pPr>
      <w:r w:rsidRPr="0022096A">
        <w:rPr>
          <w:rFonts w:ascii="Times New Roman" w:hAnsi="Times New Roman" w:cs="Times New Roman"/>
          <w:sz w:val="24"/>
          <w:szCs w:val="24"/>
        </w:rPr>
        <w:t xml:space="preserve">MATA PELAJARAN </w:t>
      </w:r>
      <w:r w:rsidRPr="0022096A">
        <w:rPr>
          <w:rFonts w:ascii="Times New Roman" w:hAnsi="Times New Roman" w:cs="Times New Roman"/>
          <w:sz w:val="24"/>
          <w:szCs w:val="24"/>
        </w:rPr>
        <w:tab/>
        <w:t xml:space="preserve">: </w:t>
      </w:r>
    </w:p>
    <w:p w:rsidR="00A558D7" w:rsidRPr="00125A93" w:rsidRDefault="00A558D7" w:rsidP="00514D93">
      <w:pPr>
        <w:pStyle w:val="ListParagraph"/>
        <w:numPr>
          <w:ilvl w:val="0"/>
          <w:numId w:val="9"/>
        </w:numPr>
        <w:spacing w:after="0"/>
        <w:ind w:left="3402"/>
        <w:rPr>
          <w:rFonts w:ascii="Times New Roman" w:hAnsi="Times New Roman" w:cs="Times New Roman"/>
          <w:sz w:val="24"/>
          <w:szCs w:val="24"/>
        </w:rPr>
      </w:pPr>
      <w:r w:rsidRPr="0022096A">
        <w:rPr>
          <w:rFonts w:ascii="Times New Roman" w:hAnsi="Times New Roman" w:cs="Times New Roman"/>
          <w:sz w:val="24"/>
          <w:szCs w:val="24"/>
        </w:rPr>
        <w:t>BAHASA INDONESIA</w:t>
      </w:r>
    </w:p>
    <w:p w:rsidR="00125A93" w:rsidRPr="00A558D7" w:rsidRDefault="00125A93" w:rsidP="00514D93">
      <w:pPr>
        <w:pStyle w:val="ListParagraph"/>
        <w:numPr>
          <w:ilvl w:val="0"/>
          <w:numId w:val="9"/>
        </w:numPr>
        <w:spacing w:after="0"/>
        <w:ind w:left="3402"/>
        <w:rPr>
          <w:rFonts w:ascii="Times New Roman" w:hAnsi="Times New Roman" w:cs="Times New Roman"/>
          <w:sz w:val="24"/>
          <w:szCs w:val="24"/>
        </w:rPr>
      </w:pPr>
      <w:r>
        <w:rPr>
          <w:rFonts w:ascii="Times New Roman" w:hAnsi="Times New Roman" w:cs="Times New Roman"/>
          <w:sz w:val="24"/>
          <w:szCs w:val="24"/>
          <w:lang w:val="en-US"/>
        </w:rPr>
        <w:t>MATEMATIKA</w:t>
      </w:r>
    </w:p>
    <w:p w:rsidR="00A558D7" w:rsidRPr="0022096A" w:rsidRDefault="00A558D7" w:rsidP="00514D93">
      <w:pPr>
        <w:pStyle w:val="ListParagraph"/>
        <w:numPr>
          <w:ilvl w:val="0"/>
          <w:numId w:val="9"/>
        </w:numPr>
        <w:spacing w:after="0"/>
        <w:ind w:left="3402"/>
        <w:rPr>
          <w:rFonts w:ascii="Times New Roman" w:hAnsi="Times New Roman" w:cs="Times New Roman"/>
          <w:sz w:val="24"/>
          <w:szCs w:val="24"/>
        </w:rPr>
      </w:pPr>
      <w:r>
        <w:rPr>
          <w:rFonts w:ascii="Times New Roman" w:hAnsi="Times New Roman" w:cs="Times New Roman"/>
          <w:sz w:val="24"/>
          <w:szCs w:val="24"/>
        </w:rPr>
        <w:t xml:space="preserve">ILMU PENGETAHUAN </w:t>
      </w:r>
      <w:r>
        <w:rPr>
          <w:rFonts w:ascii="Times New Roman" w:hAnsi="Times New Roman" w:cs="Times New Roman"/>
          <w:sz w:val="24"/>
          <w:szCs w:val="24"/>
          <w:lang w:val="en-US"/>
        </w:rPr>
        <w:t>SOSIAL</w:t>
      </w:r>
      <w:r w:rsidR="00AC77ED">
        <w:rPr>
          <w:rFonts w:ascii="Times New Roman" w:hAnsi="Times New Roman" w:cs="Times New Roman"/>
          <w:sz w:val="24"/>
          <w:szCs w:val="24"/>
          <w:lang w:val="en-US"/>
        </w:rPr>
        <w:t xml:space="preserve"> </w:t>
      </w:r>
    </w:p>
    <w:p w:rsidR="00A558D7" w:rsidRDefault="00A558D7" w:rsidP="00A558D7">
      <w:pPr>
        <w:spacing w:after="0"/>
        <w:rPr>
          <w:rFonts w:ascii="Times New Roman" w:hAnsi="Times New Roman" w:cs="Times New Roman"/>
          <w:sz w:val="24"/>
          <w:szCs w:val="24"/>
          <w:lang w:val="en-US"/>
        </w:rPr>
      </w:pPr>
      <w:r w:rsidRPr="0022096A">
        <w:rPr>
          <w:rFonts w:ascii="Times New Roman" w:hAnsi="Times New Roman" w:cs="Times New Roman"/>
          <w:sz w:val="24"/>
          <w:szCs w:val="24"/>
        </w:rPr>
        <w:t xml:space="preserve">ALOKASI WAKTU </w:t>
      </w:r>
      <w:r w:rsidRPr="0022096A">
        <w:rPr>
          <w:rFonts w:ascii="Times New Roman" w:hAnsi="Times New Roman" w:cs="Times New Roman"/>
          <w:sz w:val="24"/>
          <w:szCs w:val="24"/>
        </w:rPr>
        <w:tab/>
      </w:r>
      <w:r w:rsidRPr="0022096A">
        <w:rPr>
          <w:rFonts w:ascii="Times New Roman" w:hAnsi="Times New Roman" w:cs="Times New Roman"/>
          <w:sz w:val="24"/>
          <w:szCs w:val="24"/>
        </w:rPr>
        <w:tab/>
        <w:t>:  2 KALI PERTEMUAN (4 x 35 MENIT)</w:t>
      </w:r>
    </w:p>
    <w:p w:rsidR="00A558D7" w:rsidRPr="00A558D7" w:rsidRDefault="00A558D7" w:rsidP="00A558D7">
      <w:pPr>
        <w:spacing w:after="0"/>
        <w:rPr>
          <w:rFonts w:ascii="Times New Roman" w:hAnsi="Times New Roman" w:cs="Times New Roman"/>
          <w:sz w:val="24"/>
          <w:szCs w:val="24"/>
          <w:lang w:val="en-US"/>
        </w:rPr>
      </w:pPr>
    </w:p>
    <w:p w:rsidR="00AC77ED" w:rsidRDefault="00A558D7" w:rsidP="00514D93">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Standar kompetensi</w:t>
      </w:r>
    </w:p>
    <w:p w:rsidR="00957CC2" w:rsidRDefault="00957CC2" w:rsidP="00957CC2">
      <w:pPr>
        <w:pStyle w:val="ListParagraph"/>
        <w:numPr>
          <w:ilvl w:val="0"/>
          <w:numId w:val="42"/>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Bahasa Indonesia </w:t>
      </w:r>
    </w:p>
    <w:p w:rsidR="00957CC2" w:rsidRDefault="00957CC2" w:rsidP="00957CC2">
      <w:pPr>
        <w:pStyle w:val="ListParagraph"/>
        <w:numPr>
          <w:ilvl w:val="0"/>
          <w:numId w:val="43"/>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p>
    <w:p w:rsidR="00957CC2" w:rsidRDefault="00957CC2" w:rsidP="00957CC2">
      <w:pPr>
        <w:pStyle w:val="ListParagraph"/>
        <w:numPr>
          <w:ilvl w:val="0"/>
          <w:numId w:val="42"/>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
    <w:p w:rsidR="00957CC2" w:rsidRDefault="00046DC2" w:rsidP="00957CC2">
      <w:pPr>
        <w:pStyle w:val="ListParagraph"/>
        <w:numPr>
          <w:ilvl w:val="0"/>
          <w:numId w:val="43"/>
        </w:numPr>
        <w:spacing w:after="0"/>
        <w:rPr>
          <w:rFonts w:ascii="Times New Roman" w:hAnsi="Times New Roman" w:cs="Times New Roman"/>
          <w:sz w:val="24"/>
          <w:szCs w:val="24"/>
          <w:lang w:val="en-US"/>
        </w:rPr>
      </w:pPr>
      <w:r>
        <w:rPr>
          <w:rFonts w:ascii="Times New Roman" w:hAnsi="Times New Roman" w:cs="Times New Roman"/>
          <w:sz w:val="24"/>
          <w:szCs w:val="24"/>
          <w:lang w:val="en-US"/>
        </w:rPr>
        <w:t>Menggunakan bilangan dalam pemecahan masalah</w:t>
      </w:r>
    </w:p>
    <w:p w:rsidR="00957CC2" w:rsidRDefault="00957CC2" w:rsidP="00957CC2">
      <w:pPr>
        <w:pStyle w:val="ListParagraph"/>
        <w:numPr>
          <w:ilvl w:val="0"/>
          <w:numId w:val="42"/>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Ilmu pengetahuan sosial </w:t>
      </w:r>
    </w:p>
    <w:p w:rsidR="00957CC2" w:rsidRDefault="00957CC2" w:rsidP="00957CC2">
      <w:pPr>
        <w:pStyle w:val="ListParagraph"/>
        <w:numPr>
          <w:ilvl w:val="0"/>
          <w:numId w:val="43"/>
        </w:numPr>
        <w:spacing w:after="0"/>
        <w:rPr>
          <w:rFonts w:ascii="Times New Roman" w:hAnsi="Times New Roman" w:cs="Times New Roman"/>
          <w:sz w:val="24"/>
          <w:szCs w:val="24"/>
          <w:lang w:val="en-US"/>
        </w:rPr>
      </w:pPr>
      <w:r>
        <w:rPr>
          <w:rFonts w:ascii="Times New Roman" w:hAnsi="Times New Roman" w:cs="Times New Roman"/>
          <w:sz w:val="24"/>
          <w:szCs w:val="24"/>
          <w:lang w:val="en-US"/>
        </w:rPr>
        <w:t>Memahami kedudukan dan peran anggota keluarga dan lingkungan keluarga</w:t>
      </w:r>
    </w:p>
    <w:p w:rsidR="00957CC2" w:rsidRDefault="00957CC2" w:rsidP="00514D93">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Kompetensi Dasar</w:t>
      </w:r>
    </w:p>
    <w:p w:rsidR="00957CC2" w:rsidRDefault="009A121D" w:rsidP="009A121D">
      <w:pPr>
        <w:pStyle w:val="ListParagraph"/>
        <w:numPr>
          <w:ilvl w:val="0"/>
          <w:numId w:val="44"/>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Bahasa Indonesia </w:t>
      </w:r>
    </w:p>
    <w:p w:rsidR="009A121D" w:rsidRDefault="009A121D" w:rsidP="009A121D">
      <w:pPr>
        <w:pStyle w:val="ListParagraph"/>
        <w:numPr>
          <w:ilvl w:val="0"/>
          <w:numId w:val="43"/>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p>
    <w:p w:rsidR="009A121D" w:rsidRDefault="009A121D" w:rsidP="009A121D">
      <w:pPr>
        <w:pStyle w:val="ListParagraph"/>
        <w:numPr>
          <w:ilvl w:val="0"/>
          <w:numId w:val="44"/>
        </w:numPr>
        <w:spacing w:after="0"/>
        <w:rPr>
          <w:rFonts w:ascii="Times New Roman" w:hAnsi="Times New Roman" w:cs="Times New Roman"/>
          <w:sz w:val="24"/>
          <w:szCs w:val="24"/>
          <w:lang w:val="en-US"/>
        </w:rPr>
      </w:pPr>
      <w:r>
        <w:rPr>
          <w:rFonts w:ascii="Times New Roman" w:hAnsi="Times New Roman" w:cs="Times New Roman"/>
          <w:sz w:val="24"/>
          <w:szCs w:val="24"/>
          <w:lang w:val="en-US"/>
        </w:rPr>
        <w:t>Matematika</w:t>
      </w:r>
    </w:p>
    <w:p w:rsidR="009A121D" w:rsidRDefault="00046DC2" w:rsidP="009A121D">
      <w:pPr>
        <w:pStyle w:val="ListParagraph"/>
        <w:numPr>
          <w:ilvl w:val="0"/>
          <w:numId w:val="43"/>
        </w:numPr>
        <w:spacing w:after="0"/>
        <w:rPr>
          <w:rFonts w:ascii="Times New Roman" w:hAnsi="Times New Roman" w:cs="Times New Roman"/>
          <w:sz w:val="24"/>
          <w:szCs w:val="24"/>
          <w:lang w:val="en-US"/>
        </w:rPr>
      </w:pPr>
      <w:r>
        <w:rPr>
          <w:rFonts w:ascii="Times New Roman" w:hAnsi="Times New Roman" w:cs="Times New Roman"/>
          <w:sz w:val="24"/>
          <w:szCs w:val="24"/>
          <w:lang w:val="en-US"/>
        </w:rPr>
        <w:t>Mengenal dan menggunakan bilangan dalam pemecahan masalah</w:t>
      </w:r>
    </w:p>
    <w:p w:rsidR="009A121D" w:rsidRDefault="009A121D" w:rsidP="009A121D">
      <w:pPr>
        <w:pStyle w:val="ListParagraph"/>
        <w:numPr>
          <w:ilvl w:val="0"/>
          <w:numId w:val="44"/>
        </w:numPr>
        <w:spacing w:after="0"/>
        <w:rPr>
          <w:rFonts w:ascii="Times New Roman" w:hAnsi="Times New Roman" w:cs="Times New Roman"/>
          <w:sz w:val="24"/>
          <w:szCs w:val="24"/>
          <w:lang w:val="en-US"/>
        </w:rPr>
      </w:pPr>
      <w:r>
        <w:rPr>
          <w:rFonts w:ascii="Times New Roman" w:hAnsi="Times New Roman" w:cs="Times New Roman"/>
          <w:sz w:val="24"/>
          <w:szCs w:val="24"/>
          <w:lang w:val="en-US"/>
        </w:rPr>
        <w:t>Ilmu pengetahuan sosial</w:t>
      </w:r>
    </w:p>
    <w:p w:rsidR="009A121D" w:rsidRPr="009A121D" w:rsidRDefault="009A121D" w:rsidP="009A121D">
      <w:pPr>
        <w:pStyle w:val="ListParagraph"/>
        <w:numPr>
          <w:ilvl w:val="0"/>
          <w:numId w:val="43"/>
        </w:numPr>
        <w:spacing w:after="0"/>
        <w:rPr>
          <w:rFonts w:ascii="Times New Roman" w:hAnsi="Times New Roman" w:cs="Times New Roman"/>
          <w:sz w:val="24"/>
          <w:szCs w:val="24"/>
          <w:lang w:val="en-US"/>
        </w:rPr>
      </w:pPr>
      <w:r>
        <w:rPr>
          <w:rFonts w:ascii="Times New Roman" w:hAnsi="Times New Roman" w:cs="Times New Roman"/>
          <w:sz w:val="24"/>
          <w:szCs w:val="24"/>
          <w:lang w:val="en-US"/>
        </w:rPr>
        <w:t>Mendeskripsikan kedudukan dan peran anggota keluarga</w:t>
      </w:r>
    </w:p>
    <w:p w:rsidR="009A121D" w:rsidRDefault="009A121D" w:rsidP="009A121D">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Indikator</w:t>
      </w:r>
    </w:p>
    <w:p w:rsidR="00AC77ED" w:rsidRDefault="009600FE" w:rsidP="009A121D">
      <w:pPr>
        <w:pStyle w:val="ListParagraph"/>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Kognitif :</w:t>
      </w:r>
      <w:proofErr w:type="gramEnd"/>
      <w:r>
        <w:rPr>
          <w:rFonts w:ascii="Times New Roman" w:hAnsi="Times New Roman" w:cs="Times New Roman"/>
          <w:sz w:val="24"/>
          <w:szCs w:val="24"/>
          <w:lang w:val="en-US"/>
        </w:rPr>
        <w:t xml:space="preserve"> </w:t>
      </w:r>
    </w:p>
    <w:p w:rsidR="009600FE" w:rsidRDefault="007741F6" w:rsidP="00514D93">
      <w:pPr>
        <w:pStyle w:val="ListParagraph"/>
        <w:numPr>
          <w:ilvl w:val="0"/>
          <w:numId w:val="13"/>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vokal</w:t>
      </w:r>
      <w:proofErr w:type="spellEnd"/>
      <w:r>
        <w:rPr>
          <w:rFonts w:ascii="Times New Roman" w:hAnsi="Times New Roman" w:cs="Times New Roman"/>
          <w:sz w:val="24"/>
          <w:szCs w:val="24"/>
          <w:lang w:val="en-US"/>
        </w:rPr>
        <w:t xml:space="preserve"> a, i</w:t>
      </w:r>
      <w:r w:rsidR="009600FE">
        <w:rPr>
          <w:rFonts w:ascii="Times New Roman" w:hAnsi="Times New Roman" w:cs="Times New Roman"/>
          <w:sz w:val="24"/>
          <w:szCs w:val="24"/>
          <w:lang w:val="en-US"/>
        </w:rPr>
        <w:t>, u, e, o</w:t>
      </w:r>
    </w:p>
    <w:p w:rsidR="009600FE" w:rsidRDefault="009600FE" w:rsidP="00514D93">
      <w:pPr>
        <w:pStyle w:val="ListParagraph"/>
        <w:numPr>
          <w:ilvl w:val="0"/>
          <w:numId w:val="13"/>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p>
    <w:p w:rsidR="009600FE" w:rsidRDefault="009600FE" w:rsidP="00514D93">
      <w:pPr>
        <w:pStyle w:val="ListParagraph"/>
        <w:numPr>
          <w:ilvl w:val="0"/>
          <w:numId w:val="13"/>
        </w:numPr>
        <w:spacing w:after="0"/>
        <w:rPr>
          <w:rFonts w:ascii="Times New Roman" w:hAnsi="Times New Roman" w:cs="Times New Roman"/>
          <w:sz w:val="24"/>
          <w:szCs w:val="24"/>
          <w:lang w:val="en-US"/>
        </w:rPr>
      </w:pPr>
      <w:r>
        <w:rPr>
          <w:rFonts w:ascii="Times New Roman" w:hAnsi="Times New Roman" w:cs="Times New Roman"/>
          <w:sz w:val="24"/>
          <w:szCs w:val="24"/>
        </w:rPr>
        <w:t>Menemukan huruf vocal dalam kata benda</w:t>
      </w:r>
      <w:r>
        <w:rPr>
          <w:rFonts w:ascii="Times New Roman" w:hAnsi="Times New Roman" w:cs="Times New Roman"/>
          <w:sz w:val="24"/>
          <w:szCs w:val="24"/>
          <w:lang w:val="en-US"/>
        </w:rPr>
        <w:t xml:space="preserve"> </w:t>
      </w:r>
    </w:p>
    <w:p w:rsidR="00B0158A" w:rsidRDefault="00046DC2" w:rsidP="00514D93">
      <w:pPr>
        <w:pStyle w:val="ListParagraph"/>
        <w:numPr>
          <w:ilvl w:val="0"/>
          <w:numId w:val="13"/>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urut</w:t>
      </w:r>
      <w:proofErr w:type="spellEnd"/>
    </w:p>
    <w:p w:rsidR="009600FE" w:rsidRDefault="009600FE" w:rsidP="00514D93">
      <w:pPr>
        <w:pStyle w:val="ListParagraph"/>
        <w:numPr>
          <w:ilvl w:val="0"/>
          <w:numId w:val="13"/>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kedudukan dan peran anggota keluarga</w:t>
      </w:r>
    </w:p>
    <w:p w:rsidR="009600FE" w:rsidRDefault="009600FE" w:rsidP="009600FE">
      <w:pPr>
        <w:spacing w:after="0"/>
        <w:ind w:left="765"/>
        <w:rPr>
          <w:rFonts w:ascii="Times New Roman" w:hAnsi="Times New Roman" w:cs="Times New Roman"/>
          <w:sz w:val="24"/>
          <w:szCs w:val="24"/>
          <w:lang w:val="en-US"/>
        </w:rPr>
      </w:pPr>
      <w:r>
        <w:rPr>
          <w:rFonts w:ascii="Times New Roman" w:hAnsi="Times New Roman" w:cs="Times New Roman"/>
          <w:sz w:val="24"/>
          <w:szCs w:val="24"/>
          <w:lang w:val="en-US"/>
        </w:rPr>
        <w:t xml:space="preserve">Psikomotor </w:t>
      </w:r>
    </w:p>
    <w:p w:rsidR="009600FE" w:rsidRDefault="009600FE" w:rsidP="00514D93">
      <w:pPr>
        <w:pStyle w:val="ListParagraph"/>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Menyusun huruf vokal a, i, u, e, o yang </w:t>
      </w:r>
      <w:proofErr w:type="spellStart"/>
      <w:r>
        <w:rPr>
          <w:rFonts w:ascii="Times New Roman" w:hAnsi="Times New Roman" w:cs="Times New Roman"/>
          <w:sz w:val="24"/>
          <w:szCs w:val="24"/>
          <w:lang w:val="en-US"/>
        </w:rPr>
        <w:t>diacak</w:t>
      </w:r>
      <w:proofErr w:type="spellEnd"/>
    </w:p>
    <w:p w:rsidR="009600FE" w:rsidRDefault="009600FE" w:rsidP="00514D93">
      <w:pPr>
        <w:pStyle w:val="ListParagraph"/>
        <w:numPr>
          <w:ilvl w:val="0"/>
          <w:numId w:val="14"/>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Melafalkan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vokal a, i, u, e, o</w:t>
      </w:r>
    </w:p>
    <w:p w:rsidR="00B0158A" w:rsidRPr="00AC4FBD" w:rsidRDefault="00B35277" w:rsidP="00AC4FBD">
      <w:pPr>
        <w:pStyle w:val="ListParagraph"/>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Menyebutkan banyak benda</w:t>
      </w:r>
    </w:p>
    <w:p w:rsidR="009600FE" w:rsidRDefault="009600FE" w:rsidP="00514D93">
      <w:pPr>
        <w:pStyle w:val="ListParagraph"/>
        <w:numPr>
          <w:ilvl w:val="0"/>
          <w:numId w:val="14"/>
        </w:numPr>
        <w:spacing w:after="0"/>
        <w:rPr>
          <w:rFonts w:ascii="Times New Roman" w:hAnsi="Times New Roman" w:cs="Times New Roman"/>
          <w:sz w:val="24"/>
          <w:szCs w:val="24"/>
          <w:lang w:val="en-US"/>
        </w:rPr>
      </w:pPr>
      <w:r>
        <w:rPr>
          <w:rFonts w:ascii="Times New Roman" w:hAnsi="Times New Roman" w:cs="Times New Roman"/>
          <w:sz w:val="24"/>
          <w:szCs w:val="24"/>
          <w:lang w:val="en-US"/>
        </w:rPr>
        <w:t>Mencocokkan diri, saudara, dan orang tua serta perannya dalam anggota keluarga</w:t>
      </w:r>
    </w:p>
    <w:p w:rsidR="009600FE" w:rsidRDefault="009600FE" w:rsidP="009600FE">
      <w:pPr>
        <w:spacing w:after="0"/>
        <w:ind w:left="765"/>
        <w:rPr>
          <w:rFonts w:ascii="Times New Roman" w:hAnsi="Times New Roman" w:cs="Times New Roman"/>
          <w:sz w:val="24"/>
          <w:szCs w:val="24"/>
          <w:lang w:val="en-US"/>
        </w:rPr>
      </w:pPr>
      <w:r>
        <w:rPr>
          <w:rFonts w:ascii="Times New Roman" w:hAnsi="Times New Roman" w:cs="Times New Roman"/>
          <w:sz w:val="24"/>
          <w:szCs w:val="24"/>
          <w:lang w:val="en-US"/>
        </w:rPr>
        <w:t xml:space="preserve">Afektif </w:t>
      </w:r>
    </w:p>
    <w:p w:rsidR="009600FE" w:rsidRDefault="009600FE" w:rsidP="00514D93">
      <w:pPr>
        <w:pStyle w:val="ListParagraph"/>
        <w:numPr>
          <w:ilvl w:val="0"/>
          <w:numId w:val="15"/>
        </w:num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Karakter</w:t>
      </w:r>
    </w:p>
    <w:p w:rsidR="009600FE" w:rsidRDefault="009600FE" w:rsidP="009600FE">
      <w:pPr>
        <w:pStyle w:val="ListParagraph"/>
        <w:spacing w:after="0"/>
        <w:ind w:left="1125"/>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teliti</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w:t>
      </w:r>
      <w:proofErr w:type="spellEnd"/>
      <w:r>
        <w:rPr>
          <w:rFonts w:ascii="Times New Roman" w:hAnsi="Times New Roman" w:cs="Times New Roman"/>
          <w:sz w:val="24"/>
          <w:szCs w:val="24"/>
          <w:lang w:val="en-US"/>
        </w:rPr>
        <w:t xml:space="preserve">, peduli sosial, kerja keras, dan bekerja </w:t>
      </w:r>
      <w:proofErr w:type="gramStart"/>
      <w:r>
        <w:rPr>
          <w:rFonts w:ascii="Times New Roman" w:hAnsi="Times New Roman" w:cs="Times New Roman"/>
          <w:sz w:val="24"/>
          <w:szCs w:val="24"/>
          <w:lang w:val="en-US"/>
        </w:rPr>
        <w:t>sama</w:t>
      </w:r>
      <w:proofErr w:type="gramEnd"/>
    </w:p>
    <w:p w:rsidR="009600FE" w:rsidRDefault="009600FE" w:rsidP="00514D93">
      <w:pPr>
        <w:pStyle w:val="ListParagraph"/>
        <w:numPr>
          <w:ilvl w:val="0"/>
          <w:numId w:val="15"/>
        </w:numPr>
        <w:spacing w:after="0"/>
        <w:rPr>
          <w:rFonts w:ascii="Times New Roman" w:hAnsi="Times New Roman" w:cs="Times New Roman"/>
          <w:sz w:val="24"/>
          <w:szCs w:val="24"/>
          <w:lang w:val="en-US"/>
        </w:rPr>
      </w:pPr>
      <w:r>
        <w:rPr>
          <w:rFonts w:ascii="Times New Roman" w:hAnsi="Times New Roman" w:cs="Times New Roman"/>
          <w:sz w:val="24"/>
          <w:szCs w:val="24"/>
          <w:lang w:val="en-US"/>
        </w:rPr>
        <w:t>Keterampilan sosial</w:t>
      </w:r>
    </w:p>
    <w:p w:rsidR="009600FE" w:rsidRPr="009600FE" w:rsidRDefault="00364423" w:rsidP="009600FE">
      <w:pPr>
        <w:pStyle w:val="ListParagraph"/>
        <w:spacing w:after="0"/>
        <w:ind w:left="1125"/>
        <w:rPr>
          <w:rFonts w:ascii="Times New Roman" w:hAnsi="Times New Roman" w:cs="Times New Roman"/>
          <w:sz w:val="24"/>
          <w:szCs w:val="24"/>
          <w:lang w:val="en-US"/>
        </w:rPr>
      </w:pPr>
      <w:r>
        <w:rPr>
          <w:rFonts w:ascii="Times New Roman" w:hAnsi="Times New Roman" w:cs="Times New Roman"/>
          <w:sz w:val="24"/>
          <w:szCs w:val="24"/>
          <w:lang w:val="en-US"/>
        </w:rPr>
        <w:t xml:space="preserve">Menunjukkan kemampuan keterampilan sosial meliputi: bertanya, beserta </w:t>
      </w:r>
      <w:proofErr w:type="gramStart"/>
      <w:r>
        <w:rPr>
          <w:rFonts w:ascii="Times New Roman" w:hAnsi="Times New Roman" w:cs="Times New Roman"/>
          <w:sz w:val="24"/>
          <w:szCs w:val="24"/>
          <w:lang w:val="en-US"/>
        </w:rPr>
        <w:t>menghargai  guru</w:t>
      </w:r>
      <w:proofErr w:type="gramEnd"/>
      <w:r>
        <w:rPr>
          <w:rFonts w:ascii="Times New Roman" w:hAnsi="Times New Roman" w:cs="Times New Roman"/>
          <w:sz w:val="24"/>
          <w:szCs w:val="24"/>
          <w:lang w:val="en-US"/>
        </w:rPr>
        <w:t xml:space="preserve"> dan teman</w:t>
      </w:r>
    </w:p>
    <w:p w:rsidR="00A558D7" w:rsidRDefault="00A558D7" w:rsidP="00957CC2">
      <w:pPr>
        <w:pStyle w:val="ListParagraph"/>
        <w:numPr>
          <w:ilvl w:val="0"/>
          <w:numId w:val="40"/>
        </w:numPr>
        <w:spacing w:after="0"/>
        <w:rPr>
          <w:rFonts w:ascii="Times New Roman" w:hAnsi="Times New Roman" w:cs="Times New Roman"/>
          <w:sz w:val="24"/>
          <w:szCs w:val="24"/>
          <w:lang w:val="en-US"/>
        </w:rPr>
      </w:pPr>
      <w:r>
        <w:rPr>
          <w:rFonts w:ascii="Times New Roman" w:hAnsi="Times New Roman" w:cs="Times New Roman"/>
          <w:sz w:val="24"/>
          <w:szCs w:val="24"/>
          <w:lang w:val="en-US"/>
        </w:rPr>
        <w:t>Tujuan pembelajaran</w:t>
      </w:r>
    </w:p>
    <w:p w:rsidR="009A121D" w:rsidRDefault="009A121D" w:rsidP="009A121D">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Tujuan pembelajaran </w:t>
      </w:r>
    </w:p>
    <w:p w:rsidR="00364423" w:rsidRDefault="00364423" w:rsidP="009A121D">
      <w:pPr>
        <w:pStyle w:val="ListParagraph"/>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Kognitif ;</w:t>
      </w:r>
      <w:proofErr w:type="gramEnd"/>
    </w:p>
    <w:p w:rsidR="00364423" w:rsidRDefault="00364423" w:rsidP="00514D93">
      <w:pPr>
        <w:pStyle w:val="ListParagraph"/>
        <w:numPr>
          <w:ilvl w:val="0"/>
          <w:numId w:val="17"/>
        </w:numPr>
        <w:spacing w:after="0"/>
        <w:rPr>
          <w:rFonts w:ascii="Times New Roman" w:hAnsi="Times New Roman" w:cs="Times New Roman"/>
          <w:sz w:val="24"/>
          <w:szCs w:val="24"/>
          <w:lang w:val="en-US"/>
        </w:rPr>
      </w:pPr>
      <w:r>
        <w:rPr>
          <w:rFonts w:ascii="Times New Roman" w:hAnsi="Times New Roman" w:cs="Times New Roman"/>
          <w:sz w:val="24"/>
          <w:szCs w:val="24"/>
          <w:lang w:val="en-US"/>
        </w:rPr>
        <w:t>produk</w:t>
      </w:r>
    </w:p>
    <w:p w:rsidR="00364423" w:rsidRDefault="00364423" w:rsidP="00514D93">
      <w:pPr>
        <w:pStyle w:val="ListParagraph"/>
        <w:numPr>
          <w:ilvl w:val="0"/>
          <w:numId w:val="16"/>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
    <w:p w:rsidR="00364423" w:rsidRDefault="00364423" w:rsidP="00514D93">
      <w:pPr>
        <w:pStyle w:val="ListParagraph"/>
        <w:numPr>
          <w:ilvl w:val="0"/>
          <w:numId w:val="16"/>
        </w:numPr>
        <w:spacing w:after="0"/>
        <w:rPr>
          <w:rFonts w:ascii="Times New Roman" w:hAnsi="Times New Roman" w:cs="Times New Roman"/>
          <w:sz w:val="24"/>
          <w:szCs w:val="24"/>
          <w:lang w:val="en-US"/>
        </w:rPr>
      </w:pPr>
      <w:r>
        <w:rPr>
          <w:rFonts w:ascii="Times New Roman" w:hAnsi="Times New Roman" w:cs="Times New Roman"/>
          <w:sz w:val="24"/>
          <w:szCs w:val="24"/>
          <w:lang w:val="en-US"/>
        </w:rPr>
        <w:t>Murid dapat menemukan huruf vokal dalam bacaan singkat dengan tepat</w:t>
      </w:r>
    </w:p>
    <w:p w:rsidR="00AC4FBD" w:rsidRPr="00B35277" w:rsidRDefault="00046DC2" w:rsidP="00B35277">
      <w:pPr>
        <w:pStyle w:val="ListParagraph"/>
        <w:numPr>
          <w:ilvl w:val="0"/>
          <w:numId w:val="16"/>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00B35277">
        <w:rPr>
          <w:rFonts w:ascii="Times New Roman" w:hAnsi="Times New Roman" w:cs="Times New Roman"/>
          <w:sz w:val="24"/>
          <w:szCs w:val="24"/>
          <w:lang w:val="en-US"/>
        </w:rPr>
        <w:t>membilang</w:t>
      </w:r>
      <w:proofErr w:type="spellEnd"/>
      <w:r w:rsidR="00B35277">
        <w:rPr>
          <w:rFonts w:ascii="Times New Roman" w:hAnsi="Times New Roman" w:cs="Times New Roman"/>
          <w:sz w:val="24"/>
          <w:szCs w:val="24"/>
          <w:lang w:val="en-US"/>
        </w:rPr>
        <w:t xml:space="preserve"> </w:t>
      </w:r>
      <w:proofErr w:type="spellStart"/>
      <w:r w:rsidR="00B35277">
        <w:rPr>
          <w:rFonts w:ascii="Times New Roman" w:hAnsi="Times New Roman" w:cs="Times New Roman"/>
          <w:sz w:val="24"/>
          <w:szCs w:val="24"/>
          <w:lang w:val="en-US"/>
        </w:rPr>
        <w:t>atau</w:t>
      </w:r>
      <w:proofErr w:type="spellEnd"/>
      <w:r w:rsidR="00B35277">
        <w:rPr>
          <w:rFonts w:ascii="Times New Roman" w:hAnsi="Times New Roman" w:cs="Times New Roman"/>
          <w:sz w:val="24"/>
          <w:szCs w:val="24"/>
          <w:lang w:val="en-US"/>
        </w:rPr>
        <w:t xml:space="preserve"> </w:t>
      </w:r>
      <w:proofErr w:type="spellStart"/>
      <w:r w:rsidR="00B35277">
        <w:rPr>
          <w:rFonts w:ascii="Times New Roman" w:hAnsi="Times New Roman" w:cs="Times New Roman"/>
          <w:sz w:val="24"/>
          <w:szCs w:val="24"/>
          <w:lang w:val="en-US"/>
        </w:rPr>
        <w:t>menghitung</w:t>
      </w:r>
      <w:proofErr w:type="spellEnd"/>
      <w:r w:rsidR="00B35277">
        <w:rPr>
          <w:rFonts w:ascii="Times New Roman" w:hAnsi="Times New Roman" w:cs="Times New Roman"/>
          <w:sz w:val="24"/>
          <w:szCs w:val="24"/>
          <w:lang w:val="en-US"/>
        </w:rPr>
        <w:t xml:space="preserve"> </w:t>
      </w:r>
      <w:proofErr w:type="spellStart"/>
      <w:r w:rsidR="00B35277">
        <w:rPr>
          <w:rFonts w:ascii="Times New Roman" w:hAnsi="Times New Roman" w:cs="Times New Roman"/>
          <w:sz w:val="24"/>
          <w:szCs w:val="24"/>
          <w:lang w:val="en-US"/>
        </w:rPr>
        <w:t>secara</w:t>
      </w:r>
      <w:proofErr w:type="spellEnd"/>
      <w:r w:rsidR="00B35277">
        <w:rPr>
          <w:rFonts w:ascii="Times New Roman" w:hAnsi="Times New Roman" w:cs="Times New Roman"/>
          <w:sz w:val="24"/>
          <w:szCs w:val="24"/>
          <w:lang w:val="en-US"/>
        </w:rPr>
        <w:t xml:space="preserve"> </w:t>
      </w:r>
      <w:proofErr w:type="spellStart"/>
      <w:r w:rsidR="00B35277">
        <w:rPr>
          <w:rFonts w:ascii="Times New Roman" w:hAnsi="Times New Roman" w:cs="Times New Roman"/>
          <w:sz w:val="24"/>
          <w:szCs w:val="24"/>
          <w:lang w:val="en-US"/>
        </w:rPr>
        <w:t>urut</w:t>
      </w:r>
      <w:proofErr w:type="spellEnd"/>
    </w:p>
    <w:p w:rsidR="00364423" w:rsidRDefault="00364423" w:rsidP="00514D93">
      <w:pPr>
        <w:pStyle w:val="ListParagraph"/>
        <w:numPr>
          <w:ilvl w:val="0"/>
          <w:numId w:val="16"/>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menyebutkan kedudukan yang peran anggota keluarga seperti ayah adalah kepala keluarga yang berperan sebagai pelindung dan mencari nafkah untuk keluarga.</w:t>
      </w:r>
    </w:p>
    <w:p w:rsidR="00364423" w:rsidRDefault="00364423" w:rsidP="00514D93">
      <w:pPr>
        <w:pStyle w:val="ListParagraph"/>
        <w:numPr>
          <w:ilvl w:val="0"/>
          <w:numId w:val="17"/>
        </w:numPr>
        <w:spacing w:after="0"/>
        <w:rPr>
          <w:rFonts w:ascii="Times New Roman" w:hAnsi="Times New Roman" w:cs="Times New Roman"/>
          <w:sz w:val="24"/>
          <w:szCs w:val="24"/>
          <w:lang w:val="en-US"/>
        </w:rPr>
      </w:pPr>
      <w:r w:rsidRPr="00364423">
        <w:rPr>
          <w:rFonts w:ascii="Times New Roman" w:hAnsi="Times New Roman" w:cs="Times New Roman"/>
          <w:sz w:val="24"/>
          <w:szCs w:val="24"/>
          <w:lang w:val="en-US"/>
        </w:rPr>
        <w:t>Proses</w:t>
      </w:r>
    </w:p>
    <w:p w:rsidR="00B35277" w:rsidRPr="00B35277" w:rsidRDefault="00364423" w:rsidP="00B35277">
      <w:pPr>
        <w:pStyle w:val="ListParagraph"/>
        <w:numPr>
          <w:ilvl w:val="0"/>
          <w:numId w:val="18"/>
        </w:numPr>
        <w:spacing w:after="0"/>
        <w:rPr>
          <w:rFonts w:ascii="Times New Roman" w:hAnsi="Times New Roman" w:cs="Times New Roman"/>
          <w:sz w:val="24"/>
          <w:szCs w:val="24"/>
          <w:lang w:val="en-US"/>
        </w:rPr>
      </w:pPr>
      <w:r>
        <w:rPr>
          <w:rFonts w:ascii="Times New Roman" w:hAnsi="Times New Roman" w:cs="Times New Roman"/>
          <w:sz w:val="24"/>
          <w:szCs w:val="24"/>
          <w:lang w:val="en-US"/>
        </w:rPr>
        <w:t>Murid dapat mengenal huruf vokal</w:t>
      </w:r>
    </w:p>
    <w:p w:rsidR="00364423" w:rsidRPr="00364423" w:rsidRDefault="00364423" w:rsidP="00514D93">
      <w:pPr>
        <w:pStyle w:val="ListParagraph"/>
        <w:numPr>
          <w:ilvl w:val="0"/>
          <w:numId w:val="18"/>
        </w:numPr>
        <w:spacing w:after="0"/>
        <w:rPr>
          <w:rFonts w:ascii="Times New Roman" w:hAnsi="Times New Roman" w:cs="Times New Roman"/>
          <w:sz w:val="24"/>
          <w:szCs w:val="24"/>
          <w:lang w:val="en-US"/>
        </w:rPr>
      </w:pPr>
      <w:r>
        <w:rPr>
          <w:rFonts w:ascii="Times New Roman" w:hAnsi="Times New Roman" w:cs="Times New Roman"/>
          <w:sz w:val="24"/>
          <w:szCs w:val="24"/>
          <w:lang w:val="en-US"/>
        </w:rPr>
        <w:t>Murid dapat menyebutkan peran anggota keluarga</w:t>
      </w:r>
    </w:p>
    <w:p w:rsidR="00364423" w:rsidRDefault="00364423" w:rsidP="00364423">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Psikomotor </w:t>
      </w:r>
    </w:p>
    <w:p w:rsidR="00364423" w:rsidRDefault="00364423" w:rsidP="00514D93">
      <w:pPr>
        <w:pStyle w:val="ListParagraph"/>
        <w:numPr>
          <w:ilvl w:val="0"/>
          <w:numId w:val="19"/>
        </w:numPr>
        <w:spacing w:after="0"/>
        <w:rPr>
          <w:rFonts w:ascii="Times New Roman" w:hAnsi="Times New Roman" w:cs="Times New Roman"/>
          <w:sz w:val="24"/>
          <w:szCs w:val="24"/>
          <w:lang w:val="en-US"/>
        </w:rPr>
      </w:pPr>
      <w:r>
        <w:rPr>
          <w:rFonts w:ascii="Times New Roman" w:hAnsi="Times New Roman" w:cs="Times New Roman"/>
          <w:sz w:val="24"/>
          <w:szCs w:val="24"/>
          <w:lang w:val="en-US"/>
        </w:rPr>
        <w:t>Murid mampu menyusun huruf vokal sesuai perintah dengan benar</w:t>
      </w:r>
    </w:p>
    <w:p w:rsidR="00364423" w:rsidRDefault="00364423" w:rsidP="00514D93">
      <w:pPr>
        <w:pStyle w:val="ListParagraph"/>
        <w:numPr>
          <w:ilvl w:val="0"/>
          <w:numId w:val="19"/>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melafalkan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urutan</w:t>
      </w:r>
      <w:proofErr w:type="spellEnd"/>
      <w:r>
        <w:rPr>
          <w:rFonts w:ascii="Times New Roman" w:hAnsi="Times New Roman" w:cs="Times New Roman"/>
          <w:sz w:val="24"/>
          <w:szCs w:val="24"/>
          <w:lang w:val="en-US"/>
        </w:rPr>
        <w:t xml:space="preserve"> </w:t>
      </w:r>
      <w:proofErr w:type="spellStart"/>
      <w:r w:rsidR="003A31E7">
        <w:rPr>
          <w:rFonts w:ascii="Times New Roman" w:hAnsi="Times New Roman" w:cs="Times New Roman"/>
          <w:sz w:val="24"/>
          <w:szCs w:val="24"/>
          <w:lang w:val="en-US"/>
        </w:rPr>
        <w:t>secara</w:t>
      </w:r>
      <w:proofErr w:type="spellEnd"/>
      <w:r w:rsidR="003A31E7">
        <w:rPr>
          <w:rFonts w:ascii="Times New Roman" w:hAnsi="Times New Roman" w:cs="Times New Roman"/>
          <w:sz w:val="24"/>
          <w:szCs w:val="24"/>
          <w:lang w:val="en-US"/>
        </w:rPr>
        <w:t xml:space="preserve"> tepat</w:t>
      </w:r>
    </w:p>
    <w:p w:rsidR="000B3B05" w:rsidRPr="00B35277" w:rsidRDefault="00B35277" w:rsidP="00B35277">
      <w:pPr>
        <w:pStyle w:val="ListParagraph"/>
        <w:numPr>
          <w:ilvl w:val="0"/>
          <w:numId w:val="19"/>
        </w:numPr>
        <w:spacing w:after="0"/>
        <w:rPr>
          <w:rFonts w:ascii="Times New Roman" w:hAnsi="Times New Roman" w:cs="Times New Roman"/>
          <w:sz w:val="24"/>
          <w:szCs w:val="24"/>
          <w:lang w:val="en-US"/>
        </w:rPr>
      </w:pPr>
      <w:r>
        <w:rPr>
          <w:rFonts w:ascii="Times New Roman" w:hAnsi="Times New Roman" w:cs="Times New Roman"/>
          <w:sz w:val="24"/>
          <w:szCs w:val="24"/>
          <w:lang w:val="en-US"/>
        </w:rPr>
        <w:t>Murid mampu menyebutkan banyak benda</w:t>
      </w:r>
    </w:p>
    <w:p w:rsidR="003A31E7" w:rsidRDefault="003A31E7" w:rsidP="00514D93">
      <w:pPr>
        <w:pStyle w:val="ListParagraph"/>
        <w:numPr>
          <w:ilvl w:val="0"/>
          <w:numId w:val="19"/>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Murid mampu mencocokkan diri, saudara, dan orang tua serta kedudukan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melafalkan</w:t>
      </w:r>
      <w:proofErr w:type="spellEnd"/>
    </w:p>
    <w:p w:rsidR="003A31E7" w:rsidRDefault="003A31E7" w:rsidP="003A31E7">
      <w:pPr>
        <w:spacing w:after="0"/>
        <w:ind w:left="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Afektif</w:t>
      </w:r>
      <w:proofErr w:type="spellEnd"/>
      <w:r>
        <w:rPr>
          <w:rFonts w:ascii="Times New Roman" w:hAnsi="Times New Roman" w:cs="Times New Roman"/>
          <w:sz w:val="24"/>
          <w:szCs w:val="24"/>
          <w:lang w:val="en-US"/>
        </w:rPr>
        <w:t xml:space="preserve"> </w:t>
      </w:r>
    </w:p>
    <w:p w:rsidR="003A31E7" w:rsidRDefault="003A31E7" w:rsidP="00514D93">
      <w:pPr>
        <w:pStyle w:val="ListParagraph"/>
        <w:numPr>
          <w:ilvl w:val="0"/>
          <w:numId w:val="20"/>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
    <w:p w:rsidR="003A31E7" w:rsidRDefault="003A31E7" w:rsidP="003A31E7">
      <w:pPr>
        <w:pStyle w:val="ListParagraph"/>
        <w:spacing w:after="0"/>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r w:rsidR="00081325">
        <w:rPr>
          <w:rFonts w:ascii="Times New Roman" w:hAnsi="Times New Roman" w:cs="Times New Roman"/>
          <w:sz w:val="24"/>
          <w:szCs w:val="24"/>
          <w:lang w:val="en-US"/>
        </w:rPr>
        <w:t>rilaku</w:t>
      </w:r>
      <w:proofErr w:type="spellEnd"/>
      <w:r w:rsidR="00081325">
        <w:rPr>
          <w:rFonts w:ascii="Times New Roman" w:hAnsi="Times New Roman" w:cs="Times New Roman"/>
          <w:sz w:val="24"/>
          <w:szCs w:val="24"/>
          <w:lang w:val="en-US"/>
        </w:rPr>
        <w:t xml:space="preserve"> </w:t>
      </w:r>
      <w:proofErr w:type="spellStart"/>
      <w:r w:rsidR="00081325">
        <w:rPr>
          <w:rFonts w:ascii="Times New Roman" w:hAnsi="Times New Roman" w:cs="Times New Roman"/>
          <w:sz w:val="24"/>
          <w:szCs w:val="24"/>
          <w:lang w:val="en-US"/>
        </w:rPr>
        <w:t>mampu</w:t>
      </w:r>
      <w:proofErr w:type="spellEnd"/>
      <w:r w:rsidR="00081325">
        <w:rPr>
          <w:rFonts w:ascii="Times New Roman" w:hAnsi="Times New Roman" w:cs="Times New Roman"/>
          <w:sz w:val="24"/>
          <w:szCs w:val="24"/>
          <w:lang w:val="en-US"/>
        </w:rPr>
        <w:t xml:space="preserve"> </w:t>
      </w:r>
      <w:proofErr w:type="spellStart"/>
      <w:r w:rsidR="00081325">
        <w:rPr>
          <w:rFonts w:ascii="Times New Roman" w:hAnsi="Times New Roman" w:cs="Times New Roman"/>
          <w:sz w:val="24"/>
          <w:szCs w:val="24"/>
          <w:lang w:val="en-US"/>
        </w:rPr>
        <w:t>dan</w:t>
      </w:r>
      <w:proofErr w:type="spellEnd"/>
      <w:r w:rsidR="00081325">
        <w:rPr>
          <w:rFonts w:ascii="Times New Roman" w:hAnsi="Times New Roman" w:cs="Times New Roman"/>
          <w:sz w:val="24"/>
          <w:szCs w:val="24"/>
          <w:lang w:val="en-US"/>
        </w:rPr>
        <w:t xml:space="preserve"> </w:t>
      </w:r>
      <w:proofErr w:type="spellStart"/>
      <w:r w:rsidR="00081325">
        <w:rPr>
          <w:rFonts w:ascii="Times New Roman" w:hAnsi="Times New Roman" w:cs="Times New Roman"/>
          <w:sz w:val="24"/>
          <w:szCs w:val="24"/>
          <w:lang w:val="en-US"/>
        </w:rPr>
        <w:t>bersungguh</w:t>
      </w:r>
      <w:proofErr w:type="spellEnd"/>
      <w:r w:rsidR="00081325">
        <w:rPr>
          <w:rFonts w:ascii="Times New Roman" w:hAnsi="Times New Roman" w:cs="Times New Roman"/>
          <w:sz w:val="24"/>
          <w:szCs w:val="24"/>
          <w:lang w:val="en-US"/>
        </w:rPr>
        <w:t xml:space="preserve"> – </w:t>
      </w:r>
      <w:proofErr w:type="spellStart"/>
      <w:r w:rsidR="00081325">
        <w:rPr>
          <w:rFonts w:ascii="Times New Roman" w:hAnsi="Times New Roman" w:cs="Times New Roman"/>
          <w:sz w:val="24"/>
          <w:szCs w:val="24"/>
          <w:lang w:val="en-US"/>
        </w:rPr>
        <w:t>sungguh</w:t>
      </w:r>
      <w:proofErr w:type="spellEnd"/>
      <w:r w:rsidR="00081325">
        <w:rPr>
          <w:rFonts w:ascii="Times New Roman" w:hAnsi="Times New Roman" w:cs="Times New Roman"/>
          <w:sz w:val="24"/>
          <w:szCs w:val="24"/>
          <w:lang w:val="en-US"/>
        </w:rPr>
        <w:t xml:space="preserve"> </w:t>
      </w:r>
      <w:proofErr w:type="spellStart"/>
      <w:r w:rsidR="00081325">
        <w:rPr>
          <w:rFonts w:ascii="Times New Roman" w:hAnsi="Times New Roman" w:cs="Times New Roman"/>
          <w:sz w:val="24"/>
          <w:szCs w:val="24"/>
          <w:lang w:val="en-US"/>
        </w:rPr>
        <w:t>dalam</w:t>
      </w:r>
      <w:proofErr w:type="spellEnd"/>
      <w:r w:rsidR="00081325">
        <w:rPr>
          <w:rFonts w:ascii="Times New Roman" w:hAnsi="Times New Roman" w:cs="Times New Roman"/>
          <w:sz w:val="24"/>
          <w:szCs w:val="24"/>
          <w:lang w:val="en-US"/>
        </w:rPr>
        <w:t xml:space="preserve"> </w:t>
      </w:r>
      <w:proofErr w:type="spellStart"/>
      <w:r w:rsidR="00081325">
        <w:rPr>
          <w:rFonts w:ascii="Times New Roman" w:hAnsi="Times New Roman" w:cs="Times New Roman"/>
          <w:sz w:val="24"/>
          <w:szCs w:val="24"/>
          <w:lang w:val="en-US"/>
        </w:rPr>
        <w:t>memperbaiki</w:t>
      </w:r>
      <w:proofErr w:type="spellEnd"/>
      <w:r w:rsidR="00081325">
        <w:rPr>
          <w:rFonts w:ascii="Times New Roman" w:hAnsi="Times New Roman" w:cs="Times New Roman"/>
          <w:sz w:val="24"/>
          <w:szCs w:val="24"/>
          <w:lang w:val="en-US"/>
        </w:rPr>
        <w:t xml:space="preserve"> </w:t>
      </w:r>
      <w:proofErr w:type="spellStart"/>
      <w:r w:rsidR="00081325">
        <w:rPr>
          <w:rFonts w:ascii="Times New Roman" w:hAnsi="Times New Roman" w:cs="Times New Roman"/>
          <w:sz w:val="24"/>
          <w:szCs w:val="24"/>
          <w:lang w:val="en-US"/>
        </w:rPr>
        <w:t>ucapan</w:t>
      </w:r>
      <w:proofErr w:type="spellEnd"/>
      <w:r w:rsidR="00081325">
        <w:rPr>
          <w:rFonts w:ascii="Times New Roman" w:hAnsi="Times New Roman" w:cs="Times New Roman"/>
          <w:sz w:val="24"/>
          <w:szCs w:val="24"/>
          <w:lang w:val="en-US"/>
        </w:rPr>
        <w:t xml:space="preserve"> </w:t>
      </w:r>
      <w:proofErr w:type="spellStart"/>
      <w:r w:rsidR="008135B1">
        <w:rPr>
          <w:rFonts w:ascii="Times New Roman" w:hAnsi="Times New Roman" w:cs="Times New Roman"/>
          <w:sz w:val="24"/>
          <w:szCs w:val="24"/>
          <w:lang w:val="en-US"/>
        </w:rPr>
        <w:t>denan</w:t>
      </w:r>
      <w:proofErr w:type="spellEnd"/>
      <w:r w:rsidR="008135B1">
        <w:rPr>
          <w:rFonts w:ascii="Times New Roman" w:hAnsi="Times New Roman" w:cs="Times New Roman"/>
          <w:sz w:val="24"/>
          <w:szCs w:val="24"/>
          <w:lang w:val="en-US"/>
        </w:rPr>
        <w:t xml:space="preserve"> </w:t>
      </w:r>
      <w:proofErr w:type="spellStart"/>
      <w:r w:rsidR="008135B1">
        <w:rPr>
          <w:rFonts w:ascii="Times New Roman" w:hAnsi="Times New Roman" w:cs="Times New Roman"/>
          <w:sz w:val="24"/>
          <w:szCs w:val="24"/>
          <w:lang w:val="en-US"/>
        </w:rPr>
        <w:t>benar</w:t>
      </w:r>
      <w:proofErr w:type="spellEnd"/>
    </w:p>
    <w:p w:rsidR="003A31E7" w:rsidRDefault="003A31E7" w:rsidP="00514D93">
      <w:pPr>
        <w:pStyle w:val="ListParagraph"/>
        <w:numPr>
          <w:ilvl w:val="0"/>
          <w:numId w:val="20"/>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Keterampilan sosial </w:t>
      </w:r>
    </w:p>
    <w:p w:rsidR="003A31E7" w:rsidRPr="003A31E7" w:rsidRDefault="00081325" w:rsidP="003A31E7">
      <w:pPr>
        <w:pStyle w:val="ListParagraph"/>
        <w:spacing w:after="0"/>
        <w:ind w:left="1080"/>
        <w:rPr>
          <w:rFonts w:ascii="Times New Roman" w:hAnsi="Times New Roman" w:cs="Times New Roman"/>
          <w:sz w:val="24"/>
          <w:szCs w:val="24"/>
          <w:lang w:val="en-US"/>
        </w:rPr>
      </w:pPr>
      <w:r>
        <w:rPr>
          <w:rFonts w:ascii="Times New Roman" w:hAnsi="Times New Roman" w:cs="Times New Roman"/>
          <w:sz w:val="24"/>
          <w:szCs w:val="24"/>
          <w:lang w:val="en-US"/>
        </w:rPr>
        <w:t>Menunjukkan kemam</w:t>
      </w:r>
      <w:r w:rsidR="008135B1">
        <w:rPr>
          <w:rFonts w:ascii="Times New Roman" w:hAnsi="Times New Roman" w:cs="Times New Roman"/>
          <w:sz w:val="24"/>
          <w:szCs w:val="24"/>
          <w:lang w:val="en-US"/>
        </w:rPr>
        <w:t>puan berkomunikasi baik dengan guru maupun teman yang lainnya</w:t>
      </w:r>
    </w:p>
    <w:p w:rsidR="003A31E7" w:rsidRPr="003A31E7" w:rsidRDefault="00AC77ED" w:rsidP="009A121D">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Materi pembelajaran</w:t>
      </w:r>
    </w:p>
    <w:p w:rsidR="003A31E7" w:rsidRDefault="007741F6" w:rsidP="00514D93">
      <w:pPr>
        <w:pStyle w:val="ListParagraph"/>
        <w:numPr>
          <w:ilvl w:val="0"/>
          <w:numId w:val="21"/>
        </w:numPr>
        <w:spacing w:after="0"/>
        <w:rPr>
          <w:rFonts w:ascii="Times New Roman" w:hAnsi="Times New Roman" w:cs="Times New Roman"/>
          <w:sz w:val="24"/>
          <w:szCs w:val="24"/>
          <w:lang w:val="en-US"/>
        </w:rPr>
      </w:pPr>
      <w:r>
        <w:rPr>
          <w:rFonts w:ascii="Times New Roman" w:hAnsi="Times New Roman" w:cs="Times New Roman"/>
          <w:sz w:val="24"/>
          <w:szCs w:val="24"/>
          <w:lang w:val="en-US"/>
        </w:rPr>
        <w:t>Mengucapkan</w:t>
      </w:r>
      <w:r w:rsidR="003A31E7">
        <w:rPr>
          <w:rFonts w:ascii="Times New Roman" w:hAnsi="Times New Roman" w:cs="Times New Roman"/>
          <w:sz w:val="24"/>
          <w:szCs w:val="24"/>
          <w:lang w:val="en-US"/>
        </w:rPr>
        <w:t xml:space="preserve"> huruf, suku kata dan kata</w:t>
      </w:r>
    </w:p>
    <w:p w:rsidR="007741F6" w:rsidRDefault="00B35277" w:rsidP="00514D93">
      <w:pPr>
        <w:pStyle w:val="ListParagraph"/>
        <w:numPr>
          <w:ilvl w:val="0"/>
          <w:numId w:val="21"/>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benda</w:t>
      </w:r>
      <w:proofErr w:type="spellEnd"/>
    </w:p>
    <w:p w:rsidR="003A31E7" w:rsidRDefault="003A31E7" w:rsidP="00514D93">
      <w:pPr>
        <w:pStyle w:val="ListParagraph"/>
        <w:numPr>
          <w:ilvl w:val="0"/>
          <w:numId w:val="21"/>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identitas keluarga</w:t>
      </w:r>
    </w:p>
    <w:p w:rsidR="00AC77ED" w:rsidRDefault="00AC77ED" w:rsidP="009A121D">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Model dan metode pembelajaran </w:t>
      </w:r>
    </w:p>
    <w:p w:rsidR="003A31E7" w:rsidRDefault="003A31E7" w:rsidP="003A31E7">
      <w:pPr>
        <w:pStyle w:val="ListParagraph"/>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proofErr w:type="gramStart"/>
      <w:r>
        <w:rPr>
          <w:rFonts w:ascii="Times New Roman" w:hAnsi="Times New Roman" w:cs="Times New Roman"/>
          <w:sz w:val="24"/>
          <w:szCs w:val="24"/>
          <w:lang w:val="en-US"/>
        </w:rPr>
        <w:t>pembelajaran :</w:t>
      </w:r>
      <w:proofErr w:type="gramEnd"/>
      <w:r w:rsidR="007741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Tematik</w:t>
      </w:r>
    </w:p>
    <w:p w:rsidR="003A31E7" w:rsidRDefault="003A31E7" w:rsidP="003A31E7">
      <w:pPr>
        <w:pStyle w:val="ListParagraph"/>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Metode </w:t>
      </w:r>
      <w:proofErr w:type="gramStart"/>
      <w:r>
        <w:rPr>
          <w:rFonts w:ascii="Times New Roman" w:hAnsi="Times New Roman" w:cs="Times New Roman"/>
          <w:sz w:val="24"/>
          <w:szCs w:val="24"/>
          <w:lang w:val="en-US"/>
        </w:rPr>
        <w:t>pembela</w:t>
      </w:r>
      <w:r w:rsidR="007741F6">
        <w:rPr>
          <w:rFonts w:ascii="Times New Roman" w:hAnsi="Times New Roman" w:cs="Times New Roman"/>
          <w:sz w:val="24"/>
          <w:szCs w:val="24"/>
          <w:lang w:val="en-US"/>
        </w:rPr>
        <w:t>jaran :</w:t>
      </w:r>
      <w:proofErr w:type="gramEnd"/>
      <w:r w:rsidR="007741F6">
        <w:rPr>
          <w:rFonts w:ascii="Times New Roman" w:hAnsi="Times New Roman" w:cs="Times New Roman"/>
          <w:sz w:val="24"/>
          <w:szCs w:val="24"/>
          <w:lang w:val="en-US"/>
        </w:rPr>
        <w:t xml:space="preserve"> metode demonstrasi</w:t>
      </w:r>
    </w:p>
    <w:p w:rsidR="00AC77ED" w:rsidRDefault="00AC77ED" w:rsidP="009A121D">
      <w:pPr>
        <w:pStyle w:val="ListParagraph"/>
        <w:numPr>
          <w:ilvl w:val="0"/>
          <w:numId w:val="10"/>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pembelajran</w:t>
      </w:r>
      <w:proofErr w:type="spellEnd"/>
    </w:p>
    <w:p w:rsidR="003A31E7" w:rsidRDefault="003A31E7" w:rsidP="00514D93">
      <w:pPr>
        <w:pStyle w:val="ListParagraph"/>
        <w:numPr>
          <w:ilvl w:val="0"/>
          <w:numId w:val="22"/>
        </w:numPr>
        <w:spacing w:after="0"/>
        <w:rPr>
          <w:rFonts w:ascii="Times New Roman" w:hAnsi="Times New Roman" w:cs="Times New Roman"/>
          <w:sz w:val="24"/>
          <w:szCs w:val="24"/>
          <w:lang w:val="en-US"/>
        </w:rPr>
      </w:pPr>
      <w:r>
        <w:rPr>
          <w:rFonts w:ascii="Times New Roman" w:hAnsi="Times New Roman" w:cs="Times New Roman"/>
          <w:sz w:val="24"/>
          <w:szCs w:val="24"/>
          <w:lang w:val="en-US"/>
        </w:rPr>
        <w:t>Buku paket bahasa Indonesia</w:t>
      </w:r>
      <w:r w:rsidR="00125A93">
        <w:rPr>
          <w:rFonts w:ascii="Times New Roman" w:hAnsi="Times New Roman" w:cs="Times New Roman"/>
          <w:sz w:val="24"/>
          <w:szCs w:val="24"/>
          <w:lang w:val="en-US"/>
        </w:rPr>
        <w:t>, matematika</w:t>
      </w:r>
      <w:r>
        <w:rPr>
          <w:rFonts w:ascii="Times New Roman" w:hAnsi="Times New Roman" w:cs="Times New Roman"/>
          <w:sz w:val="24"/>
          <w:szCs w:val="24"/>
          <w:lang w:val="en-US"/>
        </w:rPr>
        <w:t xml:space="preserve"> dan IPS kelas II</w:t>
      </w:r>
    </w:p>
    <w:p w:rsidR="003A31E7" w:rsidRDefault="003A31E7" w:rsidP="00514D93">
      <w:pPr>
        <w:pStyle w:val="ListParagraph"/>
        <w:numPr>
          <w:ilvl w:val="0"/>
          <w:numId w:val="22"/>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artikulasi</w:t>
      </w:r>
      <w:proofErr w:type="spellEnd"/>
    </w:p>
    <w:p w:rsidR="00194AB9" w:rsidRPr="009D1CA8" w:rsidRDefault="003A31E7" w:rsidP="009D1CA8">
      <w:pPr>
        <w:pStyle w:val="ListParagraph"/>
        <w:numPr>
          <w:ilvl w:val="0"/>
          <w:numId w:val="22"/>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Kartu</w:t>
      </w:r>
      <w:proofErr w:type="spellEnd"/>
      <w:r>
        <w:rPr>
          <w:rFonts w:ascii="Times New Roman" w:hAnsi="Times New Roman" w:cs="Times New Roman"/>
          <w:sz w:val="24"/>
          <w:szCs w:val="24"/>
          <w:lang w:val="en-US"/>
        </w:rPr>
        <w:t xml:space="preserve"> kata bergambar</w:t>
      </w:r>
    </w:p>
    <w:p w:rsidR="00004B93" w:rsidRDefault="00AC77ED" w:rsidP="009A121D">
      <w:pPr>
        <w:pStyle w:val="ListParagraph"/>
        <w:numPr>
          <w:ilvl w:val="0"/>
          <w:numId w:val="10"/>
        </w:numPr>
        <w:spacing w:after="0"/>
        <w:rPr>
          <w:rFonts w:ascii="Times New Roman" w:hAnsi="Times New Roman" w:cs="Times New Roman"/>
          <w:sz w:val="24"/>
          <w:szCs w:val="24"/>
          <w:lang w:val="en-US"/>
        </w:rPr>
      </w:pPr>
      <w:r>
        <w:rPr>
          <w:rFonts w:ascii="Times New Roman" w:hAnsi="Times New Roman" w:cs="Times New Roman"/>
          <w:sz w:val="24"/>
          <w:szCs w:val="24"/>
          <w:lang w:val="en-US"/>
        </w:rPr>
        <w:t>Proses  belajar mengajar</w:t>
      </w:r>
    </w:p>
    <w:p w:rsidR="00481B71" w:rsidRPr="007741F6" w:rsidRDefault="00481B71" w:rsidP="00481B71">
      <w:pPr>
        <w:pStyle w:val="ListParagraph"/>
        <w:spacing w:after="0"/>
        <w:rPr>
          <w:rFonts w:ascii="Times New Roman" w:hAnsi="Times New Roman" w:cs="Times New Roman"/>
          <w:sz w:val="24"/>
          <w:szCs w:val="24"/>
          <w:lang w:val="en-US"/>
        </w:rPr>
      </w:pPr>
    </w:p>
    <w:p w:rsidR="005938E0" w:rsidRPr="005938E0" w:rsidRDefault="003A31E7" w:rsidP="00514D93">
      <w:pPr>
        <w:pStyle w:val="ListParagraph"/>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Pendahuluan </w:t>
      </w:r>
    </w:p>
    <w:p w:rsidR="005938E0" w:rsidRPr="00004B93" w:rsidRDefault="005938E0" w:rsidP="005938E0">
      <w:pPr>
        <w:pStyle w:val="ListParagraph"/>
        <w:spacing w:after="0"/>
        <w:ind w:left="1080"/>
        <w:rPr>
          <w:rFonts w:ascii="Times New Roman" w:hAnsi="Times New Roman" w:cs="Times New Roman"/>
          <w:b/>
          <w:sz w:val="24"/>
          <w:szCs w:val="24"/>
          <w:lang w:val="en-US"/>
        </w:rPr>
      </w:pPr>
    </w:p>
    <w:tbl>
      <w:tblPr>
        <w:tblStyle w:val="TableGrid"/>
        <w:tblW w:w="9054" w:type="dxa"/>
        <w:tblInd w:w="378" w:type="dxa"/>
        <w:tblLook w:val="04A0"/>
      </w:tblPr>
      <w:tblGrid>
        <w:gridCol w:w="720"/>
        <w:gridCol w:w="2772"/>
        <w:gridCol w:w="1872"/>
        <w:gridCol w:w="3690"/>
      </w:tblGrid>
      <w:tr w:rsidR="0098484A" w:rsidRPr="00004B93" w:rsidTr="00481B71">
        <w:trPr>
          <w:trHeight w:val="890"/>
        </w:trPr>
        <w:tc>
          <w:tcPr>
            <w:tcW w:w="720" w:type="dxa"/>
            <w:shd w:val="clear" w:color="auto" w:fill="9BBB59" w:themeFill="accent3"/>
            <w:vAlign w:val="center"/>
          </w:tcPr>
          <w:p w:rsidR="0098484A" w:rsidRPr="00004B93" w:rsidRDefault="0098484A" w:rsidP="00481B71">
            <w:pPr>
              <w:pStyle w:val="ListParagraph"/>
              <w:ind w:left="0"/>
              <w:jc w:val="center"/>
              <w:rPr>
                <w:rFonts w:ascii="Times New Roman" w:hAnsi="Times New Roman" w:cs="Times New Roman"/>
                <w:b/>
                <w:sz w:val="24"/>
                <w:szCs w:val="24"/>
              </w:rPr>
            </w:pPr>
            <w:r w:rsidRPr="00004B93">
              <w:rPr>
                <w:rFonts w:ascii="Times New Roman" w:hAnsi="Times New Roman" w:cs="Times New Roman"/>
                <w:b/>
                <w:sz w:val="24"/>
                <w:szCs w:val="24"/>
              </w:rPr>
              <w:t>No</w:t>
            </w:r>
            <w:r w:rsidR="00481B71">
              <w:rPr>
                <w:rFonts w:ascii="Times New Roman" w:hAnsi="Times New Roman" w:cs="Times New Roman"/>
                <w:b/>
                <w:sz w:val="24"/>
                <w:szCs w:val="24"/>
              </w:rPr>
              <w:t xml:space="preserve">. </w:t>
            </w:r>
          </w:p>
        </w:tc>
        <w:tc>
          <w:tcPr>
            <w:tcW w:w="2772" w:type="dxa"/>
            <w:shd w:val="clear" w:color="auto" w:fill="9BBB59" w:themeFill="accent3"/>
            <w:vAlign w:val="center"/>
          </w:tcPr>
          <w:p w:rsidR="0098484A" w:rsidRPr="00004B93" w:rsidRDefault="0098484A" w:rsidP="00481B71">
            <w:pPr>
              <w:pStyle w:val="ListParagraph"/>
              <w:ind w:left="0"/>
              <w:jc w:val="center"/>
              <w:rPr>
                <w:rFonts w:ascii="Times New Roman" w:hAnsi="Times New Roman" w:cs="Times New Roman"/>
                <w:b/>
                <w:sz w:val="24"/>
                <w:szCs w:val="24"/>
              </w:rPr>
            </w:pPr>
            <w:r w:rsidRPr="00004B93">
              <w:rPr>
                <w:rFonts w:ascii="Times New Roman" w:hAnsi="Times New Roman" w:cs="Times New Roman"/>
                <w:b/>
                <w:sz w:val="24"/>
                <w:szCs w:val="24"/>
              </w:rPr>
              <w:t>Kegiatan / waktu</w:t>
            </w:r>
          </w:p>
        </w:tc>
        <w:tc>
          <w:tcPr>
            <w:tcW w:w="1872" w:type="dxa"/>
            <w:shd w:val="clear" w:color="auto" w:fill="9BBB59" w:themeFill="accent3"/>
            <w:vAlign w:val="center"/>
          </w:tcPr>
          <w:p w:rsidR="0098484A" w:rsidRPr="00004B93" w:rsidRDefault="0098484A" w:rsidP="00481B71">
            <w:pPr>
              <w:pStyle w:val="ListParagraph"/>
              <w:ind w:left="0"/>
              <w:jc w:val="center"/>
              <w:rPr>
                <w:rFonts w:ascii="Times New Roman" w:hAnsi="Times New Roman" w:cs="Times New Roman"/>
                <w:b/>
                <w:sz w:val="24"/>
                <w:szCs w:val="24"/>
              </w:rPr>
            </w:pPr>
            <w:r w:rsidRPr="00004B93">
              <w:rPr>
                <w:rFonts w:ascii="Times New Roman" w:hAnsi="Times New Roman" w:cs="Times New Roman"/>
                <w:b/>
                <w:sz w:val="24"/>
                <w:szCs w:val="24"/>
              </w:rPr>
              <w:t>fase</w:t>
            </w:r>
          </w:p>
        </w:tc>
        <w:tc>
          <w:tcPr>
            <w:tcW w:w="3690" w:type="dxa"/>
            <w:shd w:val="clear" w:color="auto" w:fill="9BBB59" w:themeFill="accent3"/>
            <w:vAlign w:val="center"/>
          </w:tcPr>
          <w:p w:rsidR="0098484A" w:rsidRPr="00004B93" w:rsidRDefault="0098484A" w:rsidP="00481B71">
            <w:pPr>
              <w:pStyle w:val="ListParagraph"/>
              <w:ind w:left="0"/>
              <w:jc w:val="center"/>
              <w:rPr>
                <w:rFonts w:ascii="Times New Roman" w:hAnsi="Times New Roman" w:cs="Times New Roman"/>
                <w:b/>
                <w:sz w:val="24"/>
                <w:szCs w:val="24"/>
              </w:rPr>
            </w:pPr>
            <w:r w:rsidRPr="00004B93">
              <w:rPr>
                <w:rFonts w:ascii="Times New Roman" w:hAnsi="Times New Roman" w:cs="Times New Roman"/>
                <w:b/>
                <w:sz w:val="24"/>
                <w:szCs w:val="24"/>
              </w:rPr>
              <w:t>Langkah-langkah pelaksanaan pembelajaran</w:t>
            </w:r>
          </w:p>
        </w:tc>
      </w:tr>
      <w:tr w:rsidR="0098484A" w:rsidTr="00481B71">
        <w:trPr>
          <w:trHeight w:val="1340"/>
        </w:trPr>
        <w:tc>
          <w:tcPr>
            <w:tcW w:w="720" w:type="dxa"/>
          </w:tcPr>
          <w:p w:rsidR="0098484A" w:rsidRDefault="0098484A" w:rsidP="00806E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2772" w:type="dxa"/>
          </w:tcPr>
          <w:p w:rsidR="0098484A" w:rsidRDefault="007741F6" w:rsidP="00806E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Kegiatan awal ( 10 </w:t>
            </w:r>
            <w:r w:rsidR="0098484A">
              <w:rPr>
                <w:rFonts w:ascii="Times New Roman" w:hAnsi="Times New Roman" w:cs="Times New Roman"/>
                <w:sz w:val="24"/>
                <w:szCs w:val="24"/>
              </w:rPr>
              <w:t>menit)</w:t>
            </w:r>
          </w:p>
        </w:tc>
        <w:tc>
          <w:tcPr>
            <w:tcW w:w="1872" w:type="dxa"/>
          </w:tcPr>
          <w:p w:rsidR="0098484A" w:rsidRDefault="0098484A" w:rsidP="00806E82">
            <w:pPr>
              <w:pStyle w:val="ListParagraph"/>
              <w:ind w:left="0"/>
              <w:rPr>
                <w:rFonts w:ascii="Times New Roman" w:hAnsi="Times New Roman" w:cs="Times New Roman"/>
                <w:sz w:val="24"/>
                <w:szCs w:val="24"/>
              </w:rPr>
            </w:pPr>
            <w:r>
              <w:rPr>
                <w:rFonts w:ascii="Times New Roman" w:hAnsi="Times New Roman" w:cs="Times New Roman"/>
                <w:sz w:val="24"/>
                <w:szCs w:val="24"/>
              </w:rPr>
              <w:t>persiapan</w:t>
            </w:r>
          </w:p>
        </w:tc>
        <w:tc>
          <w:tcPr>
            <w:tcW w:w="3690" w:type="dxa"/>
          </w:tcPr>
          <w:p w:rsidR="0098484A" w:rsidRDefault="00386D49" w:rsidP="00514D93">
            <w:pPr>
              <w:pStyle w:val="ListParagraph"/>
              <w:numPr>
                <w:ilvl w:val="0"/>
                <w:numId w:val="24"/>
              </w:numPr>
              <w:rPr>
                <w:rFonts w:ascii="Times New Roman" w:hAnsi="Times New Roman" w:cs="Times New Roman"/>
                <w:sz w:val="24"/>
                <w:szCs w:val="24"/>
              </w:rPr>
            </w:pPr>
            <w:r w:rsidRPr="00386D49">
              <w:rPr>
                <w:rFonts w:ascii="Times New Roman" w:hAnsi="Times New Roman" w:cs="Times New Roman"/>
                <w:sz w:val="24"/>
                <w:szCs w:val="24"/>
              </w:rPr>
              <w:t>Berdoa bersama dipimpin oleh guru</w:t>
            </w:r>
          </w:p>
          <w:p w:rsidR="00386D49" w:rsidRDefault="00386D49" w:rsidP="00514D9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Guru mengabsen murid</w:t>
            </w:r>
          </w:p>
          <w:p w:rsidR="00386D49" w:rsidRPr="00386D49" w:rsidRDefault="00386D49" w:rsidP="00514D9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Memberikan gambaran umum tentang materi yang akan diajarkan</w:t>
            </w:r>
          </w:p>
        </w:tc>
      </w:tr>
      <w:tr w:rsidR="0098484A" w:rsidTr="00481B71">
        <w:tc>
          <w:tcPr>
            <w:tcW w:w="720" w:type="dxa"/>
          </w:tcPr>
          <w:p w:rsidR="0098484A" w:rsidRDefault="00386D49" w:rsidP="00806E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2772" w:type="dxa"/>
          </w:tcPr>
          <w:p w:rsidR="0098484A" w:rsidRDefault="00386D49" w:rsidP="00806E82">
            <w:pPr>
              <w:pStyle w:val="ListParagraph"/>
              <w:ind w:left="0"/>
              <w:rPr>
                <w:rFonts w:ascii="Times New Roman" w:hAnsi="Times New Roman" w:cs="Times New Roman"/>
                <w:sz w:val="24"/>
                <w:szCs w:val="24"/>
              </w:rPr>
            </w:pPr>
            <w:r>
              <w:rPr>
                <w:rFonts w:ascii="Times New Roman" w:hAnsi="Times New Roman" w:cs="Times New Roman"/>
                <w:sz w:val="24"/>
                <w:szCs w:val="24"/>
              </w:rPr>
              <w:t>Kegiatan inti (55 menit)</w:t>
            </w:r>
          </w:p>
        </w:tc>
        <w:tc>
          <w:tcPr>
            <w:tcW w:w="1872" w:type="dxa"/>
          </w:tcPr>
          <w:p w:rsidR="0098484A" w:rsidRDefault="00386D49" w:rsidP="00806E82">
            <w:pPr>
              <w:pStyle w:val="ListParagraph"/>
              <w:ind w:left="0"/>
              <w:rPr>
                <w:rFonts w:ascii="Times New Roman" w:hAnsi="Times New Roman" w:cs="Times New Roman"/>
                <w:sz w:val="24"/>
                <w:szCs w:val="24"/>
              </w:rPr>
            </w:pPr>
            <w:r>
              <w:rPr>
                <w:rFonts w:ascii="Times New Roman" w:hAnsi="Times New Roman" w:cs="Times New Roman"/>
                <w:sz w:val="24"/>
                <w:szCs w:val="24"/>
              </w:rPr>
              <w:t>Eksplorasi</w:t>
            </w:r>
          </w:p>
        </w:tc>
        <w:tc>
          <w:tcPr>
            <w:tcW w:w="3690" w:type="dxa"/>
          </w:tcPr>
          <w:p w:rsidR="00386D49" w:rsidRPr="00B324A9" w:rsidRDefault="00386D49" w:rsidP="00514D93">
            <w:pPr>
              <w:pStyle w:val="ListParagraph"/>
              <w:numPr>
                <w:ilvl w:val="0"/>
                <w:numId w:val="25"/>
              </w:numPr>
              <w:ind w:left="317" w:hanging="316"/>
              <w:rPr>
                <w:rFonts w:ascii="Times New Roman" w:hAnsi="Times New Roman" w:cs="Times New Roman"/>
                <w:sz w:val="24"/>
                <w:szCs w:val="24"/>
              </w:rPr>
            </w:pPr>
            <w:r w:rsidRPr="00B324A9">
              <w:rPr>
                <w:rFonts w:ascii="Times New Roman" w:hAnsi="Times New Roman" w:cs="Times New Roman"/>
                <w:sz w:val="24"/>
                <w:szCs w:val="24"/>
              </w:rPr>
              <w:t xml:space="preserve">Guru </w:t>
            </w:r>
            <w:proofErr w:type="spellStart"/>
            <w:proofErr w:type="gramStart"/>
            <w:r w:rsidRPr="00B324A9">
              <w:rPr>
                <w:rFonts w:ascii="Times New Roman" w:hAnsi="Times New Roman" w:cs="Times New Roman"/>
                <w:sz w:val="24"/>
                <w:szCs w:val="24"/>
              </w:rPr>
              <w:t>menyiapkan</w:t>
            </w:r>
            <w:proofErr w:type="spellEnd"/>
            <w:proofErr w:type="gram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gamba</w:t>
            </w:r>
            <w:r w:rsidR="00583348">
              <w:rPr>
                <w:rFonts w:ascii="Times New Roman" w:hAnsi="Times New Roman" w:cs="Times New Roman"/>
                <w:sz w:val="24"/>
                <w:szCs w:val="24"/>
              </w:rPr>
              <w:t>r</w:t>
            </w:r>
            <w:proofErr w:type="spellEnd"/>
            <w:r w:rsidR="00583348">
              <w:rPr>
                <w:rFonts w:ascii="Times New Roman" w:hAnsi="Times New Roman" w:cs="Times New Roman"/>
                <w:sz w:val="24"/>
                <w:szCs w:val="24"/>
              </w:rPr>
              <w:t xml:space="preserve"> </w:t>
            </w:r>
            <w:proofErr w:type="spellStart"/>
            <w:r w:rsidR="00583348">
              <w:rPr>
                <w:rFonts w:ascii="Times New Roman" w:hAnsi="Times New Roman" w:cs="Times New Roman"/>
                <w:sz w:val="24"/>
                <w:szCs w:val="24"/>
              </w:rPr>
              <w:t>benda</w:t>
            </w:r>
            <w:proofErr w:type="spellEnd"/>
            <w:r w:rsidR="00583348">
              <w:rPr>
                <w:rFonts w:ascii="Times New Roman" w:hAnsi="Times New Roman" w:cs="Times New Roman"/>
                <w:sz w:val="24"/>
                <w:szCs w:val="24"/>
              </w:rPr>
              <w:t xml:space="preserve"> </w:t>
            </w:r>
            <w:proofErr w:type="spellStart"/>
            <w:r w:rsidR="00583348">
              <w:rPr>
                <w:rFonts w:ascii="Times New Roman" w:hAnsi="Times New Roman" w:cs="Times New Roman"/>
                <w:sz w:val="24"/>
                <w:szCs w:val="24"/>
              </w:rPr>
              <w:t>kemudian</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anak</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di</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suruh</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untuk</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memilih</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salah</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satu</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gambar</w:t>
            </w:r>
            <w:proofErr w:type="spellEnd"/>
            <w:r w:rsidRPr="00B324A9">
              <w:rPr>
                <w:rFonts w:ascii="Times New Roman" w:hAnsi="Times New Roman" w:cs="Times New Roman"/>
                <w:sz w:val="24"/>
                <w:szCs w:val="24"/>
              </w:rPr>
              <w:t xml:space="preserve"> tersebut dan mengucapkan namanya. </w:t>
            </w:r>
          </w:p>
          <w:p w:rsidR="00386D49" w:rsidRPr="00B324A9" w:rsidRDefault="00CD25B8" w:rsidP="00514D93">
            <w:pPr>
              <w:pStyle w:val="ListParagraph"/>
              <w:numPr>
                <w:ilvl w:val="0"/>
                <w:numId w:val="25"/>
              </w:numPr>
              <w:ind w:left="317" w:hanging="316"/>
              <w:rPr>
                <w:rFonts w:ascii="Times New Roman" w:hAnsi="Times New Roman" w:cs="Times New Roman"/>
                <w:sz w:val="24"/>
                <w:szCs w:val="24"/>
              </w:rPr>
            </w:pPr>
            <w:r>
              <w:rPr>
                <w:rFonts w:ascii="Times New Roman" w:hAnsi="Times New Roman" w:cs="Times New Roman"/>
                <w:sz w:val="24"/>
                <w:szCs w:val="24"/>
              </w:rPr>
              <w:t>Secara bersamaan mengajak</w:t>
            </w:r>
            <w:r w:rsidR="00386D49" w:rsidRPr="00B324A9">
              <w:rPr>
                <w:rFonts w:ascii="Times New Roman" w:hAnsi="Times New Roman" w:cs="Times New Roman"/>
                <w:sz w:val="24"/>
                <w:szCs w:val="24"/>
              </w:rPr>
              <w:t xml:space="preserve"> anak mendengarkan dan memperhatikan bibir peneliti, kemudian </w:t>
            </w:r>
            <w:proofErr w:type="spellStart"/>
            <w:r w:rsidR="00386D49" w:rsidRPr="00B324A9">
              <w:rPr>
                <w:rFonts w:ascii="Times New Roman" w:hAnsi="Times New Roman" w:cs="Times New Roman"/>
                <w:sz w:val="24"/>
                <w:szCs w:val="24"/>
              </w:rPr>
              <w:t>peneliti</w:t>
            </w:r>
            <w:proofErr w:type="spellEnd"/>
            <w:r w:rsidR="00386D49" w:rsidRPr="00B324A9">
              <w:rPr>
                <w:rFonts w:ascii="Times New Roman" w:hAnsi="Times New Roman" w:cs="Times New Roman"/>
                <w:sz w:val="24"/>
                <w:szCs w:val="24"/>
              </w:rPr>
              <w:t xml:space="preserve"> </w:t>
            </w:r>
            <w:proofErr w:type="spellStart"/>
            <w:r w:rsidR="00386D49" w:rsidRPr="00B324A9">
              <w:rPr>
                <w:rFonts w:ascii="Times New Roman" w:hAnsi="Times New Roman" w:cs="Times New Roman"/>
                <w:sz w:val="24"/>
                <w:szCs w:val="24"/>
              </w:rPr>
              <w:t>mengucapkan</w:t>
            </w:r>
            <w:proofErr w:type="spellEnd"/>
            <w:r w:rsidR="00386D49" w:rsidRPr="00B324A9">
              <w:rPr>
                <w:rFonts w:ascii="Times New Roman" w:hAnsi="Times New Roman" w:cs="Times New Roman"/>
                <w:sz w:val="24"/>
                <w:szCs w:val="24"/>
              </w:rPr>
              <w:t xml:space="preserve"> </w:t>
            </w:r>
            <w:proofErr w:type="spellStart"/>
            <w:r w:rsidR="00386D49" w:rsidRPr="00B324A9">
              <w:rPr>
                <w:rFonts w:ascii="Times New Roman" w:hAnsi="Times New Roman" w:cs="Times New Roman"/>
                <w:sz w:val="24"/>
                <w:szCs w:val="24"/>
              </w:rPr>
              <w:t>kata</w:t>
            </w:r>
            <w:proofErr w:type="spellEnd"/>
            <w:r w:rsidR="00386D49" w:rsidRPr="00B324A9">
              <w:rPr>
                <w:rFonts w:ascii="Times New Roman" w:hAnsi="Times New Roman" w:cs="Times New Roman"/>
                <w:sz w:val="24"/>
                <w:szCs w:val="24"/>
              </w:rPr>
              <w:t xml:space="preserve"> </w:t>
            </w:r>
            <w:proofErr w:type="spellStart"/>
            <w:r w:rsidR="00386D49" w:rsidRPr="00B324A9">
              <w:rPr>
                <w:rFonts w:ascii="Times New Roman" w:hAnsi="Times New Roman" w:cs="Times New Roman"/>
                <w:sz w:val="24"/>
                <w:szCs w:val="24"/>
              </w:rPr>
              <w:t>tersebut</w:t>
            </w:r>
            <w:proofErr w:type="spellEnd"/>
            <w:r w:rsidR="00386D49" w:rsidRPr="00B324A9">
              <w:rPr>
                <w:rFonts w:ascii="Times New Roman" w:hAnsi="Times New Roman" w:cs="Times New Roman"/>
                <w:sz w:val="24"/>
                <w:szCs w:val="24"/>
              </w:rPr>
              <w:t xml:space="preserve"> </w:t>
            </w:r>
            <w:proofErr w:type="spellStart"/>
            <w:r w:rsidR="00386D49" w:rsidRPr="00B324A9">
              <w:rPr>
                <w:rFonts w:ascii="Times New Roman" w:hAnsi="Times New Roman" w:cs="Times New Roman"/>
                <w:sz w:val="24"/>
                <w:szCs w:val="24"/>
              </w:rPr>
              <w:t>dan</w:t>
            </w:r>
            <w:proofErr w:type="spellEnd"/>
            <w:r w:rsidR="00386D49" w:rsidRPr="00B324A9">
              <w:rPr>
                <w:rFonts w:ascii="Times New Roman" w:hAnsi="Times New Roman" w:cs="Times New Roman"/>
                <w:sz w:val="24"/>
                <w:szCs w:val="24"/>
              </w:rPr>
              <w:t xml:space="preserve"> </w:t>
            </w:r>
            <w:proofErr w:type="spellStart"/>
            <w:proofErr w:type="gramStart"/>
            <w:r w:rsidR="00386D49" w:rsidRPr="00B324A9">
              <w:rPr>
                <w:rFonts w:ascii="Times New Roman" w:hAnsi="Times New Roman" w:cs="Times New Roman"/>
                <w:sz w:val="24"/>
                <w:szCs w:val="24"/>
              </w:rPr>
              <w:t>anak</w:t>
            </w:r>
            <w:proofErr w:type="spellEnd"/>
            <w:r w:rsidR="00386D49" w:rsidRPr="00B324A9">
              <w:rPr>
                <w:rFonts w:ascii="Times New Roman" w:hAnsi="Times New Roman" w:cs="Times New Roman"/>
                <w:sz w:val="24"/>
                <w:szCs w:val="24"/>
              </w:rPr>
              <w:t xml:space="preserve">  </w:t>
            </w:r>
            <w:proofErr w:type="spellStart"/>
            <w:r w:rsidR="00386D49" w:rsidRPr="00B324A9">
              <w:rPr>
                <w:rFonts w:ascii="Times New Roman" w:hAnsi="Times New Roman" w:cs="Times New Roman"/>
                <w:sz w:val="24"/>
                <w:szCs w:val="24"/>
              </w:rPr>
              <w:t>menirukannya</w:t>
            </w:r>
            <w:proofErr w:type="spellEnd"/>
            <w:proofErr w:type="gramEnd"/>
            <w:r w:rsidR="00386D49" w:rsidRPr="00B324A9">
              <w:rPr>
                <w:rFonts w:ascii="Times New Roman" w:hAnsi="Times New Roman" w:cs="Times New Roman"/>
                <w:sz w:val="24"/>
                <w:szCs w:val="24"/>
              </w:rPr>
              <w:t>.</w:t>
            </w:r>
          </w:p>
          <w:p w:rsidR="00386D49" w:rsidRPr="00583348" w:rsidRDefault="00386D49" w:rsidP="00514D93">
            <w:pPr>
              <w:pStyle w:val="ListParagraph"/>
              <w:numPr>
                <w:ilvl w:val="0"/>
                <w:numId w:val="25"/>
              </w:numPr>
              <w:ind w:left="317" w:hanging="316"/>
              <w:rPr>
                <w:rFonts w:ascii="Times New Roman" w:hAnsi="Times New Roman" w:cs="Times New Roman"/>
                <w:sz w:val="24"/>
                <w:szCs w:val="24"/>
              </w:rPr>
            </w:pPr>
            <w:r w:rsidRPr="00583348">
              <w:rPr>
                <w:rFonts w:ascii="Times New Roman" w:hAnsi="Times New Roman" w:cs="Times New Roman"/>
                <w:sz w:val="24"/>
                <w:szCs w:val="24"/>
              </w:rPr>
              <w:t xml:space="preserve"> </w:t>
            </w:r>
            <w:proofErr w:type="spellStart"/>
            <w:r w:rsidRPr="00583348">
              <w:rPr>
                <w:rFonts w:ascii="Times New Roman" w:hAnsi="Times New Roman" w:cs="Times New Roman"/>
                <w:sz w:val="24"/>
                <w:szCs w:val="24"/>
              </w:rPr>
              <w:t>Anak</w:t>
            </w:r>
            <w:proofErr w:type="spellEnd"/>
            <w:r w:rsidR="009D1CA8">
              <w:rPr>
                <w:rFonts w:ascii="Times New Roman" w:hAnsi="Times New Roman" w:cs="Times New Roman"/>
                <w:sz w:val="24"/>
                <w:szCs w:val="24"/>
              </w:rPr>
              <w:t xml:space="preserve"> </w:t>
            </w:r>
            <w:proofErr w:type="spellStart"/>
            <w:r w:rsidR="009D1CA8">
              <w:rPr>
                <w:rFonts w:ascii="Times New Roman" w:hAnsi="Times New Roman" w:cs="Times New Roman"/>
                <w:sz w:val="24"/>
                <w:szCs w:val="24"/>
              </w:rPr>
              <w:t>k</w:t>
            </w:r>
            <w:r w:rsidR="008135B1">
              <w:rPr>
                <w:rFonts w:ascii="Times New Roman" w:hAnsi="Times New Roman" w:cs="Times New Roman"/>
                <w:sz w:val="24"/>
                <w:szCs w:val="24"/>
              </w:rPr>
              <w:t>emudian</w:t>
            </w:r>
            <w:proofErr w:type="spellEnd"/>
            <w:r w:rsidR="008135B1">
              <w:rPr>
                <w:rFonts w:ascii="Times New Roman" w:hAnsi="Times New Roman" w:cs="Times New Roman"/>
                <w:sz w:val="24"/>
                <w:szCs w:val="24"/>
              </w:rPr>
              <w:t xml:space="preserve"> </w:t>
            </w:r>
            <w:proofErr w:type="spellStart"/>
            <w:r w:rsidR="008135B1">
              <w:rPr>
                <w:rFonts w:ascii="Times New Roman" w:hAnsi="Times New Roman" w:cs="Times New Roman"/>
                <w:sz w:val="24"/>
                <w:szCs w:val="24"/>
              </w:rPr>
              <w:t>diajak</w:t>
            </w:r>
            <w:proofErr w:type="spellEnd"/>
            <w:r w:rsidR="008135B1">
              <w:rPr>
                <w:rFonts w:ascii="Times New Roman" w:hAnsi="Times New Roman" w:cs="Times New Roman"/>
                <w:sz w:val="24"/>
                <w:szCs w:val="24"/>
              </w:rPr>
              <w:t xml:space="preserve"> </w:t>
            </w:r>
            <w:proofErr w:type="spellStart"/>
            <w:r w:rsidR="008135B1">
              <w:rPr>
                <w:rFonts w:ascii="Times New Roman" w:hAnsi="Times New Roman" w:cs="Times New Roman"/>
                <w:sz w:val="24"/>
                <w:szCs w:val="24"/>
              </w:rPr>
              <w:t>untuk</w:t>
            </w:r>
            <w:proofErr w:type="spellEnd"/>
            <w:r w:rsidR="008135B1">
              <w:rPr>
                <w:rFonts w:ascii="Times New Roman" w:hAnsi="Times New Roman" w:cs="Times New Roman"/>
                <w:sz w:val="24"/>
                <w:szCs w:val="24"/>
              </w:rPr>
              <w:t xml:space="preserve"> </w:t>
            </w:r>
            <w:proofErr w:type="spellStart"/>
            <w:r w:rsidR="008135B1">
              <w:rPr>
                <w:rFonts w:ascii="Times New Roman" w:hAnsi="Times New Roman" w:cs="Times New Roman"/>
                <w:sz w:val="24"/>
                <w:szCs w:val="24"/>
              </w:rPr>
              <w:t>meraban</w:t>
            </w:r>
            <w:proofErr w:type="spellEnd"/>
            <w:r w:rsidR="009D1CA8">
              <w:rPr>
                <w:rFonts w:ascii="Times New Roman" w:hAnsi="Times New Roman" w:cs="Times New Roman"/>
                <w:sz w:val="24"/>
                <w:szCs w:val="24"/>
              </w:rPr>
              <w:t xml:space="preserve"> </w:t>
            </w:r>
            <w:proofErr w:type="spellStart"/>
            <w:r w:rsidR="009D1CA8">
              <w:rPr>
                <w:rFonts w:ascii="Times New Roman" w:hAnsi="Times New Roman" w:cs="Times New Roman"/>
                <w:sz w:val="24"/>
                <w:szCs w:val="24"/>
              </w:rPr>
              <w:t>huruf</w:t>
            </w:r>
            <w:proofErr w:type="spellEnd"/>
            <w:r w:rsidR="009D1CA8">
              <w:rPr>
                <w:rFonts w:ascii="Times New Roman" w:hAnsi="Times New Roman" w:cs="Times New Roman"/>
                <w:sz w:val="24"/>
                <w:szCs w:val="24"/>
              </w:rPr>
              <w:t xml:space="preserve"> </w:t>
            </w:r>
            <w:proofErr w:type="spellStart"/>
            <w:r w:rsidR="009D1CA8">
              <w:rPr>
                <w:rFonts w:ascii="Times New Roman" w:hAnsi="Times New Roman" w:cs="Times New Roman"/>
                <w:sz w:val="24"/>
                <w:szCs w:val="24"/>
              </w:rPr>
              <w:t>vokal</w:t>
            </w:r>
            <w:proofErr w:type="spellEnd"/>
            <w:r w:rsidR="009D1CA8">
              <w:rPr>
                <w:rFonts w:ascii="Times New Roman" w:hAnsi="Times New Roman" w:cs="Times New Roman"/>
                <w:sz w:val="24"/>
                <w:szCs w:val="24"/>
              </w:rPr>
              <w:t xml:space="preserve"> yang </w:t>
            </w:r>
            <w:proofErr w:type="spellStart"/>
            <w:r w:rsidR="009D1CA8">
              <w:rPr>
                <w:rFonts w:ascii="Times New Roman" w:hAnsi="Times New Roman" w:cs="Times New Roman"/>
                <w:sz w:val="24"/>
                <w:szCs w:val="24"/>
              </w:rPr>
              <w:t>ada</w:t>
            </w:r>
            <w:proofErr w:type="spellEnd"/>
            <w:r w:rsidR="009D1CA8">
              <w:rPr>
                <w:rFonts w:ascii="Times New Roman" w:hAnsi="Times New Roman" w:cs="Times New Roman"/>
                <w:sz w:val="24"/>
                <w:szCs w:val="24"/>
              </w:rPr>
              <w:t xml:space="preserve"> </w:t>
            </w:r>
            <w:proofErr w:type="spellStart"/>
            <w:r w:rsidR="009D1CA8">
              <w:rPr>
                <w:rFonts w:ascii="Times New Roman" w:hAnsi="Times New Roman" w:cs="Times New Roman"/>
                <w:sz w:val="24"/>
                <w:szCs w:val="24"/>
              </w:rPr>
              <w:t>pada</w:t>
            </w:r>
            <w:proofErr w:type="spellEnd"/>
            <w:r w:rsidR="009D1CA8">
              <w:rPr>
                <w:rFonts w:ascii="Times New Roman" w:hAnsi="Times New Roman" w:cs="Times New Roman"/>
                <w:sz w:val="24"/>
                <w:szCs w:val="24"/>
              </w:rPr>
              <w:t xml:space="preserve"> </w:t>
            </w:r>
            <w:proofErr w:type="spellStart"/>
            <w:r w:rsidR="00583348">
              <w:rPr>
                <w:rFonts w:ascii="Times New Roman" w:hAnsi="Times New Roman" w:cs="Times New Roman"/>
                <w:sz w:val="24"/>
                <w:szCs w:val="24"/>
              </w:rPr>
              <w:t>gambar</w:t>
            </w:r>
            <w:proofErr w:type="spellEnd"/>
            <w:r w:rsidR="00583348">
              <w:rPr>
                <w:rFonts w:ascii="Times New Roman" w:hAnsi="Times New Roman" w:cs="Times New Roman"/>
                <w:sz w:val="24"/>
                <w:szCs w:val="24"/>
              </w:rPr>
              <w:t xml:space="preserve"> </w:t>
            </w:r>
          </w:p>
          <w:p w:rsidR="00386D49" w:rsidRPr="00B324A9" w:rsidRDefault="00583348" w:rsidP="00514D93">
            <w:pPr>
              <w:pStyle w:val="ListParagraph"/>
              <w:numPr>
                <w:ilvl w:val="0"/>
                <w:numId w:val="25"/>
              </w:numPr>
              <w:ind w:left="317" w:hanging="316"/>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pernafasan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pernafasannya</w:t>
            </w:r>
            <w:proofErr w:type="spellEnd"/>
          </w:p>
          <w:p w:rsidR="00D409C6" w:rsidRPr="00D409C6" w:rsidRDefault="00386D49" w:rsidP="00514D93">
            <w:pPr>
              <w:pStyle w:val="ListParagraph"/>
              <w:numPr>
                <w:ilvl w:val="0"/>
                <w:numId w:val="25"/>
              </w:numPr>
              <w:ind w:left="317" w:hanging="316"/>
              <w:rPr>
                <w:rFonts w:ascii="Times New Roman" w:hAnsi="Times New Roman" w:cs="Times New Roman"/>
                <w:sz w:val="24"/>
                <w:szCs w:val="24"/>
              </w:rPr>
            </w:pPr>
            <w:proofErr w:type="spellStart"/>
            <w:r w:rsidRPr="00B324A9">
              <w:rPr>
                <w:rFonts w:ascii="Times New Roman" w:hAnsi="Times New Roman" w:cs="Times New Roman"/>
                <w:sz w:val="24"/>
                <w:szCs w:val="24"/>
              </w:rPr>
              <w:t>Murid</w:t>
            </w:r>
            <w:proofErr w:type="spellEnd"/>
            <w:r w:rsidRPr="00B324A9">
              <w:rPr>
                <w:rFonts w:ascii="Times New Roman" w:hAnsi="Times New Roman" w:cs="Times New Roman"/>
                <w:sz w:val="24"/>
                <w:szCs w:val="24"/>
              </w:rPr>
              <w:t xml:space="preserve"> di</w:t>
            </w:r>
            <w:r w:rsidR="00D409C6">
              <w:rPr>
                <w:rFonts w:ascii="Times New Roman" w:hAnsi="Times New Roman" w:cs="Times New Roman"/>
                <w:sz w:val="24"/>
                <w:szCs w:val="24"/>
              </w:rPr>
              <w:t xml:space="preserve">ajak untuk berlatih mengucapkan huruf vokal </w:t>
            </w:r>
            <w:proofErr w:type="spellStart"/>
            <w:r w:rsidR="00D409C6">
              <w:rPr>
                <w:rFonts w:ascii="Times New Roman" w:hAnsi="Times New Roman" w:cs="Times New Roman"/>
                <w:sz w:val="24"/>
                <w:szCs w:val="24"/>
              </w:rPr>
              <w:t>melalui</w:t>
            </w:r>
            <w:proofErr w:type="spellEnd"/>
            <w:r w:rsidR="00D409C6">
              <w:rPr>
                <w:rFonts w:ascii="Times New Roman" w:hAnsi="Times New Roman" w:cs="Times New Roman"/>
                <w:sz w:val="24"/>
                <w:szCs w:val="24"/>
              </w:rPr>
              <w:t xml:space="preserve"> </w:t>
            </w:r>
            <w:proofErr w:type="spellStart"/>
            <w:r w:rsidR="00D409C6">
              <w:rPr>
                <w:rFonts w:ascii="Times New Roman" w:hAnsi="Times New Roman" w:cs="Times New Roman"/>
                <w:sz w:val="24"/>
                <w:szCs w:val="24"/>
              </w:rPr>
              <w:t>kartu</w:t>
            </w:r>
            <w:proofErr w:type="spellEnd"/>
            <w:r w:rsidR="00D409C6">
              <w:rPr>
                <w:rFonts w:ascii="Times New Roman" w:hAnsi="Times New Roman" w:cs="Times New Roman"/>
                <w:sz w:val="24"/>
                <w:szCs w:val="24"/>
              </w:rPr>
              <w:t xml:space="preserve"> </w:t>
            </w:r>
            <w:proofErr w:type="spellStart"/>
            <w:r w:rsidR="00D409C6">
              <w:rPr>
                <w:rFonts w:ascii="Times New Roman" w:hAnsi="Times New Roman" w:cs="Times New Roman"/>
                <w:sz w:val="24"/>
                <w:szCs w:val="24"/>
              </w:rPr>
              <w:t>kata</w:t>
            </w:r>
            <w:proofErr w:type="spellEnd"/>
            <w:r w:rsidR="00D409C6">
              <w:rPr>
                <w:rFonts w:ascii="Times New Roman" w:hAnsi="Times New Roman" w:cs="Times New Roman"/>
                <w:sz w:val="24"/>
                <w:szCs w:val="24"/>
              </w:rPr>
              <w:t xml:space="preserve"> </w:t>
            </w:r>
            <w:proofErr w:type="spellStart"/>
            <w:r w:rsidR="00D409C6">
              <w:rPr>
                <w:rFonts w:ascii="Times New Roman" w:hAnsi="Times New Roman" w:cs="Times New Roman"/>
                <w:sz w:val="24"/>
                <w:szCs w:val="24"/>
              </w:rPr>
              <w:t>bergambar</w:t>
            </w:r>
            <w:proofErr w:type="spellEnd"/>
            <w:r w:rsidR="00D409C6">
              <w:rPr>
                <w:rFonts w:ascii="Times New Roman" w:hAnsi="Times New Roman" w:cs="Times New Roman"/>
                <w:sz w:val="24"/>
                <w:szCs w:val="24"/>
              </w:rPr>
              <w:t xml:space="preserve"> </w:t>
            </w:r>
            <w:proofErr w:type="spellStart"/>
            <w:r w:rsidR="00D409C6">
              <w:rPr>
                <w:rFonts w:ascii="Times New Roman" w:hAnsi="Times New Roman" w:cs="Times New Roman"/>
                <w:sz w:val="24"/>
                <w:szCs w:val="24"/>
              </w:rPr>
              <w:t>didepan</w:t>
            </w:r>
            <w:proofErr w:type="spellEnd"/>
            <w:r w:rsidR="00D409C6">
              <w:rPr>
                <w:rFonts w:ascii="Times New Roman" w:hAnsi="Times New Roman" w:cs="Times New Roman"/>
                <w:sz w:val="24"/>
                <w:szCs w:val="24"/>
              </w:rPr>
              <w:t xml:space="preserve"> </w:t>
            </w:r>
            <w:proofErr w:type="spellStart"/>
            <w:r w:rsidR="00D409C6">
              <w:rPr>
                <w:rFonts w:ascii="Times New Roman" w:hAnsi="Times New Roman" w:cs="Times New Roman"/>
                <w:sz w:val="24"/>
                <w:szCs w:val="24"/>
              </w:rPr>
              <w:t>cermin</w:t>
            </w:r>
            <w:proofErr w:type="spellEnd"/>
            <w:r w:rsidR="00D409C6">
              <w:rPr>
                <w:rFonts w:ascii="Times New Roman" w:hAnsi="Times New Roman" w:cs="Times New Roman"/>
                <w:sz w:val="24"/>
                <w:szCs w:val="24"/>
              </w:rPr>
              <w:t xml:space="preserve"> </w:t>
            </w:r>
            <w:proofErr w:type="spellStart"/>
            <w:r w:rsidR="00D409C6">
              <w:rPr>
                <w:rFonts w:ascii="Times New Roman" w:hAnsi="Times New Roman" w:cs="Times New Roman"/>
                <w:sz w:val="24"/>
                <w:szCs w:val="24"/>
              </w:rPr>
              <w:t>artikulasi</w:t>
            </w:r>
            <w:proofErr w:type="spellEnd"/>
          </w:p>
          <w:p w:rsidR="00386D49" w:rsidRPr="00B324A9" w:rsidRDefault="009D1CA8" w:rsidP="00514D93">
            <w:pPr>
              <w:pStyle w:val="ListParagraph"/>
              <w:numPr>
                <w:ilvl w:val="0"/>
                <w:numId w:val="25"/>
              </w:numPr>
              <w:ind w:left="317" w:hanging="316"/>
              <w:rPr>
                <w:rFonts w:ascii="Times New Roman" w:hAnsi="Times New Roman" w:cs="Times New Roman"/>
                <w:sz w:val="24"/>
                <w:szCs w:val="24"/>
              </w:rPr>
            </w:pP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bacaan singkat.</w:t>
            </w:r>
            <w:r w:rsidR="00386D49" w:rsidRPr="00B324A9">
              <w:rPr>
                <w:rFonts w:ascii="Times New Roman" w:hAnsi="Times New Roman" w:cs="Times New Roman"/>
                <w:sz w:val="24"/>
                <w:szCs w:val="24"/>
              </w:rPr>
              <w:t xml:space="preserve"> </w:t>
            </w:r>
          </w:p>
          <w:p w:rsidR="0098484A" w:rsidRDefault="0098484A" w:rsidP="00806E82">
            <w:pPr>
              <w:pStyle w:val="ListParagraph"/>
              <w:ind w:left="0"/>
              <w:rPr>
                <w:rFonts w:ascii="Times New Roman" w:hAnsi="Times New Roman" w:cs="Times New Roman"/>
                <w:sz w:val="24"/>
                <w:szCs w:val="24"/>
              </w:rPr>
            </w:pPr>
          </w:p>
        </w:tc>
      </w:tr>
      <w:tr w:rsidR="0098484A" w:rsidTr="00481B71">
        <w:tc>
          <w:tcPr>
            <w:tcW w:w="720" w:type="dxa"/>
          </w:tcPr>
          <w:p w:rsidR="0098484A" w:rsidRDefault="00D409C6" w:rsidP="00806E8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772" w:type="dxa"/>
          </w:tcPr>
          <w:p w:rsidR="0098484A" w:rsidRDefault="00D409C6" w:rsidP="00806E82">
            <w:pPr>
              <w:pStyle w:val="ListParagraph"/>
              <w:ind w:left="0"/>
              <w:rPr>
                <w:rFonts w:ascii="Times New Roman" w:hAnsi="Times New Roman" w:cs="Times New Roman"/>
                <w:sz w:val="24"/>
                <w:szCs w:val="24"/>
              </w:rPr>
            </w:pPr>
            <w:r>
              <w:rPr>
                <w:rFonts w:ascii="Times New Roman" w:hAnsi="Times New Roman" w:cs="Times New Roman"/>
                <w:sz w:val="24"/>
                <w:szCs w:val="24"/>
              </w:rPr>
              <w:t>Kegiatan akhir (5 menit)</w:t>
            </w:r>
          </w:p>
        </w:tc>
        <w:tc>
          <w:tcPr>
            <w:tcW w:w="1872" w:type="dxa"/>
          </w:tcPr>
          <w:p w:rsidR="0098484A" w:rsidRDefault="00D409C6" w:rsidP="00806E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komfirmasi</w:t>
            </w:r>
            <w:proofErr w:type="spellEnd"/>
          </w:p>
        </w:tc>
        <w:tc>
          <w:tcPr>
            <w:tcW w:w="3690" w:type="dxa"/>
          </w:tcPr>
          <w:p w:rsidR="00D409C6" w:rsidRPr="00B324A9" w:rsidRDefault="00D409C6" w:rsidP="00514D93">
            <w:pPr>
              <w:pStyle w:val="ListParagraph"/>
              <w:numPr>
                <w:ilvl w:val="0"/>
                <w:numId w:val="26"/>
              </w:numPr>
              <w:ind w:left="317"/>
              <w:rPr>
                <w:rFonts w:ascii="Times New Roman" w:hAnsi="Times New Roman" w:cs="Times New Roman"/>
                <w:sz w:val="24"/>
                <w:szCs w:val="24"/>
              </w:rPr>
            </w:pPr>
            <w:proofErr w:type="spellStart"/>
            <w:r w:rsidRPr="00B324A9">
              <w:rPr>
                <w:rFonts w:ascii="Times New Roman" w:hAnsi="Times New Roman" w:cs="Times New Roman"/>
                <w:sz w:val="24"/>
                <w:szCs w:val="24"/>
              </w:rPr>
              <w:t>Bersama</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dengan</w:t>
            </w:r>
            <w:proofErr w:type="spellEnd"/>
            <w:r w:rsidRPr="00B324A9">
              <w:rPr>
                <w:rFonts w:ascii="Times New Roman" w:hAnsi="Times New Roman" w:cs="Times New Roman"/>
                <w:sz w:val="24"/>
                <w:szCs w:val="24"/>
              </w:rPr>
              <w:t xml:space="preserve"> murid menyimpulkan materi pembelajaran</w:t>
            </w:r>
          </w:p>
          <w:p w:rsidR="00D409C6" w:rsidRPr="00B324A9" w:rsidRDefault="00D409C6" w:rsidP="00514D93">
            <w:pPr>
              <w:pStyle w:val="ListParagraph"/>
              <w:numPr>
                <w:ilvl w:val="0"/>
                <w:numId w:val="26"/>
              </w:numPr>
              <w:ind w:left="317"/>
              <w:rPr>
                <w:rFonts w:ascii="Times New Roman" w:hAnsi="Times New Roman" w:cs="Times New Roman"/>
                <w:sz w:val="24"/>
                <w:szCs w:val="24"/>
              </w:rPr>
            </w:pPr>
            <w:proofErr w:type="spellStart"/>
            <w:r w:rsidRPr="00B324A9">
              <w:rPr>
                <w:rFonts w:ascii="Times New Roman" w:hAnsi="Times New Roman" w:cs="Times New Roman"/>
                <w:sz w:val="24"/>
                <w:szCs w:val="24"/>
              </w:rPr>
              <w:t>Menyampaiakan</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pesan</w:t>
            </w:r>
            <w:proofErr w:type="spellEnd"/>
            <w:r w:rsidRPr="00B324A9">
              <w:rPr>
                <w:rFonts w:ascii="Times New Roman" w:hAnsi="Times New Roman" w:cs="Times New Roman"/>
                <w:sz w:val="24"/>
                <w:szCs w:val="24"/>
              </w:rPr>
              <w:t xml:space="preserve"> moral </w:t>
            </w:r>
            <w:proofErr w:type="spellStart"/>
            <w:r w:rsidRPr="00B324A9">
              <w:rPr>
                <w:rFonts w:ascii="Times New Roman" w:hAnsi="Times New Roman" w:cs="Times New Roman"/>
                <w:sz w:val="24"/>
                <w:szCs w:val="24"/>
              </w:rPr>
              <w:t>pada</w:t>
            </w:r>
            <w:proofErr w:type="spellEnd"/>
            <w:r w:rsidRPr="00B324A9">
              <w:rPr>
                <w:rFonts w:ascii="Times New Roman" w:hAnsi="Times New Roman" w:cs="Times New Roman"/>
                <w:sz w:val="24"/>
                <w:szCs w:val="24"/>
              </w:rPr>
              <w:t xml:space="preserve"> </w:t>
            </w:r>
            <w:proofErr w:type="spellStart"/>
            <w:r w:rsidRPr="00B324A9">
              <w:rPr>
                <w:rFonts w:ascii="Times New Roman" w:hAnsi="Times New Roman" w:cs="Times New Roman"/>
                <w:sz w:val="24"/>
                <w:szCs w:val="24"/>
              </w:rPr>
              <w:t>murid</w:t>
            </w:r>
            <w:proofErr w:type="spellEnd"/>
          </w:p>
          <w:p w:rsidR="0098484A" w:rsidRPr="00D409C6" w:rsidRDefault="00D409C6" w:rsidP="00D409C6">
            <w:pPr>
              <w:rPr>
                <w:rFonts w:ascii="Times New Roman" w:hAnsi="Times New Roman" w:cs="Times New Roman"/>
                <w:sz w:val="24"/>
                <w:szCs w:val="24"/>
              </w:rPr>
            </w:pPr>
            <w:proofErr w:type="spellStart"/>
            <w:r w:rsidRPr="00B324A9">
              <w:rPr>
                <w:rFonts w:ascii="Times New Roman" w:hAnsi="Times New Roman" w:cs="Times New Roman"/>
                <w:sz w:val="24"/>
                <w:szCs w:val="24"/>
              </w:rPr>
              <w:t>Menutup</w:t>
            </w:r>
            <w:proofErr w:type="spellEnd"/>
            <w:r w:rsidRPr="00B324A9">
              <w:rPr>
                <w:rFonts w:ascii="Times New Roman" w:hAnsi="Times New Roman" w:cs="Times New Roman"/>
                <w:sz w:val="24"/>
                <w:szCs w:val="24"/>
              </w:rPr>
              <w:t xml:space="preserve"> pelajaran dengan mengucapkan salam</w:t>
            </w:r>
            <w:r>
              <w:rPr>
                <w:rFonts w:ascii="Times New Roman" w:hAnsi="Times New Roman" w:cs="Times New Roman"/>
                <w:sz w:val="24"/>
                <w:szCs w:val="24"/>
              </w:rPr>
              <w:t xml:space="preserve"> </w:t>
            </w:r>
          </w:p>
        </w:tc>
      </w:tr>
    </w:tbl>
    <w:p w:rsidR="00DF158B" w:rsidRDefault="00E73716" w:rsidP="00D409C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409C6">
        <w:rPr>
          <w:rFonts w:ascii="Times New Roman" w:eastAsia="Times New Roman" w:hAnsi="Times New Roman" w:cs="Times New Roman"/>
          <w:sz w:val="24"/>
          <w:szCs w:val="24"/>
          <w:lang w:val="en-US"/>
        </w:rPr>
        <w:t xml:space="preserve">                                                </w:t>
      </w:r>
    </w:p>
    <w:p w:rsidR="00C2631E" w:rsidRDefault="006659BE" w:rsidP="009A121D">
      <w:pPr>
        <w:pStyle w:val="ListParagraph"/>
        <w:numPr>
          <w:ilvl w:val="0"/>
          <w:numId w:val="10"/>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PENILAIAN </w:t>
      </w:r>
    </w:p>
    <w:p w:rsidR="006659BE" w:rsidRDefault="00656691" w:rsidP="006659BE">
      <w:pPr>
        <w:pStyle w:val="ListParagraph"/>
        <w:numPr>
          <w:ilvl w:val="0"/>
          <w:numId w:val="2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Teknik penilaian    :</w:t>
      </w:r>
      <w:r w:rsidR="003D540D">
        <w:rPr>
          <w:rFonts w:ascii="Times New Roman" w:eastAsia="Times New Roman" w:hAnsi="Times New Roman" w:cs="Times New Roman"/>
          <w:sz w:val="24"/>
          <w:szCs w:val="24"/>
          <w:lang w:val="en-US"/>
        </w:rPr>
        <w:t xml:space="preserve"> tindakan</w:t>
      </w:r>
      <w:r w:rsidR="00B35277">
        <w:rPr>
          <w:rFonts w:ascii="Times New Roman" w:eastAsia="Times New Roman" w:hAnsi="Times New Roman" w:cs="Times New Roman"/>
          <w:sz w:val="24"/>
          <w:szCs w:val="24"/>
          <w:lang w:val="en-US"/>
        </w:rPr>
        <w:t xml:space="preserve"> </w:t>
      </w:r>
    </w:p>
    <w:p w:rsidR="006659BE" w:rsidRDefault="00E73716" w:rsidP="006659BE">
      <w:pPr>
        <w:pStyle w:val="ListParagraph"/>
        <w:numPr>
          <w:ilvl w:val="0"/>
          <w:numId w:val="2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Bentuk instrumen  </w:t>
      </w:r>
      <w:r w:rsidR="003D540D">
        <w:rPr>
          <w:rFonts w:ascii="Times New Roman" w:eastAsia="Times New Roman" w:hAnsi="Times New Roman" w:cs="Times New Roman"/>
          <w:sz w:val="24"/>
          <w:szCs w:val="24"/>
          <w:lang w:val="en-US"/>
        </w:rPr>
        <w:t>: perintah</w:t>
      </w:r>
    </w:p>
    <w:p w:rsidR="009C5CA9" w:rsidRPr="004A4946" w:rsidRDefault="006659BE" w:rsidP="004A4946">
      <w:pPr>
        <w:pStyle w:val="ListParagraph"/>
        <w:numPr>
          <w:ilvl w:val="0"/>
          <w:numId w:val="2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Instrument</w:t>
      </w:r>
    </w:p>
    <w:p w:rsidR="00004B93" w:rsidRPr="00E73716" w:rsidRDefault="006659BE" w:rsidP="00E73716">
      <w:pPr>
        <w:pStyle w:val="ListParagraph"/>
        <w:ind w:left="1080"/>
        <w:rPr>
          <w:rFonts w:ascii="Times New Roman" w:eastAsia="Times New Roman" w:hAnsi="Times New Roman" w:cs="Times New Roman"/>
          <w:sz w:val="24"/>
          <w:szCs w:val="24"/>
          <w:lang w:val="en-US"/>
        </w:rPr>
      </w:pPr>
      <w:r w:rsidRPr="009C5CA9">
        <w:rPr>
          <w:rFonts w:ascii="Times New Roman" w:eastAsia="Times New Roman" w:hAnsi="Times New Roman" w:cs="Times New Roman"/>
          <w:sz w:val="24"/>
          <w:szCs w:val="24"/>
          <w:lang w:val="en-US"/>
        </w:rPr>
        <w:t>Soal tes</w:t>
      </w:r>
    </w:p>
    <w:p w:rsidR="00004B93" w:rsidRPr="00E73716" w:rsidRDefault="00E73716" w:rsidP="00E73716">
      <w:pPr>
        <w:pStyle w:val="ListParagraph"/>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Tes lisan</w:t>
      </w:r>
    </w:p>
    <w:tbl>
      <w:tblPr>
        <w:tblStyle w:val="TableGrid"/>
        <w:tblW w:w="0" w:type="auto"/>
        <w:tblInd w:w="1440" w:type="dxa"/>
        <w:tblLayout w:type="fixed"/>
        <w:tblLook w:val="04A0"/>
      </w:tblPr>
      <w:tblGrid>
        <w:gridCol w:w="511"/>
        <w:gridCol w:w="3119"/>
        <w:gridCol w:w="1134"/>
        <w:gridCol w:w="929"/>
        <w:gridCol w:w="913"/>
      </w:tblGrid>
      <w:tr w:rsidR="00716434" w:rsidRPr="00B324A9" w:rsidTr="00A95AB4">
        <w:tc>
          <w:tcPr>
            <w:tcW w:w="511" w:type="dxa"/>
            <w:vMerge w:val="restart"/>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p>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No</w:t>
            </w:r>
          </w:p>
        </w:tc>
        <w:tc>
          <w:tcPr>
            <w:tcW w:w="3119" w:type="dxa"/>
            <w:vMerge w:val="restart"/>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p>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Item tes</w:t>
            </w:r>
          </w:p>
        </w:tc>
        <w:tc>
          <w:tcPr>
            <w:tcW w:w="2976" w:type="dxa"/>
            <w:gridSpan w:val="3"/>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Kriteria</w:t>
            </w:r>
          </w:p>
        </w:tc>
      </w:tr>
      <w:tr w:rsidR="00716434" w:rsidRPr="00B324A9" w:rsidTr="00A95AB4">
        <w:tc>
          <w:tcPr>
            <w:tcW w:w="511" w:type="dxa"/>
            <w:vMerge/>
            <w:shd w:val="clear" w:color="auto" w:fill="9BBB59" w:themeFill="accent3"/>
          </w:tcPr>
          <w:p w:rsidR="00716434" w:rsidRPr="00B324A9" w:rsidRDefault="00716434" w:rsidP="00FB22A6">
            <w:pPr>
              <w:pStyle w:val="ListParagraph"/>
              <w:ind w:left="0"/>
              <w:rPr>
                <w:rFonts w:ascii="Times New Roman" w:hAnsi="Times New Roman" w:cs="Times New Roman"/>
                <w:b/>
                <w:sz w:val="24"/>
                <w:szCs w:val="24"/>
              </w:rPr>
            </w:pPr>
          </w:p>
        </w:tc>
        <w:tc>
          <w:tcPr>
            <w:tcW w:w="3119" w:type="dxa"/>
            <w:vMerge/>
            <w:shd w:val="clear" w:color="auto" w:fill="9BBB59" w:themeFill="accent3"/>
          </w:tcPr>
          <w:p w:rsidR="00716434" w:rsidRPr="00B324A9" w:rsidRDefault="00716434" w:rsidP="00FB22A6">
            <w:pPr>
              <w:pStyle w:val="ListParagraph"/>
              <w:ind w:left="0"/>
              <w:rPr>
                <w:rFonts w:ascii="Times New Roman" w:hAnsi="Times New Roman" w:cs="Times New Roman"/>
                <w:b/>
                <w:sz w:val="24"/>
                <w:szCs w:val="24"/>
              </w:rPr>
            </w:pPr>
          </w:p>
        </w:tc>
        <w:tc>
          <w:tcPr>
            <w:tcW w:w="1134" w:type="dxa"/>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TM</w:t>
            </w:r>
          </w:p>
        </w:tc>
        <w:tc>
          <w:tcPr>
            <w:tcW w:w="929" w:type="dxa"/>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KM</w:t>
            </w:r>
          </w:p>
        </w:tc>
        <w:tc>
          <w:tcPr>
            <w:tcW w:w="913" w:type="dxa"/>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M</w:t>
            </w:r>
          </w:p>
        </w:tc>
      </w:tr>
      <w:tr w:rsidR="00716434" w:rsidRPr="00B324A9" w:rsidTr="00A95AB4">
        <w:tc>
          <w:tcPr>
            <w:tcW w:w="511" w:type="dxa"/>
            <w:vMerge/>
            <w:shd w:val="clear" w:color="auto" w:fill="9BBB59" w:themeFill="accent3"/>
          </w:tcPr>
          <w:p w:rsidR="00716434" w:rsidRPr="00B324A9" w:rsidRDefault="00716434" w:rsidP="00FB22A6">
            <w:pPr>
              <w:pStyle w:val="ListParagraph"/>
              <w:ind w:left="0"/>
              <w:rPr>
                <w:rFonts w:ascii="Times New Roman" w:hAnsi="Times New Roman" w:cs="Times New Roman"/>
                <w:b/>
                <w:sz w:val="24"/>
                <w:szCs w:val="24"/>
              </w:rPr>
            </w:pPr>
          </w:p>
        </w:tc>
        <w:tc>
          <w:tcPr>
            <w:tcW w:w="3119" w:type="dxa"/>
            <w:vMerge/>
            <w:shd w:val="clear" w:color="auto" w:fill="9BBB59" w:themeFill="accent3"/>
          </w:tcPr>
          <w:p w:rsidR="00716434" w:rsidRPr="00B324A9" w:rsidRDefault="00716434" w:rsidP="00FB22A6">
            <w:pPr>
              <w:pStyle w:val="ListParagraph"/>
              <w:ind w:left="0"/>
              <w:rPr>
                <w:rFonts w:ascii="Times New Roman" w:hAnsi="Times New Roman" w:cs="Times New Roman"/>
                <w:b/>
                <w:sz w:val="24"/>
                <w:szCs w:val="24"/>
              </w:rPr>
            </w:pPr>
          </w:p>
        </w:tc>
        <w:tc>
          <w:tcPr>
            <w:tcW w:w="1134" w:type="dxa"/>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0</w:t>
            </w:r>
          </w:p>
        </w:tc>
        <w:tc>
          <w:tcPr>
            <w:tcW w:w="929" w:type="dxa"/>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1</w:t>
            </w:r>
          </w:p>
        </w:tc>
        <w:tc>
          <w:tcPr>
            <w:tcW w:w="913" w:type="dxa"/>
            <w:shd w:val="clear" w:color="auto" w:fill="9BBB59" w:themeFill="accent3"/>
          </w:tcPr>
          <w:p w:rsidR="00716434" w:rsidRPr="00B324A9" w:rsidRDefault="00716434" w:rsidP="00FB22A6">
            <w:pPr>
              <w:pStyle w:val="ListParagraph"/>
              <w:ind w:left="0"/>
              <w:jc w:val="center"/>
              <w:rPr>
                <w:rFonts w:ascii="Times New Roman" w:hAnsi="Times New Roman" w:cs="Times New Roman"/>
                <w:b/>
                <w:sz w:val="24"/>
                <w:szCs w:val="24"/>
              </w:rPr>
            </w:pPr>
            <w:r w:rsidRPr="00B324A9">
              <w:rPr>
                <w:rFonts w:ascii="Times New Roman" w:hAnsi="Times New Roman" w:cs="Times New Roman"/>
                <w:b/>
                <w:sz w:val="24"/>
                <w:szCs w:val="24"/>
              </w:rPr>
              <w:t>2</w:t>
            </w:r>
          </w:p>
        </w:tc>
      </w:tr>
      <w:tr w:rsidR="00716434" w:rsidRPr="00B324A9" w:rsidTr="00FB22A6">
        <w:trPr>
          <w:trHeight w:val="974"/>
        </w:trPr>
        <w:tc>
          <w:tcPr>
            <w:tcW w:w="511" w:type="dxa"/>
          </w:tcPr>
          <w:p w:rsidR="00716434" w:rsidRPr="00B324A9" w:rsidRDefault="00716434" w:rsidP="00FB22A6">
            <w:pPr>
              <w:pStyle w:val="ListParagraph"/>
              <w:spacing w:line="360" w:lineRule="auto"/>
              <w:ind w:left="0"/>
              <w:rPr>
                <w:rFonts w:ascii="Times New Roman" w:hAnsi="Times New Roman" w:cs="Times New Roman"/>
                <w:sz w:val="24"/>
                <w:szCs w:val="24"/>
              </w:rPr>
            </w:pPr>
            <w:r w:rsidRPr="00B324A9">
              <w:rPr>
                <w:rFonts w:ascii="Times New Roman" w:hAnsi="Times New Roman" w:cs="Times New Roman"/>
                <w:sz w:val="24"/>
                <w:szCs w:val="24"/>
              </w:rPr>
              <w:t>1</w:t>
            </w:r>
          </w:p>
          <w:p w:rsidR="00716434" w:rsidRPr="00B324A9" w:rsidRDefault="00716434" w:rsidP="00FB22A6">
            <w:pPr>
              <w:pStyle w:val="ListParagraph"/>
              <w:spacing w:line="360" w:lineRule="auto"/>
              <w:ind w:left="0"/>
              <w:rPr>
                <w:rFonts w:ascii="Times New Roman" w:hAnsi="Times New Roman" w:cs="Times New Roman"/>
                <w:sz w:val="24"/>
                <w:szCs w:val="24"/>
              </w:rPr>
            </w:pPr>
            <w:r w:rsidRPr="00B324A9">
              <w:rPr>
                <w:rFonts w:ascii="Times New Roman" w:hAnsi="Times New Roman" w:cs="Times New Roman"/>
                <w:sz w:val="24"/>
                <w:szCs w:val="24"/>
              </w:rPr>
              <w:t>2</w:t>
            </w:r>
          </w:p>
          <w:p w:rsidR="00716434" w:rsidRPr="00B324A9" w:rsidRDefault="00716434" w:rsidP="00FB22A6">
            <w:pPr>
              <w:pStyle w:val="ListParagraph"/>
              <w:spacing w:line="360" w:lineRule="auto"/>
              <w:ind w:left="0"/>
              <w:rPr>
                <w:rFonts w:ascii="Times New Roman" w:hAnsi="Times New Roman" w:cs="Times New Roman"/>
                <w:sz w:val="24"/>
                <w:szCs w:val="24"/>
              </w:rPr>
            </w:pPr>
            <w:r w:rsidRPr="00B324A9">
              <w:rPr>
                <w:rFonts w:ascii="Times New Roman" w:hAnsi="Times New Roman" w:cs="Times New Roman"/>
                <w:sz w:val="24"/>
                <w:szCs w:val="24"/>
              </w:rPr>
              <w:t>3</w:t>
            </w:r>
          </w:p>
          <w:p w:rsidR="00716434" w:rsidRPr="00B324A9" w:rsidRDefault="00716434" w:rsidP="00FB22A6">
            <w:pPr>
              <w:pStyle w:val="ListParagraph"/>
              <w:spacing w:line="360" w:lineRule="auto"/>
              <w:ind w:left="0"/>
              <w:rPr>
                <w:rFonts w:ascii="Times New Roman" w:hAnsi="Times New Roman" w:cs="Times New Roman"/>
                <w:sz w:val="24"/>
                <w:szCs w:val="24"/>
              </w:rPr>
            </w:pPr>
            <w:r w:rsidRPr="00B324A9">
              <w:rPr>
                <w:rFonts w:ascii="Times New Roman" w:hAnsi="Times New Roman" w:cs="Times New Roman"/>
                <w:sz w:val="24"/>
                <w:szCs w:val="24"/>
              </w:rPr>
              <w:t>4</w:t>
            </w:r>
          </w:p>
          <w:p w:rsidR="00716434" w:rsidRPr="00B324A9" w:rsidRDefault="00716434" w:rsidP="00FB22A6">
            <w:pPr>
              <w:pStyle w:val="ListParagraph"/>
              <w:spacing w:line="360" w:lineRule="auto"/>
              <w:ind w:left="0"/>
              <w:rPr>
                <w:rFonts w:ascii="Times New Roman" w:hAnsi="Times New Roman" w:cs="Times New Roman"/>
                <w:sz w:val="24"/>
                <w:szCs w:val="24"/>
              </w:rPr>
            </w:pPr>
            <w:r w:rsidRPr="00B324A9">
              <w:rPr>
                <w:rFonts w:ascii="Times New Roman" w:hAnsi="Times New Roman" w:cs="Times New Roman"/>
                <w:sz w:val="24"/>
                <w:szCs w:val="24"/>
              </w:rPr>
              <w:t>5</w:t>
            </w:r>
          </w:p>
          <w:p w:rsidR="00716434" w:rsidRPr="00B324A9" w:rsidRDefault="00716434" w:rsidP="00FB22A6">
            <w:pPr>
              <w:pStyle w:val="ListParagraph"/>
              <w:spacing w:line="360" w:lineRule="auto"/>
              <w:ind w:left="0"/>
              <w:rPr>
                <w:rFonts w:ascii="Times New Roman" w:hAnsi="Times New Roman" w:cs="Times New Roman"/>
                <w:sz w:val="24"/>
                <w:szCs w:val="24"/>
              </w:rPr>
            </w:pPr>
          </w:p>
        </w:tc>
        <w:tc>
          <w:tcPr>
            <w:tcW w:w="3119" w:type="dxa"/>
          </w:tcPr>
          <w:p w:rsidR="00716434" w:rsidRPr="00B324A9" w:rsidRDefault="00716434" w:rsidP="00FB22A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Mengucapkan huruf  ‘a’</w:t>
            </w:r>
          </w:p>
          <w:p w:rsidR="00716434" w:rsidRPr="00B324A9" w:rsidRDefault="00716434" w:rsidP="00FB22A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Mengucapkan huruf ‘I’</w:t>
            </w:r>
          </w:p>
          <w:p w:rsidR="00716434" w:rsidRPr="00B324A9" w:rsidRDefault="00716434" w:rsidP="00FB22A6">
            <w:pPr>
              <w:pStyle w:val="ListParagraph"/>
              <w:spacing w:line="360" w:lineRule="auto"/>
              <w:ind w:left="0"/>
              <w:rPr>
                <w:rFonts w:ascii="Times New Roman" w:hAnsi="Times New Roman" w:cs="Times New Roman"/>
                <w:sz w:val="24"/>
                <w:szCs w:val="24"/>
              </w:rPr>
            </w:pPr>
            <w:r w:rsidRPr="00B324A9">
              <w:rPr>
                <w:rFonts w:ascii="Times New Roman" w:hAnsi="Times New Roman" w:cs="Times New Roman"/>
                <w:sz w:val="24"/>
                <w:szCs w:val="24"/>
              </w:rPr>
              <w:t xml:space="preserve">Mengucapkan </w:t>
            </w:r>
            <w:r>
              <w:rPr>
                <w:rFonts w:ascii="Times New Roman" w:hAnsi="Times New Roman" w:cs="Times New Roman"/>
                <w:sz w:val="24"/>
                <w:szCs w:val="24"/>
              </w:rPr>
              <w:t>huruf ‘u’</w:t>
            </w:r>
          </w:p>
          <w:p w:rsidR="00716434" w:rsidRPr="00B324A9" w:rsidRDefault="00716434" w:rsidP="00FB22A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Mengucapkan huruf ‘e’</w:t>
            </w:r>
          </w:p>
          <w:p w:rsidR="00716434" w:rsidRPr="00B324A9" w:rsidRDefault="00716434" w:rsidP="00FB22A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Mengucapkan huruf  ‘o’</w:t>
            </w:r>
          </w:p>
        </w:tc>
        <w:tc>
          <w:tcPr>
            <w:tcW w:w="1134" w:type="dxa"/>
          </w:tcPr>
          <w:p w:rsidR="00716434" w:rsidRPr="00B324A9" w:rsidRDefault="00716434" w:rsidP="00FB22A6">
            <w:pPr>
              <w:pStyle w:val="ListParagraph"/>
              <w:ind w:left="0"/>
              <w:rPr>
                <w:rFonts w:ascii="Times New Roman" w:hAnsi="Times New Roman" w:cs="Times New Roman"/>
                <w:sz w:val="24"/>
                <w:szCs w:val="24"/>
              </w:rPr>
            </w:pPr>
          </w:p>
        </w:tc>
        <w:tc>
          <w:tcPr>
            <w:tcW w:w="929" w:type="dxa"/>
          </w:tcPr>
          <w:p w:rsidR="00716434" w:rsidRPr="00B324A9" w:rsidRDefault="00716434" w:rsidP="00FB22A6">
            <w:pPr>
              <w:pStyle w:val="ListParagraph"/>
              <w:ind w:left="0"/>
              <w:rPr>
                <w:rFonts w:ascii="Times New Roman" w:hAnsi="Times New Roman" w:cs="Times New Roman"/>
                <w:sz w:val="24"/>
                <w:szCs w:val="24"/>
              </w:rPr>
            </w:pPr>
          </w:p>
        </w:tc>
        <w:tc>
          <w:tcPr>
            <w:tcW w:w="913" w:type="dxa"/>
          </w:tcPr>
          <w:p w:rsidR="00716434" w:rsidRPr="00B324A9" w:rsidRDefault="00716434" w:rsidP="00FB22A6">
            <w:pPr>
              <w:pStyle w:val="ListParagraph"/>
              <w:ind w:left="0"/>
              <w:rPr>
                <w:rFonts w:ascii="Times New Roman" w:hAnsi="Times New Roman" w:cs="Times New Roman"/>
                <w:sz w:val="24"/>
                <w:szCs w:val="24"/>
              </w:rPr>
            </w:pPr>
          </w:p>
        </w:tc>
      </w:tr>
    </w:tbl>
    <w:p w:rsidR="00E73716" w:rsidRDefault="00D409C6" w:rsidP="00D409C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16434">
        <w:rPr>
          <w:rFonts w:ascii="Times New Roman" w:eastAsia="Times New Roman" w:hAnsi="Times New Roman" w:cs="Times New Roman"/>
          <w:sz w:val="24"/>
          <w:szCs w:val="24"/>
          <w:lang w:val="en-US"/>
        </w:rPr>
        <w:t xml:space="preserve">               </w:t>
      </w:r>
    </w:p>
    <w:p w:rsidR="000F75CD" w:rsidRDefault="00E73716" w:rsidP="00D409C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B275E">
        <w:rPr>
          <w:rFonts w:ascii="Times New Roman" w:eastAsia="Times New Roman" w:hAnsi="Times New Roman" w:cs="Times New Roman"/>
          <w:sz w:val="24"/>
          <w:szCs w:val="24"/>
          <w:lang w:val="en-US"/>
        </w:rPr>
        <w:t xml:space="preserve">Makassar, 7 </w:t>
      </w:r>
      <w:proofErr w:type="spellStart"/>
      <w:proofErr w:type="gramStart"/>
      <w:r w:rsidR="008B275E">
        <w:rPr>
          <w:rFonts w:ascii="Times New Roman" w:eastAsia="Times New Roman" w:hAnsi="Times New Roman" w:cs="Times New Roman"/>
          <w:sz w:val="24"/>
          <w:szCs w:val="24"/>
          <w:lang w:val="en-US"/>
        </w:rPr>
        <w:t>mei</w:t>
      </w:r>
      <w:proofErr w:type="spellEnd"/>
      <w:proofErr w:type="gramEnd"/>
      <w:r w:rsidR="008B275E">
        <w:rPr>
          <w:rFonts w:ascii="Times New Roman" w:eastAsia="Times New Roman" w:hAnsi="Times New Roman" w:cs="Times New Roman"/>
          <w:sz w:val="24"/>
          <w:szCs w:val="24"/>
          <w:lang w:val="en-US"/>
        </w:rPr>
        <w:t xml:space="preserve"> </w:t>
      </w:r>
      <w:r w:rsidR="00D409C6">
        <w:rPr>
          <w:rFonts w:ascii="Times New Roman" w:eastAsia="Times New Roman" w:hAnsi="Times New Roman" w:cs="Times New Roman"/>
          <w:sz w:val="24"/>
          <w:szCs w:val="24"/>
          <w:lang w:val="en-US"/>
        </w:rPr>
        <w:t>201</w:t>
      </w:r>
      <w:r w:rsidR="00D83306">
        <w:rPr>
          <w:rFonts w:ascii="Times New Roman" w:eastAsia="Times New Roman" w:hAnsi="Times New Roman" w:cs="Times New Roman"/>
          <w:sz w:val="24"/>
          <w:szCs w:val="24"/>
          <w:lang w:val="en-US"/>
        </w:rPr>
        <w:t>3</w:t>
      </w:r>
    </w:p>
    <w:p w:rsidR="00BE5D28" w:rsidRDefault="000F75CD" w:rsidP="00BE5D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0F75CD" w:rsidRDefault="00BE5D28" w:rsidP="00BE5D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20033">
        <w:rPr>
          <w:rFonts w:ascii="Times New Roman" w:eastAsia="Times New Roman" w:hAnsi="Times New Roman" w:cs="Times New Roman"/>
          <w:sz w:val="24"/>
          <w:szCs w:val="24"/>
          <w:lang w:val="en-US"/>
        </w:rPr>
        <w:t xml:space="preserve">                   </w:t>
      </w:r>
      <w:r w:rsidR="003D540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roofErr w:type="spellStart"/>
      <w:proofErr w:type="gramStart"/>
      <w:r w:rsidR="000F75CD">
        <w:rPr>
          <w:rFonts w:ascii="Times New Roman" w:eastAsia="Times New Roman" w:hAnsi="Times New Roman" w:cs="Times New Roman"/>
          <w:sz w:val="24"/>
          <w:szCs w:val="24"/>
          <w:lang w:val="en-US"/>
        </w:rPr>
        <w:t>Peneliti</w:t>
      </w:r>
      <w:proofErr w:type="spellEnd"/>
      <w:r w:rsidR="000F75CD">
        <w:rPr>
          <w:rFonts w:ascii="Times New Roman" w:eastAsia="Times New Roman" w:hAnsi="Times New Roman" w:cs="Times New Roman"/>
          <w:sz w:val="24"/>
          <w:szCs w:val="24"/>
          <w:lang w:val="en-US"/>
        </w:rPr>
        <w:t xml:space="preserve"> </w:t>
      </w:r>
      <w:r w:rsidR="007741F6">
        <w:rPr>
          <w:rFonts w:ascii="Times New Roman" w:eastAsia="Times New Roman" w:hAnsi="Times New Roman" w:cs="Times New Roman"/>
          <w:sz w:val="24"/>
          <w:szCs w:val="24"/>
          <w:lang w:val="en-US"/>
        </w:rPr>
        <w:t>:</w:t>
      </w:r>
      <w:proofErr w:type="gramEnd"/>
    </w:p>
    <w:p w:rsidR="0082096C" w:rsidRDefault="0082096C" w:rsidP="00D409C6">
      <w:pPr>
        <w:rPr>
          <w:rFonts w:ascii="Times New Roman" w:eastAsia="Times New Roman" w:hAnsi="Times New Roman" w:cs="Times New Roman"/>
          <w:sz w:val="24"/>
          <w:szCs w:val="24"/>
          <w:lang w:val="en-US"/>
        </w:rPr>
      </w:pPr>
    </w:p>
    <w:p w:rsidR="00BE5D28" w:rsidRDefault="00BE5D28" w:rsidP="00D409C6">
      <w:pPr>
        <w:rPr>
          <w:rFonts w:ascii="Times New Roman" w:eastAsia="Times New Roman" w:hAnsi="Times New Roman" w:cs="Times New Roman"/>
          <w:sz w:val="24"/>
          <w:szCs w:val="24"/>
          <w:lang w:val="en-US"/>
        </w:rPr>
      </w:pPr>
    </w:p>
    <w:p w:rsidR="009B2681" w:rsidRPr="00BE5D28" w:rsidRDefault="000F75CD" w:rsidP="00BE5D28">
      <w:pPr>
        <w:spacing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 xml:space="preserve"> </w:t>
      </w:r>
      <w:r w:rsidRPr="000F75C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sidRPr="000F75CD">
        <w:rPr>
          <w:rFonts w:ascii="Times New Roman" w:eastAsia="Times New Roman" w:hAnsi="Times New Roman" w:cs="Times New Roman"/>
          <w:b/>
          <w:sz w:val="24"/>
          <w:szCs w:val="24"/>
          <w:lang w:val="en-US"/>
        </w:rPr>
        <w:t xml:space="preserve"> </w:t>
      </w:r>
      <w:r w:rsidR="007741F6">
        <w:rPr>
          <w:rFonts w:ascii="Times New Roman" w:eastAsia="Times New Roman" w:hAnsi="Times New Roman" w:cs="Times New Roman"/>
          <w:b/>
          <w:sz w:val="24"/>
          <w:szCs w:val="24"/>
          <w:lang w:val="en-US"/>
        </w:rPr>
        <w:t xml:space="preserve">                       </w:t>
      </w:r>
      <w:r w:rsidR="003D540D">
        <w:rPr>
          <w:rFonts w:ascii="Times New Roman" w:eastAsia="Times New Roman" w:hAnsi="Times New Roman" w:cs="Times New Roman"/>
          <w:b/>
          <w:sz w:val="24"/>
          <w:szCs w:val="24"/>
          <w:lang w:val="en-US"/>
        </w:rPr>
        <w:t xml:space="preserve">                                              </w:t>
      </w:r>
      <w:r w:rsidR="00BE5D28">
        <w:rPr>
          <w:rFonts w:ascii="Times New Roman" w:eastAsia="Times New Roman" w:hAnsi="Times New Roman" w:cs="Times New Roman"/>
          <w:b/>
          <w:sz w:val="24"/>
          <w:szCs w:val="24"/>
          <w:lang w:val="en-US"/>
        </w:rPr>
        <w:t xml:space="preserve">                           </w:t>
      </w:r>
      <w:proofErr w:type="spellStart"/>
      <w:r w:rsidRPr="000F75CD">
        <w:rPr>
          <w:rFonts w:ascii="Times New Roman" w:eastAsia="Times New Roman" w:hAnsi="Times New Roman" w:cs="Times New Roman"/>
          <w:b/>
          <w:sz w:val="24"/>
          <w:szCs w:val="24"/>
          <w:u w:val="single"/>
          <w:lang w:val="en-US"/>
        </w:rPr>
        <w:t>Sartika</w:t>
      </w:r>
      <w:proofErr w:type="spellEnd"/>
      <w:r w:rsidRPr="000F75CD">
        <w:rPr>
          <w:rFonts w:ascii="Times New Roman" w:eastAsia="Times New Roman" w:hAnsi="Times New Roman" w:cs="Times New Roman"/>
          <w:b/>
          <w:sz w:val="24"/>
          <w:szCs w:val="24"/>
          <w:u w:val="single"/>
          <w:lang w:val="en-US"/>
        </w:rPr>
        <w:t xml:space="preserve"> </w:t>
      </w:r>
      <w:proofErr w:type="spellStart"/>
      <w:r w:rsidRPr="000F75CD">
        <w:rPr>
          <w:rFonts w:ascii="Times New Roman" w:eastAsia="Times New Roman" w:hAnsi="Times New Roman" w:cs="Times New Roman"/>
          <w:b/>
          <w:sz w:val="24"/>
          <w:szCs w:val="24"/>
          <w:u w:val="single"/>
          <w:lang w:val="en-US"/>
        </w:rPr>
        <w:t>Rahm</w:t>
      </w:r>
      <w:r>
        <w:rPr>
          <w:rFonts w:ascii="Times New Roman" w:eastAsia="Times New Roman" w:hAnsi="Times New Roman" w:cs="Times New Roman"/>
          <w:b/>
          <w:sz w:val="24"/>
          <w:szCs w:val="24"/>
          <w:u w:val="single"/>
          <w:lang w:val="en-US"/>
        </w:rPr>
        <w:t>i</w:t>
      </w:r>
      <w:proofErr w:type="spellEnd"/>
    </w:p>
    <w:p w:rsidR="000F75CD" w:rsidRPr="007741F6" w:rsidRDefault="0082096C" w:rsidP="00BE5D28">
      <w:pPr>
        <w:spacing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 xml:space="preserve">                              </w:t>
      </w:r>
      <w:r w:rsidR="003D540D">
        <w:rPr>
          <w:rFonts w:ascii="Times New Roman" w:eastAsia="Times New Roman" w:hAnsi="Times New Roman" w:cs="Times New Roman"/>
          <w:b/>
          <w:sz w:val="24"/>
          <w:szCs w:val="24"/>
          <w:lang w:val="en-US"/>
        </w:rPr>
        <w:t xml:space="preserve">                                              </w:t>
      </w:r>
      <w:r w:rsidR="00BE5D28">
        <w:rPr>
          <w:rFonts w:ascii="Times New Roman" w:eastAsia="Times New Roman" w:hAnsi="Times New Roman" w:cs="Times New Roman"/>
          <w:b/>
          <w:sz w:val="24"/>
          <w:szCs w:val="24"/>
          <w:lang w:val="en-US"/>
        </w:rPr>
        <w:t xml:space="preserve">                          </w:t>
      </w:r>
      <w:r w:rsidR="000F75CD">
        <w:rPr>
          <w:rFonts w:ascii="Times New Roman" w:eastAsia="Times New Roman" w:hAnsi="Times New Roman" w:cs="Times New Roman"/>
          <w:b/>
          <w:sz w:val="24"/>
          <w:szCs w:val="24"/>
          <w:lang w:val="en-US"/>
        </w:rPr>
        <w:t>084 504 012</w:t>
      </w: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9B2681" w:rsidRDefault="009B2681" w:rsidP="008B275E">
      <w:pPr>
        <w:spacing w:after="0"/>
        <w:rPr>
          <w:rFonts w:ascii="Times New Roman" w:eastAsia="Times New Roman" w:hAnsi="Times New Roman" w:cs="Times New Roman"/>
          <w:b/>
          <w:sz w:val="24"/>
          <w:szCs w:val="24"/>
          <w:u w:val="single"/>
          <w:lang w:val="en-US"/>
        </w:rPr>
      </w:pPr>
    </w:p>
    <w:p w:rsidR="000F75CD" w:rsidRPr="008B275E" w:rsidRDefault="000F75CD" w:rsidP="008B275E">
      <w:pPr>
        <w:spacing w:after="0"/>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 xml:space="preserve">                                                   </w:t>
      </w:r>
    </w:p>
    <w:p w:rsidR="009B2681" w:rsidRDefault="009B2681" w:rsidP="000F75CD">
      <w:pPr>
        <w:rPr>
          <w:rFonts w:ascii="Times New Roman" w:eastAsia="Times New Roman" w:hAnsi="Times New Roman" w:cs="Times New Roman"/>
          <w:sz w:val="24"/>
          <w:szCs w:val="24"/>
          <w:lang w:val="en-US"/>
        </w:rPr>
      </w:pPr>
    </w:p>
    <w:p w:rsidR="009B2681" w:rsidRDefault="009B2681" w:rsidP="000F75CD">
      <w:pPr>
        <w:rPr>
          <w:rFonts w:ascii="Times New Roman" w:eastAsia="Times New Roman" w:hAnsi="Times New Roman" w:cs="Times New Roman"/>
          <w:sz w:val="24"/>
          <w:szCs w:val="24"/>
          <w:lang w:val="en-US"/>
        </w:rPr>
      </w:pPr>
    </w:p>
    <w:p w:rsidR="00B35277" w:rsidRPr="000F75CD" w:rsidRDefault="00B35277" w:rsidP="000F75CD">
      <w:pPr>
        <w:rPr>
          <w:rFonts w:ascii="Times New Roman" w:eastAsia="Times New Roman" w:hAnsi="Times New Roman" w:cs="Times New Roman"/>
          <w:sz w:val="24"/>
          <w:szCs w:val="24"/>
          <w:lang w:val="en-US"/>
        </w:rPr>
      </w:pPr>
    </w:p>
    <w:p w:rsidR="00F02BBE" w:rsidRDefault="009C5CA9" w:rsidP="008B275E">
      <w:pPr>
        <w:spacing w:after="0" w:line="240" w:lineRule="auto"/>
        <w:rPr>
          <w:rFonts w:ascii="Comic Sans MS" w:hAnsi="Comic Sans MS"/>
          <w:b/>
          <w:sz w:val="28"/>
          <w:szCs w:val="28"/>
          <w:lang w:val="en-US"/>
        </w:rPr>
      </w:pPr>
      <w:r w:rsidRPr="0022096A">
        <w:rPr>
          <w:rFonts w:ascii="Times New Roman" w:hAnsi="Times New Roman" w:cs="Times New Roman"/>
          <w:sz w:val="24"/>
          <w:szCs w:val="24"/>
          <w:lang w:val="nb-NO"/>
        </w:rPr>
        <w:tab/>
      </w:r>
      <w:r w:rsidRPr="0022096A">
        <w:rPr>
          <w:rFonts w:ascii="Times New Roman" w:hAnsi="Times New Roman" w:cs="Times New Roman"/>
          <w:sz w:val="24"/>
          <w:szCs w:val="24"/>
          <w:lang w:val="nb-NO"/>
        </w:rPr>
        <w:tab/>
      </w:r>
      <w:r w:rsidRPr="0022096A">
        <w:rPr>
          <w:rFonts w:ascii="Times New Roman" w:hAnsi="Times New Roman" w:cs="Times New Roman"/>
          <w:sz w:val="24"/>
          <w:szCs w:val="24"/>
          <w:lang w:val="nb-NO"/>
        </w:rPr>
        <w:tab/>
      </w:r>
      <w:r w:rsidRPr="0022096A">
        <w:rPr>
          <w:rFonts w:ascii="Times New Roman" w:hAnsi="Times New Roman" w:cs="Times New Roman"/>
          <w:sz w:val="24"/>
          <w:szCs w:val="24"/>
          <w:lang w:val="nb-NO"/>
        </w:rPr>
        <w:tab/>
      </w:r>
      <w:r w:rsidR="00942DB2" w:rsidRPr="00220F8B">
        <w:rPr>
          <w:rFonts w:ascii="Comic Sans MS" w:hAnsi="Comic Sans MS"/>
          <w:b/>
          <w:sz w:val="28"/>
          <w:szCs w:val="28"/>
        </w:rPr>
        <w:t>Hasil Uji Lapangan</w:t>
      </w:r>
    </w:p>
    <w:p w:rsidR="008B275E" w:rsidRPr="008B275E" w:rsidRDefault="008B275E" w:rsidP="008B275E">
      <w:pPr>
        <w:spacing w:after="0" w:line="240" w:lineRule="auto"/>
        <w:rPr>
          <w:rFonts w:ascii="Comic Sans MS" w:hAnsi="Comic Sans MS"/>
          <w:b/>
          <w:sz w:val="28"/>
          <w:szCs w:val="28"/>
          <w:lang w:val="en-US"/>
        </w:rPr>
      </w:pPr>
    </w:p>
    <w:p w:rsidR="00B9553E" w:rsidRPr="00B0158A" w:rsidRDefault="00B9553E" w:rsidP="00B9553E">
      <w:pPr>
        <w:tabs>
          <w:tab w:val="left" w:pos="4095"/>
        </w:tabs>
        <w:spacing w:line="240" w:lineRule="auto"/>
        <w:ind w:left="284"/>
        <w:rPr>
          <w:rFonts w:ascii="Times New Roman" w:hAnsi="Times New Roman" w:cs="Times New Roman"/>
          <w:sz w:val="24"/>
          <w:szCs w:val="24"/>
          <w:lang w:val="en-US"/>
        </w:rPr>
      </w:pPr>
      <w:r>
        <w:rPr>
          <w:rFonts w:ascii="Times New Roman" w:hAnsi="Times New Roman" w:cs="Times New Roman"/>
          <w:b/>
          <w:sz w:val="24"/>
          <w:szCs w:val="24"/>
        </w:rPr>
        <w:t>Validasi</w:t>
      </w:r>
      <w:r w:rsidR="008B275E">
        <w:rPr>
          <w:rFonts w:ascii="Times New Roman" w:hAnsi="Times New Roman" w:cs="Times New Roman"/>
          <w:b/>
          <w:sz w:val="24"/>
          <w:szCs w:val="24"/>
        </w:rPr>
        <w:t xml:space="preserve">  Penggunaan </w:t>
      </w:r>
      <w:proofErr w:type="spellStart"/>
      <w:r w:rsidR="008B275E">
        <w:rPr>
          <w:rFonts w:ascii="Times New Roman" w:hAnsi="Times New Roman" w:cs="Times New Roman"/>
          <w:b/>
          <w:sz w:val="24"/>
          <w:szCs w:val="24"/>
          <w:lang w:val="en-US"/>
        </w:rPr>
        <w:t>cermin</w:t>
      </w:r>
      <w:proofErr w:type="spellEnd"/>
      <w:r w:rsidR="008B275E">
        <w:rPr>
          <w:rFonts w:ascii="Times New Roman" w:hAnsi="Times New Roman" w:cs="Times New Roman"/>
          <w:b/>
          <w:sz w:val="24"/>
          <w:szCs w:val="24"/>
          <w:lang w:val="en-US"/>
        </w:rPr>
        <w:t xml:space="preserve"> </w:t>
      </w:r>
      <w:proofErr w:type="spellStart"/>
      <w:r w:rsidR="008B275E">
        <w:rPr>
          <w:rFonts w:ascii="Times New Roman" w:hAnsi="Times New Roman" w:cs="Times New Roman"/>
          <w:b/>
          <w:sz w:val="24"/>
          <w:szCs w:val="24"/>
          <w:lang w:val="en-US"/>
        </w:rPr>
        <w:t>artikulasi</w:t>
      </w:r>
      <w:proofErr w:type="spellEnd"/>
      <w:r w:rsidR="008B275E">
        <w:rPr>
          <w:rFonts w:ascii="Times New Roman" w:hAnsi="Times New Roman" w:cs="Times New Roman"/>
          <w:b/>
          <w:sz w:val="24"/>
          <w:szCs w:val="24"/>
          <w:lang w:val="en-US"/>
        </w:rPr>
        <w:t xml:space="preserve"> </w:t>
      </w:r>
      <w:proofErr w:type="spellStart"/>
      <w:r w:rsidR="008B275E">
        <w:rPr>
          <w:rFonts w:ascii="Times New Roman" w:hAnsi="Times New Roman" w:cs="Times New Roman"/>
          <w:b/>
          <w:sz w:val="24"/>
          <w:szCs w:val="24"/>
          <w:lang w:val="en-US"/>
        </w:rPr>
        <w:t>pada</w:t>
      </w:r>
      <w:proofErr w:type="spellEnd"/>
      <w:r w:rsidR="008B275E">
        <w:rPr>
          <w:rFonts w:ascii="Times New Roman" w:hAnsi="Times New Roman" w:cs="Times New Roman"/>
          <w:b/>
          <w:sz w:val="24"/>
          <w:szCs w:val="24"/>
          <w:lang w:val="en-US"/>
        </w:rPr>
        <w:t xml:space="preserve"> </w:t>
      </w:r>
      <w:proofErr w:type="spellStart"/>
      <w:r w:rsidR="008B275E">
        <w:rPr>
          <w:rFonts w:ascii="Times New Roman" w:hAnsi="Times New Roman" w:cs="Times New Roman"/>
          <w:b/>
          <w:sz w:val="24"/>
          <w:szCs w:val="24"/>
          <w:lang w:val="en-US"/>
        </w:rPr>
        <w:t>anak</w:t>
      </w:r>
      <w:proofErr w:type="spellEnd"/>
      <w:r w:rsidR="008B275E">
        <w:rPr>
          <w:rFonts w:ascii="Times New Roman" w:hAnsi="Times New Roman" w:cs="Times New Roman"/>
          <w:b/>
          <w:sz w:val="24"/>
          <w:szCs w:val="24"/>
          <w:lang w:val="en-US"/>
        </w:rPr>
        <w:t xml:space="preserve"> </w:t>
      </w:r>
      <w:proofErr w:type="spellStart"/>
      <w:r w:rsidR="008B275E">
        <w:rPr>
          <w:rFonts w:ascii="Times New Roman" w:hAnsi="Times New Roman" w:cs="Times New Roman"/>
          <w:b/>
          <w:sz w:val="24"/>
          <w:szCs w:val="24"/>
          <w:lang w:val="en-US"/>
        </w:rPr>
        <w:t>tunarungu</w:t>
      </w:r>
      <w:proofErr w:type="spellEnd"/>
      <w:r w:rsidR="008B275E">
        <w:rPr>
          <w:rFonts w:ascii="Times New Roman" w:hAnsi="Times New Roman" w:cs="Times New Roman"/>
          <w:b/>
          <w:sz w:val="24"/>
          <w:szCs w:val="24"/>
          <w:lang w:val="en-US"/>
        </w:rPr>
        <w:t xml:space="preserve"> </w:t>
      </w:r>
      <w:proofErr w:type="spellStart"/>
      <w:r w:rsidR="008B275E">
        <w:rPr>
          <w:rFonts w:ascii="Times New Roman" w:hAnsi="Times New Roman" w:cs="Times New Roman"/>
          <w:b/>
          <w:sz w:val="24"/>
          <w:szCs w:val="24"/>
          <w:lang w:val="en-US"/>
        </w:rPr>
        <w:t>kelas</w:t>
      </w:r>
      <w:proofErr w:type="spellEnd"/>
      <w:r w:rsidR="008B275E">
        <w:rPr>
          <w:rFonts w:ascii="Times New Roman" w:hAnsi="Times New Roman" w:cs="Times New Roman"/>
          <w:b/>
          <w:sz w:val="24"/>
          <w:szCs w:val="24"/>
          <w:lang w:val="en-US"/>
        </w:rPr>
        <w:t xml:space="preserve"> </w:t>
      </w:r>
      <w:proofErr w:type="spellStart"/>
      <w:r w:rsidR="008B275E">
        <w:rPr>
          <w:rFonts w:ascii="Times New Roman" w:hAnsi="Times New Roman" w:cs="Times New Roman"/>
          <w:b/>
          <w:sz w:val="24"/>
          <w:szCs w:val="24"/>
          <w:lang w:val="en-US"/>
        </w:rPr>
        <w:t>dasar</w:t>
      </w:r>
      <w:proofErr w:type="spellEnd"/>
      <w:r w:rsidR="008B275E">
        <w:rPr>
          <w:rFonts w:ascii="Times New Roman" w:hAnsi="Times New Roman" w:cs="Times New Roman"/>
          <w:b/>
          <w:sz w:val="24"/>
          <w:szCs w:val="24"/>
          <w:lang w:val="en-US"/>
        </w:rPr>
        <w:t xml:space="preserve"> II </w:t>
      </w:r>
      <w:proofErr w:type="spellStart"/>
      <w:r w:rsidR="008B275E">
        <w:rPr>
          <w:rFonts w:ascii="Times New Roman" w:hAnsi="Times New Roman" w:cs="Times New Roman"/>
          <w:b/>
          <w:sz w:val="24"/>
          <w:szCs w:val="24"/>
          <w:lang w:val="en-US"/>
        </w:rPr>
        <w:t>di</w:t>
      </w:r>
      <w:proofErr w:type="spellEnd"/>
      <w:r w:rsidR="008B275E">
        <w:rPr>
          <w:rFonts w:ascii="Times New Roman" w:hAnsi="Times New Roman" w:cs="Times New Roman"/>
          <w:b/>
          <w:sz w:val="24"/>
          <w:szCs w:val="24"/>
          <w:lang w:val="en-US"/>
        </w:rPr>
        <w:t xml:space="preserve"> SLB Negeri Pembina Tingkat Provinsi Sulawesi Selatan</w:t>
      </w:r>
      <w:r>
        <w:rPr>
          <w:rFonts w:ascii="Times New Roman" w:hAnsi="Times New Roman" w:cs="Times New Roman"/>
          <w:b/>
          <w:sz w:val="24"/>
          <w:szCs w:val="24"/>
        </w:rPr>
        <w:t>.</w:t>
      </w:r>
    </w:p>
    <w:p w:rsidR="00B9553E" w:rsidRDefault="00B9553E" w:rsidP="00B9553E">
      <w:pPr>
        <w:spacing w:after="0" w:line="240" w:lineRule="auto"/>
        <w:ind w:left="284"/>
        <w:rPr>
          <w:rFonts w:ascii="Times New Roman" w:hAnsi="Times New Roman" w:cs="Times New Roman"/>
          <w:b/>
          <w:sz w:val="24"/>
          <w:szCs w:val="24"/>
        </w:rPr>
      </w:pPr>
    </w:p>
    <w:tbl>
      <w:tblPr>
        <w:tblStyle w:val="TableGrid"/>
        <w:tblW w:w="0" w:type="auto"/>
        <w:tblInd w:w="392" w:type="dxa"/>
        <w:tblLook w:val="04A0"/>
      </w:tblPr>
      <w:tblGrid>
        <w:gridCol w:w="1487"/>
        <w:gridCol w:w="1057"/>
        <w:gridCol w:w="1085"/>
        <w:gridCol w:w="1134"/>
        <w:gridCol w:w="1577"/>
        <w:gridCol w:w="1598"/>
      </w:tblGrid>
      <w:tr w:rsidR="00B9553E" w:rsidTr="009B2674">
        <w:trPr>
          <w:trHeight w:val="188"/>
        </w:trPr>
        <w:tc>
          <w:tcPr>
            <w:tcW w:w="1487" w:type="dxa"/>
            <w:vMerge w:val="restart"/>
            <w:shd w:val="clear" w:color="auto" w:fill="B6DDE8" w:themeFill="accent5" w:themeFillTint="66"/>
          </w:tcPr>
          <w:p w:rsidR="00B9553E" w:rsidRDefault="00B9553E" w:rsidP="008825C4">
            <w:pPr>
              <w:jc w:val="center"/>
              <w:rPr>
                <w:rFonts w:ascii="Times New Roman" w:hAnsi="Times New Roman" w:cs="Times New Roman"/>
                <w:b/>
                <w:sz w:val="24"/>
                <w:szCs w:val="24"/>
              </w:rPr>
            </w:pPr>
            <w:r>
              <w:rPr>
                <w:rFonts w:ascii="Times New Roman" w:hAnsi="Times New Roman" w:cs="Times New Roman"/>
                <w:b/>
                <w:sz w:val="24"/>
                <w:szCs w:val="24"/>
              </w:rPr>
              <w:t>SUBYEK</w:t>
            </w:r>
          </w:p>
        </w:tc>
        <w:tc>
          <w:tcPr>
            <w:tcW w:w="3276" w:type="dxa"/>
            <w:gridSpan w:val="3"/>
            <w:tcBorders>
              <w:bottom w:val="single" w:sz="4" w:space="0" w:color="auto"/>
            </w:tcBorders>
            <w:shd w:val="clear" w:color="auto" w:fill="B6DDE8" w:themeFill="accent5" w:themeFillTint="66"/>
          </w:tcPr>
          <w:p w:rsidR="00B9553E" w:rsidRDefault="00B9553E" w:rsidP="00B9553E">
            <w:pPr>
              <w:ind w:left="284"/>
              <w:jc w:val="center"/>
              <w:rPr>
                <w:rFonts w:ascii="Times New Roman" w:hAnsi="Times New Roman" w:cs="Times New Roman"/>
                <w:b/>
                <w:sz w:val="24"/>
                <w:szCs w:val="24"/>
              </w:rPr>
            </w:pPr>
            <w:r>
              <w:rPr>
                <w:rFonts w:ascii="Times New Roman" w:hAnsi="Times New Roman" w:cs="Times New Roman"/>
                <w:b/>
                <w:sz w:val="24"/>
                <w:szCs w:val="24"/>
              </w:rPr>
              <w:t>RATER</w:t>
            </w:r>
          </w:p>
        </w:tc>
        <w:tc>
          <w:tcPr>
            <w:tcW w:w="1577" w:type="dxa"/>
            <w:vMerge w:val="restart"/>
            <w:shd w:val="clear" w:color="auto" w:fill="B6DDE8" w:themeFill="accent5" w:themeFillTint="66"/>
          </w:tcPr>
          <w:p w:rsidR="00B9553E" w:rsidRDefault="00B9553E" w:rsidP="00B9553E">
            <w:pPr>
              <w:ind w:left="284"/>
              <w:jc w:val="center"/>
              <w:rPr>
                <w:rFonts w:ascii="Times New Roman" w:hAnsi="Times New Roman" w:cs="Times New Roman"/>
                <w:b/>
                <w:sz w:val="24"/>
                <w:szCs w:val="24"/>
              </w:rPr>
            </w:pPr>
            <w:r>
              <w:rPr>
                <w:rFonts w:ascii="Times New Roman" w:hAnsi="Times New Roman" w:cs="Times New Roman"/>
                <w:b/>
                <w:sz w:val="24"/>
                <w:szCs w:val="24"/>
              </w:rPr>
              <w:t>T</w:t>
            </w:r>
          </w:p>
        </w:tc>
        <w:tc>
          <w:tcPr>
            <w:tcW w:w="1598" w:type="dxa"/>
            <w:vMerge w:val="restart"/>
            <w:shd w:val="clear" w:color="auto" w:fill="B6DDE8" w:themeFill="accent5" w:themeFillTint="66"/>
          </w:tcPr>
          <w:p w:rsidR="00B9553E" w:rsidRDefault="00B9553E" w:rsidP="00B9553E">
            <w:pPr>
              <w:ind w:left="284"/>
              <w:jc w:val="center"/>
              <w:rPr>
                <w:rFonts w:ascii="Times New Roman" w:hAnsi="Times New Roman" w:cs="Times New Roman"/>
                <w:b/>
                <w:sz w:val="24"/>
                <w:szCs w:val="24"/>
              </w:rPr>
            </w:pPr>
            <w:r>
              <w:rPr>
                <w:rFonts w:ascii="Times New Roman" w:hAnsi="Times New Roman" w:cs="Times New Roman"/>
                <w:b/>
                <w:sz w:val="24"/>
                <w:szCs w:val="24"/>
              </w:rPr>
              <w:t>T`</w:t>
            </w:r>
          </w:p>
        </w:tc>
      </w:tr>
      <w:tr w:rsidR="00B9553E" w:rsidTr="00F65FDD">
        <w:trPr>
          <w:trHeight w:val="89"/>
        </w:trPr>
        <w:tc>
          <w:tcPr>
            <w:tcW w:w="1487" w:type="dxa"/>
            <w:vMerge/>
          </w:tcPr>
          <w:p w:rsidR="00B9553E" w:rsidRDefault="00B9553E" w:rsidP="00B9553E">
            <w:pPr>
              <w:ind w:left="284"/>
              <w:rPr>
                <w:rFonts w:ascii="Times New Roman" w:hAnsi="Times New Roman" w:cs="Times New Roman"/>
                <w:b/>
                <w:sz w:val="24"/>
                <w:szCs w:val="24"/>
              </w:rPr>
            </w:pPr>
          </w:p>
        </w:tc>
        <w:tc>
          <w:tcPr>
            <w:tcW w:w="1057" w:type="dxa"/>
            <w:tcBorders>
              <w:top w:val="single" w:sz="4" w:space="0" w:color="auto"/>
              <w:right w:val="single" w:sz="4" w:space="0" w:color="auto"/>
            </w:tcBorders>
            <w:shd w:val="clear" w:color="auto" w:fill="DDD9C3" w:themeFill="background2" w:themeFillShade="E6"/>
          </w:tcPr>
          <w:p w:rsidR="00B9553E" w:rsidRDefault="00B9553E" w:rsidP="00B9553E">
            <w:pPr>
              <w:ind w:left="284"/>
              <w:jc w:val="center"/>
              <w:rPr>
                <w:rFonts w:ascii="Times New Roman" w:hAnsi="Times New Roman" w:cs="Times New Roman"/>
                <w:b/>
                <w:sz w:val="24"/>
                <w:szCs w:val="24"/>
              </w:rPr>
            </w:pPr>
            <w:r>
              <w:rPr>
                <w:rFonts w:ascii="Times New Roman" w:hAnsi="Times New Roman" w:cs="Times New Roman"/>
                <w:b/>
                <w:sz w:val="24"/>
                <w:szCs w:val="24"/>
              </w:rPr>
              <w:t>I</w:t>
            </w:r>
          </w:p>
        </w:tc>
        <w:tc>
          <w:tcPr>
            <w:tcW w:w="1085" w:type="dxa"/>
            <w:tcBorders>
              <w:top w:val="single" w:sz="4" w:space="0" w:color="auto"/>
              <w:right w:val="single" w:sz="4" w:space="0" w:color="auto"/>
            </w:tcBorders>
            <w:shd w:val="clear" w:color="auto" w:fill="DDD9C3" w:themeFill="background2" w:themeFillShade="E6"/>
          </w:tcPr>
          <w:p w:rsidR="00B9553E" w:rsidRDefault="00B9553E" w:rsidP="00B9553E">
            <w:pPr>
              <w:ind w:left="284"/>
              <w:jc w:val="center"/>
              <w:rPr>
                <w:rFonts w:ascii="Times New Roman" w:hAnsi="Times New Roman" w:cs="Times New Roman"/>
                <w:b/>
                <w:sz w:val="24"/>
                <w:szCs w:val="24"/>
              </w:rPr>
            </w:pPr>
            <w:r>
              <w:rPr>
                <w:rFonts w:ascii="Times New Roman" w:hAnsi="Times New Roman" w:cs="Times New Roman"/>
                <w:b/>
                <w:sz w:val="24"/>
                <w:szCs w:val="24"/>
              </w:rPr>
              <w:t>II</w:t>
            </w:r>
          </w:p>
        </w:tc>
        <w:tc>
          <w:tcPr>
            <w:tcW w:w="1134" w:type="dxa"/>
            <w:tcBorders>
              <w:top w:val="single" w:sz="4" w:space="0" w:color="auto"/>
              <w:left w:val="single" w:sz="4" w:space="0" w:color="auto"/>
            </w:tcBorders>
            <w:shd w:val="clear" w:color="auto" w:fill="DDD9C3" w:themeFill="background2" w:themeFillShade="E6"/>
          </w:tcPr>
          <w:p w:rsidR="00B9553E" w:rsidRDefault="00B9553E" w:rsidP="00B9553E">
            <w:pPr>
              <w:ind w:left="284"/>
              <w:jc w:val="center"/>
              <w:rPr>
                <w:rFonts w:ascii="Times New Roman" w:hAnsi="Times New Roman" w:cs="Times New Roman"/>
                <w:b/>
                <w:sz w:val="24"/>
                <w:szCs w:val="24"/>
              </w:rPr>
            </w:pPr>
            <w:r>
              <w:rPr>
                <w:rFonts w:ascii="Times New Roman" w:hAnsi="Times New Roman" w:cs="Times New Roman"/>
                <w:b/>
                <w:sz w:val="24"/>
                <w:szCs w:val="24"/>
              </w:rPr>
              <w:t>III</w:t>
            </w:r>
          </w:p>
        </w:tc>
        <w:tc>
          <w:tcPr>
            <w:tcW w:w="1577" w:type="dxa"/>
            <w:vMerge/>
          </w:tcPr>
          <w:p w:rsidR="00B9553E" w:rsidRDefault="00B9553E" w:rsidP="00B9553E">
            <w:pPr>
              <w:ind w:left="284"/>
              <w:jc w:val="center"/>
              <w:rPr>
                <w:rFonts w:ascii="Times New Roman" w:hAnsi="Times New Roman" w:cs="Times New Roman"/>
                <w:b/>
                <w:sz w:val="24"/>
                <w:szCs w:val="24"/>
              </w:rPr>
            </w:pPr>
          </w:p>
        </w:tc>
        <w:tc>
          <w:tcPr>
            <w:tcW w:w="1598" w:type="dxa"/>
            <w:vMerge/>
          </w:tcPr>
          <w:p w:rsidR="00B9553E" w:rsidRDefault="00B9553E" w:rsidP="00B9553E">
            <w:pPr>
              <w:ind w:left="284"/>
              <w:jc w:val="center"/>
              <w:rPr>
                <w:rFonts w:ascii="Times New Roman" w:hAnsi="Times New Roman" w:cs="Times New Roman"/>
                <w:b/>
                <w:sz w:val="24"/>
                <w:szCs w:val="24"/>
              </w:rPr>
            </w:pPr>
          </w:p>
        </w:tc>
      </w:tr>
      <w:tr w:rsidR="00630AE9" w:rsidTr="009B2674">
        <w:trPr>
          <w:trHeight w:val="277"/>
        </w:trPr>
        <w:tc>
          <w:tcPr>
            <w:tcW w:w="1487" w:type="dxa"/>
            <w:shd w:val="clear" w:color="auto" w:fill="FABF8F" w:themeFill="accent6" w:themeFillTint="99"/>
          </w:tcPr>
          <w:p w:rsidR="00630AE9" w:rsidRPr="00500F2F" w:rsidRDefault="00630AE9" w:rsidP="00C746DA">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       </w:t>
            </w:r>
            <w:r w:rsidRPr="00500F2F">
              <w:rPr>
                <w:rFonts w:ascii="Times New Roman" w:hAnsi="Times New Roman" w:cs="Times New Roman"/>
                <w:sz w:val="24"/>
                <w:szCs w:val="24"/>
              </w:rPr>
              <w:t>1</w:t>
            </w:r>
          </w:p>
        </w:tc>
        <w:tc>
          <w:tcPr>
            <w:tcW w:w="1057" w:type="dxa"/>
            <w:tcBorders>
              <w:right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left w:val="single" w:sz="4" w:space="0" w:color="auto"/>
              <w:right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left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sidRPr="00500F2F">
              <w:rPr>
                <w:rFonts w:ascii="Times New Roman" w:hAnsi="Times New Roman" w:cs="Times New Roman"/>
                <w:sz w:val="24"/>
                <w:szCs w:val="24"/>
              </w:rPr>
              <w:t>2</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sidRPr="00500F2F">
              <w:rPr>
                <w:rFonts w:ascii="Times New Roman" w:hAnsi="Times New Roman" w:cs="Times New Roman"/>
                <w:sz w:val="24"/>
                <w:szCs w:val="24"/>
              </w:rPr>
              <w:t>3</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sidRPr="00500F2F">
              <w:rPr>
                <w:rFonts w:ascii="Times New Roman" w:hAnsi="Times New Roman" w:cs="Times New Roman"/>
                <w:sz w:val="24"/>
                <w:szCs w:val="24"/>
              </w:rPr>
              <w:t>4</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sidRPr="00500F2F">
              <w:rPr>
                <w:rFonts w:ascii="Times New Roman" w:hAnsi="Times New Roman" w:cs="Times New Roman"/>
                <w:sz w:val="24"/>
                <w:szCs w:val="24"/>
              </w:rPr>
              <w:t>5</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C746DA">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       6</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65"/>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7"/>
        </w:trPr>
        <w:tc>
          <w:tcPr>
            <w:tcW w:w="1487" w:type="dxa"/>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1057"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64"/>
        </w:trPr>
        <w:tc>
          <w:tcPr>
            <w:tcW w:w="1487" w:type="dxa"/>
            <w:tcBorders>
              <w:bottom w:val="single" w:sz="4" w:space="0" w:color="auto"/>
            </w:tcBorders>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tcBorders>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79"/>
        </w:trPr>
        <w:tc>
          <w:tcPr>
            <w:tcW w:w="1487" w:type="dxa"/>
            <w:tcBorders>
              <w:top w:val="single" w:sz="4" w:space="0" w:color="auto"/>
              <w:bottom w:val="single" w:sz="4" w:space="0" w:color="auto"/>
            </w:tcBorders>
            <w:shd w:val="clear" w:color="auto" w:fill="FABF8F" w:themeFill="accent6" w:themeFillTint="99"/>
          </w:tcPr>
          <w:p w:rsidR="00630AE9" w:rsidRPr="00C746DA" w:rsidRDefault="00630AE9" w:rsidP="00C746DA">
            <w:pPr>
              <w:rPr>
                <w:rFonts w:ascii="Times New Roman" w:hAnsi="Times New Roman" w:cs="Times New Roman"/>
                <w:sz w:val="24"/>
                <w:szCs w:val="24"/>
              </w:rPr>
            </w:pPr>
            <w:r>
              <w:rPr>
                <w:rFonts w:ascii="Times New Roman" w:hAnsi="Times New Roman" w:cs="Times New Roman"/>
                <w:sz w:val="24"/>
                <w:szCs w:val="24"/>
              </w:rPr>
              <w:t xml:space="preserve">           </w:t>
            </w:r>
            <w:r w:rsidRPr="00C746DA">
              <w:rPr>
                <w:rFonts w:ascii="Times New Roman" w:hAnsi="Times New Roman" w:cs="Times New Roman"/>
                <w:sz w:val="24"/>
                <w:szCs w:val="24"/>
              </w:rPr>
              <w:t>1</w:t>
            </w:r>
            <w:r>
              <w:rPr>
                <w:rFonts w:ascii="Times New Roman" w:hAnsi="Times New Roman" w:cs="Times New Roman"/>
                <w:sz w:val="24"/>
                <w:szCs w:val="24"/>
              </w:rPr>
              <w:t>1</w:t>
            </w:r>
          </w:p>
        </w:tc>
        <w:tc>
          <w:tcPr>
            <w:tcW w:w="1057"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302"/>
        </w:trPr>
        <w:tc>
          <w:tcPr>
            <w:tcW w:w="1487" w:type="dxa"/>
            <w:tcBorders>
              <w:top w:val="single" w:sz="4" w:space="0" w:color="auto"/>
              <w:bottom w:val="single" w:sz="4" w:space="0" w:color="auto"/>
            </w:tcBorders>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w:t>
            </w:r>
            <w:r w:rsidRPr="00500F2F">
              <w:rPr>
                <w:rFonts w:ascii="Times New Roman" w:hAnsi="Times New Roman" w:cs="Times New Roman"/>
                <w:sz w:val="24"/>
                <w:szCs w:val="24"/>
              </w:rPr>
              <w:t>2</w:t>
            </w:r>
          </w:p>
        </w:tc>
        <w:tc>
          <w:tcPr>
            <w:tcW w:w="1057"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41"/>
        </w:trPr>
        <w:tc>
          <w:tcPr>
            <w:tcW w:w="1487" w:type="dxa"/>
            <w:tcBorders>
              <w:top w:val="single" w:sz="4" w:space="0" w:color="auto"/>
              <w:bottom w:val="single" w:sz="4" w:space="0" w:color="auto"/>
            </w:tcBorders>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w:t>
            </w:r>
            <w:r w:rsidRPr="00500F2F">
              <w:rPr>
                <w:rFonts w:ascii="Times New Roman" w:hAnsi="Times New Roman" w:cs="Times New Roman"/>
                <w:sz w:val="24"/>
                <w:szCs w:val="24"/>
              </w:rPr>
              <w:t>3</w:t>
            </w:r>
          </w:p>
        </w:tc>
        <w:tc>
          <w:tcPr>
            <w:tcW w:w="1057"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90"/>
        </w:trPr>
        <w:tc>
          <w:tcPr>
            <w:tcW w:w="1487" w:type="dxa"/>
            <w:tcBorders>
              <w:top w:val="single" w:sz="4" w:space="0" w:color="auto"/>
              <w:bottom w:val="single" w:sz="4" w:space="0" w:color="auto"/>
            </w:tcBorders>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w:t>
            </w:r>
            <w:r w:rsidRPr="00500F2F">
              <w:rPr>
                <w:rFonts w:ascii="Times New Roman" w:hAnsi="Times New Roman" w:cs="Times New Roman"/>
                <w:sz w:val="24"/>
                <w:szCs w:val="24"/>
              </w:rPr>
              <w:t>4</w:t>
            </w:r>
          </w:p>
        </w:tc>
        <w:tc>
          <w:tcPr>
            <w:tcW w:w="1057"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53"/>
        </w:trPr>
        <w:tc>
          <w:tcPr>
            <w:tcW w:w="1487" w:type="dxa"/>
            <w:tcBorders>
              <w:top w:val="single" w:sz="4" w:space="0" w:color="auto"/>
              <w:bottom w:val="single" w:sz="4" w:space="0" w:color="auto"/>
            </w:tcBorders>
            <w:shd w:val="clear" w:color="auto" w:fill="FABF8F" w:themeFill="accent6" w:themeFillTint="99"/>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w:t>
            </w:r>
            <w:r w:rsidRPr="00500F2F">
              <w:rPr>
                <w:rFonts w:ascii="Times New Roman" w:hAnsi="Times New Roman" w:cs="Times New Roman"/>
                <w:sz w:val="24"/>
                <w:szCs w:val="24"/>
              </w:rPr>
              <w:t>5</w:t>
            </w:r>
          </w:p>
        </w:tc>
        <w:tc>
          <w:tcPr>
            <w:tcW w:w="1057"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53"/>
        </w:trPr>
        <w:tc>
          <w:tcPr>
            <w:tcW w:w="1487" w:type="dxa"/>
            <w:tcBorders>
              <w:top w:val="single" w:sz="4" w:space="0" w:color="auto"/>
              <w:bottom w:val="single" w:sz="4" w:space="0" w:color="auto"/>
            </w:tcBorders>
            <w:shd w:val="clear" w:color="auto" w:fill="FABF8F" w:themeFill="accent6" w:themeFillTint="99"/>
          </w:tcPr>
          <w:p w:rsidR="00630AE9"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1057" w:type="dxa"/>
            <w:tcBorders>
              <w:top w:val="single" w:sz="4" w:space="0" w:color="auto"/>
              <w:bottom w:val="single" w:sz="4" w:space="0" w:color="auto"/>
            </w:tcBorders>
          </w:tcPr>
          <w:p w:rsidR="00630AE9"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53"/>
        </w:trPr>
        <w:tc>
          <w:tcPr>
            <w:tcW w:w="1487" w:type="dxa"/>
            <w:tcBorders>
              <w:top w:val="single" w:sz="4" w:space="0" w:color="auto"/>
              <w:bottom w:val="single" w:sz="4" w:space="0" w:color="auto"/>
            </w:tcBorders>
            <w:shd w:val="clear" w:color="auto" w:fill="FABF8F" w:themeFill="accent6" w:themeFillTint="99"/>
          </w:tcPr>
          <w:p w:rsidR="00630AE9"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105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53"/>
        </w:trPr>
        <w:tc>
          <w:tcPr>
            <w:tcW w:w="1487" w:type="dxa"/>
            <w:tcBorders>
              <w:top w:val="single" w:sz="4" w:space="0" w:color="auto"/>
              <w:bottom w:val="single" w:sz="4" w:space="0" w:color="auto"/>
            </w:tcBorders>
            <w:shd w:val="clear" w:color="auto" w:fill="FABF8F" w:themeFill="accent6" w:themeFillTint="99"/>
          </w:tcPr>
          <w:p w:rsidR="00630AE9"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105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53"/>
        </w:trPr>
        <w:tc>
          <w:tcPr>
            <w:tcW w:w="1487" w:type="dxa"/>
            <w:tcBorders>
              <w:top w:val="single" w:sz="4" w:space="0" w:color="auto"/>
              <w:bottom w:val="single" w:sz="4" w:space="0" w:color="auto"/>
            </w:tcBorders>
            <w:shd w:val="clear" w:color="auto" w:fill="FABF8F" w:themeFill="accent6" w:themeFillTint="99"/>
          </w:tcPr>
          <w:p w:rsidR="00630AE9"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105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9B2674">
        <w:trPr>
          <w:trHeight w:val="253"/>
        </w:trPr>
        <w:tc>
          <w:tcPr>
            <w:tcW w:w="1487" w:type="dxa"/>
            <w:tcBorders>
              <w:top w:val="single" w:sz="4" w:space="0" w:color="auto"/>
              <w:bottom w:val="single" w:sz="4" w:space="0" w:color="auto"/>
            </w:tcBorders>
            <w:shd w:val="clear" w:color="auto" w:fill="FABF8F" w:themeFill="accent6" w:themeFillTint="99"/>
          </w:tcPr>
          <w:p w:rsidR="00630AE9" w:rsidRDefault="00630AE9" w:rsidP="00B9553E">
            <w:pPr>
              <w:ind w:left="284"/>
              <w:jc w:val="center"/>
              <w:rPr>
                <w:rFonts w:ascii="Times New Roman" w:hAnsi="Times New Roman" w:cs="Times New Roman"/>
                <w:sz w:val="24"/>
                <w:szCs w:val="24"/>
              </w:rPr>
            </w:pPr>
            <w:r>
              <w:rPr>
                <w:rFonts w:ascii="Times New Roman" w:hAnsi="Times New Roman" w:cs="Times New Roman"/>
                <w:sz w:val="24"/>
                <w:szCs w:val="24"/>
              </w:rPr>
              <w:t>20</w:t>
            </w:r>
          </w:p>
        </w:tc>
        <w:tc>
          <w:tcPr>
            <w:tcW w:w="105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598" w:type="dxa"/>
            <w:tcBorders>
              <w:top w:val="single" w:sz="4" w:space="0" w:color="auto"/>
              <w:bottom w:val="single" w:sz="4" w:space="0" w:color="auto"/>
            </w:tcBorders>
          </w:tcPr>
          <w:p w:rsidR="00630AE9" w:rsidRPr="00500F2F" w:rsidRDefault="00630AE9" w:rsidP="00481B71">
            <w:pPr>
              <w:ind w:left="284"/>
              <w:jc w:val="center"/>
              <w:rPr>
                <w:rFonts w:ascii="Times New Roman" w:hAnsi="Times New Roman" w:cs="Times New Roman"/>
                <w:sz w:val="24"/>
                <w:szCs w:val="24"/>
              </w:rPr>
            </w:pPr>
            <w:r>
              <w:rPr>
                <w:rFonts w:ascii="Times New Roman" w:hAnsi="Times New Roman" w:cs="Times New Roman"/>
                <w:sz w:val="24"/>
                <w:szCs w:val="24"/>
              </w:rPr>
              <w:t>36</w:t>
            </w:r>
          </w:p>
        </w:tc>
      </w:tr>
      <w:tr w:rsidR="00630AE9" w:rsidTr="00F65FDD">
        <w:trPr>
          <w:trHeight w:val="302"/>
        </w:trPr>
        <w:tc>
          <w:tcPr>
            <w:tcW w:w="1487" w:type="dxa"/>
            <w:tcBorders>
              <w:top w:val="single" w:sz="4" w:space="0" w:color="auto"/>
              <w:bottom w:val="single" w:sz="4" w:space="0" w:color="auto"/>
            </w:tcBorders>
            <w:shd w:val="clear" w:color="auto" w:fill="DDD9C3" w:themeFill="background2" w:themeFillShade="E6"/>
          </w:tcPr>
          <w:p w:rsidR="00630AE9" w:rsidRPr="00500F2F" w:rsidRDefault="00B06DD0" w:rsidP="00B9553E">
            <w:pPr>
              <w:ind w:left="284"/>
              <w:jc w:val="both"/>
              <w:rPr>
                <w:rFonts w:ascii="Times New Roman" w:hAnsi="Times New Roman" w:cs="Times New Roman"/>
                <w:sz w:val="20"/>
                <w:szCs w:val="20"/>
              </w:rPr>
            </w:pPr>
            <m:oMathPara>
              <m:oMath>
                <m:nary>
                  <m:naryPr>
                    <m:chr m:val="∑"/>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R</m:t>
                    </m:r>
                  </m:e>
                </m:nary>
              </m:oMath>
            </m:oMathPara>
          </w:p>
        </w:tc>
        <w:tc>
          <w:tcPr>
            <w:tcW w:w="1057" w:type="dxa"/>
            <w:tcBorders>
              <w:top w:val="single" w:sz="4" w:space="0" w:color="auto"/>
              <w:bottom w:val="single" w:sz="4" w:space="0" w:color="auto"/>
            </w:tcBorders>
            <w:shd w:val="clear" w:color="auto" w:fill="DDD9C3" w:themeFill="background2" w:themeFillShade="E6"/>
          </w:tcPr>
          <w:p w:rsidR="00630AE9" w:rsidRPr="00500F2F" w:rsidRDefault="00A85BF3" w:rsidP="00481B71">
            <w:pPr>
              <w:ind w:left="284"/>
              <w:jc w:val="center"/>
              <w:rPr>
                <w:rFonts w:ascii="Times New Roman" w:hAnsi="Times New Roman" w:cs="Times New Roman"/>
                <w:sz w:val="24"/>
                <w:szCs w:val="24"/>
              </w:rPr>
            </w:pPr>
            <w:r>
              <w:rPr>
                <w:rFonts w:ascii="Times New Roman" w:hAnsi="Times New Roman" w:cs="Times New Roman"/>
                <w:sz w:val="24"/>
                <w:szCs w:val="24"/>
              </w:rPr>
              <w:t>40</w:t>
            </w:r>
          </w:p>
        </w:tc>
        <w:tc>
          <w:tcPr>
            <w:tcW w:w="1085" w:type="dxa"/>
            <w:tcBorders>
              <w:top w:val="single" w:sz="4" w:space="0" w:color="auto"/>
              <w:bottom w:val="single" w:sz="4" w:space="0" w:color="auto"/>
            </w:tcBorders>
            <w:shd w:val="clear" w:color="auto" w:fill="DDD9C3" w:themeFill="background2" w:themeFillShade="E6"/>
          </w:tcPr>
          <w:p w:rsidR="00630AE9" w:rsidRDefault="00A85BF3" w:rsidP="00481B71">
            <w:pPr>
              <w:ind w:left="284"/>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bottom w:val="single" w:sz="4" w:space="0" w:color="auto"/>
            </w:tcBorders>
            <w:shd w:val="clear" w:color="auto" w:fill="DDD9C3" w:themeFill="background2" w:themeFillShade="E6"/>
          </w:tcPr>
          <w:p w:rsidR="00630AE9" w:rsidRDefault="00A85BF3" w:rsidP="00481B71">
            <w:pPr>
              <w:ind w:left="284"/>
              <w:jc w:val="center"/>
              <w:rPr>
                <w:rFonts w:ascii="Times New Roman" w:hAnsi="Times New Roman" w:cs="Times New Roman"/>
                <w:sz w:val="24"/>
                <w:szCs w:val="24"/>
              </w:rPr>
            </w:pPr>
            <w:r>
              <w:rPr>
                <w:rFonts w:ascii="Times New Roman" w:hAnsi="Times New Roman" w:cs="Times New Roman"/>
                <w:sz w:val="24"/>
                <w:szCs w:val="24"/>
              </w:rPr>
              <w:t>40</w:t>
            </w:r>
          </w:p>
        </w:tc>
        <w:tc>
          <w:tcPr>
            <w:tcW w:w="1577" w:type="dxa"/>
            <w:tcBorders>
              <w:top w:val="single" w:sz="4" w:space="0" w:color="auto"/>
              <w:bottom w:val="single" w:sz="4" w:space="0" w:color="auto"/>
            </w:tcBorders>
            <w:shd w:val="clear" w:color="auto" w:fill="DDD9C3" w:themeFill="background2" w:themeFillShade="E6"/>
          </w:tcPr>
          <w:p w:rsidR="00630AE9" w:rsidRDefault="00B06DD0" w:rsidP="001A40FC">
            <w:pPr>
              <w:jc w:val="center"/>
              <w:rPr>
                <w:rFonts w:ascii="Times New Roman" w:hAnsi="Times New Roman" w:cs="Times New Roman"/>
                <w:sz w:val="24"/>
                <w:szCs w:val="24"/>
              </w:rPr>
            </w:pPr>
            <m:oMathPara>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T 120</m:t>
                    </m:r>
                  </m:e>
                </m:nary>
              </m:oMath>
            </m:oMathPara>
          </w:p>
        </w:tc>
        <w:tc>
          <w:tcPr>
            <w:tcW w:w="1598" w:type="dxa"/>
            <w:vMerge w:val="restart"/>
            <w:tcBorders>
              <w:top w:val="single" w:sz="4" w:space="0" w:color="auto"/>
            </w:tcBorders>
            <w:shd w:val="clear" w:color="auto" w:fill="DDD9C3" w:themeFill="background2" w:themeFillShade="E6"/>
          </w:tcPr>
          <w:p w:rsidR="00630AE9" w:rsidRPr="00500F2F" w:rsidRDefault="00B06DD0" w:rsidP="00B9553E">
            <w:pPr>
              <w:ind w:left="284"/>
              <w:jc w:val="center"/>
              <w:rPr>
                <w:rFonts w:ascii="Times New Roman" w:hAnsi="Times New Roman" w:cs="Times New Roman"/>
                <w:b/>
                <w:sz w:val="24"/>
                <w:szCs w:val="24"/>
              </w:rPr>
            </w:pPr>
            <m:oMath>
              <m:nary>
                <m:naryPr>
                  <m:chr m:val="∑"/>
                  <m:subHide m:val="on"/>
                  <m:supHide m:val="on"/>
                  <m:ctrlPr>
                    <w:rPr>
                      <w:rFonts w:ascii="Cambria Math" w:hAnsi="Cambria Math" w:cs="Times New Roman"/>
                      <w:b/>
                      <w:sz w:val="20"/>
                      <w:szCs w:val="20"/>
                    </w:rPr>
                  </m:ctrlPr>
                </m:naryPr>
                <m:sub/>
                <m:sup/>
                <m:e>
                  <m:sSup>
                    <m:sSupPr>
                      <m:ctrlPr>
                        <w:rPr>
                          <w:rFonts w:ascii="Cambria Math" w:hAnsi="Times New Roman" w:cs="Times New Roman"/>
                          <w:b/>
                          <w:sz w:val="20"/>
                          <w:szCs w:val="20"/>
                        </w:rPr>
                      </m:ctrlPr>
                    </m:sSupPr>
                    <m:e>
                      <m:r>
                        <m:rPr>
                          <m:sty m:val="b"/>
                        </m:rPr>
                        <w:rPr>
                          <w:rFonts w:ascii="Cambria Math" w:hAnsi="Cambria Math" w:cs="Times New Roman"/>
                          <w:sz w:val="20"/>
                          <w:szCs w:val="20"/>
                        </w:rPr>
                        <m:t>T</m:t>
                      </m:r>
                    </m:e>
                    <m:sup>
                      <m:r>
                        <m:rPr>
                          <m:sty m:val="bi"/>
                        </m:rPr>
                        <w:rPr>
                          <w:rFonts w:ascii="Cambria Math" w:hAnsi="Times New Roman" w:cs="Times New Roman"/>
                          <w:sz w:val="20"/>
                          <w:szCs w:val="20"/>
                        </w:rPr>
                        <m:t xml:space="preserve">2    </m:t>
                      </m:r>
                    </m:sup>
                  </m:sSup>
                </m:e>
              </m:nary>
            </m:oMath>
            <w:r w:rsidR="00630AE9">
              <w:rPr>
                <w:rFonts w:ascii="Times New Roman" w:hAnsi="Times New Roman" w:cs="Times New Roman"/>
                <w:b/>
                <w:sz w:val="24"/>
                <w:szCs w:val="24"/>
              </w:rPr>
              <w:t xml:space="preserve"> </w:t>
            </w:r>
            <w:r w:rsidR="00773AB7">
              <w:rPr>
                <w:rFonts w:ascii="Times New Roman" w:hAnsi="Times New Roman" w:cs="Times New Roman"/>
                <w:b/>
                <w:sz w:val="24"/>
                <w:szCs w:val="24"/>
              </w:rPr>
              <w:t>720</w:t>
            </w:r>
          </w:p>
        </w:tc>
        <w:bookmarkStart w:id="0" w:name="_GoBack"/>
        <w:bookmarkEnd w:id="0"/>
      </w:tr>
      <w:tr w:rsidR="00630AE9" w:rsidRPr="00B8006D" w:rsidTr="00F65FDD">
        <w:trPr>
          <w:trHeight w:val="313"/>
        </w:trPr>
        <w:tc>
          <w:tcPr>
            <w:tcW w:w="1487" w:type="dxa"/>
            <w:tcBorders>
              <w:top w:val="single" w:sz="4" w:space="0" w:color="auto"/>
              <w:bottom w:val="single" w:sz="4" w:space="0" w:color="auto"/>
            </w:tcBorders>
            <w:shd w:val="clear" w:color="auto" w:fill="DDD9C3" w:themeFill="background2" w:themeFillShade="E6"/>
          </w:tcPr>
          <w:p w:rsidR="00630AE9" w:rsidRPr="00B8006D" w:rsidRDefault="00B06DD0" w:rsidP="00B9553E">
            <w:pPr>
              <w:ind w:left="284"/>
              <w:jc w:val="both"/>
              <w:rPr>
                <w:rFonts w:ascii="Times New Roman" w:hAnsi="Times New Roman" w:cs="Times New Roman"/>
                <w:b/>
                <w:sz w:val="16"/>
                <w:szCs w:val="16"/>
              </w:rPr>
            </w:pPr>
            <m:oMathPara>
              <m:oMath>
                <m:nary>
                  <m:naryPr>
                    <m:chr m:val="∑"/>
                    <m:subHide m:val="on"/>
                    <m:supHide m:val="on"/>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e>
                </m:nary>
              </m:oMath>
            </m:oMathPara>
          </w:p>
        </w:tc>
        <w:tc>
          <w:tcPr>
            <w:tcW w:w="1057" w:type="dxa"/>
            <w:tcBorders>
              <w:top w:val="single" w:sz="4" w:space="0" w:color="auto"/>
              <w:bottom w:val="single" w:sz="4" w:space="0" w:color="auto"/>
            </w:tcBorders>
            <w:shd w:val="clear" w:color="auto" w:fill="DDD9C3" w:themeFill="background2" w:themeFillShade="E6"/>
          </w:tcPr>
          <w:p w:rsidR="00630AE9" w:rsidRDefault="00A85BF3" w:rsidP="00481B71">
            <w:pPr>
              <w:ind w:left="284"/>
              <w:jc w:val="center"/>
              <w:rPr>
                <w:rFonts w:ascii="Times New Roman" w:hAnsi="Times New Roman" w:cs="Times New Roman"/>
                <w:sz w:val="24"/>
                <w:szCs w:val="24"/>
              </w:rPr>
            </w:pPr>
            <w:r>
              <w:rPr>
                <w:rFonts w:ascii="Times New Roman" w:hAnsi="Times New Roman" w:cs="Times New Roman"/>
                <w:sz w:val="24"/>
                <w:szCs w:val="24"/>
              </w:rPr>
              <w:t>1600</w:t>
            </w:r>
          </w:p>
        </w:tc>
        <w:tc>
          <w:tcPr>
            <w:tcW w:w="1085" w:type="dxa"/>
            <w:tcBorders>
              <w:top w:val="single" w:sz="4" w:space="0" w:color="auto"/>
              <w:bottom w:val="single" w:sz="4" w:space="0" w:color="auto"/>
            </w:tcBorders>
            <w:shd w:val="clear" w:color="auto" w:fill="DDD9C3" w:themeFill="background2" w:themeFillShade="E6"/>
          </w:tcPr>
          <w:p w:rsidR="00630AE9" w:rsidRPr="00B8006D" w:rsidRDefault="00A85BF3" w:rsidP="00B9553E">
            <w:pPr>
              <w:ind w:left="284"/>
              <w:jc w:val="center"/>
              <w:rPr>
                <w:rFonts w:ascii="Times New Roman" w:hAnsi="Times New Roman" w:cs="Times New Roman"/>
                <w:b/>
                <w:sz w:val="24"/>
                <w:szCs w:val="24"/>
              </w:rPr>
            </w:pPr>
            <w:r>
              <w:rPr>
                <w:rFonts w:ascii="Times New Roman" w:hAnsi="Times New Roman" w:cs="Times New Roman"/>
                <w:b/>
                <w:sz w:val="24"/>
                <w:szCs w:val="24"/>
              </w:rPr>
              <w:t>1600</w:t>
            </w:r>
          </w:p>
        </w:tc>
        <w:tc>
          <w:tcPr>
            <w:tcW w:w="1134" w:type="dxa"/>
            <w:tcBorders>
              <w:top w:val="single" w:sz="4" w:space="0" w:color="auto"/>
              <w:bottom w:val="single" w:sz="4" w:space="0" w:color="auto"/>
            </w:tcBorders>
            <w:shd w:val="clear" w:color="auto" w:fill="DDD9C3" w:themeFill="background2" w:themeFillShade="E6"/>
          </w:tcPr>
          <w:p w:rsidR="00630AE9" w:rsidRPr="00B8006D" w:rsidRDefault="00A85BF3" w:rsidP="00B9553E">
            <w:pPr>
              <w:ind w:left="284"/>
              <w:jc w:val="center"/>
              <w:rPr>
                <w:rFonts w:ascii="Times New Roman" w:hAnsi="Times New Roman" w:cs="Times New Roman"/>
                <w:b/>
                <w:sz w:val="24"/>
                <w:szCs w:val="24"/>
              </w:rPr>
            </w:pPr>
            <w:r>
              <w:rPr>
                <w:rFonts w:ascii="Times New Roman" w:hAnsi="Times New Roman" w:cs="Times New Roman"/>
                <w:b/>
                <w:sz w:val="24"/>
                <w:szCs w:val="24"/>
              </w:rPr>
              <w:t>1600</w:t>
            </w:r>
          </w:p>
        </w:tc>
        <w:tc>
          <w:tcPr>
            <w:tcW w:w="1577" w:type="dxa"/>
            <w:tcBorders>
              <w:top w:val="single" w:sz="4" w:space="0" w:color="auto"/>
              <w:bottom w:val="single" w:sz="4" w:space="0" w:color="auto"/>
            </w:tcBorders>
            <w:shd w:val="clear" w:color="auto" w:fill="DDD9C3" w:themeFill="background2" w:themeFillShade="E6"/>
          </w:tcPr>
          <w:p w:rsidR="00630AE9" w:rsidRPr="00B8006D" w:rsidRDefault="00A85BF3" w:rsidP="001A40FC">
            <w:pPr>
              <w:ind w:left="284"/>
              <w:rPr>
                <w:rFonts w:ascii="Times New Roman" w:hAnsi="Times New Roman" w:cs="Times New Roman"/>
                <w:b/>
                <w:sz w:val="24"/>
                <w:szCs w:val="24"/>
              </w:rPr>
            </w:pPr>
            <w:r>
              <w:rPr>
                <w:rFonts w:ascii="Times New Roman" w:hAnsi="Times New Roman" w:cs="Times New Roman"/>
                <w:b/>
                <w:sz w:val="24"/>
                <w:szCs w:val="24"/>
              </w:rPr>
              <w:t>4800</w:t>
            </w:r>
          </w:p>
        </w:tc>
        <w:tc>
          <w:tcPr>
            <w:tcW w:w="1598" w:type="dxa"/>
            <w:vMerge/>
            <w:shd w:val="clear" w:color="auto" w:fill="DDD9C3" w:themeFill="background2" w:themeFillShade="E6"/>
          </w:tcPr>
          <w:p w:rsidR="00630AE9" w:rsidRPr="00B8006D" w:rsidRDefault="00630AE9" w:rsidP="00B9553E">
            <w:pPr>
              <w:ind w:left="284"/>
              <w:jc w:val="center"/>
              <w:rPr>
                <w:rFonts w:ascii="Times New Roman" w:hAnsi="Times New Roman" w:cs="Times New Roman"/>
                <w:b/>
                <w:sz w:val="24"/>
                <w:szCs w:val="24"/>
              </w:rPr>
            </w:pPr>
          </w:p>
        </w:tc>
      </w:tr>
      <w:tr w:rsidR="00630AE9" w:rsidRPr="00B8006D" w:rsidTr="00F65FDD">
        <w:trPr>
          <w:trHeight w:val="313"/>
        </w:trPr>
        <w:tc>
          <w:tcPr>
            <w:tcW w:w="1487" w:type="dxa"/>
            <w:tcBorders>
              <w:top w:val="single" w:sz="4" w:space="0" w:color="auto"/>
              <w:bottom w:val="single" w:sz="4" w:space="0" w:color="auto"/>
            </w:tcBorders>
            <w:shd w:val="clear" w:color="auto" w:fill="DDD9C3" w:themeFill="background2" w:themeFillShade="E6"/>
          </w:tcPr>
          <w:p w:rsidR="00630AE9" w:rsidRDefault="00B06DD0" w:rsidP="00B9553E">
            <w:pPr>
              <w:ind w:left="284"/>
              <w:rPr>
                <w:rFonts w:ascii="Calibri" w:eastAsia="Times New Roman" w:hAnsi="Calibri" w:cs="Times New Roman"/>
                <w:sz w:val="20"/>
                <w:szCs w:val="20"/>
              </w:rPr>
            </w:pPr>
            <m:oMathPara>
              <m:oMath>
                <m:nary>
                  <m:naryPr>
                    <m:chr m:val="∑"/>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i</m:t>
                    </m:r>
                  </m:e>
                </m:nary>
              </m:oMath>
            </m:oMathPara>
          </w:p>
        </w:tc>
        <w:tc>
          <w:tcPr>
            <w:tcW w:w="1057" w:type="dxa"/>
            <w:tcBorders>
              <w:top w:val="single" w:sz="4" w:space="0" w:color="auto"/>
              <w:bottom w:val="single" w:sz="4" w:space="0" w:color="auto"/>
            </w:tcBorders>
            <w:shd w:val="clear" w:color="auto" w:fill="DDD9C3" w:themeFill="background2" w:themeFillShade="E6"/>
          </w:tcPr>
          <w:p w:rsidR="00630AE9" w:rsidRDefault="00E63E30" w:rsidP="00B9553E">
            <w:pPr>
              <w:ind w:left="284"/>
              <w:jc w:val="center"/>
              <w:rPr>
                <w:rFonts w:ascii="Times New Roman" w:hAnsi="Times New Roman" w:cs="Times New Roman"/>
                <w:b/>
                <w:sz w:val="24"/>
                <w:szCs w:val="24"/>
              </w:rPr>
            </w:pPr>
            <w:r>
              <w:rPr>
                <w:rFonts w:ascii="Times New Roman" w:hAnsi="Times New Roman" w:cs="Times New Roman"/>
                <w:b/>
                <w:sz w:val="24"/>
                <w:szCs w:val="24"/>
              </w:rPr>
              <w:t>80</w:t>
            </w:r>
          </w:p>
        </w:tc>
        <w:tc>
          <w:tcPr>
            <w:tcW w:w="1085" w:type="dxa"/>
            <w:tcBorders>
              <w:top w:val="single" w:sz="4" w:space="0" w:color="auto"/>
              <w:bottom w:val="single" w:sz="4" w:space="0" w:color="auto"/>
            </w:tcBorders>
            <w:shd w:val="clear" w:color="auto" w:fill="DDD9C3" w:themeFill="background2" w:themeFillShade="E6"/>
          </w:tcPr>
          <w:p w:rsidR="00630AE9" w:rsidRDefault="00E63E30" w:rsidP="00B9553E">
            <w:pPr>
              <w:ind w:left="284"/>
              <w:jc w:val="center"/>
              <w:rPr>
                <w:rFonts w:ascii="Times New Roman" w:hAnsi="Times New Roman" w:cs="Times New Roman"/>
                <w:b/>
                <w:sz w:val="24"/>
                <w:szCs w:val="24"/>
              </w:rPr>
            </w:pPr>
            <w:r>
              <w:rPr>
                <w:rFonts w:ascii="Times New Roman" w:hAnsi="Times New Roman" w:cs="Times New Roman"/>
                <w:b/>
                <w:sz w:val="24"/>
                <w:szCs w:val="24"/>
              </w:rPr>
              <w:t>80</w:t>
            </w:r>
          </w:p>
        </w:tc>
        <w:tc>
          <w:tcPr>
            <w:tcW w:w="1134" w:type="dxa"/>
            <w:tcBorders>
              <w:top w:val="single" w:sz="4" w:space="0" w:color="auto"/>
              <w:bottom w:val="single" w:sz="4" w:space="0" w:color="auto"/>
            </w:tcBorders>
            <w:shd w:val="clear" w:color="auto" w:fill="DDD9C3" w:themeFill="background2" w:themeFillShade="E6"/>
          </w:tcPr>
          <w:p w:rsidR="00630AE9" w:rsidRDefault="00E63E30" w:rsidP="00B9553E">
            <w:pPr>
              <w:ind w:left="284"/>
              <w:jc w:val="center"/>
              <w:rPr>
                <w:rFonts w:ascii="Times New Roman" w:hAnsi="Times New Roman" w:cs="Times New Roman"/>
                <w:b/>
                <w:sz w:val="24"/>
                <w:szCs w:val="24"/>
              </w:rPr>
            </w:pPr>
            <w:r>
              <w:rPr>
                <w:rFonts w:ascii="Times New Roman" w:hAnsi="Times New Roman" w:cs="Times New Roman"/>
                <w:b/>
                <w:sz w:val="24"/>
                <w:szCs w:val="24"/>
              </w:rPr>
              <w:t>80</w:t>
            </w:r>
          </w:p>
        </w:tc>
        <w:tc>
          <w:tcPr>
            <w:tcW w:w="1577" w:type="dxa"/>
            <w:tcBorders>
              <w:top w:val="single" w:sz="4" w:space="0" w:color="auto"/>
              <w:bottom w:val="single" w:sz="4" w:space="0" w:color="auto"/>
            </w:tcBorders>
            <w:shd w:val="clear" w:color="auto" w:fill="DDD9C3" w:themeFill="background2" w:themeFillShade="E6"/>
          </w:tcPr>
          <w:p w:rsidR="00630AE9" w:rsidRPr="00B8006D" w:rsidRDefault="00773AB7" w:rsidP="00773AB7">
            <w:pPr>
              <w:ind w:left="284"/>
              <w:rPr>
                <w:rFonts w:ascii="Times New Roman" w:hAnsi="Times New Roman" w:cs="Times New Roman"/>
                <w:b/>
                <w:sz w:val="24"/>
                <w:szCs w:val="24"/>
              </w:rPr>
            </w:pPr>
            <w:r>
              <w:rPr>
                <w:rFonts w:ascii="Times New Roman" w:hAnsi="Times New Roman" w:cs="Times New Roman"/>
                <w:b/>
                <w:sz w:val="24"/>
                <w:szCs w:val="24"/>
              </w:rPr>
              <w:t>240</w:t>
            </w:r>
          </w:p>
        </w:tc>
        <w:tc>
          <w:tcPr>
            <w:tcW w:w="1598" w:type="dxa"/>
            <w:vMerge/>
            <w:tcBorders>
              <w:bottom w:val="single" w:sz="4" w:space="0" w:color="auto"/>
            </w:tcBorders>
            <w:shd w:val="clear" w:color="auto" w:fill="DDD9C3" w:themeFill="background2" w:themeFillShade="E6"/>
          </w:tcPr>
          <w:p w:rsidR="00630AE9" w:rsidRPr="00B8006D" w:rsidRDefault="00630AE9" w:rsidP="00B9553E">
            <w:pPr>
              <w:ind w:left="284"/>
              <w:jc w:val="center"/>
              <w:rPr>
                <w:rFonts w:ascii="Times New Roman" w:hAnsi="Times New Roman" w:cs="Times New Roman"/>
                <w:b/>
                <w:sz w:val="24"/>
                <w:szCs w:val="24"/>
              </w:rPr>
            </w:pPr>
          </w:p>
        </w:tc>
      </w:tr>
    </w:tbl>
    <w:p w:rsidR="00B9553E" w:rsidRPr="00B8006D" w:rsidRDefault="00B9553E" w:rsidP="00B9553E">
      <w:pPr>
        <w:ind w:left="284"/>
        <w:rPr>
          <w:rFonts w:ascii="Times New Roman" w:hAnsi="Times New Roman" w:cs="Times New Roman"/>
          <w:b/>
          <w:sz w:val="24"/>
          <w:szCs w:val="24"/>
        </w:rPr>
      </w:pPr>
    </w:p>
    <w:p w:rsidR="00B9553E" w:rsidRPr="00F65FDD" w:rsidRDefault="00B9553E" w:rsidP="005D6560">
      <w:pPr>
        <w:spacing w:after="0" w:line="240" w:lineRule="auto"/>
        <w:ind w:left="284"/>
        <w:rPr>
          <w:rFonts w:ascii="Times New Roman" w:hAnsi="Times New Roman" w:cs="Times New Roman"/>
          <w:i/>
          <w:sz w:val="24"/>
          <w:szCs w:val="24"/>
        </w:rPr>
      </w:pPr>
      <w:r w:rsidRPr="00F65FDD">
        <w:rPr>
          <w:rFonts w:ascii="Times New Roman" w:hAnsi="Times New Roman" w:cs="Times New Roman"/>
          <w:i/>
          <w:sz w:val="24"/>
          <w:szCs w:val="24"/>
        </w:rPr>
        <w:t>Keterangan:</w:t>
      </w:r>
    </w:p>
    <w:p w:rsidR="00B9553E" w:rsidRPr="00773AB7" w:rsidRDefault="001A40FC" w:rsidP="005D6560">
      <w:pPr>
        <w:spacing w:after="0" w:line="240" w:lineRule="auto"/>
        <w:ind w:left="284"/>
        <w:rPr>
          <w:rFonts w:ascii="Times New Roman" w:hAnsi="Times New Roman" w:cs="Times New Roman"/>
          <w:i/>
          <w:sz w:val="20"/>
          <w:szCs w:val="20"/>
          <w:lang w:val="en-US"/>
        </w:rPr>
      </w:pPr>
      <w:r>
        <w:rPr>
          <w:rFonts w:ascii="Times New Roman" w:hAnsi="Times New Roman" w:cs="Times New Roman"/>
          <w:sz w:val="24"/>
          <w:szCs w:val="24"/>
        </w:rPr>
        <w:t xml:space="preserve">n= </w:t>
      </w:r>
      <w:r w:rsidR="00773AB7">
        <w:rPr>
          <w:rFonts w:ascii="Times New Roman" w:hAnsi="Times New Roman" w:cs="Times New Roman"/>
          <w:sz w:val="24"/>
          <w:szCs w:val="24"/>
          <w:lang w:val="en-US"/>
        </w:rPr>
        <w:t>20</w:t>
      </w:r>
      <w:r w:rsidR="00B9553E">
        <w:rPr>
          <w:rFonts w:ascii="Times New Roman" w:hAnsi="Times New Roman" w:cs="Times New Roman"/>
          <w:sz w:val="24"/>
          <w:szCs w:val="24"/>
        </w:rPr>
        <w:t xml:space="preserve">       </w:t>
      </w:r>
      <m:oMath>
        <m:nary>
          <m:naryPr>
            <m:chr m:val="∑"/>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R</m:t>
            </m:r>
          </m:e>
        </m:nary>
      </m:oMath>
      <w:r>
        <w:rPr>
          <w:rFonts w:ascii="Times New Roman" w:hAnsi="Times New Roman" w:cs="Times New Roman"/>
          <w:sz w:val="20"/>
          <w:szCs w:val="20"/>
        </w:rPr>
        <w:t xml:space="preserve"> = </w:t>
      </w:r>
      <w:r w:rsidR="00773AB7">
        <w:rPr>
          <w:rFonts w:ascii="Times New Roman" w:hAnsi="Times New Roman" w:cs="Times New Roman"/>
          <w:sz w:val="20"/>
          <w:szCs w:val="20"/>
          <w:lang w:val="en-US"/>
        </w:rPr>
        <w:t>120</w:t>
      </w:r>
      <w:r w:rsidR="00B9553E">
        <w:rPr>
          <w:rFonts w:ascii="Times New Roman" w:hAnsi="Times New Roman" w:cs="Times New Roman"/>
          <w:sz w:val="20"/>
          <w:szCs w:val="20"/>
        </w:rPr>
        <w:t xml:space="preserve">                 </w:t>
      </w:r>
      <m:oMath>
        <m:nary>
          <m:naryPr>
            <m:chr m:val="∑"/>
            <m:subHide m:val="on"/>
            <m:supHide m:val="on"/>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e>
        </m:nary>
        <m:r>
          <m:rPr>
            <m:sty m:val="p"/>
          </m:rPr>
          <w:rPr>
            <w:rFonts w:ascii="Cambria Math" w:hAnsi="Cambria Math" w:cs="Times New Roman"/>
            <w:sz w:val="20"/>
            <w:szCs w:val="20"/>
          </w:rPr>
          <m:t>=4800</m:t>
        </m:r>
      </m:oMath>
    </w:p>
    <w:p w:rsidR="00B9553E" w:rsidRPr="00077D8C" w:rsidRDefault="00773AB7" w:rsidP="00B9553E">
      <w:pPr>
        <w:spacing w:after="0" w:line="240" w:lineRule="auto"/>
        <w:ind w:left="284"/>
        <w:rPr>
          <w:rFonts w:ascii="Times New Roman" w:hAnsi="Times New Roman" w:cs="Times New Roman"/>
          <w:sz w:val="20"/>
          <w:szCs w:val="20"/>
          <w:lang w:val="en-US"/>
        </w:rPr>
      </w:pPr>
      <w:r>
        <w:rPr>
          <w:rFonts w:ascii="Times New Roman" w:hAnsi="Times New Roman" w:cs="Times New Roman"/>
          <w:sz w:val="24"/>
          <w:szCs w:val="24"/>
        </w:rPr>
        <w:t xml:space="preserve">k= </w:t>
      </w:r>
      <w:r>
        <w:rPr>
          <w:rFonts w:ascii="Times New Roman" w:hAnsi="Times New Roman" w:cs="Times New Roman"/>
          <w:sz w:val="24"/>
          <w:szCs w:val="24"/>
          <w:lang w:val="en-US"/>
        </w:rPr>
        <w:t>3</w:t>
      </w:r>
      <w:r w:rsidR="00B9553E">
        <w:rPr>
          <w:rFonts w:ascii="Times New Roman" w:hAnsi="Times New Roman" w:cs="Times New Roman"/>
          <w:sz w:val="24"/>
          <w:szCs w:val="24"/>
        </w:rPr>
        <w:t xml:space="preserve">                     </w:t>
      </w:r>
      <m:oMath>
        <m:nary>
          <m:naryPr>
            <m:chr m:val="∑"/>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T</m:t>
            </m:r>
          </m:e>
        </m:nary>
      </m:oMath>
      <w:r w:rsidR="001A40FC">
        <w:rPr>
          <w:rFonts w:ascii="Times New Roman" w:hAnsi="Times New Roman" w:cs="Times New Roman"/>
          <w:sz w:val="20"/>
          <w:szCs w:val="20"/>
        </w:rPr>
        <w:t xml:space="preserve">   = </w:t>
      </w:r>
      <w:r>
        <w:rPr>
          <w:rFonts w:ascii="Times New Roman" w:hAnsi="Times New Roman" w:cs="Times New Roman"/>
          <w:sz w:val="20"/>
          <w:szCs w:val="20"/>
          <w:lang w:val="en-US"/>
        </w:rPr>
        <w:t>120</w:t>
      </w:r>
      <w:r w:rsidR="00B9553E">
        <w:rPr>
          <w:rFonts w:ascii="Times New Roman" w:hAnsi="Times New Roman" w:cs="Times New Roman"/>
          <w:sz w:val="20"/>
          <w:szCs w:val="20"/>
        </w:rPr>
        <w:t xml:space="preserve">                             </w:t>
      </w:r>
      <m:oMath>
        <m:nary>
          <m:naryPr>
            <m:chr m:val="∑"/>
            <m:subHide m:val="on"/>
            <m:supHide m:val="on"/>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T</m:t>
                </m:r>
              </m:e>
              <m:sup>
                <m:r>
                  <w:rPr>
                    <w:rFonts w:ascii="Cambria Math" w:hAnsi="Times New Roman" w:cs="Times New Roman"/>
                    <w:sz w:val="20"/>
                    <w:szCs w:val="20"/>
                  </w:rPr>
                  <m:t xml:space="preserve">2    </m:t>
                </m:r>
              </m:sup>
            </m:sSup>
          </m:e>
        </m:nary>
      </m:oMath>
      <w:r w:rsidR="00077D8C">
        <w:rPr>
          <w:rFonts w:ascii="Times New Roman" w:hAnsi="Times New Roman" w:cs="Times New Roman"/>
          <w:sz w:val="20"/>
          <w:szCs w:val="20"/>
        </w:rPr>
        <w:t xml:space="preserve">=  </w:t>
      </w:r>
      <w:r>
        <w:rPr>
          <w:rFonts w:ascii="Times New Roman" w:hAnsi="Times New Roman" w:cs="Times New Roman"/>
          <w:sz w:val="20"/>
          <w:szCs w:val="20"/>
          <w:lang w:val="en-US"/>
        </w:rPr>
        <w:t>720</w:t>
      </w:r>
    </w:p>
    <w:p w:rsidR="00B9553E" w:rsidRPr="00561BE6" w:rsidRDefault="00B06DD0" w:rsidP="00B9553E">
      <w:pPr>
        <w:spacing w:after="0" w:line="240" w:lineRule="auto"/>
        <w:ind w:left="284"/>
        <w:rPr>
          <w:rFonts w:ascii="Times New Roman" w:hAnsi="Times New Roman" w:cs="Times New Roman"/>
          <w:sz w:val="20"/>
          <w:szCs w:val="20"/>
          <w:lang w:val="en-US"/>
        </w:rPr>
      </w:pPr>
      <m:oMath>
        <m:nary>
          <m:naryPr>
            <m:chr m:val="∑"/>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i</m:t>
            </m:r>
          </m:e>
        </m:nary>
        <m:r>
          <m:rPr>
            <m:sty m:val="p"/>
          </m:rPr>
          <w:rPr>
            <w:rFonts w:ascii="Cambria Math" w:hAnsi="Cambria Math" w:cs="Times New Roman"/>
            <w:sz w:val="20"/>
            <w:szCs w:val="20"/>
          </w:rPr>
          <m:t>=</m:t>
        </m:r>
      </m:oMath>
      <w:r w:rsidR="00561BE6">
        <w:rPr>
          <w:rFonts w:ascii="Times New Roman" w:hAnsi="Times New Roman" w:cs="Times New Roman"/>
          <w:sz w:val="24"/>
          <w:szCs w:val="24"/>
          <w:lang w:val="en-US"/>
        </w:rPr>
        <w:t>120</w:t>
      </w:r>
      <w:r w:rsidR="001A40FC">
        <w:rPr>
          <w:rFonts w:ascii="Times New Roman" w:hAnsi="Times New Roman" w:cs="Times New Roman"/>
          <w:sz w:val="24"/>
          <w:szCs w:val="24"/>
          <w:lang w:val="en-US"/>
        </w:rPr>
        <w:t xml:space="preserve">     </w:t>
      </w:r>
      <m:oMath>
        <m:nary>
          <m:naryPr>
            <m:chr m:val="∑"/>
            <m:subHide m:val="on"/>
            <m:supHide m:val="on"/>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i</m:t>
                </m:r>
              </m:e>
              <m:sup>
                <m:r>
                  <w:rPr>
                    <w:rFonts w:ascii="Cambria Math" w:hAnsi="Times New Roman" w:cs="Times New Roman"/>
                    <w:sz w:val="20"/>
                    <w:szCs w:val="20"/>
                  </w:rPr>
                  <m:t xml:space="preserve">2    </m:t>
                </m:r>
              </m:sup>
            </m:sSup>
          </m:e>
        </m:nary>
      </m:oMath>
      <w:r w:rsidR="001A40FC">
        <w:rPr>
          <w:rFonts w:ascii="Times New Roman" w:hAnsi="Times New Roman" w:cs="Times New Roman"/>
          <w:sz w:val="20"/>
          <w:szCs w:val="20"/>
        </w:rPr>
        <w:t xml:space="preserve">= </w:t>
      </w:r>
      <w:r w:rsidR="00561BE6">
        <w:rPr>
          <w:rFonts w:ascii="Times New Roman" w:hAnsi="Times New Roman" w:cs="Times New Roman"/>
          <w:sz w:val="20"/>
          <w:szCs w:val="20"/>
          <w:lang w:val="en-US"/>
        </w:rPr>
        <w:t>240</w:t>
      </w:r>
    </w:p>
    <w:p w:rsidR="00B9553E" w:rsidRDefault="00B9553E" w:rsidP="00B9553E">
      <w:pPr>
        <w:tabs>
          <w:tab w:val="left" w:pos="3819"/>
        </w:tabs>
        <w:spacing w:after="0"/>
        <w:ind w:left="284"/>
        <w:rPr>
          <w:rFonts w:ascii="Times New Roman" w:hAnsi="Times New Roman" w:cs="Times New Roman"/>
          <w:b/>
          <w:sz w:val="24"/>
          <w:szCs w:val="24"/>
        </w:rPr>
      </w:pPr>
    </w:p>
    <w:p w:rsidR="00B9553E" w:rsidRDefault="00B9553E" w:rsidP="00B9553E">
      <w:pPr>
        <w:tabs>
          <w:tab w:val="left" w:pos="3819"/>
        </w:tabs>
        <w:spacing w:after="0"/>
        <w:ind w:left="284"/>
        <w:rPr>
          <w:rFonts w:ascii="Times New Roman" w:hAnsi="Times New Roman" w:cs="Times New Roman"/>
          <w:sz w:val="24"/>
          <w:szCs w:val="24"/>
        </w:rPr>
      </w:pPr>
    </w:p>
    <w:p w:rsidR="00B9553E" w:rsidRPr="00CD4BA0" w:rsidRDefault="00B06DD0" w:rsidP="00B9553E">
      <w:pPr>
        <w:tabs>
          <w:tab w:val="left" w:pos="3819"/>
        </w:tabs>
        <w:spacing w:after="0"/>
        <w:ind w:left="284"/>
        <w:rPr>
          <w:rFonts w:ascii="Times New Roman" w:hAnsi="Times New Roman" w:cs="Times New Roman"/>
          <w:b/>
          <w:sz w:val="24"/>
          <w:szCs w:val="24"/>
          <w:lang w:val="en-US"/>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nary>
                <m:naryPr>
                  <m:chr m:val="∑"/>
                  <m:subHide m:val="on"/>
                  <m:supHide m:val="on"/>
                  <m:ctrlPr>
                    <w:rPr>
                      <w:rFonts w:ascii="Cambria Math" w:hAnsi="Cambria Math" w:cs="Times New Roman"/>
                    </w:rPr>
                  </m:ctrlPr>
                </m:naryPr>
                <m:sub/>
                <m:sup/>
                <m:e>
                  <m:r>
                    <m:rPr>
                      <m:sty m:val="p"/>
                    </m:rPr>
                    <w:rPr>
                      <w:rFonts w:ascii="Cambria Math" w:hAnsi="Times New Roman" w:cs="Times New Roman"/>
                    </w:rPr>
                    <m:t>i</m:t>
                  </m:r>
                </m:e>
              </m:nary>
            </m:num>
            <m:den>
              <m:r>
                <w:rPr>
                  <w:rFonts w:ascii="Cambria Math" w:hAnsi="Cambria Math" w:cs="Times New Roman"/>
                </w:rPr>
                <m:t>(n-1)</m:t>
              </m:r>
            </m:den>
          </m:f>
          <m:r>
            <m:rPr>
              <m:sty m:val="p"/>
            </m:rPr>
            <w:rPr>
              <w:rFonts w:ascii="Cambria Math" w:hAnsi="Cambria Math" w:cs="Times New Roman"/>
            </w:rPr>
            <m:t>-</m:t>
          </m:r>
          <m:f>
            <m:fPr>
              <m:ctrlPr>
                <w:rPr>
                  <w:rFonts w:ascii="Cambria Math" w:hAnsi="Cambria Math" w:cs="Times New Roman"/>
                </w:rPr>
              </m:ctrlPr>
            </m:fPr>
            <m:num>
              <m:f>
                <m:fPr>
                  <m:ctrlPr>
                    <w:rPr>
                      <w:rFonts w:ascii="Cambria Math" w:hAnsi="Cambria Math" w:cs="Times New Roman"/>
                    </w:rPr>
                  </m:ctrlPr>
                </m:fPr>
                <m:num>
                  <m:nary>
                    <m:naryPr>
                      <m:chr m:val="∑"/>
                      <m:subHide m:val="on"/>
                      <m:supHide m:val="on"/>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R</m:t>
                          </m:r>
                        </m:e>
                        <m:sup>
                          <m:r>
                            <w:rPr>
                              <w:rFonts w:ascii="Cambria Math" w:hAnsi="Times New Roman" w:cs="Times New Roman"/>
                            </w:rPr>
                            <m:t xml:space="preserve">2    </m:t>
                          </m:r>
                        </m:sup>
                      </m:sSup>
                    </m:e>
                  </m:nary>
                </m:num>
                <m:den>
                  <m:r>
                    <m:rPr>
                      <m:sty m:val="p"/>
                    </m:rPr>
                    <w:rPr>
                      <w:rFonts w:ascii="Cambria Math" w:hAnsi="Cambria Math" w:cs="Times New Roman"/>
                    </w:rPr>
                    <m:t>n</m:t>
                  </m:r>
                </m:den>
              </m:f>
              <m:r>
                <m:rPr>
                  <m:sty m:val="p"/>
                </m:rPr>
                <w:rPr>
                  <w:rFonts w:ascii="Cambria Math" w:hAnsi="Cambria Math" w:cs="Times New Roman"/>
                </w:rPr>
                <m:t xml:space="preserve">- </m:t>
              </m:r>
              <m:f>
                <m:fPr>
                  <m:ctrlPr>
                    <w:rPr>
                      <w:rFonts w:ascii="Cambria Math" w:hAnsi="Cambria Math" w:cs="Times New Roman"/>
                    </w:rPr>
                  </m:ctrlPr>
                </m:fPr>
                <m:num>
                  <m:nary>
                    <m:naryPr>
                      <m:chr m:val="∑"/>
                      <m:subHide m:val="on"/>
                      <m:supHide m:val="on"/>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r>
                <w:rPr>
                  <w:rFonts w:ascii="Cambria Math" w:hAnsi="Cambria Math" w:cs="Times New Roman"/>
                </w:rPr>
                <m:t xml:space="preserve"> (k-1)</m:t>
              </m:r>
            </m:den>
          </m:f>
          <m:r>
            <m:rPr>
              <m:sty m:val="p"/>
            </m:rPr>
            <w:rPr>
              <w:rFonts w:ascii="Cambria Math" w:hAnsi="Cambria Math" w:cs="Times New Roman"/>
            </w:rPr>
            <m:t>+</m:t>
          </m:r>
          <m:f>
            <m:fPr>
              <m:type m:val="skw"/>
              <m:ctrlPr>
                <w:rPr>
                  <w:rFonts w:ascii="Cambria Math" w:eastAsiaTheme="minorEastAsia" w:hAnsi="Cambria Math" w:cs="Times New Roman"/>
                  <w:i/>
                </w:rPr>
              </m:ctrlPr>
            </m:fPr>
            <m:num>
              <m:r>
                <w:rPr>
                  <w:rFonts w:ascii="Cambria Math" w:eastAsiaTheme="minorEastAsia" w:hAnsi="Cambria Math" w:cs="Times New Roman"/>
                </w:rPr>
                <m:t>(</m:t>
              </m:r>
              <m:nary>
                <m:naryPr>
                  <m:chr m:val="∑"/>
                  <m:limLoc m:val="undOvr"/>
                  <m:subHide m:val="on"/>
                  <m:supHide m:val="on"/>
                  <m:ctrlPr>
                    <w:rPr>
                      <w:rFonts w:ascii="Cambria Math" w:eastAsiaTheme="minorEastAsia" w:hAnsi="Cambria Math" w:cs="Times New Roman"/>
                      <w:i/>
                    </w:rPr>
                  </m:ctrlPr>
                </m:naryPr>
                <m:sub/>
                <m:sup/>
                <m:e>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num>
            <m:den>
              <m:r>
                <w:rPr>
                  <w:rFonts w:ascii="Cambria Math" w:eastAsiaTheme="minorEastAsia" w:hAnsi="Cambria Math" w:cs="Times New Roman"/>
                </w:rPr>
                <m:t>nk</m:t>
              </m:r>
            </m:den>
          </m:f>
        </m:oMath>
      </m:oMathPara>
    </w:p>
    <w:p w:rsidR="00B9553E" w:rsidRPr="00CD4BA0" w:rsidRDefault="00B9553E" w:rsidP="00CD4BA0">
      <w:pPr>
        <w:tabs>
          <w:tab w:val="left" w:pos="3819"/>
        </w:tabs>
        <w:spacing w:after="0"/>
        <w:rPr>
          <w:rFonts w:ascii="Times New Roman" w:hAnsi="Times New Roman" w:cs="Times New Roman"/>
          <w:b/>
          <w:sz w:val="24"/>
          <w:szCs w:val="24"/>
          <w:lang w:val="en-US"/>
        </w:rPr>
      </w:pPr>
    </w:p>
    <w:p w:rsidR="00B9553E" w:rsidRPr="00CD4BA0" w:rsidRDefault="00B06DD0" w:rsidP="00B9553E">
      <w:pPr>
        <w:tabs>
          <w:tab w:val="left" w:pos="3819"/>
        </w:tabs>
        <w:spacing w:after="0"/>
        <w:ind w:left="284"/>
        <w:rPr>
          <w:rFonts w:ascii="Times New Roman" w:hAnsi="Times New Roman" w:cs="Times New Roman"/>
          <w:lang w:val="en-US"/>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nary>
                    <m:naryPr>
                      <m:chr m:val="∑"/>
                      <m:subHide m:val="on"/>
                      <m:supHide m:val="on"/>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d>
                <m:dPr>
                  <m:ctrlPr>
                    <w:rPr>
                      <w:rFonts w:ascii="Cambria Math" w:hAnsi="Cambria Math" w:cs="Times New Roman"/>
                      <w:i/>
                    </w:rPr>
                  </m:ctrlPr>
                </m:dPr>
                <m:e>
                  <m:r>
                    <w:rPr>
                      <w:rFonts w:ascii="Cambria Math" w:hAnsi="Cambria Math" w:cs="Times New Roman"/>
                    </w:rPr>
                    <m:t>n-1</m:t>
                  </m:r>
                </m:e>
              </m:d>
            </m:den>
          </m:f>
          <m:r>
            <m:rPr>
              <m:sty m:val="p"/>
            </m:rPr>
            <w:rPr>
              <w:rFonts w:ascii="Cambria Math" w:hAnsi="Cambria Math" w:cs="Times New Roman"/>
            </w:rPr>
            <m:t>+</m:t>
          </m:r>
          <m:f>
            <m:fPr>
              <m:type m:val="skw"/>
              <m:ctrlPr>
                <w:rPr>
                  <w:rFonts w:ascii="Cambria Math" w:hAnsi="Cambria Math" w:cs="Times New Roman"/>
                </w:rPr>
              </m:ctrlPr>
            </m:fPr>
            <m:num>
              <m:nary>
                <m:naryPr>
                  <m:chr m:val="∑"/>
                  <m:limLoc m:val="undOvr"/>
                  <m:subHide m:val="on"/>
                  <m:supHide m:val="on"/>
                  <m:ctrlPr>
                    <w:rPr>
                      <w:rFonts w:ascii="Cambria Math" w:hAnsi="Cambria Math" w:cs="Times New Roman"/>
                    </w:rPr>
                  </m:ctrlPr>
                </m:naryPr>
                <m:sub/>
                <m:sup/>
                <m:e>
                  <m:sSup>
                    <m:sSupPr>
                      <m:ctrlPr>
                        <w:rPr>
                          <w:rFonts w:ascii="Cambria Math" w:hAnsi="Cambria Math" w:cs="Times New Roman"/>
                        </w:rPr>
                      </m:ctrlPr>
                    </m:sSupPr>
                    <m:e>
                      <m:r>
                        <m:rPr>
                          <m:sty m:val="p"/>
                        </m:rPr>
                        <w:rPr>
                          <w:rFonts w:ascii="Cambria Math" w:hAnsi="Cambria Math" w:cs="Times New Roman"/>
                        </w:rPr>
                        <m:t>i</m:t>
                      </m:r>
                    </m:e>
                    <m:sup>
                      <m:r>
                        <m:rPr>
                          <m:sty m:val="p"/>
                        </m:rPr>
                        <w:rPr>
                          <w:rFonts w:ascii="Cambria Math" w:hAnsi="Cambria Math" w:cs="Times New Roman"/>
                        </w:rPr>
                        <m:t>2</m:t>
                      </m:r>
                    </m:sup>
                  </m:sSup>
                </m:e>
              </m:nary>
            </m:num>
            <m:den>
              <m:r>
                <m:rPr>
                  <m:sty m:val="p"/>
                </m:rPr>
                <w:rPr>
                  <w:rFonts w:ascii="Cambria Math" w:hAnsi="Cambria Math" w:cs="Times New Roman"/>
                </w:rPr>
                <m:t>nk</m:t>
              </m:r>
            </m:den>
          </m:f>
        </m:oMath>
      </m:oMathPara>
    </w:p>
    <w:p w:rsidR="00B9553E" w:rsidRPr="00A95AB4" w:rsidRDefault="00B9553E" w:rsidP="008825C4">
      <w:pPr>
        <w:tabs>
          <w:tab w:val="left" w:pos="3819"/>
        </w:tabs>
        <w:spacing w:after="0"/>
        <w:rPr>
          <w:rFonts w:ascii="Times New Roman" w:hAnsi="Times New Roman" w:cs="Times New Roman"/>
          <w:lang w:val="en-US"/>
        </w:rPr>
      </w:pPr>
    </w:p>
    <w:p w:rsidR="00B9553E" w:rsidRPr="00B9553E" w:rsidRDefault="00B9553E" w:rsidP="00B9553E">
      <w:pPr>
        <w:tabs>
          <w:tab w:val="left" w:pos="3819"/>
        </w:tabs>
        <w:spacing w:after="0"/>
        <w:ind w:left="284"/>
        <w:rPr>
          <w:rFonts w:ascii="Times New Roman" w:hAnsi="Times New Roman" w:cs="Times New Roman"/>
        </w:rPr>
      </w:pPr>
      <w:r w:rsidRPr="00B9553E">
        <w:rPr>
          <w:rFonts w:ascii="Times New Roman" w:hAnsi="Times New Roman" w:cs="Times New Roman"/>
        </w:rPr>
        <w:t>Dimana,</w:t>
      </w:r>
    </w:p>
    <w:p w:rsidR="00B9553E" w:rsidRDefault="00B06DD0" w:rsidP="00B9553E">
      <w:pPr>
        <w:tabs>
          <w:tab w:val="left" w:pos="3819"/>
        </w:tabs>
        <w:spacing w:after="0" w:line="240" w:lineRule="auto"/>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m:t>
        </m:r>
      </m:oMath>
      <w:r w:rsidR="00B9553E">
        <w:rPr>
          <w:rFonts w:ascii="Times New Roman" w:hAnsi="Times New Roman" w:cs="Times New Roman"/>
        </w:rPr>
        <w:t xml:space="preserve"> Varians antara subyek yang dikenai rating</w:t>
      </w:r>
    </w:p>
    <w:p w:rsidR="00B9553E" w:rsidRPr="006F5483" w:rsidRDefault="00B9553E" w:rsidP="00B9553E">
      <w:pPr>
        <w:tabs>
          <w:tab w:val="left" w:pos="3819"/>
        </w:tabs>
        <w:spacing w:after="0" w:line="240" w:lineRule="auto"/>
        <w:ind w:left="284"/>
        <w:rPr>
          <w:rFonts w:ascii="Times New Roman" w:hAnsi="Times New Roman" w:cs="Times New Roman"/>
        </w:rPr>
      </w:pPr>
    </w:p>
    <w:p w:rsidR="00D656A2" w:rsidRDefault="00B06DD0" w:rsidP="00D656A2">
      <w:pPr>
        <w:tabs>
          <w:tab w:val="left" w:pos="3819"/>
        </w:tabs>
        <w:spacing w:after="0" w:line="240" w:lineRule="auto"/>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oMath>
      <w:r w:rsidR="00B9553E">
        <w:rPr>
          <w:rFonts w:ascii="Times New Roman" w:hAnsi="Times New Roman" w:cs="Times New Roman"/>
        </w:rPr>
        <w:t xml:space="preserve">Varians eror, yaitu varians interaksi antara subjek (s) dan rater (r). </w:t>
      </w:r>
    </w:p>
    <w:p w:rsidR="00B9553E" w:rsidRPr="006F5483" w:rsidRDefault="00B9553E" w:rsidP="00B9553E">
      <w:pPr>
        <w:tabs>
          <w:tab w:val="left" w:pos="3819"/>
        </w:tabs>
        <w:spacing w:after="0"/>
        <w:ind w:left="284"/>
        <w:rPr>
          <w:rFonts w:ascii="Times New Roman" w:hAnsi="Times New Roman" w:cs="Times New Roman"/>
          <w:b/>
          <w:sz w:val="24"/>
          <w:szCs w:val="24"/>
        </w:rPr>
      </w:pPr>
    </w:p>
    <w:p w:rsidR="00B9553E" w:rsidRDefault="00B06DD0" w:rsidP="00B9553E">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120</m:t>
              </m:r>
            </m:num>
            <m:den>
              <m:r>
                <m:rPr>
                  <m:sty m:val="p"/>
                </m:rPr>
                <w:rPr>
                  <w:rFonts w:ascii="Cambria Math" w:hAnsi="Cambria Math" w:cs="Times New Roman"/>
                </w:rPr>
                <m:t>20-1</m:t>
              </m:r>
            </m:den>
          </m:f>
          <m:r>
            <m:rPr>
              <m:sty m:val="p"/>
            </m:rPr>
            <w:rPr>
              <w:rFonts w:ascii="Cambria Math" w:hAnsi="Cambria Math" w:cs="Times New Roman"/>
            </w:rPr>
            <m:t>-</m:t>
          </m:r>
          <m:f>
            <m:fPr>
              <m:ctrlPr>
                <w:rPr>
                  <w:rFonts w:ascii="Cambria Math" w:hAnsi="Cambria Math" w:cs="Times New Roman"/>
                </w:rPr>
              </m:ctrlPr>
            </m:fPr>
            <m:num>
              <m:f>
                <m:fPr>
                  <m:ctrlPr>
                    <w:rPr>
                      <w:rFonts w:ascii="Cambria Math" w:hAnsi="Cambria Math" w:cs="Times New Roman"/>
                    </w:rPr>
                  </m:ctrlPr>
                </m:fPr>
                <m:num>
                  <m:r>
                    <m:rPr>
                      <m:sty m:val="p"/>
                    </m:rPr>
                    <w:rPr>
                      <w:rFonts w:ascii="Cambria Math" w:hAnsi="Cambria Math" w:cs="Times New Roman"/>
                      <w:sz w:val="20"/>
                      <w:szCs w:val="20"/>
                    </w:rPr>
                    <m:t>4800</m:t>
                  </m:r>
                </m:num>
                <m:den>
                  <m:r>
                    <m:rPr>
                      <m:sty m:val="p"/>
                    </m:rPr>
                    <w:rPr>
                      <w:rFonts w:ascii="Cambria Math" w:hAnsi="Cambria Math" w:cs="Times New Roman"/>
                    </w:rPr>
                    <m:t>20</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sz w:val="20"/>
                      <w:szCs w:val="20"/>
                    </w:rPr>
                    <m:t>720</m:t>
                  </m:r>
                </m:num>
                <m:den>
                  <m:r>
                    <m:rPr>
                      <m:sty m:val="p"/>
                    </m:rPr>
                    <w:rPr>
                      <w:rFonts w:ascii="Cambria Math" w:hAnsi="Cambria Math" w:cs="Times New Roman"/>
                    </w:rPr>
                    <m:t>3</m:t>
                  </m:r>
                </m:den>
              </m:f>
            </m:num>
            <m:den>
              <m:r>
                <w:rPr>
                  <w:rFonts w:ascii="Cambria Math" w:hAnsi="Cambria Math" w:cs="Times New Roman"/>
                </w:rPr>
                <m:t xml:space="preserve"> (3-1)</m:t>
              </m:r>
            </m:den>
          </m:f>
          <m:r>
            <m:rPr>
              <m:sty m:val="p"/>
            </m:rPr>
            <w:rPr>
              <w:rFonts w:ascii="Cambria Math" w:hAnsi="Cambria Math" w:cs="Times New Roman"/>
            </w:rPr>
            <m:t xml:space="preserve">+ </m:t>
          </m:r>
          <m:f>
            <m:fPr>
              <m:type m:val="skw"/>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(120)</m:t>
                  </m:r>
                </m:e>
                <m:sup>
                  <m:r>
                    <m:rPr>
                      <m:sty m:val="p"/>
                    </m:rPr>
                    <w:rPr>
                      <w:rFonts w:ascii="Cambria Math" w:hAnsi="Cambria Math" w:cs="Times New Roman"/>
                    </w:rPr>
                    <m:t>2</m:t>
                  </m:r>
                </m:sup>
              </m:sSup>
            </m:num>
            <m:den>
              <m:r>
                <m:rPr>
                  <m:sty m:val="p"/>
                </m:rPr>
                <w:rPr>
                  <w:rFonts w:ascii="Cambria Math" w:hAnsi="Cambria Math" w:cs="Times New Roman"/>
                </w:rPr>
                <m:t>20.3</m:t>
              </m:r>
            </m:den>
          </m:f>
        </m:oMath>
      </m:oMathPara>
    </w:p>
    <w:p w:rsidR="00B9553E" w:rsidRDefault="00B9553E" w:rsidP="00B9553E">
      <w:pPr>
        <w:tabs>
          <w:tab w:val="left" w:pos="3819"/>
        </w:tabs>
        <w:spacing w:after="0"/>
        <w:ind w:left="284"/>
        <w:rPr>
          <w:rFonts w:ascii="Times New Roman" w:hAnsi="Times New Roman" w:cs="Times New Roman"/>
        </w:rPr>
      </w:pPr>
    </w:p>
    <w:p w:rsidR="00B9553E" w:rsidRDefault="00B9553E" w:rsidP="00B9553E">
      <w:pPr>
        <w:tabs>
          <w:tab w:val="left" w:pos="3819"/>
        </w:tabs>
        <w:spacing w:after="0"/>
        <w:ind w:left="284"/>
        <w:rPr>
          <w:rFonts w:ascii="Times New Roman" w:hAnsi="Times New Roman" w:cs="Times New Roman"/>
        </w:rPr>
      </w:pPr>
    </w:p>
    <w:p w:rsidR="00B9553E" w:rsidRPr="00FD5EEA" w:rsidRDefault="00B06DD0" w:rsidP="00B9553E">
      <w:pPr>
        <w:tabs>
          <w:tab w:val="left" w:pos="3819"/>
        </w:tabs>
        <w:spacing w:after="0"/>
        <w:ind w:left="284"/>
        <w:rPr>
          <w:rFonts w:ascii="Times New Roman" w:hAnsi="Times New Roman" w:cs="Times New Roman"/>
          <w:i/>
          <w:lang w:val="en-US"/>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120-240-240+ 240</m:t>
              </m:r>
            </m:num>
            <m:den>
              <m:r>
                <w:rPr>
                  <w:rFonts w:ascii="Cambria Math" w:hAnsi="Cambria Math" w:cs="Times New Roman"/>
                </w:rPr>
                <m:t xml:space="preserve"> 38</m:t>
              </m:r>
            </m:den>
          </m:f>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-120</m:t>
              </m:r>
            </m:num>
            <m:den>
              <m:r>
                <w:rPr>
                  <w:rFonts w:ascii="Cambria Math" w:hAnsi="Cambria Math" w:cs="Times New Roman"/>
                </w:rPr>
                <m:t>38</m:t>
              </m:r>
            </m:den>
          </m:f>
          <m:r>
            <w:rPr>
              <w:rFonts w:ascii="Cambria Math" w:hAnsi="Cambria Math" w:cs="Times New Roman"/>
            </w:rPr>
            <m:t>=-3.1</m:t>
          </m:r>
        </m:oMath>
      </m:oMathPara>
    </w:p>
    <w:p w:rsidR="00B9553E" w:rsidRDefault="00B9553E" w:rsidP="00B9553E">
      <w:pPr>
        <w:tabs>
          <w:tab w:val="left" w:pos="3819"/>
        </w:tabs>
        <w:spacing w:after="0"/>
        <w:rPr>
          <w:rFonts w:ascii="Times New Roman" w:hAnsi="Times New Roman" w:cs="Times New Roman"/>
          <w:b/>
          <w:sz w:val="24"/>
          <w:szCs w:val="24"/>
        </w:rPr>
      </w:pPr>
    </w:p>
    <w:p w:rsidR="00B9553E" w:rsidRDefault="00B9553E" w:rsidP="00B9553E">
      <w:pPr>
        <w:tabs>
          <w:tab w:val="left" w:pos="3819"/>
        </w:tabs>
        <w:spacing w:after="0"/>
        <w:ind w:left="284"/>
        <w:rPr>
          <w:rFonts w:ascii="Times New Roman" w:hAnsi="Times New Roman" w:cs="Times New Roman"/>
          <w:sz w:val="24"/>
          <w:szCs w:val="24"/>
        </w:rPr>
      </w:pPr>
    </w:p>
    <w:p w:rsidR="00B9553E" w:rsidRDefault="00B06DD0" w:rsidP="00B9553E">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r>
                    <m:rPr>
                      <m:sty m:val="p"/>
                    </m:rPr>
                    <w:rPr>
                      <w:rFonts w:ascii="Cambria Math" w:hAnsi="Cambria Math" w:cs="Times New Roman"/>
                    </w:rPr>
                    <m:t>720</m:t>
                  </m:r>
                </m:num>
                <m:den>
                  <m:r>
                    <m:rPr>
                      <m:sty m:val="p"/>
                    </m:rPr>
                    <w:rPr>
                      <w:rFonts w:ascii="Cambria Math" w:hAnsi="Cambria Math" w:cs="Times New Roman"/>
                    </w:rPr>
                    <m:t>3</m:t>
                  </m:r>
                </m:den>
              </m:f>
            </m:num>
            <m:den>
              <m:d>
                <m:dPr>
                  <m:ctrlPr>
                    <w:rPr>
                      <w:rFonts w:ascii="Cambria Math" w:hAnsi="Cambria Math" w:cs="Times New Roman"/>
                      <w:i/>
                    </w:rPr>
                  </m:ctrlPr>
                </m:dPr>
                <m:e>
                  <m:r>
                    <w:rPr>
                      <w:rFonts w:ascii="Cambria Math" w:hAnsi="Cambria Math" w:cs="Times New Roman"/>
                    </w:rPr>
                    <m:t>20-1</m:t>
                  </m:r>
                </m:e>
              </m:d>
            </m:den>
          </m:f>
          <m:r>
            <m:rPr>
              <m:sty m:val="p"/>
            </m:rPr>
            <w:rPr>
              <w:rFonts w:ascii="Cambria Math" w:hAnsi="Cambria Math" w:cs="Times New Roman"/>
            </w:rPr>
            <m:t>+</m:t>
          </m:r>
          <m:f>
            <m:fPr>
              <m:type m:val="skw"/>
              <m:ctrlPr>
                <w:rPr>
                  <w:rFonts w:ascii="Cambria Math" w:hAnsi="Cambria Math" w:cs="Times New Roman"/>
                </w:rPr>
              </m:ctrlPr>
            </m:fPr>
            <m:num>
              <m:r>
                <m:rPr>
                  <m:sty m:val="p"/>
                </m:rPr>
                <w:rPr>
                  <w:rFonts w:ascii="Cambria Math" w:hAnsi="Cambria Math" w:cs="Times New Roman"/>
                </w:rPr>
                <m:t>240</m:t>
              </m:r>
            </m:num>
            <m:den>
              <m:r>
                <m:rPr>
                  <m:sty m:val="p"/>
                </m:rPr>
                <w:rPr>
                  <w:rFonts w:ascii="Cambria Math" w:hAnsi="Cambria Math" w:cs="Times New Roman"/>
                </w:rPr>
                <m:t>20.3</m:t>
              </m:r>
            </m:den>
          </m:f>
        </m:oMath>
      </m:oMathPara>
    </w:p>
    <w:p w:rsidR="00B9553E" w:rsidRDefault="00B9553E" w:rsidP="00B9553E">
      <w:pPr>
        <w:tabs>
          <w:tab w:val="left" w:pos="3819"/>
        </w:tabs>
        <w:spacing w:after="0"/>
        <w:ind w:left="284"/>
        <w:rPr>
          <w:rFonts w:ascii="Times New Roman" w:hAnsi="Times New Roman" w:cs="Times New Roman"/>
        </w:rPr>
      </w:pPr>
    </w:p>
    <w:p w:rsidR="00B9553E" w:rsidRDefault="00B9553E" w:rsidP="00B9553E">
      <w:pPr>
        <w:tabs>
          <w:tab w:val="left" w:pos="3819"/>
        </w:tabs>
        <w:spacing w:after="0"/>
        <w:ind w:left="284"/>
        <w:rPr>
          <w:rFonts w:ascii="Times New Roman" w:hAnsi="Times New Roman" w:cs="Times New Roman"/>
        </w:rPr>
      </w:pPr>
    </w:p>
    <w:p w:rsidR="00B9553E" w:rsidRPr="007C072B" w:rsidRDefault="00B06DD0" w:rsidP="00B9553E">
      <w:pPr>
        <w:spacing w:after="0"/>
        <w:ind w:left="284"/>
        <w:rPr>
          <w:rFonts w:ascii="Times New Roman" w:hAnsi="Times New Roman" w:cs="Times New Roman"/>
          <w:i/>
          <w:lang w:val="en-US"/>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240+4</m:t>
              </m:r>
            </m:num>
            <m:den>
              <m:r>
                <w:rPr>
                  <w:rFonts w:ascii="Cambria Math" w:hAnsi="Cambria Math" w:cs="Times New Roman"/>
                </w:rPr>
                <m:t>19</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 xml:space="preserve">244 </m:t>
              </m:r>
            </m:num>
            <m:den>
              <m:r>
                <w:rPr>
                  <w:rFonts w:ascii="Cambria Math" w:hAnsi="Cambria Math" w:cs="Times New Roman"/>
                </w:rPr>
                <m:t>19</m:t>
              </m:r>
            </m:den>
          </m:f>
          <m:r>
            <m:rPr>
              <m:sty m:val="p"/>
            </m:rPr>
            <w:rPr>
              <w:rFonts w:ascii="Cambria Math" w:hAnsi="Cambria Math" w:cs="Times New Roman"/>
            </w:rPr>
            <m:t>=12,84</m:t>
          </m:r>
        </m:oMath>
      </m:oMathPara>
    </w:p>
    <w:p w:rsidR="00B9553E" w:rsidRDefault="00B9553E" w:rsidP="00B9553E">
      <w:pPr>
        <w:tabs>
          <w:tab w:val="left" w:pos="3819"/>
        </w:tabs>
        <w:spacing w:after="0"/>
        <w:ind w:left="284"/>
        <w:rPr>
          <w:rFonts w:ascii="Times New Roman" w:hAnsi="Times New Roman" w:cs="Times New Roman"/>
        </w:rPr>
      </w:pPr>
    </w:p>
    <w:p w:rsidR="00A95AB4" w:rsidRPr="007C072B" w:rsidRDefault="00A95AB4" w:rsidP="007C072B">
      <w:pPr>
        <w:tabs>
          <w:tab w:val="left" w:pos="3819"/>
        </w:tabs>
        <w:spacing w:after="0"/>
        <w:rPr>
          <w:rFonts w:ascii="Times New Roman" w:hAnsi="Times New Roman" w:cs="Times New Roman"/>
          <w:lang w:val="en-US"/>
        </w:rPr>
      </w:pPr>
    </w:p>
    <w:p w:rsidR="00A95AB4" w:rsidRDefault="00A95AB4" w:rsidP="00B9553E">
      <w:pPr>
        <w:tabs>
          <w:tab w:val="left" w:pos="3819"/>
        </w:tabs>
        <w:spacing w:after="0"/>
        <w:ind w:left="284"/>
        <w:rPr>
          <w:rFonts w:ascii="Times New Roman" w:hAnsi="Times New Roman" w:cs="Times New Roman"/>
          <w:lang w:val="en-US"/>
        </w:rPr>
      </w:pPr>
    </w:p>
    <w:p w:rsidR="00B9553E" w:rsidRDefault="00B9553E" w:rsidP="00B9553E">
      <w:pPr>
        <w:tabs>
          <w:tab w:val="left" w:pos="3819"/>
        </w:tabs>
        <w:spacing w:after="0"/>
        <w:ind w:left="284"/>
        <w:rPr>
          <w:rFonts w:ascii="Times New Roman" w:hAnsi="Times New Roman" w:cs="Times New Roman"/>
          <w:b/>
          <w:sz w:val="24"/>
          <w:szCs w:val="24"/>
        </w:rPr>
      </w:pPr>
      <w:r>
        <w:rPr>
          <w:rFonts w:ascii="Times New Roman" w:hAnsi="Times New Roman" w:cs="Times New Roman"/>
        </w:rPr>
        <w:t>Rehabilitasi rata-rata rating dari ketiga rat</w:t>
      </w:r>
      <w:r w:rsidR="00A95AB4">
        <w:rPr>
          <w:rFonts w:ascii="Times New Roman" w:hAnsi="Times New Roman" w:cs="Times New Roman"/>
        </w:rPr>
        <w:t xml:space="preserve">er  tersebut  </w:t>
      </w:r>
      <w:r>
        <w:rPr>
          <w:rFonts w:ascii="Times New Roman" w:hAnsi="Times New Roman" w:cs="Times New Roman"/>
        </w:rPr>
        <w:t xml:space="preserve"> adalah: </w:t>
      </w:r>
    </w:p>
    <w:p w:rsidR="00B9553E" w:rsidRDefault="00B9553E" w:rsidP="00B9553E">
      <w:pPr>
        <w:tabs>
          <w:tab w:val="left" w:pos="3819"/>
        </w:tabs>
        <w:spacing w:after="0"/>
        <w:ind w:left="284"/>
        <w:rPr>
          <w:rFonts w:ascii="Times New Roman" w:hAnsi="Times New Roman" w:cs="Times New Roman"/>
          <w:b/>
          <w:sz w:val="24"/>
          <w:szCs w:val="24"/>
        </w:rPr>
      </w:pPr>
    </w:p>
    <w:p w:rsidR="00B9553E" w:rsidRDefault="00B06DD0" w:rsidP="00B9553E">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 xml:space="preserve">XX  </m:t>
            </m:r>
          </m:sub>
          <m:sup/>
        </m:sSubSup>
      </m:oMath>
      <w:r w:rsidR="00B9553E">
        <w:rPr>
          <w:rFonts w:ascii="Times New Roman" w:hAnsi="Times New Roman" w:cs="Times New Roman"/>
          <w:b/>
          <w:sz w:val="24"/>
          <w:szCs w:val="24"/>
        </w:rPr>
        <w:t xml:space="preserve">= ( </w:t>
      </w: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oMath>
    </w:p>
    <w:p w:rsidR="00B9553E" w:rsidRDefault="00B9553E" w:rsidP="00B9553E">
      <w:pPr>
        <w:tabs>
          <w:tab w:val="left" w:pos="3819"/>
        </w:tabs>
        <w:spacing w:after="0"/>
        <w:ind w:left="284"/>
        <w:rPr>
          <w:rFonts w:ascii="Times New Roman" w:hAnsi="Times New Roman" w:cs="Times New Roman"/>
        </w:rPr>
      </w:pPr>
    </w:p>
    <w:p w:rsidR="00B9553E" w:rsidRPr="007C072B" w:rsidRDefault="00B06DD0" w:rsidP="00A95AB4">
      <w:pPr>
        <w:tabs>
          <w:tab w:val="left" w:pos="3819"/>
        </w:tabs>
        <w:spacing w:after="0"/>
        <w:ind w:left="284"/>
        <w:rPr>
          <w:rFonts w:ascii="Times New Roman" w:hAnsi="Times New Roman" w:cs="Times New Roman"/>
          <w:i/>
          <w:lang w:val="en-US"/>
        </w:rPr>
      </w:pPr>
      <m:oMath>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 xml:space="preserve">XX  </m:t>
            </m:r>
          </m:sub>
          <m:sup/>
        </m:sSubSup>
        <m:r>
          <m:rPr>
            <m:sty m:val="p"/>
          </m:rPr>
          <w:rPr>
            <w:rFonts w:ascii="Cambria Math" w:hAnsi="Cambria Math" w:cs="Times New Roman"/>
          </w:rPr>
          <m:t>=</m:t>
        </m:r>
      </m:oMath>
      <w:r w:rsidR="00B9553E">
        <w:rPr>
          <w:rFonts w:ascii="Times New Roman" w:hAnsi="Times New Roman" w:cs="Times New Roman"/>
        </w:rPr>
        <w:t>(</w:t>
      </w:r>
      <m:oMath>
        <m:r>
          <m:rPr>
            <m:sty m:val="p"/>
          </m:rPr>
          <w:rPr>
            <w:rFonts w:ascii="Cambria Math" w:hAnsi="Cambria Math" w:cs="Times New Roman"/>
          </w:rPr>
          <m:t>12.84-3,1</m:t>
        </m:r>
      </m:oMath>
      <w:r w:rsidR="00B9553E">
        <w:rPr>
          <w:rFonts w:ascii="Times New Roman" w:hAnsi="Times New Roman" w:cs="Times New Roman"/>
          <w:sz w:val="24"/>
          <w:szCs w:val="24"/>
        </w:rPr>
        <w:t>) /</w:t>
      </w:r>
      <m:oMath>
        <m:r>
          <m:rPr>
            <m:sty m:val="p"/>
          </m:rPr>
          <w:rPr>
            <w:rFonts w:ascii="Cambria Math" w:hAnsi="Cambria Math" w:cs="Times New Roman"/>
          </w:rPr>
          <m:t>12,84</m:t>
        </m:r>
      </m:oMath>
    </w:p>
    <w:p w:rsidR="00B9553E" w:rsidRDefault="00B9553E" w:rsidP="00B9553E">
      <w:pPr>
        <w:tabs>
          <w:tab w:val="left" w:pos="3819"/>
        </w:tabs>
        <w:spacing w:after="0"/>
        <w:ind w:left="284"/>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0,75</w:t>
      </w:r>
    </w:p>
    <w:p w:rsidR="00F65FDD" w:rsidRPr="00A95AB4" w:rsidRDefault="00F65FDD" w:rsidP="00B9553E">
      <w:pPr>
        <w:tabs>
          <w:tab w:val="left" w:pos="3819"/>
        </w:tabs>
        <w:spacing w:after="0"/>
        <w:ind w:left="284"/>
        <w:rPr>
          <w:rFonts w:ascii="Times New Roman" w:hAnsi="Times New Roman" w:cs="Times New Roman"/>
          <w:sz w:val="24"/>
          <w:szCs w:val="24"/>
          <w:lang w:val="en-US"/>
        </w:rPr>
      </w:pPr>
    </w:p>
    <w:p w:rsidR="008825C4" w:rsidRDefault="00B9553E" w:rsidP="00481B71">
      <w:pPr>
        <w:tabs>
          <w:tab w:val="left" w:pos="4095"/>
        </w:tabs>
        <w:spacing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            Berdasarkan hasil perhitungan reabilitas rata-rata rating di atas maka dapat disimpulkan bahwa validasi untuk </w:t>
      </w:r>
      <w:r w:rsidR="00C36C8E">
        <w:rPr>
          <w:rFonts w:ascii="Times New Roman" w:hAnsi="Times New Roman" w:cs="Times New Roman"/>
          <w:b/>
          <w:sz w:val="24"/>
          <w:szCs w:val="24"/>
        </w:rPr>
        <w:t xml:space="preserve"> Penggunaan </w:t>
      </w:r>
      <w:proofErr w:type="spellStart"/>
      <w:r w:rsidR="00C36C8E">
        <w:rPr>
          <w:rFonts w:ascii="Times New Roman" w:hAnsi="Times New Roman" w:cs="Times New Roman"/>
          <w:b/>
          <w:sz w:val="24"/>
          <w:szCs w:val="24"/>
          <w:lang w:val="en-US"/>
        </w:rPr>
        <w:t>cermin</w:t>
      </w:r>
      <w:proofErr w:type="spellEnd"/>
      <w:r w:rsidR="00C36C8E">
        <w:rPr>
          <w:rFonts w:ascii="Times New Roman" w:hAnsi="Times New Roman" w:cs="Times New Roman"/>
          <w:b/>
          <w:sz w:val="24"/>
          <w:szCs w:val="24"/>
          <w:lang w:val="en-US"/>
        </w:rPr>
        <w:t xml:space="preserve"> </w:t>
      </w:r>
      <w:proofErr w:type="spellStart"/>
      <w:r w:rsidR="00C36C8E">
        <w:rPr>
          <w:rFonts w:ascii="Times New Roman" w:hAnsi="Times New Roman" w:cs="Times New Roman"/>
          <w:b/>
          <w:sz w:val="24"/>
          <w:szCs w:val="24"/>
          <w:lang w:val="en-US"/>
        </w:rPr>
        <w:t>artikulasi</w:t>
      </w:r>
      <w:proofErr w:type="spellEnd"/>
      <w:r w:rsidR="00C36C8E">
        <w:rPr>
          <w:rFonts w:ascii="Times New Roman" w:hAnsi="Times New Roman" w:cs="Times New Roman"/>
          <w:b/>
          <w:sz w:val="24"/>
          <w:szCs w:val="24"/>
          <w:lang w:val="en-US"/>
        </w:rPr>
        <w:t xml:space="preserve"> </w:t>
      </w:r>
      <w:proofErr w:type="spellStart"/>
      <w:r w:rsidR="00C36C8E">
        <w:rPr>
          <w:rFonts w:ascii="Times New Roman" w:hAnsi="Times New Roman" w:cs="Times New Roman"/>
          <w:b/>
          <w:sz w:val="24"/>
          <w:szCs w:val="24"/>
          <w:lang w:val="en-US"/>
        </w:rPr>
        <w:t>pada</w:t>
      </w:r>
      <w:proofErr w:type="spellEnd"/>
      <w:r w:rsidR="00C36C8E">
        <w:rPr>
          <w:rFonts w:ascii="Times New Roman" w:hAnsi="Times New Roman" w:cs="Times New Roman"/>
          <w:b/>
          <w:sz w:val="24"/>
          <w:szCs w:val="24"/>
          <w:lang w:val="en-US"/>
        </w:rPr>
        <w:t xml:space="preserve"> </w:t>
      </w:r>
      <w:proofErr w:type="spellStart"/>
      <w:r w:rsidR="00C36C8E">
        <w:rPr>
          <w:rFonts w:ascii="Times New Roman" w:hAnsi="Times New Roman" w:cs="Times New Roman"/>
          <w:b/>
          <w:sz w:val="24"/>
          <w:szCs w:val="24"/>
          <w:lang w:val="en-US"/>
        </w:rPr>
        <w:t>anak</w:t>
      </w:r>
      <w:proofErr w:type="spellEnd"/>
      <w:r w:rsidR="00C36C8E">
        <w:rPr>
          <w:rFonts w:ascii="Times New Roman" w:hAnsi="Times New Roman" w:cs="Times New Roman"/>
          <w:b/>
          <w:sz w:val="24"/>
          <w:szCs w:val="24"/>
          <w:lang w:val="en-US"/>
        </w:rPr>
        <w:t xml:space="preserve"> </w:t>
      </w:r>
      <w:proofErr w:type="spellStart"/>
      <w:r w:rsidR="00C36C8E">
        <w:rPr>
          <w:rFonts w:ascii="Times New Roman" w:hAnsi="Times New Roman" w:cs="Times New Roman"/>
          <w:b/>
          <w:sz w:val="24"/>
          <w:szCs w:val="24"/>
          <w:lang w:val="en-US"/>
        </w:rPr>
        <w:t>tunarungu</w:t>
      </w:r>
      <w:proofErr w:type="spellEnd"/>
      <w:r w:rsidR="00C36C8E">
        <w:rPr>
          <w:rFonts w:ascii="Times New Roman" w:hAnsi="Times New Roman" w:cs="Times New Roman"/>
          <w:b/>
          <w:sz w:val="24"/>
          <w:szCs w:val="24"/>
          <w:lang w:val="en-US"/>
        </w:rPr>
        <w:t xml:space="preserve"> </w:t>
      </w:r>
      <w:proofErr w:type="spellStart"/>
      <w:r w:rsidR="00C36C8E">
        <w:rPr>
          <w:rFonts w:ascii="Times New Roman" w:hAnsi="Times New Roman" w:cs="Times New Roman"/>
          <w:b/>
          <w:sz w:val="24"/>
          <w:szCs w:val="24"/>
          <w:lang w:val="en-US"/>
        </w:rPr>
        <w:t>kelas</w:t>
      </w:r>
      <w:proofErr w:type="spellEnd"/>
      <w:r w:rsidR="00C36C8E">
        <w:rPr>
          <w:rFonts w:ascii="Times New Roman" w:hAnsi="Times New Roman" w:cs="Times New Roman"/>
          <w:b/>
          <w:sz w:val="24"/>
          <w:szCs w:val="24"/>
          <w:lang w:val="en-US"/>
        </w:rPr>
        <w:t xml:space="preserve"> </w:t>
      </w:r>
      <w:proofErr w:type="spellStart"/>
      <w:r w:rsidR="00C36C8E">
        <w:rPr>
          <w:rFonts w:ascii="Times New Roman" w:hAnsi="Times New Roman" w:cs="Times New Roman"/>
          <w:b/>
          <w:sz w:val="24"/>
          <w:szCs w:val="24"/>
          <w:lang w:val="en-US"/>
        </w:rPr>
        <w:t>dasar</w:t>
      </w:r>
      <w:proofErr w:type="spellEnd"/>
      <w:r w:rsidR="00C36C8E">
        <w:rPr>
          <w:rFonts w:ascii="Times New Roman" w:hAnsi="Times New Roman" w:cs="Times New Roman"/>
          <w:b/>
          <w:sz w:val="24"/>
          <w:szCs w:val="24"/>
          <w:lang w:val="en-US"/>
        </w:rPr>
        <w:t xml:space="preserve"> II </w:t>
      </w:r>
      <w:proofErr w:type="spellStart"/>
      <w:r w:rsidR="00C36C8E">
        <w:rPr>
          <w:rFonts w:ascii="Times New Roman" w:hAnsi="Times New Roman" w:cs="Times New Roman"/>
          <w:b/>
          <w:sz w:val="24"/>
          <w:szCs w:val="24"/>
          <w:lang w:val="en-US"/>
        </w:rPr>
        <w:t>di</w:t>
      </w:r>
      <w:proofErr w:type="spellEnd"/>
      <w:r w:rsidR="00C36C8E">
        <w:rPr>
          <w:rFonts w:ascii="Times New Roman" w:hAnsi="Times New Roman" w:cs="Times New Roman"/>
          <w:b/>
          <w:sz w:val="24"/>
          <w:szCs w:val="24"/>
          <w:lang w:val="en-US"/>
        </w:rPr>
        <w:t xml:space="preserve"> SLB Negeri Pembina Tingkat Provinsi Sulawesi Selatan</w:t>
      </w:r>
      <w:r>
        <w:rPr>
          <w:rFonts w:ascii="Times New Roman" w:hAnsi="Times New Roman" w:cs="Times New Roman"/>
          <w:b/>
          <w:sz w:val="24"/>
          <w:szCs w:val="24"/>
        </w:rPr>
        <w:t xml:space="preserve">. </w:t>
      </w:r>
      <w:r w:rsidRPr="00500F2F">
        <w:rPr>
          <w:rFonts w:ascii="Times New Roman" w:hAnsi="Times New Roman" w:cs="Times New Roman"/>
          <w:sz w:val="24"/>
          <w:szCs w:val="24"/>
        </w:rPr>
        <w:t>dikategorikan sudah memenuhi syarat dalam keadaan valid dan reabel untuk diujikan berdasarkan dengan hasil dari ketiga rater</w:t>
      </w:r>
      <w:r>
        <w:rPr>
          <w:rFonts w:ascii="Times New Roman" w:hAnsi="Times New Roman" w:cs="Times New Roman"/>
          <w:sz w:val="24"/>
          <w:szCs w:val="24"/>
        </w:rPr>
        <w:t>,  yang didapatkan adalah  0,75</w:t>
      </w:r>
      <w:r w:rsidRPr="00500F2F">
        <w:rPr>
          <w:rFonts w:ascii="Times New Roman" w:hAnsi="Times New Roman" w:cs="Times New Roman"/>
          <w:sz w:val="24"/>
          <w:szCs w:val="24"/>
        </w:rPr>
        <w:t>.</w:t>
      </w:r>
      <w:r w:rsidRPr="00500F2F">
        <w:rPr>
          <w:rFonts w:ascii="Times New Roman" w:hAnsi="Times New Roman" w:cs="Times New Roman"/>
          <w:sz w:val="24"/>
          <w:szCs w:val="24"/>
        </w:rPr>
        <w:tab/>
      </w:r>
    </w:p>
    <w:p w:rsidR="00481B71" w:rsidRPr="00481B71" w:rsidRDefault="00481B71" w:rsidP="00481B71">
      <w:pPr>
        <w:tabs>
          <w:tab w:val="left" w:pos="4095"/>
        </w:tabs>
        <w:spacing w:line="240" w:lineRule="auto"/>
        <w:ind w:left="284"/>
        <w:jc w:val="both"/>
        <w:rPr>
          <w:rFonts w:ascii="Times New Roman" w:hAnsi="Times New Roman" w:cs="Times New Roman"/>
          <w:sz w:val="24"/>
          <w:szCs w:val="24"/>
          <w:lang w:val="en-US"/>
        </w:rPr>
      </w:pPr>
    </w:p>
    <w:p w:rsidR="00F65FDD" w:rsidRPr="00C36C8E" w:rsidRDefault="00F65FDD" w:rsidP="00514D93">
      <w:pPr>
        <w:pStyle w:val="ListParagraph"/>
        <w:numPr>
          <w:ilvl w:val="0"/>
          <w:numId w:val="2"/>
        </w:numPr>
        <w:ind w:left="426" w:hanging="426"/>
        <w:rPr>
          <w:rFonts w:ascii="Comic Sans MS" w:hAnsi="Comic Sans MS"/>
          <w:b/>
          <w:sz w:val="28"/>
          <w:szCs w:val="28"/>
        </w:rPr>
      </w:pPr>
      <w:r w:rsidRPr="00C36C8E">
        <w:rPr>
          <w:rFonts w:ascii="Comic Sans MS" w:hAnsi="Comic Sans MS"/>
          <w:b/>
          <w:sz w:val="28"/>
          <w:szCs w:val="28"/>
        </w:rPr>
        <w:lastRenderedPageBreak/>
        <w:t>Laporan Hasil</w:t>
      </w:r>
    </w:p>
    <w:p w:rsidR="00F65FDD" w:rsidRDefault="00F65FDD" w:rsidP="00F65FDD">
      <w:pPr>
        <w:pStyle w:val="ListParagraph"/>
        <w:ind w:left="426"/>
        <w:rPr>
          <w:rFonts w:ascii="Comic Sans MS" w:hAnsi="Comic Sans MS"/>
          <w:sz w:val="24"/>
          <w:szCs w:val="24"/>
        </w:rPr>
      </w:pPr>
      <w:r w:rsidRPr="00F65FDD">
        <w:rPr>
          <w:rFonts w:ascii="Comic Sans MS" w:hAnsi="Comic Sans MS"/>
          <w:sz w:val="24"/>
          <w:szCs w:val="24"/>
        </w:rPr>
        <w:t>Telah diperiksa</w:t>
      </w:r>
      <w:r w:rsidR="00242E93">
        <w:rPr>
          <w:rFonts w:ascii="Comic Sans MS" w:hAnsi="Comic Sans MS"/>
          <w:sz w:val="24"/>
          <w:szCs w:val="24"/>
        </w:rPr>
        <w:t>/dikoreksi</w:t>
      </w:r>
      <w:r w:rsidRPr="00F65FDD">
        <w:rPr>
          <w:rFonts w:ascii="Comic Sans MS" w:hAnsi="Comic Sans MS"/>
          <w:sz w:val="24"/>
          <w:szCs w:val="24"/>
        </w:rPr>
        <w:t xml:space="preserve"> oleh masing-masing pembimbing dan dinyatakan layak untuk melanjutkan instrumen tersebut dalam penjaringan data di lapangan.</w:t>
      </w:r>
    </w:p>
    <w:p w:rsidR="00242E93" w:rsidRDefault="00242E93" w:rsidP="00F65FDD">
      <w:pPr>
        <w:pStyle w:val="ListParagraph"/>
        <w:ind w:left="426"/>
        <w:rPr>
          <w:rFonts w:ascii="Comic Sans MS" w:hAnsi="Comic Sans MS"/>
          <w:sz w:val="24"/>
          <w:szCs w:val="24"/>
        </w:rPr>
      </w:pPr>
    </w:p>
    <w:p w:rsidR="00F65FDD" w:rsidRDefault="00C36C8E" w:rsidP="00514D93">
      <w:pPr>
        <w:pStyle w:val="ListParagraph"/>
        <w:numPr>
          <w:ilvl w:val="0"/>
          <w:numId w:val="4"/>
        </w:numPr>
        <w:rPr>
          <w:rFonts w:ascii="Comic Sans MS" w:hAnsi="Comic Sans MS"/>
          <w:sz w:val="24"/>
          <w:szCs w:val="24"/>
        </w:rPr>
      </w:pPr>
      <w:r>
        <w:rPr>
          <w:rFonts w:ascii="Comic Sans MS" w:hAnsi="Comic Sans MS"/>
          <w:sz w:val="24"/>
          <w:szCs w:val="24"/>
          <w:lang w:val="en-US"/>
        </w:rPr>
        <w:t xml:space="preserve">Drs. </w:t>
      </w:r>
      <w:proofErr w:type="spellStart"/>
      <w:r>
        <w:rPr>
          <w:rFonts w:ascii="Comic Sans MS" w:hAnsi="Comic Sans MS"/>
          <w:sz w:val="24"/>
          <w:szCs w:val="24"/>
          <w:lang w:val="en-US"/>
        </w:rPr>
        <w:t>Djoni</w:t>
      </w:r>
      <w:proofErr w:type="spellEnd"/>
      <w:r>
        <w:rPr>
          <w:rFonts w:ascii="Comic Sans MS" w:hAnsi="Comic Sans MS"/>
          <w:sz w:val="24"/>
          <w:szCs w:val="24"/>
          <w:lang w:val="en-US"/>
        </w:rPr>
        <w:t xml:space="preserve"> </w:t>
      </w:r>
      <w:proofErr w:type="spellStart"/>
      <w:r w:rsidR="009B2674">
        <w:rPr>
          <w:rFonts w:ascii="Comic Sans MS" w:hAnsi="Comic Sans MS"/>
          <w:sz w:val="24"/>
          <w:szCs w:val="24"/>
          <w:lang w:val="en-US"/>
        </w:rPr>
        <w:t>R</w:t>
      </w:r>
      <w:r>
        <w:rPr>
          <w:rFonts w:ascii="Comic Sans MS" w:hAnsi="Comic Sans MS"/>
          <w:sz w:val="24"/>
          <w:szCs w:val="24"/>
          <w:lang w:val="en-US"/>
        </w:rPr>
        <w:t>osyidi</w:t>
      </w:r>
      <w:proofErr w:type="spellEnd"/>
      <w:r>
        <w:rPr>
          <w:rFonts w:ascii="Comic Sans MS" w:hAnsi="Comic Sans MS"/>
          <w:sz w:val="24"/>
          <w:szCs w:val="24"/>
          <w:lang w:val="en-US"/>
        </w:rPr>
        <w:t>, M.</w:t>
      </w:r>
      <w:r w:rsidR="009B2674">
        <w:rPr>
          <w:rFonts w:ascii="Comic Sans MS" w:hAnsi="Comic Sans MS"/>
          <w:sz w:val="24"/>
          <w:szCs w:val="24"/>
          <w:lang w:val="en-US"/>
        </w:rPr>
        <w:t xml:space="preserve"> </w:t>
      </w:r>
      <w:r>
        <w:rPr>
          <w:rFonts w:ascii="Comic Sans MS" w:hAnsi="Comic Sans MS"/>
          <w:sz w:val="24"/>
          <w:szCs w:val="24"/>
          <w:lang w:val="en-US"/>
        </w:rPr>
        <w:t>Si</w:t>
      </w:r>
      <w:r w:rsidR="00F65FDD">
        <w:rPr>
          <w:rFonts w:ascii="Comic Sans MS" w:hAnsi="Comic Sans MS"/>
          <w:sz w:val="24"/>
          <w:szCs w:val="24"/>
        </w:rPr>
        <w:tab/>
      </w:r>
      <w:r w:rsidR="00F65FDD">
        <w:rPr>
          <w:rFonts w:ascii="Comic Sans MS" w:hAnsi="Comic Sans MS"/>
          <w:sz w:val="24"/>
          <w:szCs w:val="24"/>
        </w:rPr>
        <w:tab/>
      </w:r>
      <w:r w:rsidR="009B2674">
        <w:rPr>
          <w:rFonts w:ascii="Comic Sans MS" w:hAnsi="Comic Sans MS"/>
          <w:sz w:val="24"/>
          <w:szCs w:val="24"/>
          <w:lang w:val="en-US"/>
        </w:rPr>
        <w:t xml:space="preserve">                  </w:t>
      </w:r>
      <w:r w:rsidR="009B2674">
        <w:rPr>
          <w:rFonts w:ascii="Comic Sans MS" w:hAnsi="Comic Sans MS"/>
          <w:sz w:val="24"/>
          <w:szCs w:val="24"/>
        </w:rPr>
        <w:t>(...</w:t>
      </w:r>
      <w:r w:rsidR="009B2674">
        <w:rPr>
          <w:rFonts w:ascii="Comic Sans MS" w:hAnsi="Comic Sans MS"/>
          <w:sz w:val="24"/>
          <w:szCs w:val="24"/>
          <w:lang w:val="en-US"/>
        </w:rPr>
        <w:t>........................</w:t>
      </w:r>
      <w:r w:rsidR="00F65FDD">
        <w:rPr>
          <w:rFonts w:ascii="Comic Sans MS" w:hAnsi="Comic Sans MS"/>
          <w:sz w:val="24"/>
          <w:szCs w:val="24"/>
        </w:rPr>
        <w:t>......</w:t>
      </w:r>
      <w:r w:rsidR="00A95AB4">
        <w:rPr>
          <w:rFonts w:ascii="Comic Sans MS" w:hAnsi="Comic Sans MS"/>
          <w:sz w:val="24"/>
          <w:szCs w:val="24"/>
          <w:lang w:val="en-US"/>
        </w:rPr>
        <w:t>...........</w:t>
      </w:r>
      <w:r w:rsidR="00F65FDD">
        <w:rPr>
          <w:rFonts w:ascii="Comic Sans MS" w:hAnsi="Comic Sans MS"/>
          <w:sz w:val="24"/>
          <w:szCs w:val="24"/>
        </w:rPr>
        <w:t>)</w:t>
      </w:r>
    </w:p>
    <w:p w:rsidR="00242E93" w:rsidRDefault="00242E93" w:rsidP="00242E93">
      <w:pPr>
        <w:pStyle w:val="ListParagraph"/>
        <w:ind w:left="786"/>
        <w:rPr>
          <w:rFonts w:ascii="Comic Sans MS" w:hAnsi="Comic Sans MS"/>
          <w:sz w:val="24"/>
          <w:szCs w:val="24"/>
        </w:rPr>
      </w:pPr>
    </w:p>
    <w:p w:rsidR="00F65FDD" w:rsidRPr="00F65FDD" w:rsidRDefault="009B2674" w:rsidP="00514D93">
      <w:pPr>
        <w:pStyle w:val="ListParagraph"/>
        <w:numPr>
          <w:ilvl w:val="0"/>
          <w:numId w:val="4"/>
        </w:numPr>
        <w:rPr>
          <w:rFonts w:ascii="Comic Sans MS" w:hAnsi="Comic Sans MS"/>
          <w:sz w:val="24"/>
          <w:szCs w:val="24"/>
        </w:rPr>
      </w:pPr>
      <w:r>
        <w:rPr>
          <w:rFonts w:ascii="Comic Sans MS" w:hAnsi="Comic Sans MS"/>
          <w:sz w:val="24"/>
          <w:szCs w:val="24"/>
          <w:lang w:val="en-US"/>
        </w:rPr>
        <w:t xml:space="preserve">Dra. Tatiana </w:t>
      </w:r>
      <w:proofErr w:type="spellStart"/>
      <w:r>
        <w:rPr>
          <w:rFonts w:ascii="Comic Sans MS" w:hAnsi="Comic Sans MS"/>
          <w:sz w:val="24"/>
          <w:szCs w:val="24"/>
          <w:lang w:val="en-US"/>
        </w:rPr>
        <w:t>Meidina</w:t>
      </w:r>
      <w:proofErr w:type="spellEnd"/>
      <w:r>
        <w:rPr>
          <w:rFonts w:ascii="Comic Sans MS" w:hAnsi="Comic Sans MS"/>
          <w:sz w:val="24"/>
          <w:szCs w:val="24"/>
          <w:lang w:val="en-US"/>
        </w:rPr>
        <w:t>, M. Si</w:t>
      </w:r>
      <w:r w:rsidR="00F65FDD">
        <w:rPr>
          <w:rFonts w:ascii="Comic Sans MS" w:hAnsi="Comic Sans MS"/>
          <w:sz w:val="24"/>
          <w:szCs w:val="24"/>
        </w:rPr>
        <w:tab/>
      </w:r>
      <w:r w:rsidR="00F65FDD">
        <w:rPr>
          <w:rFonts w:ascii="Comic Sans MS" w:hAnsi="Comic Sans MS"/>
          <w:sz w:val="24"/>
          <w:szCs w:val="24"/>
        </w:rPr>
        <w:tab/>
      </w:r>
      <w:r>
        <w:rPr>
          <w:rFonts w:ascii="Comic Sans MS" w:hAnsi="Comic Sans MS"/>
          <w:sz w:val="24"/>
          <w:szCs w:val="24"/>
          <w:lang w:val="en-US"/>
        </w:rPr>
        <w:t xml:space="preserve">        </w:t>
      </w:r>
      <w:r>
        <w:rPr>
          <w:rFonts w:ascii="Comic Sans MS" w:hAnsi="Comic Sans MS"/>
          <w:sz w:val="24"/>
          <w:szCs w:val="24"/>
        </w:rPr>
        <w:t>(</w:t>
      </w:r>
      <w:r>
        <w:rPr>
          <w:rFonts w:ascii="Comic Sans MS" w:hAnsi="Comic Sans MS"/>
          <w:sz w:val="24"/>
          <w:szCs w:val="24"/>
          <w:lang w:val="en-US"/>
        </w:rPr>
        <w:t>..</w:t>
      </w:r>
      <w:r>
        <w:rPr>
          <w:rFonts w:ascii="Comic Sans MS" w:hAnsi="Comic Sans MS"/>
          <w:sz w:val="24"/>
          <w:szCs w:val="24"/>
        </w:rPr>
        <w:t>...</w:t>
      </w:r>
      <w:r>
        <w:rPr>
          <w:rFonts w:ascii="Comic Sans MS" w:hAnsi="Comic Sans MS"/>
          <w:sz w:val="24"/>
          <w:szCs w:val="24"/>
          <w:lang w:val="en-US"/>
        </w:rPr>
        <w:t>......................</w:t>
      </w:r>
      <w:r w:rsidR="00F65FDD">
        <w:rPr>
          <w:rFonts w:ascii="Comic Sans MS" w:hAnsi="Comic Sans MS"/>
          <w:sz w:val="24"/>
          <w:szCs w:val="24"/>
        </w:rPr>
        <w:t>......</w:t>
      </w:r>
      <w:r w:rsidR="00A95AB4">
        <w:rPr>
          <w:rFonts w:ascii="Comic Sans MS" w:hAnsi="Comic Sans MS"/>
          <w:sz w:val="24"/>
          <w:szCs w:val="24"/>
          <w:lang w:val="en-US"/>
        </w:rPr>
        <w:t>...........</w:t>
      </w:r>
      <w:r w:rsidR="00F65FDD">
        <w:rPr>
          <w:rFonts w:ascii="Comic Sans MS" w:hAnsi="Comic Sans MS"/>
          <w:sz w:val="24"/>
          <w:szCs w:val="24"/>
        </w:rPr>
        <w:t>)</w:t>
      </w:r>
    </w:p>
    <w:sectPr w:rsidR="00F65FDD" w:rsidRPr="00F65FDD" w:rsidSect="00EE2172">
      <w:headerReference w:type="default" r:id="rId9"/>
      <w:pgSz w:w="11906" w:h="16838"/>
      <w:pgMar w:top="1440" w:right="1440" w:bottom="1890" w:left="1440" w:header="708" w:footer="708"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04" w:rsidRDefault="00180B04" w:rsidP="00185ED9">
      <w:pPr>
        <w:spacing w:after="0" w:line="240" w:lineRule="auto"/>
      </w:pPr>
      <w:r>
        <w:separator/>
      </w:r>
    </w:p>
  </w:endnote>
  <w:endnote w:type="continuationSeparator" w:id="0">
    <w:p w:rsidR="00180B04" w:rsidRDefault="00180B04" w:rsidP="0018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04" w:rsidRDefault="00180B04" w:rsidP="00185ED9">
      <w:pPr>
        <w:spacing w:after="0" w:line="240" w:lineRule="auto"/>
      </w:pPr>
      <w:r>
        <w:separator/>
      </w:r>
    </w:p>
  </w:footnote>
  <w:footnote w:type="continuationSeparator" w:id="0">
    <w:p w:rsidR="00180B04" w:rsidRDefault="00180B04" w:rsidP="00185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597"/>
      <w:docPartObj>
        <w:docPartGallery w:val="Page Numbers (Top of Page)"/>
        <w:docPartUnique/>
      </w:docPartObj>
    </w:sdtPr>
    <w:sdtEndPr>
      <w:rPr>
        <w:rFonts w:ascii="Times New Roman" w:hAnsi="Times New Roman" w:cs="Times New Roman"/>
        <w:sz w:val="24"/>
        <w:szCs w:val="24"/>
      </w:rPr>
    </w:sdtEndPr>
    <w:sdtContent>
      <w:p w:rsidR="003632BF" w:rsidRPr="00EE2172" w:rsidRDefault="00B06DD0">
        <w:pPr>
          <w:pStyle w:val="Header"/>
          <w:jc w:val="right"/>
          <w:rPr>
            <w:rFonts w:ascii="Times New Roman" w:hAnsi="Times New Roman" w:cs="Times New Roman"/>
            <w:sz w:val="24"/>
            <w:szCs w:val="24"/>
          </w:rPr>
        </w:pPr>
        <w:r w:rsidRPr="00EE2172">
          <w:rPr>
            <w:rFonts w:ascii="Times New Roman" w:hAnsi="Times New Roman" w:cs="Times New Roman"/>
            <w:sz w:val="24"/>
            <w:szCs w:val="24"/>
          </w:rPr>
          <w:fldChar w:fldCharType="begin"/>
        </w:r>
        <w:r w:rsidR="00DB244B" w:rsidRPr="00EE2172">
          <w:rPr>
            <w:rFonts w:ascii="Times New Roman" w:hAnsi="Times New Roman" w:cs="Times New Roman"/>
            <w:sz w:val="24"/>
            <w:szCs w:val="24"/>
          </w:rPr>
          <w:instrText xml:space="preserve"> PAGE   \* MERGEFORMAT </w:instrText>
        </w:r>
        <w:r w:rsidRPr="00EE2172">
          <w:rPr>
            <w:rFonts w:ascii="Times New Roman" w:hAnsi="Times New Roman" w:cs="Times New Roman"/>
            <w:sz w:val="24"/>
            <w:szCs w:val="24"/>
          </w:rPr>
          <w:fldChar w:fldCharType="separate"/>
        </w:r>
        <w:r w:rsidR="00FE6E29">
          <w:rPr>
            <w:rFonts w:ascii="Times New Roman" w:hAnsi="Times New Roman" w:cs="Times New Roman"/>
            <w:noProof/>
            <w:sz w:val="24"/>
            <w:szCs w:val="24"/>
          </w:rPr>
          <w:t>73</w:t>
        </w:r>
        <w:r w:rsidRPr="00EE2172">
          <w:rPr>
            <w:rFonts w:ascii="Times New Roman" w:hAnsi="Times New Roman" w:cs="Times New Roman"/>
            <w:sz w:val="24"/>
            <w:szCs w:val="24"/>
          </w:rPr>
          <w:fldChar w:fldCharType="end"/>
        </w:r>
      </w:p>
    </w:sdtContent>
  </w:sdt>
  <w:p w:rsidR="003632BF" w:rsidRPr="00EE2172" w:rsidRDefault="003632B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F6EE"/>
      </v:shape>
    </w:pict>
  </w:numPicBullet>
  <w:abstractNum w:abstractNumId="0">
    <w:nsid w:val="00C11613"/>
    <w:multiLevelType w:val="hybridMultilevel"/>
    <w:tmpl w:val="94C00EE4"/>
    <w:lvl w:ilvl="0" w:tplc="E72C1BC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F091A"/>
    <w:multiLevelType w:val="hybridMultilevel"/>
    <w:tmpl w:val="AEB02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49E7"/>
    <w:multiLevelType w:val="hybridMultilevel"/>
    <w:tmpl w:val="06A0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F71F8"/>
    <w:multiLevelType w:val="hybridMultilevel"/>
    <w:tmpl w:val="0F9E6236"/>
    <w:lvl w:ilvl="0" w:tplc="5D9EF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579D3"/>
    <w:multiLevelType w:val="hybridMultilevel"/>
    <w:tmpl w:val="0D12B0C8"/>
    <w:lvl w:ilvl="0" w:tplc="AB76549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0C3D256F"/>
    <w:multiLevelType w:val="hybridMultilevel"/>
    <w:tmpl w:val="68D668AA"/>
    <w:lvl w:ilvl="0" w:tplc="0234D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34252"/>
    <w:multiLevelType w:val="hybridMultilevel"/>
    <w:tmpl w:val="A2B81C8C"/>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7">
    <w:nsid w:val="0F9440FA"/>
    <w:multiLevelType w:val="hybridMultilevel"/>
    <w:tmpl w:val="62E8B666"/>
    <w:lvl w:ilvl="0" w:tplc="52727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153646"/>
    <w:multiLevelType w:val="hybridMultilevel"/>
    <w:tmpl w:val="141E2922"/>
    <w:lvl w:ilvl="0" w:tplc="8D5E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412F35"/>
    <w:multiLevelType w:val="hybridMultilevel"/>
    <w:tmpl w:val="74381C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7100BA"/>
    <w:multiLevelType w:val="hybridMultilevel"/>
    <w:tmpl w:val="A7FCF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D77DA"/>
    <w:multiLevelType w:val="hybridMultilevel"/>
    <w:tmpl w:val="C6E4BE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DF20F9"/>
    <w:multiLevelType w:val="hybridMultilevel"/>
    <w:tmpl w:val="730C0912"/>
    <w:lvl w:ilvl="0" w:tplc="1B2A91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F91D67"/>
    <w:multiLevelType w:val="hybridMultilevel"/>
    <w:tmpl w:val="F5DE060E"/>
    <w:lvl w:ilvl="0" w:tplc="5CDCF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D3AFF"/>
    <w:multiLevelType w:val="hybridMultilevel"/>
    <w:tmpl w:val="2E34D148"/>
    <w:lvl w:ilvl="0" w:tplc="B86E0D2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34B247B0"/>
    <w:multiLevelType w:val="hybridMultilevel"/>
    <w:tmpl w:val="D4D0EBD8"/>
    <w:lvl w:ilvl="0" w:tplc="E4622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C56BF"/>
    <w:multiLevelType w:val="hybridMultilevel"/>
    <w:tmpl w:val="9BE6451A"/>
    <w:lvl w:ilvl="0" w:tplc="5CDCFC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7143920"/>
    <w:multiLevelType w:val="hybridMultilevel"/>
    <w:tmpl w:val="0B38A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5526E"/>
    <w:multiLevelType w:val="hybridMultilevel"/>
    <w:tmpl w:val="6A3848AE"/>
    <w:lvl w:ilvl="0" w:tplc="83E435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37BC6E7D"/>
    <w:multiLevelType w:val="hybridMultilevel"/>
    <w:tmpl w:val="FB14CAC4"/>
    <w:lvl w:ilvl="0" w:tplc="489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2B7490"/>
    <w:multiLevelType w:val="hybridMultilevel"/>
    <w:tmpl w:val="38964716"/>
    <w:lvl w:ilvl="0" w:tplc="5CDCF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67A2E"/>
    <w:multiLevelType w:val="hybridMultilevel"/>
    <w:tmpl w:val="0FF0A5B0"/>
    <w:lvl w:ilvl="0" w:tplc="6F44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1974BE"/>
    <w:multiLevelType w:val="hybridMultilevel"/>
    <w:tmpl w:val="8EBE8E9E"/>
    <w:lvl w:ilvl="0" w:tplc="5CDCF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A08EC"/>
    <w:multiLevelType w:val="hybridMultilevel"/>
    <w:tmpl w:val="D4461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27847"/>
    <w:multiLevelType w:val="hybridMultilevel"/>
    <w:tmpl w:val="12408984"/>
    <w:lvl w:ilvl="0" w:tplc="457C14D4">
      <w:start w:val="1"/>
      <w:numFmt w:val="decimal"/>
      <w:lvlText w:val="%1."/>
      <w:lvlJc w:val="left"/>
      <w:pPr>
        <w:ind w:left="1500" w:hanging="11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A7571A"/>
    <w:multiLevelType w:val="hybridMultilevel"/>
    <w:tmpl w:val="D8C6A246"/>
    <w:lvl w:ilvl="0" w:tplc="51324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1966E0"/>
    <w:multiLevelType w:val="hybridMultilevel"/>
    <w:tmpl w:val="CEC27F06"/>
    <w:lvl w:ilvl="0" w:tplc="681A3E5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B357E46"/>
    <w:multiLevelType w:val="hybridMultilevel"/>
    <w:tmpl w:val="FADC4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95681"/>
    <w:multiLevelType w:val="hybridMultilevel"/>
    <w:tmpl w:val="3F4A4A04"/>
    <w:lvl w:ilvl="0" w:tplc="0C1E228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835B3"/>
    <w:multiLevelType w:val="hybridMultilevel"/>
    <w:tmpl w:val="04884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623D0"/>
    <w:multiLevelType w:val="hybridMultilevel"/>
    <w:tmpl w:val="E32A8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957E5"/>
    <w:multiLevelType w:val="hybridMultilevel"/>
    <w:tmpl w:val="2E7C9A9A"/>
    <w:lvl w:ilvl="0" w:tplc="DFF66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C52973"/>
    <w:multiLevelType w:val="hybridMultilevel"/>
    <w:tmpl w:val="ABAA0A36"/>
    <w:lvl w:ilvl="0" w:tplc="01402D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DA02F0"/>
    <w:multiLevelType w:val="hybridMultilevel"/>
    <w:tmpl w:val="DF5C87EE"/>
    <w:lvl w:ilvl="0" w:tplc="23527168">
      <w:start w:val="1"/>
      <w:numFmt w:val="decimal"/>
      <w:lvlText w:val="%1."/>
      <w:lvlJc w:val="left"/>
      <w:pPr>
        <w:ind w:left="16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E14F9"/>
    <w:multiLevelType w:val="hybridMultilevel"/>
    <w:tmpl w:val="2DA0C3CE"/>
    <w:lvl w:ilvl="0" w:tplc="B5A28BBC">
      <w:start w:val="8"/>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44E40F9"/>
    <w:multiLevelType w:val="hybridMultilevel"/>
    <w:tmpl w:val="F2D0B2AA"/>
    <w:lvl w:ilvl="0" w:tplc="C9763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B712B7"/>
    <w:multiLevelType w:val="hybridMultilevel"/>
    <w:tmpl w:val="6FA4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62A8A"/>
    <w:multiLevelType w:val="hybridMultilevel"/>
    <w:tmpl w:val="EA00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4163E"/>
    <w:multiLevelType w:val="hybridMultilevel"/>
    <w:tmpl w:val="F28C9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F69A2"/>
    <w:multiLevelType w:val="hybridMultilevel"/>
    <w:tmpl w:val="4F8AD8AA"/>
    <w:lvl w:ilvl="0" w:tplc="9912DF1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1">
    <w:nsid w:val="7B176FDD"/>
    <w:multiLevelType w:val="hybridMultilevel"/>
    <w:tmpl w:val="98323A46"/>
    <w:lvl w:ilvl="0" w:tplc="E732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774940"/>
    <w:multiLevelType w:val="hybridMultilevel"/>
    <w:tmpl w:val="A8FEA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92160"/>
    <w:multiLevelType w:val="hybridMultilevel"/>
    <w:tmpl w:val="3F4A4A04"/>
    <w:lvl w:ilvl="0" w:tplc="0C1E228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0"/>
  </w:num>
  <w:num w:numId="4">
    <w:abstractNumId w:val="16"/>
  </w:num>
  <w:num w:numId="5">
    <w:abstractNumId w:val="37"/>
  </w:num>
  <w:num w:numId="6">
    <w:abstractNumId w:val="43"/>
  </w:num>
  <w:num w:numId="7">
    <w:abstractNumId w:val="39"/>
  </w:num>
  <w:num w:numId="8">
    <w:abstractNumId w:val="38"/>
  </w:num>
  <w:num w:numId="9">
    <w:abstractNumId w:val="26"/>
  </w:num>
  <w:num w:numId="10">
    <w:abstractNumId w:val="42"/>
  </w:num>
  <w:num w:numId="11">
    <w:abstractNumId w:val="10"/>
  </w:num>
  <w:num w:numId="12">
    <w:abstractNumId w:val="6"/>
  </w:num>
  <w:num w:numId="13">
    <w:abstractNumId w:val="18"/>
  </w:num>
  <w:num w:numId="14">
    <w:abstractNumId w:val="40"/>
  </w:num>
  <w:num w:numId="15">
    <w:abstractNumId w:val="4"/>
  </w:num>
  <w:num w:numId="16">
    <w:abstractNumId w:val="25"/>
  </w:num>
  <w:num w:numId="17">
    <w:abstractNumId w:val="11"/>
  </w:num>
  <w:num w:numId="18">
    <w:abstractNumId w:val="14"/>
  </w:num>
  <w:num w:numId="19">
    <w:abstractNumId w:val="41"/>
  </w:num>
  <w:num w:numId="20">
    <w:abstractNumId w:val="15"/>
  </w:num>
  <w:num w:numId="21">
    <w:abstractNumId w:val="21"/>
  </w:num>
  <w:num w:numId="22">
    <w:abstractNumId w:val="19"/>
  </w:num>
  <w:num w:numId="23">
    <w:abstractNumId w:val="3"/>
  </w:num>
  <w:num w:numId="24">
    <w:abstractNumId w:val="1"/>
  </w:num>
  <w:num w:numId="25">
    <w:abstractNumId w:val="24"/>
  </w:num>
  <w:num w:numId="26">
    <w:abstractNumId w:val="32"/>
  </w:num>
  <w:num w:numId="27">
    <w:abstractNumId w:val="36"/>
  </w:num>
  <w:num w:numId="28">
    <w:abstractNumId w:val="2"/>
  </w:num>
  <w:num w:numId="29">
    <w:abstractNumId w:val="28"/>
  </w:num>
  <w:num w:numId="30">
    <w:abstractNumId w:val="34"/>
  </w:num>
  <w:num w:numId="31">
    <w:abstractNumId w:val="27"/>
  </w:num>
  <w:num w:numId="32">
    <w:abstractNumId w:val="23"/>
  </w:num>
  <w:num w:numId="33">
    <w:abstractNumId w:val="17"/>
  </w:num>
  <w:num w:numId="34">
    <w:abstractNumId w:val="30"/>
  </w:num>
  <w:num w:numId="35">
    <w:abstractNumId w:val="20"/>
  </w:num>
  <w:num w:numId="36">
    <w:abstractNumId w:val="13"/>
  </w:num>
  <w:num w:numId="37">
    <w:abstractNumId w:val="31"/>
  </w:num>
  <w:num w:numId="38">
    <w:abstractNumId w:val="22"/>
  </w:num>
  <w:num w:numId="39">
    <w:abstractNumId w:val="29"/>
  </w:num>
  <w:num w:numId="40">
    <w:abstractNumId w:val="7"/>
  </w:num>
  <w:num w:numId="41">
    <w:abstractNumId w:val="12"/>
  </w:num>
  <w:num w:numId="42">
    <w:abstractNumId w:val="8"/>
  </w:num>
  <w:num w:numId="43">
    <w:abstractNumId w:val="9"/>
  </w:num>
  <w:num w:numId="44">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A15F7"/>
    <w:rsid w:val="00004B93"/>
    <w:rsid w:val="0000677D"/>
    <w:rsid w:val="0001412A"/>
    <w:rsid w:val="000151B5"/>
    <w:rsid w:val="00032AF1"/>
    <w:rsid w:val="00044DD3"/>
    <w:rsid w:val="00046DC2"/>
    <w:rsid w:val="0005357A"/>
    <w:rsid w:val="00055B17"/>
    <w:rsid w:val="00077D8C"/>
    <w:rsid w:val="00081325"/>
    <w:rsid w:val="00087352"/>
    <w:rsid w:val="000B3B05"/>
    <w:rsid w:val="000C4F9E"/>
    <w:rsid w:val="000C5F0D"/>
    <w:rsid w:val="000E2B41"/>
    <w:rsid w:val="000E2C35"/>
    <w:rsid w:val="000F75CD"/>
    <w:rsid w:val="00100237"/>
    <w:rsid w:val="001138B9"/>
    <w:rsid w:val="00115FBC"/>
    <w:rsid w:val="00123B4E"/>
    <w:rsid w:val="00125A93"/>
    <w:rsid w:val="00132572"/>
    <w:rsid w:val="00143F36"/>
    <w:rsid w:val="0014563A"/>
    <w:rsid w:val="00180B04"/>
    <w:rsid w:val="0018424B"/>
    <w:rsid w:val="00185ED9"/>
    <w:rsid w:val="00194AB9"/>
    <w:rsid w:val="0019502C"/>
    <w:rsid w:val="001A40FC"/>
    <w:rsid w:val="001B3F32"/>
    <w:rsid w:val="001B7FA1"/>
    <w:rsid w:val="00204130"/>
    <w:rsid w:val="002048BB"/>
    <w:rsid w:val="00210D31"/>
    <w:rsid w:val="00220F8B"/>
    <w:rsid w:val="00237DCC"/>
    <w:rsid w:val="00240453"/>
    <w:rsid w:val="00242E93"/>
    <w:rsid w:val="002A4CF5"/>
    <w:rsid w:val="002A5B6B"/>
    <w:rsid w:val="002D6B53"/>
    <w:rsid w:val="00300A3B"/>
    <w:rsid w:val="0031406E"/>
    <w:rsid w:val="0032718E"/>
    <w:rsid w:val="003461FC"/>
    <w:rsid w:val="00350F22"/>
    <w:rsid w:val="003632BF"/>
    <w:rsid w:val="00364423"/>
    <w:rsid w:val="00386D49"/>
    <w:rsid w:val="0039081E"/>
    <w:rsid w:val="003931D6"/>
    <w:rsid w:val="003A31E7"/>
    <w:rsid w:val="003B0432"/>
    <w:rsid w:val="003C791C"/>
    <w:rsid w:val="003D540D"/>
    <w:rsid w:val="0040779B"/>
    <w:rsid w:val="00462071"/>
    <w:rsid w:val="00481B71"/>
    <w:rsid w:val="00482718"/>
    <w:rsid w:val="004928E1"/>
    <w:rsid w:val="00493012"/>
    <w:rsid w:val="004938B6"/>
    <w:rsid w:val="004A4946"/>
    <w:rsid w:val="004B5533"/>
    <w:rsid w:val="004C2D64"/>
    <w:rsid w:val="004D12E5"/>
    <w:rsid w:val="004F5F19"/>
    <w:rsid w:val="00514D93"/>
    <w:rsid w:val="00530A19"/>
    <w:rsid w:val="005404C1"/>
    <w:rsid w:val="00561BE6"/>
    <w:rsid w:val="00563AA1"/>
    <w:rsid w:val="00572036"/>
    <w:rsid w:val="00583348"/>
    <w:rsid w:val="005938E0"/>
    <w:rsid w:val="005B7F7C"/>
    <w:rsid w:val="005C20CA"/>
    <w:rsid w:val="005D6560"/>
    <w:rsid w:val="00604D74"/>
    <w:rsid w:val="00617222"/>
    <w:rsid w:val="00630AE9"/>
    <w:rsid w:val="006405D9"/>
    <w:rsid w:val="00656691"/>
    <w:rsid w:val="006659BE"/>
    <w:rsid w:val="006B13A0"/>
    <w:rsid w:val="006D45F6"/>
    <w:rsid w:val="006E5E52"/>
    <w:rsid w:val="00701646"/>
    <w:rsid w:val="00716434"/>
    <w:rsid w:val="00720033"/>
    <w:rsid w:val="00730A30"/>
    <w:rsid w:val="00746D0D"/>
    <w:rsid w:val="00773AB7"/>
    <w:rsid w:val="007741F6"/>
    <w:rsid w:val="007A3ABB"/>
    <w:rsid w:val="007A6347"/>
    <w:rsid w:val="007C072B"/>
    <w:rsid w:val="007C1E10"/>
    <w:rsid w:val="007F4CCD"/>
    <w:rsid w:val="00806E82"/>
    <w:rsid w:val="008135B1"/>
    <w:rsid w:val="0082096C"/>
    <w:rsid w:val="008377A0"/>
    <w:rsid w:val="00847A2D"/>
    <w:rsid w:val="008572F3"/>
    <w:rsid w:val="00860163"/>
    <w:rsid w:val="00864281"/>
    <w:rsid w:val="0087375E"/>
    <w:rsid w:val="00874E0E"/>
    <w:rsid w:val="00874EFC"/>
    <w:rsid w:val="008825C4"/>
    <w:rsid w:val="008A2BEB"/>
    <w:rsid w:val="008B275E"/>
    <w:rsid w:val="008C2972"/>
    <w:rsid w:val="008C6C3F"/>
    <w:rsid w:val="008C6CEB"/>
    <w:rsid w:val="008D76BD"/>
    <w:rsid w:val="008E1A55"/>
    <w:rsid w:val="00901ABC"/>
    <w:rsid w:val="00901C3D"/>
    <w:rsid w:val="00925026"/>
    <w:rsid w:val="00942DB2"/>
    <w:rsid w:val="00951860"/>
    <w:rsid w:val="00953D6C"/>
    <w:rsid w:val="00957CC2"/>
    <w:rsid w:val="009600FE"/>
    <w:rsid w:val="00970D9D"/>
    <w:rsid w:val="00983E54"/>
    <w:rsid w:val="0098484A"/>
    <w:rsid w:val="009A121D"/>
    <w:rsid w:val="009A15F7"/>
    <w:rsid w:val="009A1CF6"/>
    <w:rsid w:val="009B1417"/>
    <w:rsid w:val="009B2674"/>
    <w:rsid w:val="009B2681"/>
    <w:rsid w:val="009C5CA9"/>
    <w:rsid w:val="009D0A96"/>
    <w:rsid w:val="009D1CA8"/>
    <w:rsid w:val="009E271D"/>
    <w:rsid w:val="009F3881"/>
    <w:rsid w:val="00A03FBC"/>
    <w:rsid w:val="00A05745"/>
    <w:rsid w:val="00A11522"/>
    <w:rsid w:val="00A26DBB"/>
    <w:rsid w:val="00A30DD8"/>
    <w:rsid w:val="00A352C1"/>
    <w:rsid w:val="00A558D7"/>
    <w:rsid w:val="00A64421"/>
    <w:rsid w:val="00A71801"/>
    <w:rsid w:val="00A82063"/>
    <w:rsid w:val="00A8255B"/>
    <w:rsid w:val="00A85BF3"/>
    <w:rsid w:val="00A95AB4"/>
    <w:rsid w:val="00A97589"/>
    <w:rsid w:val="00AA7553"/>
    <w:rsid w:val="00AC4FBD"/>
    <w:rsid w:val="00AC77ED"/>
    <w:rsid w:val="00AF28EF"/>
    <w:rsid w:val="00B0158A"/>
    <w:rsid w:val="00B06DD0"/>
    <w:rsid w:val="00B1144A"/>
    <w:rsid w:val="00B21BC7"/>
    <w:rsid w:val="00B35277"/>
    <w:rsid w:val="00B52494"/>
    <w:rsid w:val="00B65DD1"/>
    <w:rsid w:val="00B9553E"/>
    <w:rsid w:val="00B95FC5"/>
    <w:rsid w:val="00BA54D7"/>
    <w:rsid w:val="00BE22F2"/>
    <w:rsid w:val="00BE5D28"/>
    <w:rsid w:val="00BF7DFF"/>
    <w:rsid w:val="00C0074A"/>
    <w:rsid w:val="00C11933"/>
    <w:rsid w:val="00C14440"/>
    <w:rsid w:val="00C21187"/>
    <w:rsid w:val="00C2631E"/>
    <w:rsid w:val="00C3396D"/>
    <w:rsid w:val="00C36C8E"/>
    <w:rsid w:val="00C403BA"/>
    <w:rsid w:val="00C5215E"/>
    <w:rsid w:val="00C710D5"/>
    <w:rsid w:val="00C716EE"/>
    <w:rsid w:val="00C746DA"/>
    <w:rsid w:val="00C750B5"/>
    <w:rsid w:val="00C80F58"/>
    <w:rsid w:val="00C969B7"/>
    <w:rsid w:val="00CB3FCA"/>
    <w:rsid w:val="00CB5365"/>
    <w:rsid w:val="00CD25B8"/>
    <w:rsid w:val="00CD4BA0"/>
    <w:rsid w:val="00D04530"/>
    <w:rsid w:val="00D251A0"/>
    <w:rsid w:val="00D409C6"/>
    <w:rsid w:val="00D51848"/>
    <w:rsid w:val="00D51907"/>
    <w:rsid w:val="00D611CC"/>
    <w:rsid w:val="00D656A2"/>
    <w:rsid w:val="00D83306"/>
    <w:rsid w:val="00D86BBB"/>
    <w:rsid w:val="00D87F97"/>
    <w:rsid w:val="00D944D0"/>
    <w:rsid w:val="00DA4C60"/>
    <w:rsid w:val="00DB244B"/>
    <w:rsid w:val="00DC18D5"/>
    <w:rsid w:val="00DF158B"/>
    <w:rsid w:val="00E115FD"/>
    <w:rsid w:val="00E3038B"/>
    <w:rsid w:val="00E34487"/>
    <w:rsid w:val="00E43BA9"/>
    <w:rsid w:val="00E56886"/>
    <w:rsid w:val="00E63E30"/>
    <w:rsid w:val="00E677EF"/>
    <w:rsid w:val="00E73716"/>
    <w:rsid w:val="00E96AC7"/>
    <w:rsid w:val="00EC463F"/>
    <w:rsid w:val="00EC5455"/>
    <w:rsid w:val="00EE2172"/>
    <w:rsid w:val="00EE2E2E"/>
    <w:rsid w:val="00EF3223"/>
    <w:rsid w:val="00F02BBE"/>
    <w:rsid w:val="00F13B84"/>
    <w:rsid w:val="00F158D9"/>
    <w:rsid w:val="00F22C17"/>
    <w:rsid w:val="00F4050B"/>
    <w:rsid w:val="00F549D2"/>
    <w:rsid w:val="00F65FDD"/>
    <w:rsid w:val="00F66F34"/>
    <w:rsid w:val="00F76F34"/>
    <w:rsid w:val="00F96908"/>
    <w:rsid w:val="00FA6FBD"/>
    <w:rsid w:val="00FB22A6"/>
    <w:rsid w:val="00FB6182"/>
    <w:rsid w:val="00FB6CED"/>
    <w:rsid w:val="00FC38CB"/>
    <w:rsid w:val="00FD5EEA"/>
    <w:rsid w:val="00FE2D90"/>
    <w:rsid w:val="00FE3533"/>
    <w:rsid w:val="00FE6E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5F7"/>
    <w:pPr>
      <w:ind w:left="720"/>
      <w:contextualSpacing/>
    </w:pPr>
  </w:style>
  <w:style w:type="table" w:styleId="TableGrid">
    <w:name w:val="Table Grid"/>
    <w:basedOn w:val="TableNormal"/>
    <w:uiPriority w:val="59"/>
    <w:rsid w:val="00DF15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58B"/>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F158B"/>
    <w:rPr>
      <w:rFonts w:ascii="Tahoma" w:eastAsiaTheme="minorEastAsia" w:hAnsi="Tahoma" w:cs="Tahoma"/>
      <w:sz w:val="16"/>
      <w:szCs w:val="16"/>
      <w:lang w:val="en-US"/>
    </w:rPr>
  </w:style>
  <w:style w:type="paragraph" w:styleId="Header">
    <w:name w:val="header"/>
    <w:basedOn w:val="Normal"/>
    <w:link w:val="HeaderChar"/>
    <w:uiPriority w:val="99"/>
    <w:unhideWhenUsed/>
    <w:rsid w:val="00DF158B"/>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DF158B"/>
    <w:rPr>
      <w:rFonts w:eastAsiaTheme="minorEastAsia"/>
      <w:lang w:val="en-US"/>
    </w:rPr>
  </w:style>
  <w:style w:type="paragraph" w:styleId="Footer">
    <w:name w:val="footer"/>
    <w:basedOn w:val="Normal"/>
    <w:link w:val="FooterChar"/>
    <w:uiPriority w:val="99"/>
    <w:semiHidden/>
    <w:unhideWhenUsed/>
    <w:rsid w:val="00DF158B"/>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semiHidden/>
    <w:rsid w:val="00DF158B"/>
    <w:rPr>
      <w:rFonts w:eastAsiaTheme="minorEastAsia"/>
      <w:lang w:val="en-US"/>
    </w:rPr>
  </w:style>
  <w:style w:type="character" w:styleId="PlaceholderText">
    <w:name w:val="Placeholder Text"/>
    <w:basedOn w:val="DefaultParagraphFont"/>
    <w:uiPriority w:val="99"/>
    <w:semiHidden/>
    <w:rsid w:val="008C6C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F7"/>
    <w:pPr>
      <w:ind w:left="720"/>
      <w:contextualSpacing/>
    </w:pPr>
  </w:style>
  <w:style w:type="table" w:styleId="TableGrid">
    <w:name w:val="Table Grid"/>
    <w:basedOn w:val="TableNormal"/>
    <w:uiPriority w:val="59"/>
    <w:rsid w:val="00DF15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58B"/>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F158B"/>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DF158B"/>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semiHidden/>
    <w:rsid w:val="00DF158B"/>
    <w:rPr>
      <w:rFonts w:eastAsiaTheme="minorEastAsia"/>
      <w:lang w:val="en-US"/>
    </w:rPr>
  </w:style>
  <w:style w:type="paragraph" w:styleId="Footer">
    <w:name w:val="footer"/>
    <w:basedOn w:val="Normal"/>
    <w:link w:val="FooterChar"/>
    <w:uiPriority w:val="99"/>
    <w:semiHidden/>
    <w:unhideWhenUsed/>
    <w:rsid w:val="00DF158B"/>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semiHidden/>
    <w:rsid w:val="00DF158B"/>
    <w:rPr>
      <w:rFonts w:eastAsiaTheme="minorEastAsia"/>
      <w:lang w:val="en-US"/>
    </w:rPr>
  </w:style>
  <w:style w:type="character" w:styleId="PlaceholderText">
    <w:name w:val="Placeholder Text"/>
    <w:basedOn w:val="DefaultParagraphFont"/>
    <w:uiPriority w:val="99"/>
    <w:semiHidden/>
    <w:rsid w:val="008C6C3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4FE9-049C-4A89-92AF-4565026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23</cp:revision>
  <cp:lastPrinted>2013-09-04T10:46:00Z</cp:lastPrinted>
  <dcterms:created xsi:type="dcterms:W3CDTF">2013-05-17T05:53:00Z</dcterms:created>
  <dcterms:modified xsi:type="dcterms:W3CDTF">2013-09-04T10:47:00Z</dcterms:modified>
</cp:coreProperties>
</file>